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D7E26" w14:textId="77777777" w:rsidR="00B67F2F" w:rsidRPr="00CA0A7E" w:rsidRDefault="00CA0A7E" w:rsidP="00CA0A7E">
      <w:pPr>
        <w:suppressAutoHyphens/>
        <w:spacing w:after="0" w:line="240" w:lineRule="auto"/>
        <w:jc w:val="right"/>
        <w:rPr>
          <w:rFonts w:ascii="Times New Roman" w:eastAsia="Times New Roman" w:hAnsi="Times New Roman"/>
          <w:i/>
          <w:sz w:val="24"/>
          <w:szCs w:val="24"/>
          <w:lang w:eastAsia="en-US"/>
        </w:rPr>
      </w:pPr>
      <w:r w:rsidRPr="00CA0A7E">
        <w:rPr>
          <w:rFonts w:ascii="Times New Roman" w:eastAsia="Times New Roman" w:hAnsi="Times New Roman"/>
          <w:sz w:val="24"/>
          <w:szCs w:val="24"/>
          <w:lang w:eastAsia="en-US"/>
        </w:rPr>
        <w:t>Sutarties priedas Nr. 3</w:t>
      </w:r>
    </w:p>
    <w:p w14:paraId="648D6520" w14:textId="77777777" w:rsidR="00B67F2F" w:rsidRPr="00BC4708" w:rsidRDefault="00F37036" w:rsidP="00B67F2F">
      <w:pPr>
        <w:pStyle w:val="NoSpacing"/>
        <w:jc w:val="center"/>
        <w:rPr>
          <w:rFonts w:eastAsia="Calibri"/>
          <w:b/>
        </w:rPr>
      </w:pPr>
      <w:r>
        <w:rPr>
          <w:rFonts w:eastAsia="Calibri"/>
          <w:b/>
        </w:rPr>
        <w:t>AUGALŲ APSAUGOS PRODUKT</w:t>
      </w:r>
      <w:r w:rsidR="00CA0A7E">
        <w:rPr>
          <w:rFonts w:eastAsia="Calibri"/>
          <w:b/>
        </w:rPr>
        <w:t>Ų ĮKANIAI</w:t>
      </w:r>
    </w:p>
    <w:p w14:paraId="1F6D56FE" w14:textId="77777777" w:rsidR="00C93049" w:rsidRDefault="00C93049" w:rsidP="00B67F2F">
      <w:pPr>
        <w:suppressAutoHyphens/>
        <w:spacing w:after="0" w:line="240" w:lineRule="auto"/>
        <w:jc w:val="both"/>
        <w:rPr>
          <w:rFonts w:ascii="Times New Roman" w:eastAsia="Times New Roman" w:hAnsi="Times New Roman"/>
          <w:sz w:val="24"/>
          <w:szCs w:val="20"/>
        </w:rPr>
      </w:pPr>
    </w:p>
    <w:p w14:paraId="40AF03FF" w14:textId="77777777" w:rsidR="006A4BBC" w:rsidRPr="0025338F" w:rsidRDefault="00B67F2F" w:rsidP="006A4BBC">
      <w:pPr>
        <w:suppressAutoHyphens/>
        <w:spacing w:after="0" w:line="240" w:lineRule="auto"/>
        <w:jc w:val="center"/>
        <w:rPr>
          <w:rFonts w:ascii="Times New Roman" w:hAnsi="Times New Roman"/>
          <w:b/>
          <w:sz w:val="24"/>
        </w:rPr>
      </w:pPr>
      <w:r w:rsidRPr="00C93049">
        <w:rPr>
          <w:rFonts w:ascii="Times New Roman" w:hAnsi="Times New Roman"/>
          <w:b/>
          <w:sz w:val="24"/>
        </w:rPr>
        <w:t>PASVALIO AUGALŲ VEISLIŲ TYRIMO SKYRIAUS AUGALŲ APSAUGOS PRODUKTŲ POREIKIS 20</w:t>
      </w:r>
      <w:r w:rsidR="00E55BDD">
        <w:rPr>
          <w:rFonts w:ascii="Times New Roman" w:hAnsi="Times New Roman"/>
          <w:b/>
          <w:sz w:val="24"/>
        </w:rPr>
        <w:t>21</w:t>
      </w:r>
      <w:r w:rsidRPr="00C93049">
        <w:rPr>
          <w:rFonts w:ascii="Times New Roman" w:hAnsi="Times New Roman"/>
          <w:b/>
          <w:sz w:val="24"/>
        </w:rPr>
        <w:t xml:space="preserve"> M. II KETVIRTĮ</w:t>
      </w:r>
    </w:p>
    <w:tbl>
      <w:tblPr>
        <w:tblW w:w="14602" w:type="dxa"/>
        <w:tblLayout w:type="fixed"/>
        <w:tblCellMar>
          <w:left w:w="30" w:type="dxa"/>
          <w:right w:w="30" w:type="dxa"/>
        </w:tblCellMar>
        <w:tblLook w:val="0000" w:firstRow="0" w:lastRow="0" w:firstColumn="0" w:lastColumn="0" w:noHBand="0" w:noVBand="0"/>
      </w:tblPr>
      <w:tblGrid>
        <w:gridCol w:w="604"/>
        <w:gridCol w:w="1329"/>
        <w:gridCol w:w="1206"/>
        <w:gridCol w:w="5255"/>
        <w:gridCol w:w="2835"/>
        <w:gridCol w:w="1842"/>
        <w:gridCol w:w="1531"/>
      </w:tblGrid>
      <w:tr w:rsidR="00A356C4" w:rsidRPr="00784A37" w14:paraId="7C37CC1B" w14:textId="77777777" w:rsidTr="00D256EC">
        <w:trPr>
          <w:trHeight w:val="581"/>
        </w:trPr>
        <w:tc>
          <w:tcPr>
            <w:tcW w:w="604" w:type="dxa"/>
            <w:tcBorders>
              <w:top w:val="single" w:sz="6" w:space="0" w:color="auto"/>
              <w:left w:val="single" w:sz="6" w:space="0" w:color="auto"/>
              <w:bottom w:val="nil"/>
              <w:right w:val="single" w:sz="6" w:space="0" w:color="auto"/>
            </w:tcBorders>
          </w:tcPr>
          <w:p w14:paraId="1539308C" w14:textId="77777777" w:rsidR="00A356C4" w:rsidRPr="00784A37" w:rsidRDefault="00A356C4" w:rsidP="00A572ED">
            <w:pPr>
              <w:autoSpaceDE w:val="0"/>
              <w:autoSpaceDN w:val="0"/>
              <w:adjustRightInd w:val="0"/>
              <w:spacing w:after="0" w:line="240" w:lineRule="auto"/>
              <w:jc w:val="center"/>
              <w:rPr>
                <w:rFonts w:ascii="Times New Roman" w:hAnsi="Times New Roman"/>
                <w:b/>
                <w:color w:val="000000"/>
                <w:sz w:val="20"/>
                <w:szCs w:val="20"/>
              </w:rPr>
            </w:pPr>
            <w:r w:rsidRPr="00784A37">
              <w:rPr>
                <w:rFonts w:ascii="Times New Roman" w:hAnsi="Times New Roman"/>
                <w:b/>
                <w:color w:val="000000"/>
                <w:sz w:val="20"/>
                <w:szCs w:val="20"/>
              </w:rPr>
              <w:t>Eil. Nr.</w:t>
            </w:r>
          </w:p>
        </w:tc>
        <w:tc>
          <w:tcPr>
            <w:tcW w:w="1329" w:type="dxa"/>
            <w:tcBorders>
              <w:top w:val="single" w:sz="6" w:space="0" w:color="auto"/>
              <w:left w:val="single" w:sz="6" w:space="0" w:color="auto"/>
              <w:bottom w:val="nil"/>
              <w:right w:val="single" w:sz="6" w:space="0" w:color="auto"/>
            </w:tcBorders>
          </w:tcPr>
          <w:p w14:paraId="4E081558" w14:textId="77777777" w:rsidR="00A356C4" w:rsidRPr="00784A37" w:rsidRDefault="00A356C4" w:rsidP="00A572ED">
            <w:pPr>
              <w:autoSpaceDE w:val="0"/>
              <w:autoSpaceDN w:val="0"/>
              <w:adjustRightInd w:val="0"/>
              <w:spacing w:after="0" w:line="240" w:lineRule="auto"/>
              <w:jc w:val="center"/>
              <w:rPr>
                <w:rFonts w:ascii="Times New Roman" w:hAnsi="Times New Roman"/>
                <w:b/>
                <w:color w:val="000000"/>
                <w:sz w:val="20"/>
                <w:szCs w:val="20"/>
              </w:rPr>
            </w:pPr>
            <w:r w:rsidRPr="00784A37">
              <w:rPr>
                <w:rFonts w:ascii="Times New Roman" w:hAnsi="Times New Roman"/>
                <w:b/>
                <w:color w:val="000000"/>
                <w:sz w:val="20"/>
                <w:szCs w:val="20"/>
              </w:rPr>
              <w:t>Augalų rūšis</w:t>
            </w:r>
          </w:p>
        </w:tc>
        <w:tc>
          <w:tcPr>
            <w:tcW w:w="1206" w:type="dxa"/>
            <w:tcBorders>
              <w:top w:val="single" w:sz="6" w:space="0" w:color="auto"/>
              <w:left w:val="single" w:sz="6" w:space="0" w:color="auto"/>
              <w:bottom w:val="nil"/>
              <w:right w:val="single" w:sz="6" w:space="0" w:color="auto"/>
            </w:tcBorders>
          </w:tcPr>
          <w:p w14:paraId="2727AA6F" w14:textId="77777777" w:rsidR="00A356C4" w:rsidRPr="00784A37" w:rsidRDefault="00A356C4" w:rsidP="00A572ED">
            <w:pPr>
              <w:autoSpaceDE w:val="0"/>
              <w:autoSpaceDN w:val="0"/>
              <w:adjustRightInd w:val="0"/>
              <w:spacing w:after="0" w:line="240" w:lineRule="auto"/>
              <w:jc w:val="center"/>
              <w:rPr>
                <w:rFonts w:ascii="Times New Roman" w:hAnsi="Times New Roman"/>
                <w:b/>
                <w:color w:val="000000"/>
                <w:sz w:val="20"/>
                <w:szCs w:val="20"/>
              </w:rPr>
            </w:pPr>
            <w:r w:rsidRPr="00784A37">
              <w:rPr>
                <w:rFonts w:ascii="Times New Roman" w:hAnsi="Times New Roman"/>
                <w:b/>
                <w:color w:val="000000"/>
                <w:sz w:val="20"/>
                <w:szCs w:val="20"/>
              </w:rPr>
              <w:t>Auginamas plotas ha</w:t>
            </w:r>
          </w:p>
        </w:tc>
        <w:tc>
          <w:tcPr>
            <w:tcW w:w="5255" w:type="dxa"/>
            <w:tcBorders>
              <w:top w:val="single" w:sz="6" w:space="0" w:color="auto"/>
              <w:left w:val="single" w:sz="6" w:space="0" w:color="auto"/>
              <w:bottom w:val="single" w:sz="6" w:space="0" w:color="auto"/>
              <w:right w:val="single" w:sz="6" w:space="0" w:color="auto"/>
            </w:tcBorders>
          </w:tcPr>
          <w:p w14:paraId="37C23985" w14:textId="77777777" w:rsidR="00A356C4" w:rsidRPr="00784A37" w:rsidRDefault="00A356C4" w:rsidP="00A572ED">
            <w:pPr>
              <w:autoSpaceDE w:val="0"/>
              <w:autoSpaceDN w:val="0"/>
              <w:adjustRightInd w:val="0"/>
              <w:spacing w:after="0" w:line="240" w:lineRule="auto"/>
              <w:jc w:val="center"/>
              <w:rPr>
                <w:rFonts w:ascii="Times New Roman" w:hAnsi="Times New Roman"/>
                <w:b/>
                <w:color w:val="000000"/>
                <w:sz w:val="20"/>
                <w:szCs w:val="20"/>
              </w:rPr>
            </w:pPr>
            <w:r w:rsidRPr="00784A37">
              <w:rPr>
                <w:rFonts w:ascii="Times New Roman" w:hAnsi="Times New Roman"/>
                <w:b/>
                <w:color w:val="000000"/>
                <w:sz w:val="20"/>
                <w:szCs w:val="20"/>
              </w:rPr>
              <w:t>Augalų apsaugos produktai</w:t>
            </w:r>
          </w:p>
        </w:tc>
        <w:tc>
          <w:tcPr>
            <w:tcW w:w="2835" w:type="dxa"/>
            <w:tcBorders>
              <w:top w:val="single" w:sz="6" w:space="0" w:color="auto"/>
              <w:left w:val="single" w:sz="6" w:space="0" w:color="auto"/>
              <w:bottom w:val="single" w:sz="6" w:space="0" w:color="auto"/>
              <w:right w:val="single" w:sz="6" w:space="0" w:color="auto"/>
            </w:tcBorders>
          </w:tcPr>
          <w:p w14:paraId="31256AF3" w14:textId="77777777" w:rsidR="00A356C4" w:rsidRPr="00784A37" w:rsidRDefault="00A356C4" w:rsidP="00A572ED">
            <w:pPr>
              <w:autoSpaceDE w:val="0"/>
              <w:autoSpaceDN w:val="0"/>
              <w:adjustRightInd w:val="0"/>
              <w:spacing w:after="0" w:line="240" w:lineRule="auto"/>
              <w:jc w:val="center"/>
              <w:rPr>
                <w:rFonts w:ascii="Times New Roman" w:hAnsi="Times New Roman"/>
                <w:b/>
                <w:color w:val="000000"/>
                <w:sz w:val="20"/>
                <w:szCs w:val="20"/>
              </w:rPr>
            </w:pPr>
            <w:r w:rsidRPr="00784A37">
              <w:rPr>
                <w:rFonts w:ascii="Times New Roman" w:hAnsi="Times New Roman"/>
                <w:b/>
                <w:color w:val="000000"/>
                <w:sz w:val="20"/>
                <w:szCs w:val="20"/>
              </w:rPr>
              <w:t>Siūlomos prekės pavadinimas</w:t>
            </w:r>
          </w:p>
        </w:tc>
        <w:tc>
          <w:tcPr>
            <w:tcW w:w="184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0384B8A2" w14:textId="77777777" w:rsidR="00A356C4" w:rsidRPr="00784A37" w:rsidRDefault="00A356C4" w:rsidP="00F37036">
            <w:pPr>
              <w:autoSpaceDE w:val="0"/>
              <w:autoSpaceDN w:val="0"/>
              <w:adjustRightInd w:val="0"/>
              <w:spacing w:after="0" w:line="240" w:lineRule="auto"/>
              <w:jc w:val="center"/>
              <w:rPr>
                <w:rFonts w:ascii="Times New Roman" w:hAnsi="Times New Roman"/>
                <w:b/>
                <w:color w:val="000000"/>
                <w:sz w:val="20"/>
                <w:szCs w:val="20"/>
              </w:rPr>
            </w:pPr>
            <w:r w:rsidRPr="00784A37">
              <w:rPr>
                <w:rFonts w:ascii="Times New Roman" w:hAnsi="Times New Roman"/>
                <w:b/>
                <w:color w:val="000000"/>
                <w:sz w:val="20"/>
                <w:szCs w:val="20"/>
              </w:rPr>
              <w:t>Prekės vieneto kaina EUR su PVM</w:t>
            </w:r>
          </w:p>
        </w:tc>
        <w:tc>
          <w:tcPr>
            <w:tcW w:w="153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15ABD5DA" w14:textId="77777777" w:rsidR="00A356C4" w:rsidRPr="00784A37" w:rsidRDefault="00A356C4" w:rsidP="003B31C8">
            <w:pPr>
              <w:jc w:val="center"/>
              <w:rPr>
                <w:rFonts w:ascii="Times New Roman" w:hAnsi="Times New Roman"/>
                <w:b/>
                <w:color w:val="000000"/>
                <w:sz w:val="20"/>
                <w:szCs w:val="20"/>
              </w:rPr>
            </w:pPr>
            <w:r w:rsidRPr="00784A37">
              <w:rPr>
                <w:rFonts w:ascii="Times New Roman" w:hAnsi="Times New Roman"/>
                <w:b/>
                <w:color w:val="000000"/>
                <w:sz w:val="20"/>
                <w:szCs w:val="20"/>
              </w:rPr>
              <w:t>Kaina vienam hektarui, EUR su PVM</w:t>
            </w:r>
          </w:p>
        </w:tc>
      </w:tr>
      <w:tr w:rsidR="00A356C4" w:rsidRPr="00784A37" w14:paraId="6518B0C5" w14:textId="77777777" w:rsidTr="00D256EC">
        <w:trPr>
          <w:trHeight w:val="290"/>
        </w:trPr>
        <w:tc>
          <w:tcPr>
            <w:tcW w:w="14602" w:type="dxa"/>
            <w:gridSpan w:val="7"/>
            <w:tcBorders>
              <w:top w:val="single" w:sz="6" w:space="0" w:color="auto"/>
              <w:left w:val="single" w:sz="6" w:space="0" w:color="auto"/>
              <w:bottom w:val="nil"/>
              <w:right w:val="single" w:sz="4" w:space="0" w:color="auto"/>
            </w:tcBorders>
            <w:shd w:val="clear" w:color="auto" w:fill="A6A6A6" w:themeFill="background1" w:themeFillShade="A6"/>
          </w:tcPr>
          <w:p w14:paraId="039E25B1" w14:textId="77777777" w:rsidR="00A356C4" w:rsidRPr="00784A37" w:rsidRDefault="00A356C4" w:rsidP="00A572ED">
            <w:pPr>
              <w:autoSpaceDE w:val="0"/>
              <w:autoSpaceDN w:val="0"/>
              <w:adjustRightInd w:val="0"/>
              <w:spacing w:after="0" w:line="240" w:lineRule="auto"/>
              <w:jc w:val="center"/>
              <w:rPr>
                <w:rFonts w:ascii="Times New Roman" w:hAnsi="Times New Roman"/>
                <w:b/>
                <w:bCs/>
                <w:color w:val="000000"/>
                <w:sz w:val="20"/>
                <w:szCs w:val="20"/>
              </w:rPr>
            </w:pPr>
            <w:r w:rsidRPr="00784A37">
              <w:rPr>
                <w:rFonts w:ascii="Times New Roman" w:hAnsi="Times New Roman"/>
                <w:b/>
                <w:bCs/>
                <w:color w:val="000000"/>
                <w:sz w:val="20"/>
                <w:szCs w:val="20"/>
              </w:rPr>
              <w:t>Herbicidai (maksimali norma )</w:t>
            </w:r>
          </w:p>
        </w:tc>
      </w:tr>
      <w:tr w:rsidR="00A356C4" w:rsidRPr="00784A37" w14:paraId="30432650" w14:textId="77777777" w:rsidTr="00D256EC">
        <w:trPr>
          <w:trHeight w:val="450"/>
        </w:trPr>
        <w:tc>
          <w:tcPr>
            <w:tcW w:w="604" w:type="dxa"/>
            <w:vMerge w:val="restart"/>
            <w:tcBorders>
              <w:top w:val="single" w:sz="4" w:space="0" w:color="auto"/>
              <w:left w:val="single" w:sz="4" w:space="0" w:color="auto"/>
              <w:right w:val="single" w:sz="4" w:space="0" w:color="auto"/>
            </w:tcBorders>
            <w:shd w:val="solid" w:color="FFFFFF" w:fill="auto"/>
          </w:tcPr>
          <w:p w14:paraId="7F425B9D"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w:t>
            </w:r>
          </w:p>
        </w:tc>
        <w:tc>
          <w:tcPr>
            <w:tcW w:w="1329" w:type="dxa"/>
            <w:vMerge w:val="restart"/>
            <w:tcBorders>
              <w:top w:val="single" w:sz="4" w:space="0" w:color="auto"/>
              <w:left w:val="single" w:sz="4" w:space="0" w:color="auto"/>
              <w:right w:val="single" w:sz="4" w:space="0" w:color="auto"/>
            </w:tcBorders>
            <w:shd w:val="solid" w:color="FFFFFF" w:fill="auto"/>
          </w:tcPr>
          <w:p w14:paraId="2FC1A560"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r w:rsidRPr="00910608">
              <w:rPr>
                <w:rFonts w:ascii="Times New Roman" w:eastAsia="Times New Roman" w:hAnsi="Times New Roman"/>
                <w:color w:val="000000"/>
                <w:sz w:val="20"/>
                <w:szCs w:val="20"/>
                <w:lang w:eastAsia="lt-LT"/>
              </w:rPr>
              <w:t>Žieminiai kviečiai</w:t>
            </w:r>
          </w:p>
        </w:tc>
        <w:tc>
          <w:tcPr>
            <w:tcW w:w="1206" w:type="dxa"/>
            <w:tcBorders>
              <w:top w:val="single" w:sz="4" w:space="0" w:color="auto"/>
              <w:left w:val="nil"/>
              <w:bottom w:val="single" w:sz="4" w:space="0" w:color="auto"/>
              <w:right w:val="nil"/>
            </w:tcBorders>
            <w:shd w:val="clear" w:color="000000" w:fill="FFFFFF"/>
            <w:vAlign w:val="center"/>
          </w:tcPr>
          <w:p w14:paraId="32F219C9"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Pr>
                <w:rFonts w:ascii="Times New Roman" w:eastAsia="Times New Roman" w:hAnsi="Times New Roman"/>
                <w:color w:val="000000"/>
                <w:sz w:val="20"/>
                <w:szCs w:val="20"/>
                <w:lang w:eastAsia="lt-LT"/>
              </w:rPr>
              <w:t>25</w:t>
            </w:r>
          </w:p>
        </w:tc>
        <w:tc>
          <w:tcPr>
            <w:tcW w:w="5255" w:type="dxa"/>
            <w:tcBorders>
              <w:top w:val="single" w:sz="4" w:space="0" w:color="auto"/>
              <w:left w:val="single" w:sz="4" w:space="0" w:color="auto"/>
              <w:bottom w:val="single" w:sz="4" w:space="0" w:color="auto"/>
              <w:right w:val="single" w:sz="4" w:space="0" w:color="000000"/>
            </w:tcBorders>
            <w:shd w:val="clear" w:color="000000" w:fill="FFFFFF"/>
            <w:vAlign w:val="center"/>
          </w:tcPr>
          <w:p w14:paraId="0CD3F98E"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r w:rsidRPr="00910608">
              <w:rPr>
                <w:rFonts w:ascii="Times New Roman" w:eastAsia="Times New Roman" w:hAnsi="Times New Roman"/>
                <w:color w:val="000000"/>
                <w:sz w:val="20"/>
                <w:szCs w:val="20"/>
                <w:lang w:eastAsia="lt-LT"/>
              </w:rPr>
              <w:t xml:space="preserve">visoms piktžolėms naikinti.  Vyrauja kibusis lipikas, ramunės, notrelės, vijoklinis </w:t>
            </w:r>
            <w:proofErr w:type="spellStart"/>
            <w:r w:rsidRPr="00910608">
              <w:rPr>
                <w:rFonts w:ascii="Times New Roman" w:eastAsia="Times New Roman" w:hAnsi="Times New Roman"/>
                <w:color w:val="000000"/>
                <w:sz w:val="20"/>
                <w:szCs w:val="20"/>
                <w:lang w:eastAsia="lt-LT"/>
              </w:rPr>
              <w:t>pelėvirkštis</w:t>
            </w:r>
            <w:proofErr w:type="spellEnd"/>
            <w:r w:rsidRPr="00910608">
              <w:rPr>
                <w:rFonts w:ascii="Times New Roman" w:eastAsia="Times New Roman" w:hAnsi="Times New Roman"/>
                <w:color w:val="000000"/>
                <w:sz w:val="20"/>
                <w:szCs w:val="20"/>
                <w:lang w:eastAsia="lt-LT"/>
              </w:rPr>
              <w:t xml:space="preserve"> ir kt.</w:t>
            </w:r>
          </w:p>
        </w:tc>
        <w:tc>
          <w:tcPr>
            <w:tcW w:w="2835" w:type="dxa"/>
            <w:tcBorders>
              <w:top w:val="single" w:sz="6" w:space="0" w:color="auto"/>
              <w:left w:val="single" w:sz="6" w:space="0" w:color="auto"/>
              <w:bottom w:val="single" w:sz="4" w:space="0" w:color="auto"/>
              <w:right w:val="single" w:sz="6" w:space="0" w:color="auto"/>
            </w:tcBorders>
            <w:shd w:val="solid" w:color="FFFFFF" w:fill="auto"/>
          </w:tcPr>
          <w:p w14:paraId="3B1985A4"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Elegant</w:t>
            </w:r>
            <w:proofErr w:type="spellEnd"/>
          </w:p>
        </w:tc>
        <w:tc>
          <w:tcPr>
            <w:tcW w:w="1842" w:type="dxa"/>
            <w:tcBorders>
              <w:top w:val="single" w:sz="6" w:space="0" w:color="auto"/>
              <w:left w:val="single" w:sz="6" w:space="0" w:color="auto"/>
              <w:bottom w:val="single" w:sz="4" w:space="0" w:color="auto"/>
              <w:right w:val="single" w:sz="6" w:space="0" w:color="auto"/>
            </w:tcBorders>
            <w:shd w:val="clear" w:color="auto" w:fill="A6A6A6" w:themeFill="background1" w:themeFillShade="A6"/>
          </w:tcPr>
          <w:p w14:paraId="5D28C23D" w14:textId="61144A41"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c>
          <w:tcPr>
            <w:tcW w:w="1531" w:type="dxa"/>
            <w:tcBorders>
              <w:top w:val="single" w:sz="6" w:space="0" w:color="auto"/>
              <w:left w:val="single" w:sz="6" w:space="0" w:color="auto"/>
              <w:bottom w:val="single" w:sz="4" w:space="0" w:color="auto"/>
              <w:right w:val="single" w:sz="6" w:space="0" w:color="auto"/>
            </w:tcBorders>
            <w:shd w:val="clear" w:color="auto" w:fill="A6A6A6" w:themeFill="background1" w:themeFillShade="A6"/>
          </w:tcPr>
          <w:p w14:paraId="7FB079F2" w14:textId="627195EC"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r>
      <w:tr w:rsidR="00A356C4" w:rsidRPr="00784A37" w14:paraId="217C8868" w14:textId="77777777" w:rsidTr="00D256EC">
        <w:trPr>
          <w:trHeight w:val="465"/>
        </w:trPr>
        <w:tc>
          <w:tcPr>
            <w:tcW w:w="604" w:type="dxa"/>
            <w:vMerge/>
            <w:tcBorders>
              <w:left w:val="single" w:sz="4" w:space="0" w:color="auto"/>
              <w:bottom w:val="single" w:sz="4" w:space="0" w:color="auto"/>
              <w:right w:val="single" w:sz="4" w:space="0" w:color="auto"/>
            </w:tcBorders>
            <w:shd w:val="solid" w:color="FFFFFF" w:fill="auto"/>
          </w:tcPr>
          <w:p w14:paraId="1B218609"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p>
        </w:tc>
        <w:tc>
          <w:tcPr>
            <w:tcW w:w="1329" w:type="dxa"/>
            <w:vMerge/>
            <w:tcBorders>
              <w:left w:val="single" w:sz="4" w:space="0" w:color="auto"/>
              <w:bottom w:val="single" w:sz="4" w:space="0" w:color="auto"/>
              <w:right w:val="single" w:sz="4" w:space="0" w:color="auto"/>
            </w:tcBorders>
            <w:shd w:val="solid" w:color="FFFFFF" w:fill="auto"/>
          </w:tcPr>
          <w:p w14:paraId="701FB8DF" w14:textId="77777777" w:rsidR="00A356C4" w:rsidRPr="00910608" w:rsidRDefault="00A356C4" w:rsidP="00013EF6">
            <w:pPr>
              <w:autoSpaceDE w:val="0"/>
              <w:autoSpaceDN w:val="0"/>
              <w:adjustRightInd w:val="0"/>
              <w:spacing w:after="0" w:line="240" w:lineRule="auto"/>
              <w:rPr>
                <w:rFonts w:ascii="Times New Roman" w:eastAsia="Times New Roman" w:hAnsi="Times New Roman"/>
                <w:color w:val="000000"/>
                <w:sz w:val="20"/>
                <w:szCs w:val="20"/>
                <w:lang w:eastAsia="lt-LT"/>
              </w:rPr>
            </w:pPr>
          </w:p>
        </w:tc>
        <w:tc>
          <w:tcPr>
            <w:tcW w:w="1206" w:type="dxa"/>
            <w:tcBorders>
              <w:top w:val="single" w:sz="4" w:space="0" w:color="auto"/>
              <w:left w:val="nil"/>
              <w:bottom w:val="single" w:sz="4" w:space="0" w:color="auto"/>
              <w:right w:val="single" w:sz="4" w:space="0" w:color="auto"/>
            </w:tcBorders>
            <w:shd w:val="clear" w:color="000000" w:fill="FFFFFF"/>
            <w:vAlign w:val="center"/>
          </w:tcPr>
          <w:p w14:paraId="0C04264C"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Pr>
                <w:rFonts w:ascii="Times New Roman" w:eastAsia="Times New Roman" w:hAnsi="Times New Roman"/>
                <w:color w:val="000000"/>
                <w:sz w:val="20"/>
                <w:szCs w:val="20"/>
                <w:lang w:eastAsia="lt-LT"/>
              </w:rPr>
              <w:t>25</w:t>
            </w:r>
          </w:p>
        </w:tc>
        <w:tc>
          <w:tcPr>
            <w:tcW w:w="5255" w:type="dxa"/>
            <w:tcBorders>
              <w:top w:val="single" w:sz="4" w:space="0" w:color="auto"/>
              <w:left w:val="single" w:sz="4" w:space="0" w:color="auto"/>
              <w:bottom w:val="single" w:sz="4" w:space="0" w:color="auto"/>
              <w:right w:val="nil"/>
            </w:tcBorders>
            <w:shd w:val="clear" w:color="000000" w:fill="FFFFFF"/>
            <w:vAlign w:val="center"/>
          </w:tcPr>
          <w:p w14:paraId="163DD8A6"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roofErr w:type="spellStart"/>
            <w:r w:rsidRPr="00910608">
              <w:rPr>
                <w:rFonts w:ascii="Times New Roman" w:eastAsia="Times New Roman" w:hAnsi="Times New Roman"/>
                <w:color w:val="000000"/>
                <w:sz w:val="20"/>
                <w:szCs w:val="20"/>
                <w:lang w:eastAsia="lt-LT"/>
              </w:rPr>
              <w:t>smilguolei</w:t>
            </w:r>
            <w:proofErr w:type="spellEnd"/>
            <w:r w:rsidRPr="00910608">
              <w:rPr>
                <w:rFonts w:ascii="Times New Roman" w:eastAsia="Times New Roman" w:hAnsi="Times New Roman"/>
                <w:color w:val="000000"/>
                <w:sz w:val="20"/>
                <w:szCs w:val="20"/>
                <w:lang w:eastAsia="lt-LT"/>
              </w:rPr>
              <w:t xml:space="preserve"> naikinti</w:t>
            </w:r>
          </w:p>
        </w:tc>
        <w:tc>
          <w:tcPr>
            <w:tcW w:w="2835" w:type="dxa"/>
            <w:tcBorders>
              <w:top w:val="single" w:sz="4" w:space="0" w:color="auto"/>
              <w:left w:val="single" w:sz="6" w:space="0" w:color="auto"/>
              <w:bottom w:val="single" w:sz="6" w:space="0" w:color="auto"/>
              <w:right w:val="single" w:sz="6" w:space="0" w:color="auto"/>
            </w:tcBorders>
            <w:shd w:val="solid" w:color="FFFFFF" w:fill="auto"/>
          </w:tcPr>
          <w:p w14:paraId="5DAD2421"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Avoxa</w:t>
            </w:r>
            <w:proofErr w:type="spellEnd"/>
          </w:p>
        </w:tc>
        <w:tc>
          <w:tcPr>
            <w:tcW w:w="1842" w:type="dxa"/>
            <w:tcBorders>
              <w:top w:val="single" w:sz="4" w:space="0" w:color="auto"/>
              <w:left w:val="single" w:sz="6" w:space="0" w:color="auto"/>
              <w:bottom w:val="single" w:sz="6" w:space="0" w:color="auto"/>
              <w:right w:val="single" w:sz="6" w:space="0" w:color="auto"/>
            </w:tcBorders>
            <w:shd w:val="clear" w:color="auto" w:fill="A6A6A6" w:themeFill="background1" w:themeFillShade="A6"/>
          </w:tcPr>
          <w:p w14:paraId="564FFF4C" w14:textId="3A9177AB"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c>
          <w:tcPr>
            <w:tcW w:w="1531" w:type="dxa"/>
            <w:tcBorders>
              <w:top w:val="single" w:sz="4" w:space="0" w:color="auto"/>
              <w:left w:val="single" w:sz="6" w:space="0" w:color="auto"/>
              <w:bottom w:val="single" w:sz="6" w:space="0" w:color="auto"/>
              <w:right w:val="single" w:sz="6" w:space="0" w:color="auto"/>
            </w:tcBorders>
            <w:shd w:val="clear" w:color="auto" w:fill="A6A6A6" w:themeFill="background1" w:themeFillShade="A6"/>
          </w:tcPr>
          <w:p w14:paraId="5601E35F" w14:textId="79A8BB6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r>
      <w:tr w:rsidR="00A356C4" w:rsidRPr="00784A37" w14:paraId="531BAFE9" w14:textId="77777777" w:rsidTr="00D256EC">
        <w:trPr>
          <w:trHeight w:val="375"/>
        </w:trPr>
        <w:tc>
          <w:tcPr>
            <w:tcW w:w="604" w:type="dxa"/>
            <w:vMerge w:val="restart"/>
            <w:tcBorders>
              <w:top w:val="single" w:sz="4" w:space="0" w:color="auto"/>
              <w:left w:val="single" w:sz="6" w:space="0" w:color="auto"/>
              <w:right w:val="single" w:sz="4" w:space="0" w:color="auto"/>
            </w:tcBorders>
            <w:shd w:val="solid" w:color="FFFFFF" w:fill="auto"/>
          </w:tcPr>
          <w:p w14:paraId="4189CFE7"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2.</w:t>
            </w:r>
          </w:p>
        </w:tc>
        <w:tc>
          <w:tcPr>
            <w:tcW w:w="1329" w:type="dxa"/>
            <w:vMerge w:val="restart"/>
            <w:tcBorders>
              <w:top w:val="single" w:sz="4" w:space="0" w:color="auto"/>
              <w:left w:val="single" w:sz="4" w:space="0" w:color="auto"/>
              <w:right w:val="single" w:sz="4" w:space="0" w:color="auto"/>
            </w:tcBorders>
            <w:shd w:val="solid" w:color="FFFFFF" w:fill="auto"/>
          </w:tcPr>
          <w:p w14:paraId="5EF9ADC1"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p w14:paraId="2B8BA0FA"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p w14:paraId="26AB64D3"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p w14:paraId="1847A981"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Vasariniai javai</w:t>
            </w:r>
          </w:p>
        </w:tc>
        <w:tc>
          <w:tcPr>
            <w:tcW w:w="1206" w:type="dxa"/>
            <w:tcBorders>
              <w:top w:val="single" w:sz="4" w:space="0" w:color="auto"/>
              <w:left w:val="nil"/>
              <w:bottom w:val="single" w:sz="4" w:space="0" w:color="auto"/>
              <w:right w:val="single" w:sz="4" w:space="0" w:color="auto"/>
            </w:tcBorders>
            <w:shd w:val="clear" w:color="000000" w:fill="FFFFFF"/>
            <w:vAlign w:val="center"/>
          </w:tcPr>
          <w:p w14:paraId="103E6BD8"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Pr>
                <w:rFonts w:ascii="Times New Roman" w:eastAsia="Times New Roman" w:hAnsi="Times New Roman"/>
                <w:color w:val="000000"/>
                <w:sz w:val="20"/>
                <w:szCs w:val="20"/>
                <w:lang w:eastAsia="lt-LT"/>
              </w:rPr>
              <w:t>12</w:t>
            </w:r>
          </w:p>
        </w:tc>
        <w:tc>
          <w:tcPr>
            <w:tcW w:w="5255" w:type="dxa"/>
            <w:tcBorders>
              <w:top w:val="single" w:sz="4" w:space="0" w:color="auto"/>
              <w:left w:val="nil"/>
              <w:bottom w:val="single" w:sz="4" w:space="0" w:color="auto"/>
              <w:right w:val="single" w:sz="4" w:space="0" w:color="000000"/>
            </w:tcBorders>
            <w:shd w:val="clear" w:color="000000" w:fill="FFFFFF"/>
            <w:vAlign w:val="center"/>
          </w:tcPr>
          <w:p w14:paraId="45BBF6DD"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r w:rsidRPr="00910608">
              <w:rPr>
                <w:rFonts w:ascii="Times New Roman" w:eastAsia="Times New Roman" w:hAnsi="Times New Roman"/>
                <w:color w:val="000000"/>
                <w:sz w:val="20"/>
                <w:szCs w:val="20"/>
                <w:lang w:eastAsia="lt-LT"/>
              </w:rPr>
              <w:t xml:space="preserve">visoms piktžolėms naikinti. Vyrauja lipikai, notrelės, rugiagėlės, vijoklinis </w:t>
            </w:r>
            <w:proofErr w:type="spellStart"/>
            <w:r w:rsidRPr="00910608">
              <w:rPr>
                <w:rFonts w:ascii="Times New Roman" w:eastAsia="Times New Roman" w:hAnsi="Times New Roman"/>
                <w:color w:val="000000"/>
                <w:sz w:val="20"/>
                <w:szCs w:val="20"/>
                <w:lang w:eastAsia="lt-LT"/>
              </w:rPr>
              <w:t>pelėvirkštis</w:t>
            </w:r>
            <w:proofErr w:type="spellEnd"/>
            <w:r w:rsidRPr="00910608">
              <w:rPr>
                <w:rFonts w:ascii="Times New Roman" w:eastAsia="Times New Roman" w:hAnsi="Times New Roman"/>
                <w:color w:val="000000"/>
                <w:sz w:val="20"/>
                <w:szCs w:val="20"/>
                <w:lang w:eastAsia="lt-LT"/>
              </w:rPr>
              <w:t>, takažolė, asiūklis.</w:t>
            </w:r>
          </w:p>
        </w:tc>
        <w:tc>
          <w:tcPr>
            <w:tcW w:w="2835" w:type="dxa"/>
            <w:tcBorders>
              <w:top w:val="single" w:sz="6" w:space="0" w:color="auto"/>
              <w:left w:val="single" w:sz="6" w:space="0" w:color="auto"/>
              <w:bottom w:val="single" w:sz="4" w:space="0" w:color="auto"/>
              <w:right w:val="single" w:sz="6" w:space="0" w:color="auto"/>
            </w:tcBorders>
            <w:shd w:val="solid" w:color="FFFFFF" w:fill="auto"/>
          </w:tcPr>
          <w:p w14:paraId="56FA5B5E"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p w14:paraId="5D90123E"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Elegant</w:t>
            </w:r>
            <w:proofErr w:type="spellEnd"/>
          </w:p>
        </w:tc>
        <w:tc>
          <w:tcPr>
            <w:tcW w:w="1842" w:type="dxa"/>
            <w:tcBorders>
              <w:top w:val="single" w:sz="6" w:space="0" w:color="auto"/>
              <w:left w:val="single" w:sz="6" w:space="0" w:color="auto"/>
              <w:bottom w:val="single" w:sz="4" w:space="0" w:color="auto"/>
              <w:right w:val="single" w:sz="6" w:space="0" w:color="auto"/>
            </w:tcBorders>
            <w:shd w:val="clear" w:color="auto" w:fill="A6A6A6" w:themeFill="background1" w:themeFillShade="A6"/>
          </w:tcPr>
          <w:p w14:paraId="7F97D86A" w14:textId="592A47EA"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c>
          <w:tcPr>
            <w:tcW w:w="1531" w:type="dxa"/>
            <w:tcBorders>
              <w:top w:val="single" w:sz="6" w:space="0" w:color="auto"/>
              <w:left w:val="single" w:sz="6" w:space="0" w:color="auto"/>
              <w:bottom w:val="single" w:sz="4" w:space="0" w:color="auto"/>
              <w:right w:val="single" w:sz="6" w:space="0" w:color="auto"/>
            </w:tcBorders>
            <w:shd w:val="clear" w:color="auto" w:fill="A6A6A6" w:themeFill="background1" w:themeFillShade="A6"/>
          </w:tcPr>
          <w:p w14:paraId="30193BE6" w14:textId="4615D29F"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r>
      <w:tr w:rsidR="00A356C4" w:rsidRPr="00784A37" w14:paraId="2AC6FD6F" w14:textId="77777777" w:rsidTr="00D256EC">
        <w:trPr>
          <w:trHeight w:val="300"/>
        </w:trPr>
        <w:tc>
          <w:tcPr>
            <w:tcW w:w="604" w:type="dxa"/>
            <w:vMerge/>
            <w:tcBorders>
              <w:left w:val="single" w:sz="6" w:space="0" w:color="auto"/>
              <w:bottom w:val="single" w:sz="6" w:space="0" w:color="auto"/>
              <w:right w:val="single" w:sz="4" w:space="0" w:color="auto"/>
            </w:tcBorders>
            <w:shd w:val="solid" w:color="FFFFFF" w:fill="auto"/>
          </w:tcPr>
          <w:p w14:paraId="683850D0"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p>
        </w:tc>
        <w:tc>
          <w:tcPr>
            <w:tcW w:w="1329" w:type="dxa"/>
            <w:vMerge/>
            <w:tcBorders>
              <w:left w:val="single" w:sz="4" w:space="0" w:color="auto"/>
              <w:bottom w:val="single" w:sz="4" w:space="0" w:color="auto"/>
              <w:right w:val="single" w:sz="4" w:space="0" w:color="auto"/>
            </w:tcBorders>
            <w:shd w:val="solid" w:color="FFFFFF" w:fill="auto"/>
          </w:tcPr>
          <w:p w14:paraId="53812D3A"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c>
          <w:tcPr>
            <w:tcW w:w="1206" w:type="dxa"/>
            <w:tcBorders>
              <w:top w:val="nil"/>
              <w:left w:val="nil"/>
              <w:bottom w:val="single" w:sz="4" w:space="0" w:color="auto"/>
              <w:right w:val="single" w:sz="4" w:space="0" w:color="auto"/>
            </w:tcBorders>
            <w:shd w:val="clear" w:color="000000" w:fill="FFFFFF"/>
            <w:vAlign w:val="center"/>
          </w:tcPr>
          <w:p w14:paraId="1DB0F8F7"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Pr>
                <w:rFonts w:ascii="Times New Roman" w:eastAsia="Times New Roman" w:hAnsi="Times New Roman"/>
                <w:color w:val="000000"/>
                <w:sz w:val="20"/>
                <w:szCs w:val="20"/>
                <w:lang w:eastAsia="lt-LT"/>
              </w:rPr>
              <w:t>12</w:t>
            </w:r>
          </w:p>
        </w:tc>
        <w:tc>
          <w:tcPr>
            <w:tcW w:w="5255" w:type="dxa"/>
            <w:tcBorders>
              <w:top w:val="single" w:sz="4" w:space="0" w:color="auto"/>
              <w:left w:val="nil"/>
              <w:bottom w:val="single" w:sz="4" w:space="0" w:color="auto"/>
              <w:right w:val="single" w:sz="4" w:space="0" w:color="000000"/>
            </w:tcBorders>
            <w:shd w:val="clear" w:color="000000" w:fill="FFFFFF"/>
            <w:vAlign w:val="center"/>
          </w:tcPr>
          <w:p w14:paraId="294BEEFA"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r w:rsidRPr="00CF46C2">
              <w:rPr>
                <w:rFonts w:ascii="Times New Roman" w:eastAsia="Times New Roman" w:hAnsi="Times New Roman"/>
                <w:color w:val="000000"/>
                <w:sz w:val="20"/>
                <w:szCs w:val="20"/>
                <w:lang w:eastAsia="lt-LT"/>
              </w:rPr>
              <w:t xml:space="preserve">visoms piktžolėms naikinti. Vyrauja ramunės, rugiagėlės, kibusis lipikas, </w:t>
            </w:r>
            <w:proofErr w:type="spellStart"/>
            <w:r w:rsidRPr="00CF46C2">
              <w:rPr>
                <w:rFonts w:ascii="Times New Roman" w:eastAsia="Times New Roman" w:hAnsi="Times New Roman"/>
                <w:color w:val="000000"/>
                <w:sz w:val="20"/>
                <w:szCs w:val="20"/>
                <w:lang w:eastAsia="lt-LT"/>
              </w:rPr>
              <w:t>smilguolė</w:t>
            </w:r>
            <w:proofErr w:type="spellEnd"/>
            <w:r w:rsidRPr="00CF46C2">
              <w:rPr>
                <w:rFonts w:ascii="Times New Roman" w:eastAsia="Times New Roman" w:hAnsi="Times New Roman"/>
                <w:color w:val="000000"/>
                <w:sz w:val="20"/>
                <w:szCs w:val="20"/>
                <w:lang w:eastAsia="lt-LT"/>
              </w:rPr>
              <w:t>.</w:t>
            </w:r>
          </w:p>
        </w:tc>
        <w:tc>
          <w:tcPr>
            <w:tcW w:w="2835" w:type="dxa"/>
            <w:tcBorders>
              <w:top w:val="single" w:sz="4" w:space="0" w:color="auto"/>
              <w:left w:val="single" w:sz="6" w:space="0" w:color="auto"/>
              <w:bottom w:val="single" w:sz="6" w:space="0" w:color="auto"/>
              <w:right w:val="single" w:sz="6" w:space="0" w:color="auto"/>
            </w:tcBorders>
            <w:shd w:val="solid" w:color="FFFFFF" w:fill="auto"/>
          </w:tcPr>
          <w:p w14:paraId="611BBF17" w14:textId="77777777" w:rsidR="00A356C4" w:rsidRDefault="00A356C4" w:rsidP="00013EF6">
            <w:pPr>
              <w:autoSpaceDE w:val="0"/>
              <w:autoSpaceDN w:val="0"/>
              <w:adjustRightInd w:val="0"/>
              <w:spacing w:after="0" w:line="240" w:lineRule="auto"/>
              <w:rPr>
                <w:rFonts w:ascii="Times New Roman" w:hAnsi="Times New Roman"/>
                <w:color w:val="000000"/>
                <w:sz w:val="20"/>
                <w:szCs w:val="20"/>
              </w:rPr>
            </w:pPr>
          </w:p>
          <w:p w14:paraId="007EC022"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Axial</w:t>
            </w:r>
            <w:proofErr w:type="spellEnd"/>
          </w:p>
        </w:tc>
        <w:tc>
          <w:tcPr>
            <w:tcW w:w="1842" w:type="dxa"/>
            <w:tcBorders>
              <w:top w:val="single" w:sz="4" w:space="0" w:color="auto"/>
              <w:left w:val="single" w:sz="6" w:space="0" w:color="auto"/>
              <w:bottom w:val="single" w:sz="6" w:space="0" w:color="auto"/>
              <w:right w:val="single" w:sz="6" w:space="0" w:color="auto"/>
            </w:tcBorders>
            <w:shd w:val="clear" w:color="auto" w:fill="A6A6A6" w:themeFill="background1" w:themeFillShade="A6"/>
          </w:tcPr>
          <w:p w14:paraId="4B1B806C" w14:textId="4E3DE5D8"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c>
          <w:tcPr>
            <w:tcW w:w="1531" w:type="dxa"/>
            <w:tcBorders>
              <w:top w:val="single" w:sz="4" w:space="0" w:color="auto"/>
              <w:left w:val="single" w:sz="6" w:space="0" w:color="auto"/>
              <w:bottom w:val="single" w:sz="6" w:space="0" w:color="auto"/>
              <w:right w:val="single" w:sz="6" w:space="0" w:color="auto"/>
            </w:tcBorders>
            <w:shd w:val="clear" w:color="auto" w:fill="A6A6A6" w:themeFill="background1" w:themeFillShade="A6"/>
          </w:tcPr>
          <w:p w14:paraId="0B35D207" w14:textId="37A75F45"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r>
      <w:tr w:rsidR="00A356C4" w:rsidRPr="00784A37" w14:paraId="62BECBCF" w14:textId="77777777" w:rsidTr="00D256EC">
        <w:trPr>
          <w:trHeight w:val="319"/>
        </w:trPr>
        <w:tc>
          <w:tcPr>
            <w:tcW w:w="604" w:type="dxa"/>
            <w:tcBorders>
              <w:top w:val="nil"/>
              <w:left w:val="single" w:sz="6" w:space="0" w:color="auto"/>
              <w:bottom w:val="nil"/>
              <w:right w:val="single" w:sz="6" w:space="0" w:color="auto"/>
            </w:tcBorders>
            <w:shd w:val="solid" w:color="FFFFFF" w:fill="auto"/>
          </w:tcPr>
          <w:p w14:paraId="2EF54937"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3.</w:t>
            </w:r>
          </w:p>
        </w:tc>
        <w:tc>
          <w:tcPr>
            <w:tcW w:w="1329" w:type="dxa"/>
            <w:tcBorders>
              <w:top w:val="single" w:sz="4" w:space="0" w:color="auto"/>
              <w:left w:val="nil"/>
              <w:bottom w:val="nil"/>
              <w:right w:val="single" w:sz="4" w:space="0" w:color="auto"/>
            </w:tcBorders>
            <w:shd w:val="clear" w:color="000000" w:fill="FFFFFF"/>
            <w:vAlign w:val="bottom"/>
          </w:tcPr>
          <w:p w14:paraId="13069E2C"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r>
              <w:rPr>
                <w:rFonts w:ascii="Times New Roman" w:eastAsia="Times New Roman" w:hAnsi="Times New Roman"/>
                <w:color w:val="000000"/>
                <w:sz w:val="20"/>
                <w:szCs w:val="20"/>
                <w:lang w:eastAsia="lt-LT"/>
              </w:rPr>
              <w:t>Žieminiai rapsai</w:t>
            </w:r>
          </w:p>
        </w:tc>
        <w:tc>
          <w:tcPr>
            <w:tcW w:w="1206" w:type="dxa"/>
            <w:tcBorders>
              <w:top w:val="nil"/>
              <w:left w:val="nil"/>
              <w:bottom w:val="single" w:sz="4" w:space="0" w:color="auto"/>
              <w:right w:val="single" w:sz="4" w:space="0" w:color="auto"/>
            </w:tcBorders>
            <w:shd w:val="clear" w:color="000000" w:fill="FFFFFF"/>
            <w:vAlign w:val="center"/>
          </w:tcPr>
          <w:p w14:paraId="7FEEB3A1"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Pr>
                <w:rFonts w:ascii="Times New Roman" w:eastAsia="Times New Roman" w:hAnsi="Times New Roman"/>
                <w:color w:val="000000"/>
                <w:sz w:val="20"/>
                <w:szCs w:val="20"/>
                <w:lang w:eastAsia="lt-LT"/>
              </w:rPr>
              <w:t>5</w:t>
            </w:r>
          </w:p>
        </w:tc>
        <w:tc>
          <w:tcPr>
            <w:tcW w:w="5255" w:type="dxa"/>
            <w:tcBorders>
              <w:top w:val="single" w:sz="4" w:space="0" w:color="auto"/>
              <w:left w:val="nil"/>
              <w:bottom w:val="single" w:sz="4" w:space="0" w:color="auto"/>
              <w:right w:val="single" w:sz="4" w:space="0" w:color="000000"/>
            </w:tcBorders>
            <w:shd w:val="clear" w:color="000000" w:fill="FFFFFF"/>
            <w:vAlign w:val="center"/>
          </w:tcPr>
          <w:p w14:paraId="036E29CB"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r w:rsidRPr="00910608">
              <w:rPr>
                <w:rFonts w:ascii="Times New Roman" w:eastAsia="Times New Roman" w:hAnsi="Times New Roman"/>
                <w:color w:val="000000"/>
                <w:sz w:val="20"/>
                <w:szCs w:val="20"/>
                <w:lang w:eastAsia="lt-LT"/>
              </w:rPr>
              <w:t>javų ir rapsų pabiroms naikinti</w:t>
            </w:r>
            <w:r>
              <w:rPr>
                <w:rFonts w:ascii="Times New Roman" w:eastAsia="Times New Roman" w:hAnsi="Times New Roman"/>
                <w:color w:val="000000"/>
                <w:sz w:val="20"/>
                <w:szCs w:val="20"/>
                <w:lang w:eastAsia="lt-LT"/>
              </w:rPr>
              <w:t>.</w:t>
            </w:r>
          </w:p>
        </w:tc>
        <w:tc>
          <w:tcPr>
            <w:tcW w:w="2835" w:type="dxa"/>
            <w:tcBorders>
              <w:top w:val="single" w:sz="6" w:space="0" w:color="auto"/>
              <w:left w:val="single" w:sz="6" w:space="0" w:color="auto"/>
              <w:bottom w:val="single" w:sz="6" w:space="0" w:color="auto"/>
              <w:right w:val="single" w:sz="6" w:space="0" w:color="auto"/>
            </w:tcBorders>
            <w:shd w:val="solid" w:color="FFFFFF" w:fill="auto"/>
          </w:tcPr>
          <w:p w14:paraId="3445FF6D"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Korvetto</w:t>
            </w:r>
            <w:proofErr w:type="spellEnd"/>
          </w:p>
        </w:tc>
        <w:tc>
          <w:tcPr>
            <w:tcW w:w="184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7C64D8A7" w14:textId="11D971C2"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c>
          <w:tcPr>
            <w:tcW w:w="1531"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43D879A0" w14:textId="5DEDCC22"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r>
      <w:tr w:rsidR="00A356C4" w:rsidRPr="00784A37" w14:paraId="66438BF3" w14:textId="77777777" w:rsidTr="00D256EC">
        <w:trPr>
          <w:trHeight w:val="319"/>
        </w:trPr>
        <w:tc>
          <w:tcPr>
            <w:tcW w:w="604" w:type="dxa"/>
            <w:tcBorders>
              <w:top w:val="single" w:sz="6" w:space="0" w:color="auto"/>
              <w:left w:val="single" w:sz="6" w:space="0" w:color="auto"/>
              <w:bottom w:val="single" w:sz="6" w:space="0" w:color="auto"/>
              <w:right w:val="single" w:sz="6" w:space="0" w:color="auto"/>
            </w:tcBorders>
            <w:shd w:val="solid" w:color="FFFFFF" w:fill="auto"/>
          </w:tcPr>
          <w:p w14:paraId="4C9DB87D"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4.</w:t>
            </w:r>
          </w:p>
        </w:tc>
        <w:tc>
          <w:tcPr>
            <w:tcW w:w="1329" w:type="dxa"/>
            <w:tcBorders>
              <w:top w:val="single" w:sz="4" w:space="0" w:color="auto"/>
              <w:left w:val="nil"/>
              <w:bottom w:val="nil"/>
              <w:right w:val="single" w:sz="4" w:space="0" w:color="auto"/>
            </w:tcBorders>
            <w:shd w:val="clear" w:color="000000" w:fill="FFFFFF"/>
            <w:vAlign w:val="bottom"/>
          </w:tcPr>
          <w:p w14:paraId="59BB69A7" w14:textId="77777777" w:rsidR="00A356C4" w:rsidRPr="00E11C22" w:rsidRDefault="00A356C4" w:rsidP="00013EF6">
            <w:pPr>
              <w:autoSpaceDE w:val="0"/>
              <w:autoSpaceDN w:val="0"/>
              <w:adjustRightInd w:val="0"/>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Rapsai, žirniai, pupos</w:t>
            </w:r>
          </w:p>
        </w:tc>
        <w:tc>
          <w:tcPr>
            <w:tcW w:w="1206" w:type="dxa"/>
            <w:tcBorders>
              <w:top w:val="nil"/>
              <w:left w:val="nil"/>
              <w:bottom w:val="single" w:sz="4" w:space="0" w:color="auto"/>
              <w:right w:val="single" w:sz="4" w:space="0" w:color="auto"/>
            </w:tcBorders>
            <w:shd w:val="clear" w:color="000000" w:fill="FFFFFF"/>
            <w:vAlign w:val="center"/>
          </w:tcPr>
          <w:p w14:paraId="05D10822"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Pr>
                <w:rFonts w:ascii="Times New Roman" w:eastAsia="Times New Roman" w:hAnsi="Times New Roman"/>
                <w:color w:val="000000"/>
                <w:sz w:val="20"/>
                <w:szCs w:val="20"/>
                <w:lang w:eastAsia="lt-LT"/>
              </w:rPr>
              <w:t>10</w:t>
            </w:r>
          </w:p>
        </w:tc>
        <w:tc>
          <w:tcPr>
            <w:tcW w:w="5255" w:type="dxa"/>
            <w:tcBorders>
              <w:top w:val="single" w:sz="4" w:space="0" w:color="auto"/>
              <w:left w:val="nil"/>
              <w:bottom w:val="single" w:sz="4" w:space="0" w:color="auto"/>
              <w:right w:val="single" w:sz="4" w:space="0" w:color="000000"/>
            </w:tcBorders>
            <w:shd w:val="clear" w:color="000000" w:fill="FFFFFF"/>
            <w:vAlign w:val="center"/>
          </w:tcPr>
          <w:p w14:paraId="3F31B95F"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roofErr w:type="spellStart"/>
            <w:r w:rsidRPr="00CF46C2">
              <w:rPr>
                <w:rFonts w:ascii="Times New Roman" w:eastAsia="Times New Roman" w:hAnsi="Times New Roman"/>
                <w:color w:val="000000"/>
                <w:sz w:val="20"/>
                <w:szCs w:val="20"/>
                <w:lang w:eastAsia="lt-LT"/>
              </w:rPr>
              <w:t>vienskiltėms</w:t>
            </w:r>
            <w:proofErr w:type="spellEnd"/>
            <w:r w:rsidRPr="00CF46C2">
              <w:rPr>
                <w:rFonts w:ascii="Times New Roman" w:eastAsia="Times New Roman" w:hAnsi="Times New Roman"/>
                <w:color w:val="000000"/>
                <w:sz w:val="20"/>
                <w:szCs w:val="20"/>
                <w:lang w:eastAsia="lt-LT"/>
              </w:rPr>
              <w:t xml:space="preserve"> piktžolėms naikinti</w:t>
            </w:r>
            <w:r>
              <w:rPr>
                <w:rFonts w:ascii="Times New Roman" w:eastAsia="Times New Roman" w:hAnsi="Times New Roman"/>
                <w:color w:val="000000"/>
                <w:sz w:val="20"/>
                <w:szCs w:val="20"/>
                <w:lang w:eastAsia="lt-LT"/>
              </w:rPr>
              <w:t>.</w:t>
            </w:r>
          </w:p>
        </w:tc>
        <w:tc>
          <w:tcPr>
            <w:tcW w:w="2835" w:type="dxa"/>
            <w:tcBorders>
              <w:top w:val="single" w:sz="6" w:space="0" w:color="auto"/>
              <w:left w:val="single" w:sz="6" w:space="0" w:color="auto"/>
              <w:bottom w:val="single" w:sz="6" w:space="0" w:color="auto"/>
              <w:right w:val="single" w:sz="6" w:space="0" w:color="auto"/>
            </w:tcBorders>
            <w:shd w:val="solid" w:color="FFFFFF" w:fill="auto"/>
          </w:tcPr>
          <w:p w14:paraId="71A1541D"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Agil</w:t>
            </w:r>
            <w:proofErr w:type="spellEnd"/>
          </w:p>
        </w:tc>
        <w:tc>
          <w:tcPr>
            <w:tcW w:w="184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5524DE3C" w14:textId="06BD1816"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c>
          <w:tcPr>
            <w:tcW w:w="1531"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026E8DD3" w14:textId="1F51AE6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r>
      <w:tr w:rsidR="00A356C4" w:rsidRPr="00784A37" w14:paraId="428EBB93" w14:textId="77777777" w:rsidTr="00D256EC">
        <w:trPr>
          <w:trHeight w:val="319"/>
        </w:trPr>
        <w:tc>
          <w:tcPr>
            <w:tcW w:w="604" w:type="dxa"/>
            <w:tcBorders>
              <w:top w:val="single" w:sz="6" w:space="0" w:color="auto"/>
              <w:left w:val="single" w:sz="6" w:space="0" w:color="auto"/>
              <w:bottom w:val="single" w:sz="6" w:space="0" w:color="auto"/>
              <w:right w:val="single" w:sz="6" w:space="0" w:color="auto"/>
            </w:tcBorders>
            <w:shd w:val="solid" w:color="FFFFFF" w:fill="auto"/>
          </w:tcPr>
          <w:p w14:paraId="485CE13D"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5.</w:t>
            </w:r>
          </w:p>
        </w:tc>
        <w:tc>
          <w:tcPr>
            <w:tcW w:w="1329" w:type="dxa"/>
            <w:tcBorders>
              <w:top w:val="single" w:sz="4" w:space="0" w:color="auto"/>
              <w:left w:val="nil"/>
              <w:bottom w:val="nil"/>
              <w:right w:val="single" w:sz="4" w:space="0" w:color="auto"/>
            </w:tcBorders>
            <w:shd w:val="clear" w:color="000000" w:fill="FFFFFF"/>
            <w:vAlign w:val="bottom"/>
          </w:tcPr>
          <w:p w14:paraId="2E39CA96"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r w:rsidRPr="00910608">
              <w:rPr>
                <w:rFonts w:ascii="Times New Roman" w:eastAsia="Times New Roman" w:hAnsi="Times New Roman"/>
                <w:color w:val="000000"/>
                <w:sz w:val="20"/>
                <w:szCs w:val="20"/>
                <w:lang w:eastAsia="lt-LT"/>
              </w:rPr>
              <w:t>Ražienos</w:t>
            </w:r>
          </w:p>
        </w:tc>
        <w:tc>
          <w:tcPr>
            <w:tcW w:w="1206" w:type="dxa"/>
            <w:tcBorders>
              <w:top w:val="nil"/>
              <w:left w:val="nil"/>
              <w:bottom w:val="single" w:sz="4" w:space="0" w:color="auto"/>
              <w:right w:val="single" w:sz="4" w:space="0" w:color="auto"/>
            </w:tcBorders>
            <w:shd w:val="clear" w:color="000000" w:fill="FFFFFF"/>
            <w:vAlign w:val="center"/>
          </w:tcPr>
          <w:p w14:paraId="7A1DA5C5"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Pr>
                <w:rFonts w:ascii="Times New Roman" w:eastAsia="Times New Roman" w:hAnsi="Times New Roman"/>
                <w:color w:val="000000"/>
                <w:sz w:val="20"/>
                <w:szCs w:val="20"/>
                <w:lang w:eastAsia="lt-LT"/>
              </w:rPr>
              <w:t>40</w:t>
            </w:r>
          </w:p>
        </w:tc>
        <w:tc>
          <w:tcPr>
            <w:tcW w:w="5255" w:type="dxa"/>
            <w:tcBorders>
              <w:top w:val="single" w:sz="4" w:space="0" w:color="auto"/>
              <w:left w:val="nil"/>
              <w:bottom w:val="single" w:sz="4" w:space="0" w:color="auto"/>
              <w:right w:val="single" w:sz="4" w:space="0" w:color="000000"/>
            </w:tcBorders>
            <w:shd w:val="clear" w:color="000000" w:fill="FFFFFF"/>
            <w:vAlign w:val="center"/>
          </w:tcPr>
          <w:p w14:paraId="5E6D6921"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r w:rsidRPr="00910608">
              <w:rPr>
                <w:rFonts w:ascii="Times New Roman" w:eastAsia="Times New Roman" w:hAnsi="Times New Roman"/>
                <w:color w:val="000000"/>
                <w:sz w:val="20"/>
                <w:szCs w:val="20"/>
                <w:lang w:eastAsia="lt-LT"/>
              </w:rPr>
              <w:t>javų ir rapsų pabiroms naikinti</w:t>
            </w:r>
            <w:r>
              <w:rPr>
                <w:rFonts w:ascii="Times New Roman" w:eastAsia="Times New Roman" w:hAnsi="Times New Roman"/>
                <w:color w:val="000000"/>
                <w:sz w:val="20"/>
                <w:szCs w:val="20"/>
                <w:lang w:eastAsia="lt-LT"/>
              </w:rPr>
              <w:t>.</w:t>
            </w:r>
          </w:p>
        </w:tc>
        <w:tc>
          <w:tcPr>
            <w:tcW w:w="2835" w:type="dxa"/>
            <w:tcBorders>
              <w:top w:val="single" w:sz="6" w:space="0" w:color="auto"/>
              <w:left w:val="single" w:sz="6" w:space="0" w:color="auto"/>
              <w:bottom w:val="single" w:sz="6" w:space="0" w:color="auto"/>
              <w:right w:val="single" w:sz="6" w:space="0" w:color="auto"/>
            </w:tcBorders>
            <w:shd w:val="solid" w:color="FFFFFF" w:fill="auto"/>
          </w:tcPr>
          <w:p w14:paraId="26670CDA"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Gallup</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super</w:t>
            </w:r>
            <w:proofErr w:type="spellEnd"/>
          </w:p>
        </w:tc>
        <w:tc>
          <w:tcPr>
            <w:tcW w:w="184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5A64D651" w14:textId="1B9C77EB"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c>
          <w:tcPr>
            <w:tcW w:w="1531"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697EDA6F" w14:textId="5CB12552"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r>
      <w:tr w:rsidR="00A356C4" w:rsidRPr="00784A37" w14:paraId="6E3D1C0A" w14:textId="77777777" w:rsidTr="00D256EC">
        <w:trPr>
          <w:trHeight w:val="305"/>
        </w:trPr>
        <w:tc>
          <w:tcPr>
            <w:tcW w:w="604" w:type="dxa"/>
            <w:tcBorders>
              <w:top w:val="single" w:sz="6" w:space="0" w:color="auto"/>
              <w:left w:val="single" w:sz="6" w:space="0" w:color="auto"/>
              <w:bottom w:val="single" w:sz="6" w:space="0" w:color="auto"/>
              <w:right w:val="single" w:sz="6" w:space="0" w:color="auto"/>
            </w:tcBorders>
            <w:shd w:val="solid" w:color="FFFFFF" w:fill="auto"/>
          </w:tcPr>
          <w:p w14:paraId="78BEDBC7"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6.</w:t>
            </w:r>
          </w:p>
        </w:tc>
        <w:tc>
          <w:tcPr>
            <w:tcW w:w="1329" w:type="dxa"/>
            <w:tcBorders>
              <w:top w:val="single" w:sz="4" w:space="0" w:color="auto"/>
              <w:left w:val="nil"/>
              <w:bottom w:val="single" w:sz="4" w:space="0" w:color="auto"/>
              <w:right w:val="single" w:sz="4" w:space="0" w:color="auto"/>
            </w:tcBorders>
            <w:shd w:val="clear" w:color="000000" w:fill="FFFFFF"/>
            <w:vAlign w:val="center"/>
          </w:tcPr>
          <w:p w14:paraId="4D025847"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r>
              <w:rPr>
                <w:rFonts w:ascii="Times New Roman" w:eastAsia="Times New Roman" w:hAnsi="Times New Roman"/>
                <w:color w:val="000000"/>
                <w:sz w:val="20"/>
                <w:szCs w:val="20"/>
                <w:lang w:eastAsia="lt-LT"/>
              </w:rPr>
              <w:t>Kukurūzai</w:t>
            </w:r>
          </w:p>
        </w:tc>
        <w:tc>
          <w:tcPr>
            <w:tcW w:w="1206" w:type="dxa"/>
            <w:tcBorders>
              <w:top w:val="nil"/>
              <w:left w:val="nil"/>
              <w:bottom w:val="single" w:sz="4" w:space="0" w:color="auto"/>
              <w:right w:val="single" w:sz="4" w:space="0" w:color="auto"/>
            </w:tcBorders>
            <w:shd w:val="clear" w:color="000000" w:fill="FFFFFF"/>
            <w:vAlign w:val="center"/>
          </w:tcPr>
          <w:p w14:paraId="6E0186B7"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Pr>
                <w:rFonts w:ascii="Times New Roman" w:eastAsia="Times New Roman" w:hAnsi="Times New Roman"/>
                <w:color w:val="000000"/>
                <w:sz w:val="20"/>
                <w:szCs w:val="20"/>
                <w:lang w:eastAsia="lt-LT"/>
              </w:rPr>
              <w:t>2</w:t>
            </w:r>
          </w:p>
        </w:tc>
        <w:tc>
          <w:tcPr>
            <w:tcW w:w="5255" w:type="dxa"/>
            <w:tcBorders>
              <w:top w:val="single" w:sz="4" w:space="0" w:color="auto"/>
              <w:left w:val="nil"/>
              <w:bottom w:val="single" w:sz="4" w:space="0" w:color="auto"/>
              <w:right w:val="single" w:sz="4" w:space="0" w:color="000000"/>
            </w:tcBorders>
            <w:shd w:val="clear" w:color="000000" w:fill="FFFFFF"/>
            <w:vAlign w:val="center"/>
          </w:tcPr>
          <w:p w14:paraId="4B99FC09"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r w:rsidRPr="007861D6">
              <w:rPr>
                <w:rFonts w:ascii="Times New Roman" w:eastAsia="Times New Roman" w:hAnsi="Times New Roman"/>
                <w:color w:val="000000"/>
                <w:sz w:val="20"/>
                <w:szCs w:val="20"/>
                <w:lang w:eastAsia="lt-LT"/>
              </w:rPr>
              <w:t>daugiametėms piktžolėms naikinti. Vyrauja usnys, varputis, dirvinė pienė, asiūklis.</w:t>
            </w:r>
          </w:p>
        </w:tc>
        <w:tc>
          <w:tcPr>
            <w:tcW w:w="2835" w:type="dxa"/>
            <w:tcBorders>
              <w:top w:val="single" w:sz="6" w:space="0" w:color="auto"/>
              <w:left w:val="single" w:sz="6" w:space="0" w:color="auto"/>
              <w:bottom w:val="single" w:sz="6" w:space="0" w:color="auto"/>
              <w:right w:val="single" w:sz="6" w:space="0" w:color="auto"/>
            </w:tcBorders>
            <w:shd w:val="solid" w:color="FFFFFF" w:fill="auto"/>
          </w:tcPr>
          <w:p w14:paraId="6D66D24A" w14:textId="77777777" w:rsidR="00A356C4" w:rsidRDefault="00A356C4" w:rsidP="001035F8">
            <w:pPr>
              <w:tabs>
                <w:tab w:val="left" w:pos="369"/>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ab/>
            </w:r>
          </w:p>
          <w:p w14:paraId="1C9E45BD" w14:textId="77777777" w:rsidR="00A356C4" w:rsidRPr="00784A37" w:rsidRDefault="00A356C4" w:rsidP="001035F8">
            <w:pPr>
              <w:tabs>
                <w:tab w:val="left" w:pos="369"/>
              </w:tabs>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Elumis</w:t>
            </w:r>
            <w:proofErr w:type="spellEnd"/>
          </w:p>
        </w:tc>
        <w:tc>
          <w:tcPr>
            <w:tcW w:w="184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5EE6CACC" w14:textId="12F1A86A" w:rsidR="00A356C4" w:rsidRPr="00784A37" w:rsidRDefault="00A356C4" w:rsidP="001035F8">
            <w:pPr>
              <w:autoSpaceDE w:val="0"/>
              <w:autoSpaceDN w:val="0"/>
              <w:adjustRightInd w:val="0"/>
              <w:spacing w:after="0" w:line="240" w:lineRule="auto"/>
              <w:rPr>
                <w:rFonts w:ascii="Times New Roman" w:hAnsi="Times New Roman"/>
                <w:color w:val="000000"/>
                <w:sz w:val="20"/>
                <w:szCs w:val="20"/>
              </w:rPr>
            </w:pPr>
          </w:p>
        </w:tc>
        <w:tc>
          <w:tcPr>
            <w:tcW w:w="1531"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07BCBA20" w14:textId="5BD69404" w:rsidR="00A356C4" w:rsidRPr="00784A37" w:rsidRDefault="00A356C4" w:rsidP="001035F8">
            <w:pPr>
              <w:autoSpaceDE w:val="0"/>
              <w:autoSpaceDN w:val="0"/>
              <w:adjustRightInd w:val="0"/>
              <w:spacing w:after="0" w:line="240" w:lineRule="auto"/>
              <w:rPr>
                <w:rFonts w:ascii="Times New Roman" w:hAnsi="Times New Roman"/>
                <w:color w:val="000000"/>
                <w:sz w:val="20"/>
                <w:szCs w:val="20"/>
              </w:rPr>
            </w:pPr>
          </w:p>
        </w:tc>
      </w:tr>
      <w:tr w:rsidR="00A356C4" w:rsidRPr="00784A37" w14:paraId="39A7D20D" w14:textId="77777777" w:rsidTr="00D256EC">
        <w:trPr>
          <w:trHeight w:val="305"/>
        </w:trPr>
        <w:tc>
          <w:tcPr>
            <w:tcW w:w="604" w:type="dxa"/>
            <w:tcBorders>
              <w:top w:val="single" w:sz="6" w:space="0" w:color="auto"/>
              <w:left w:val="single" w:sz="6" w:space="0" w:color="auto"/>
              <w:bottom w:val="single" w:sz="6" w:space="0" w:color="auto"/>
              <w:right w:val="single" w:sz="6" w:space="0" w:color="auto"/>
            </w:tcBorders>
            <w:shd w:val="solid" w:color="FFFFFF" w:fill="auto"/>
          </w:tcPr>
          <w:p w14:paraId="3969913C"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7.</w:t>
            </w:r>
          </w:p>
        </w:tc>
        <w:tc>
          <w:tcPr>
            <w:tcW w:w="1329" w:type="dxa"/>
            <w:tcBorders>
              <w:top w:val="single" w:sz="4" w:space="0" w:color="auto"/>
              <w:left w:val="nil"/>
              <w:bottom w:val="single" w:sz="4" w:space="0" w:color="auto"/>
              <w:right w:val="single" w:sz="4" w:space="0" w:color="auto"/>
            </w:tcBorders>
            <w:shd w:val="clear" w:color="000000" w:fill="FFFFFF"/>
            <w:vAlign w:val="center"/>
          </w:tcPr>
          <w:p w14:paraId="21F59054" w14:textId="77777777" w:rsidR="00A356C4" w:rsidRPr="00E11C22" w:rsidRDefault="00A356C4" w:rsidP="00013EF6">
            <w:pPr>
              <w:autoSpaceDE w:val="0"/>
              <w:autoSpaceDN w:val="0"/>
              <w:adjustRightInd w:val="0"/>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Žirniai, pupos</w:t>
            </w:r>
          </w:p>
        </w:tc>
        <w:tc>
          <w:tcPr>
            <w:tcW w:w="1206" w:type="dxa"/>
            <w:tcBorders>
              <w:top w:val="nil"/>
              <w:left w:val="nil"/>
              <w:bottom w:val="single" w:sz="4" w:space="0" w:color="auto"/>
              <w:right w:val="single" w:sz="4" w:space="0" w:color="auto"/>
            </w:tcBorders>
            <w:shd w:val="clear" w:color="000000" w:fill="FFFFFF"/>
            <w:vAlign w:val="center"/>
          </w:tcPr>
          <w:p w14:paraId="64AE9EB6"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Pr>
                <w:rFonts w:ascii="Times New Roman" w:eastAsia="Times New Roman" w:hAnsi="Times New Roman"/>
                <w:color w:val="000000"/>
                <w:sz w:val="20"/>
                <w:szCs w:val="20"/>
                <w:lang w:eastAsia="lt-LT"/>
              </w:rPr>
              <w:t>2</w:t>
            </w:r>
          </w:p>
        </w:tc>
        <w:tc>
          <w:tcPr>
            <w:tcW w:w="5255" w:type="dxa"/>
            <w:tcBorders>
              <w:top w:val="single" w:sz="4" w:space="0" w:color="auto"/>
              <w:left w:val="nil"/>
              <w:bottom w:val="single" w:sz="4" w:space="0" w:color="auto"/>
              <w:right w:val="single" w:sz="4" w:space="0" w:color="000000"/>
            </w:tcBorders>
            <w:shd w:val="clear" w:color="000000" w:fill="FFFFFF"/>
            <w:vAlign w:val="center"/>
          </w:tcPr>
          <w:p w14:paraId="1A0B8ECD"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r w:rsidRPr="00910608">
              <w:rPr>
                <w:rFonts w:ascii="Times New Roman" w:eastAsia="Times New Roman" w:hAnsi="Times New Roman"/>
                <w:color w:val="000000"/>
                <w:sz w:val="20"/>
                <w:szCs w:val="20"/>
                <w:lang w:eastAsia="lt-LT"/>
              </w:rPr>
              <w:t xml:space="preserve">visoms piktžolėms naikinti. Vyrauja lipikai, notrelės, rugiagėlės, vijoklinis </w:t>
            </w:r>
            <w:proofErr w:type="spellStart"/>
            <w:r w:rsidRPr="00910608">
              <w:rPr>
                <w:rFonts w:ascii="Times New Roman" w:eastAsia="Times New Roman" w:hAnsi="Times New Roman"/>
                <w:color w:val="000000"/>
                <w:sz w:val="20"/>
                <w:szCs w:val="20"/>
                <w:lang w:eastAsia="lt-LT"/>
              </w:rPr>
              <w:t>pelėvirkštis</w:t>
            </w:r>
            <w:proofErr w:type="spellEnd"/>
            <w:r w:rsidRPr="00910608">
              <w:rPr>
                <w:rFonts w:ascii="Times New Roman" w:eastAsia="Times New Roman" w:hAnsi="Times New Roman"/>
                <w:color w:val="000000"/>
                <w:sz w:val="20"/>
                <w:szCs w:val="20"/>
                <w:lang w:eastAsia="lt-LT"/>
              </w:rPr>
              <w:t xml:space="preserve">, </w:t>
            </w:r>
            <w:r>
              <w:rPr>
                <w:rFonts w:ascii="Times New Roman" w:eastAsia="Times New Roman" w:hAnsi="Times New Roman"/>
                <w:color w:val="000000"/>
                <w:sz w:val="20"/>
                <w:szCs w:val="20"/>
                <w:lang w:eastAsia="lt-LT"/>
              </w:rPr>
              <w:t>ramunės, balandos.</w:t>
            </w:r>
          </w:p>
        </w:tc>
        <w:tc>
          <w:tcPr>
            <w:tcW w:w="2835" w:type="dxa"/>
            <w:tcBorders>
              <w:top w:val="single" w:sz="6" w:space="0" w:color="auto"/>
              <w:left w:val="single" w:sz="6" w:space="0" w:color="auto"/>
              <w:bottom w:val="single" w:sz="6" w:space="0" w:color="auto"/>
              <w:right w:val="single" w:sz="6" w:space="0" w:color="auto"/>
            </w:tcBorders>
            <w:shd w:val="solid" w:color="FFFFFF" w:fill="auto"/>
          </w:tcPr>
          <w:p w14:paraId="48720A6A" w14:textId="77777777" w:rsidR="00A356C4" w:rsidRDefault="00A356C4" w:rsidP="001035F8">
            <w:pPr>
              <w:autoSpaceDE w:val="0"/>
              <w:autoSpaceDN w:val="0"/>
              <w:adjustRightInd w:val="0"/>
              <w:spacing w:after="0" w:line="240" w:lineRule="auto"/>
              <w:rPr>
                <w:rFonts w:ascii="Times New Roman" w:hAnsi="Times New Roman"/>
                <w:color w:val="000000"/>
                <w:sz w:val="20"/>
                <w:szCs w:val="20"/>
              </w:rPr>
            </w:pPr>
          </w:p>
          <w:p w14:paraId="5A066A56" w14:textId="77777777" w:rsidR="00A356C4" w:rsidRDefault="00A356C4" w:rsidP="001035F8">
            <w:pPr>
              <w:autoSpaceDE w:val="0"/>
              <w:autoSpaceDN w:val="0"/>
              <w:adjustRightInd w:val="0"/>
              <w:spacing w:after="0" w:line="240" w:lineRule="auto"/>
              <w:rPr>
                <w:rFonts w:ascii="Times New Roman" w:hAnsi="Times New Roman"/>
                <w:color w:val="000000"/>
                <w:sz w:val="20"/>
                <w:szCs w:val="20"/>
              </w:rPr>
            </w:pPr>
          </w:p>
          <w:p w14:paraId="432A3950" w14:textId="77777777" w:rsidR="00A356C4" w:rsidRPr="00784A37" w:rsidRDefault="00A356C4" w:rsidP="001035F8">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Fenix</w:t>
            </w:r>
            <w:proofErr w:type="spellEnd"/>
          </w:p>
        </w:tc>
        <w:tc>
          <w:tcPr>
            <w:tcW w:w="184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23A3BF66" w14:textId="51F94F6B" w:rsidR="00A356C4" w:rsidRPr="00784A37" w:rsidRDefault="00A356C4" w:rsidP="001035F8">
            <w:pPr>
              <w:autoSpaceDE w:val="0"/>
              <w:autoSpaceDN w:val="0"/>
              <w:adjustRightInd w:val="0"/>
              <w:spacing w:after="0" w:line="240" w:lineRule="auto"/>
              <w:rPr>
                <w:rFonts w:ascii="Times New Roman" w:hAnsi="Times New Roman"/>
                <w:color w:val="000000"/>
                <w:sz w:val="20"/>
                <w:szCs w:val="20"/>
              </w:rPr>
            </w:pPr>
          </w:p>
        </w:tc>
        <w:tc>
          <w:tcPr>
            <w:tcW w:w="1531"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0ADF7568" w14:textId="6468A046" w:rsidR="00A356C4" w:rsidRPr="00784A37" w:rsidRDefault="00A356C4" w:rsidP="001035F8">
            <w:pPr>
              <w:autoSpaceDE w:val="0"/>
              <w:autoSpaceDN w:val="0"/>
              <w:adjustRightInd w:val="0"/>
              <w:spacing w:after="0" w:line="240" w:lineRule="auto"/>
              <w:rPr>
                <w:rFonts w:ascii="Times New Roman" w:hAnsi="Times New Roman"/>
                <w:color w:val="000000"/>
                <w:sz w:val="20"/>
                <w:szCs w:val="20"/>
              </w:rPr>
            </w:pPr>
          </w:p>
        </w:tc>
      </w:tr>
      <w:tr w:rsidR="00A356C4" w:rsidRPr="00784A37" w14:paraId="7AE5A47A" w14:textId="77777777" w:rsidTr="00D256EC">
        <w:trPr>
          <w:trHeight w:val="155"/>
        </w:trPr>
        <w:tc>
          <w:tcPr>
            <w:tcW w:w="14602" w:type="dxa"/>
            <w:gridSpan w:val="7"/>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76321893" w14:textId="77777777" w:rsidR="00A356C4" w:rsidRPr="00784A37" w:rsidRDefault="00A356C4" w:rsidP="00A572ED">
            <w:pPr>
              <w:autoSpaceDE w:val="0"/>
              <w:autoSpaceDN w:val="0"/>
              <w:adjustRightInd w:val="0"/>
              <w:spacing w:after="0" w:line="240" w:lineRule="auto"/>
              <w:jc w:val="center"/>
              <w:rPr>
                <w:rFonts w:ascii="Times New Roman" w:hAnsi="Times New Roman"/>
                <w:b/>
                <w:bCs/>
                <w:color w:val="000000"/>
                <w:sz w:val="20"/>
                <w:szCs w:val="20"/>
              </w:rPr>
            </w:pPr>
            <w:r w:rsidRPr="00784A37">
              <w:rPr>
                <w:rFonts w:ascii="Times New Roman" w:hAnsi="Times New Roman"/>
                <w:b/>
                <w:bCs/>
                <w:color w:val="000000"/>
                <w:sz w:val="20"/>
                <w:szCs w:val="20"/>
              </w:rPr>
              <w:t>Insekticidai (maksimali norma )</w:t>
            </w:r>
          </w:p>
        </w:tc>
      </w:tr>
      <w:tr w:rsidR="00A356C4" w:rsidRPr="00784A37" w14:paraId="46DD872B" w14:textId="77777777" w:rsidTr="00D256EC">
        <w:trPr>
          <w:trHeight w:val="103"/>
        </w:trPr>
        <w:tc>
          <w:tcPr>
            <w:tcW w:w="604" w:type="dxa"/>
            <w:tcBorders>
              <w:top w:val="single" w:sz="6" w:space="0" w:color="auto"/>
              <w:left w:val="single" w:sz="6" w:space="0" w:color="auto"/>
              <w:bottom w:val="single" w:sz="6" w:space="0" w:color="auto"/>
              <w:right w:val="single" w:sz="6" w:space="0" w:color="auto"/>
            </w:tcBorders>
            <w:shd w:val="solid" w:color="FFFFFF" w:fill="auto"/>
          </w:tcPr>
          <w:p w14:paraId="56E3DDDF"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w:t>
            </w:r>
          </w:p>
        </w:tc>
        <w:tc>
          <w:tcPr>
            <w:tcW w:w="1329" w:type="dxa"/>
            <w:tcBorders>
              <w:top w:val="nil"/>
              <w:left w:val="nil"/>
              <w:bottom w:val="single" w:sz="4" w:space="0" w:color="auto"/>
              <w:right w:val="single" w:sz="4" w:space="0" w:color="auto"/>
            </w:tcBorders>
            <w:shd w:val="clear" w:color="000000" w:fill="FFFFFF"/>
            <w:vAlign w:val="center"/>
          </w:tcPr>
          <w:p w14:paraId="7EC39018"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r w:rsidRPr="00910608">
              <w:rPr>
                <w:rFonts w:ascii="Times New Roman" w:eastAsia="Times New Roman" w:hAnsi="Times New Roman"/>
                <w:color w:val="000000"/>
                <w:sz w:val="20"/>
                <w:szCs w:val="20"/>
                <w:lang w:eastAsia="lt-LT"/>
              </w:rPr>
              <w:t>Ž. kviečiai</w:t>
            </w:r>
          </w:p>
        </w:tc>
        <w:tc>
          <w:tcPr>
            <w:tcW w:w="1206" w:type="dxa"/>
            <w:tcBorders>
              <w:top w:val="nil"/>
              <w:left w:val="nil"/>
              <w:bottom w:val="single" w:sz="4" w:space="0" w:color="auto"/>
              <w:right w:val="single" w:sz="4" w:space="0" w:color="auto"/>
            </w:tcBorders>
            <w:shd w:val="clear" w:color="000000" w:fill="FFFFFF"/>
            <w:vAlign w:val="center"/>
          </w:tcPr>
          <w:p w14:paraId="2F7BF1FD"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Pr>
                <w:rFonts w:ascii="Times New Roman" w:eastAsia="Times New Roman" w:hAnsi="Times New Roman"/>
                <w:color w:val="000000"/>
                <w:sz w:val="20"/>
                <w:szCs w:val="20"/>
                <w:lang w:eastAsia="lt-LT"/>
              </w:rPr>
              <w:t>25</w:t>
            </w:r>
          </w:p>
        </w:tc>
        <w:tc>
          <w:tcPr>
            <w:tcW w:w="5255" w:type="dxa"/>
            <w:tcBorders>
              <w:top w:val="single" w:sz="4" w:space="0" w:color="auto"/>
              <w:left w:val="nil"/>
              <w:bottom w:val="single" w:sz="4" w:space="0" w:color="auto"/>
              <w:right w:val="single" w:sz="4" w:space="0" w:color="000000"/>
            </w:tcBorders>
            <w:shd w:val="clear" w:color="auto" w:fill="auto"/>
            <w:vAlign w:val="center"/>
          </w:tcPr>
          <w:p w14:paraId="40FF47C2"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r w:rsidRPr="00910608">
              <w:rPr>
                <w:rFonts w:ascii="Times New Roman" w:eastAsia="Times New Roman" w:hAnsi="Times New Roman"/>
                <w:color w:val="000000"/>
                <w:sz w:val="20"/>
                <w:szCs w:val="20"/>
                <w:lang w:eastAsia="lt-LT"/>
              </w:rPr>
              <w:t>pagal poreikį *</w:t>
            </w:r>
          </w:p>
        </w:tc>
        <w:tc>
          <w:tcPr>
            <w:tcW w:w="2835" w:type="dxa"/>
            <w:tcBorders>
              <w:top w:val="single" w:sz="6" w:space="0" w:color="auto"/>
              <w:left w:val="single" w:sz="6" w:space="0" w:color="auto"/>
              <w:bottom w:val="single" w:sz="6" w:space="0" w:color="auto"/>
              <w:right w:val="single" w:sz="6" w:space="0" w:color="auto"/>
            </w:tcBorders>
          </w:tcPr>
          <w:p w14:paraId="1C70B6F2"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Bulldock</w:t>
            </w:r>
            <w:proofErr w:type="spellEnd"/>
          </w:p>
        </w:tc>
        <w:tc>
          <w:tcPr>
            <w:tcW w:w="184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2B2710BF" w14:textId="1CD9868E"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c>
          <w:tcPr>
            <w:tcW w:w="153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14BA3705" w14:textId="600BC95B"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r>
      <w:tr w:rsidR="00A356C4" w:rsidRPr="00784A37" w14:paraId="59EC4E57" w14:textId="77777777" w:rsidTr="00D256EC">
        <w:trPr>
          <w:trHeight w:val="220"/>
        </w:trPr>
        <w:tc>
          <w:tcPr>
            <w:tcW w:w="604" w:type="dxa"/>
            <w:tcBorders>
              <w:top w:val="single" w:sz="6" w:space="0" w:color="auto"/>
              <w:left w:val="single" w:sz="6" w:space="0" w:color="auto"/>
              <w:bottom w:val="nil"/>
              <w:right w:val="single" w:sz="6" w:space="0" w:color="auto"/>
            </w:tcBorders>
            <w:shd w:val="solid" w:color="FFFFFF" w:fill="auto"/>
          </w:tcPr>
          <w:p w14:paraId="3B9759FB"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2.</w:t>
            </w:r>
          </w:p>
        </w:tc>
        <w:tc>
          <w:tcPr>
            <w:tcW w:w="1329" w:type="dxa"/>
            <w:tcBorders>
              <w:top w:val="nil"/>
              <w:left w:val="nil"/>
              <w:bottom w:val="nil"/>
              <w:right w:val="single" w:sz="4" w:space="0" w:color="auto"/>
            </w:tcBorders>
            <w:shd w:val="clear" w:color="000000" w:fill="FFFFFF"/>
            <w:vAlign w:val="center"/>
          </w:tcPr>
          <w:p w14:paraId="3863D876"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r w:rsidRPr="00910608">
              <w:rPr>
                <w:rFonts w:ascii="Times New Roman" w:eastAsia="Times New Roman" w:hAnsi="Times New Roman"/>
                <w:color w:val="000000"/>
                <w:sz w:val="20"/>
                <w:szCs w:val="20"/>
                <w:lang w:eastAsia="lt-LT"/>
              </w:rPr>
              <w:t>Vasariniai javai</w:t>
            </w:r>
          </w:p>
        </w:tc>
        <w:tc>
          <w:tcPr>
            <w:tcW w:w="1206" w:type="dxa"/>
            <w:tcBorders>
              <w:top w:val="nil"/>
              <w:left w:val="nil"/>
              <w:bottom w:val="single" w:sz="4" w:space="0" w:color="auto"/>
              <w:right w:val="single" w:sz="4" w:space="0" w:color="auto"/>
            </w:tcBorders>
            <w:shd w:val="clear" w:color="000000" w:fill="FFFFFF"/>
            <w:vAlign w:val="center"/>
          </w:tcPr>
          <w:p w14:paraId="6973FE62"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sidRPr="00910608">
              <w:rPr>
                <w:rFonts w:ascii="Times New Roman" w:eastAsia="Times New Roman" w:hAnsi="Times New Roman"/>
                <w:color w:val="000000"/>
                <w:sz w:val="20"/>
                <w:szCs w:val="20"/>
                <w:lang w:eastAsia="lt-LT"/>
              </w:rPr>
              <w:t>1</w:t>
            </w:r>
            <w:r>
              <w:rPr>
                <w:rFonts w:ascii="Times New Roman" w:eastAsia="Times New Roman" w:hAnsi="Times New Roman"/>
                <w:color w:val="000000"/>
                <w:sz w:val="20"/>
                <w:szCs w:val="20"/>
                <w:lang w:eastAsia="lt-LT"/>
              </w:rPr>
              <w:t>2</w:t>
            </w:r>
          </w:p>
        </w:tc>
        <w:tc>
          <w:tcPr>
            <w:tcW w:w="5255" w:type="dxa"/>
            <w:tcBorders>
              <w:top w:val="single" w:sz="4" w:space="0" w:color="auto"/>
              <w:left w:val="nil"/>
              <w:bottom w:val="single" w:sz="4" w:space="0" w:color="auto"/>
              <w:right w:val="single" w:sz="4" w:space="0" w:color="000000"/>
            </w:tcBorders>
            <w:shd w:val="clear" w:color="auto" w:fill="auto"/>
            <w:vAlign w:val="center"/>
          </w:tcPr>
          <w:p w14:paraId="21F2D570"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r w:rsidRPr="00910608">
              <w:rPr>
                <w:rFonts w:ascii="Times New Roman" w:eastAsia="Times New Roman" w:hAnsi="Times New Roman"/>
                <w:color w:val="000000"/>
                <w:sz w:val="20"/>
                <w:szCs w:val="20"/>
                <w:lang w:eastAsia="lt-LT"/>
              </w:rPr>
              <w:t>pagal poreikį *</w:t>
            </w:r>
          </w:p>
        </w:tc>
        <w:tc>
          <w:tcPr>
            <w:tcW w:w="2835" w:type="dxa"/>
            <w:tcBorders>
              <w:top w:val="single" w:sz="6" w:space="0" w:color="auto"/>
              <w:left w:val="single" w:sz="6" w:space="0" w:color="auto"/>
              <w:bottom w:val="single" w:sz="6" w:space="0" w:color="auto"/>
            </w:tcBorders>
          </w:tcPr>
          <w:p w14:paraId="7BF2E960"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Bulldock</w:t>
            </w:r>
            <w:proofErr w:type="spellEnd"/>
          </w:p>
        </w:tc>
        <w:tc>
          <w:tcPr>
            <w:tcW w:w="1842" w:type="dxa"/>
            <w:tcBorders>
              <w:top w:val="single" w:sz="6" w:space="0" w:color="auto"/>
              <w:left w:val="single" w:sz="6" w:space="0" w:color="auto"/>
              <w:bottom w:val="single" w:sz="6" w:space="0" w:color="auto"/>
            </w:tcBorders>
            <w:shd w:val="clear" w:color="auto" w:fill="A6A6A6" w:themeFill="background1" w:themeFillShade="A6"/>
          </w:tcPr>
          <w:p w14:paraId="30EFF0DA" w14:textId="3F3884BF"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c>
          <w:tcPr>
            <w:tcW w:w="153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7FF7A11A" w14:textId="7649614F"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r>
      <w:tr w:rsidR="00A356C4" w:rsidRPr="00784A37" w14:paraId="744B1993" w14:textId="77777777" w:rsidTr="00D256EC">
        <w:trPr>
          <w:trHeight w:val="290"/>
        </w:trPr>
        <w:tc>
          <w:tcPr>
            <w:tcW w:w="604" w:type="dxa"/>
            <w:tcBorders>
              <w:top w:val="single" w:sz="6" w:space="0" w:color="auto"/>
              <w:left w:val="single" w:sz="6" w:space="0" w:color="auto"/>
              <w:bottom w:val="nil"/>
              <w:right w:val="single" w:sz="6" w:space="0" w:color="auto"/>
            </w:tcBorders>
            <w:shd w:val="solid" w:color="FFFFFF" w:fill="auto"/>
          </w:tcPr>
          <w:p w14:paraId="59864F06"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3.</w:t>
            </w:r>
          </w:p>
        </w:tc>
        <w:tc>
          <w:tcPr>
            <w:tcW w:w="1329" w:type="dxa"/>
            <w:vMerge w:val="restart"/>
            <w:tcBorders>
              <w:top w:val="single" w:sz="4" w:space="0" w:color="auto"/>
              <w:left w:val="single" w:sz="4" w:space="0" w:color="auto"/>
              <w:right w:val="single" w:sz="4" w:space="0" w:color="auto"/>
            </w:tcBorders>
            <w:shd w:val="clear" w:color="000000" w:fill="FFFFFF"/>
            <w:vAlign w:val="center"/>
          </w:tcPr>
          <w:p w14:paraId="109276D8"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r w:rsidRPr="00910608">
              <w:rPr>
                <w:rFonts w:ascii="Times New Roman" w:eastAsia="Times New Roman" w:hAnsi="Times New Roman"/>
                <w:color w:val="000000"/>
                <w:sz w:val="20"/>
                <w:szCs w:val="20"/>
                <w:lang w:eastAsia="lt-LT"/>
              </w:rPr>
              <w:t>Rapsai</w:t>
            </w:r>
          </w:p>
        </w:tc>
        <w:tc>
          <w:tcPr>
            <w:tcW w:w="1206" w:type="dxa"/>
            <w:tcBorders>
              <w:top w:val="nil"/>
              <w:left w:val="nil"/>
              <w:bottom w:val="single" w:sz="4" w:space="0" w:color="auto"/>
              <w:right w:val="single" w:sz="4" w:space="0" w:color="auto"/>
            </w:tcBorders>
            <w:shd w:val="clear" w:color="000000" w:fill="FFFFFF"/>
            <w:vAlign w:val="center"/>
          </w:tcPr>
          <w:p w14:paraId="5DE5F1E4"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Pr>
                <w:rFonts w:ascii="Times New Roman" w:eastAsia="Times New Roman" w:hAnsi="Times New Roman"/>
                <w:color w:val="000000"/>
                <w:sz w:val="20"/>
                <w:szCs w:val="20"/>
                <w:lang w:eastAsia="lt-LT"/>
              </w:rPr>
              <w:t>7</w:t>
            </w:r>
            <w:r w:rsidRPr="00910608">
              <w:rPr>
                <w:rFonts w:ascii="Times New Roman" w:eastAsia="Times New Roman" w:hAnsi="Times New Roman"/>
                <w:color w:val="000000"/>
                <w:sz w:val="20"/>
                <w:szCs w:val="20"/>
                <w:lang w:eastAsia="lt-LT"/>
              </w:rPr>
              <w:t xml:space="preserve"> x 2</w:t>
            </w:r>
          </w:p>
        </w:tc>
        <w:tc>
          <w:tcPr>
            <w:tcW w:w="5255" w:type="dxa"/>
            <w:tcBorders>
              <w:top w:val="single" w:sz="4" w:space="0" w:color="auto"/>
              <w:left w:val="single" w:sz="4" w:space="0" w:color="auto"/>
              <w:bottom w:val="single" w:sz="4" w:space="0" w:color="auto"/>
              <w:right w:val="nil"/>
            </w:tcBorders>
            <w:shd w:val="clear" w:color="000000" w:fill="FFFFFF"/>
            <w:vAlign w:val="center"/>
          </w:tcPr>
          <w:p w14:paraId="597DA539"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r w:rsidRPr="007861D6">
              <w:rPr>
                <w:rFonts w:ascii="Times New Roman" w:eastAsia="Times New Roman" w:hAnsi="Times New Roman"/>
                <w:color w:val="000000"/>
                <w:sz w:val="20"/>
                <w:szCs w:val="20"/>
                <w:lang w:eastAsia="lt-LT"/>
              </w:rPr>
              <w:t xml:space="preserve">spragėms, kopūstinėms kandims, </w:t>
            </w:r>
            <w:proofErr w:type="spellStart"/>
            <w:r w:rsidRPr="007861D6">
              <w:rPr>
                <w:rFonts w:ascii="Times New Roman" w:eastAsia="Times New Roman" w:hAnsi="Times New Roman"/>
                <w:color w:val="000000"/>
                <w:sz w:val="20"/>
                <w:szCs w:val="20"/>
                <w:lang w:eastAsia="lt-LT"/>
              </w:rPr>
              <w:t>žiedinukams</w:t>
            </w:r>
            <w:proofErr w:type="spellEnd"/>
            <w:r w:rsidRPr="007861D6">
              <w:rPr>
                <w:rFonts w:ascii="Times New Roman" w:eastAsia="Times New Roman" w:hAnsi="Times New Roman"/>
                <w:color w:val="000000"/>
                <w:sz w:val="20"/>
                <w:szCs w:val="20"/>
                <w:lang w:eastAsia="lt-LT"/>
              </w:rPr>
              <w:t xml:space="preserve">, </w:t>
            </w:r>
            <w:proofErr w:type="spellStart"/>
            <w:r w:rsidRPr="007861D6">
              <w:rPr>
                <w:rFonts w:ascii="Times New Roman" w:eastAsia="Times New Roman" w:hAnsi="Times New Roman"/>
                <w:color w:val="000000"/>
                <w:sz w:val="20"/>
                <w:szCs w:val="20"/>
                <w:lang w:eastAsia="lt-LT"/>
              </w:rPr>
              <w:t>paslėptastraubliams</w:t>
            </w:r>
            <w:proofErr w:type="spellEnd"/>
            <w:r w:rsidRPr="007861D6">
              <w:rPr>
                <w:rFonts w:ascii="Times New Roman" w:eastAsia="Times New Roman" w:hAnsi="Times New Roman"/>
                <w:color w:val="000000"/>
                <w:sz w:val="20"/>
                <w:szCs w:val="20"/>
                <w:lang w:eastAsia="lt-LT"/>
              </w:rPr>
              <w:t xml:space="preserve"> ir kt. naikinti - </w:t>
            </w:r>
            <w:r w:rsidRPr="007861D6">
              <w:rPr>
                <w:rFonts w:ascii="Times New Roman" w:eastAsia="Times New Roman" w:hAnsi="Times New Roman"/>
                <w:b/>
                <w:color w:val="000000"/>
                <w:sz w:val="20"/>
                <w:szCs w:val="20"/>
                <w:lang w:eastAsia="lt-LT"/>
              </w:rPr>
              <w:t>kontaktinis</w:t>
            </w:r>
            <w:r w:rsidRPr="007861D6">
              <w:rPr>
                <w:rFonts w:ascii="Times New Roman" w:eastAsia="Times New Roman" w:hAnsi="Times New Roman"/>
                <w:color w:val="000000"/>
                <w:sz w:val="20"/>
                <w:szCs w:val="20"/>
                <w:lang w:eastAsia="lt-LT"/>
              </w:rPr>
              <w:t xml:space="preserve"> (2 purškimai)</w:t>
            </w:r>
          </w:p>
        </w:tc>
        <w:tc>
          <w:tcPr>
            <w:tcW w:w="2835" w:type="dxa"/>
            <w:tcBorders>
              <w:top w:val="single" w:sz="6" w:space="0" w:color="auto"/>
              <w:left w:val="single" w:sz="6" w:space="0" w:color="auto"/>
              <w:bottom w:val="single" w:sz="6" w:space="0" w:color="auto"/>
              <w:right w:val="single" w:sz="6" w:space="0" w:color="auto"/>
            </w:tcBorders>
            <w:shd w:val="solid" w:color="FFFFFF" w:fill="auto"/>
          </w:tcPr>
          <w:p w14:paraId="44385D0A" w14:textId="77777777" w:rsidR="00A356C4" w:rsidRDefault="00A356C4" w:rsidP="00013EF6">
            <w:pPr>
              <w:autoSpaceDE w:val="0"/>
              <w:autoSpaceDN w:val="0"/>
              <w:adjustRightInd w:val="0"/>
              <w:spacing w:after="0" w:line="240" w:lineRule="auto"/>
              <w:rPr>
                <w:rFonts w:ascii="Times New Roman" w:hAnsi="Times New Roman"/>
                <w:color w:val="000000"/>
                <w:sz w:val="20"/>
                <w:szCs w:val="20"/>
              </w:rPr>
            </w:pPr>
          </w:p>
          <w:p w14:paraId="41562099" w14:textId="77777777" w:rsidR="00A356C4" w:rsidRDefault="00A356C4" w:rsidP="00013EF6">
            <w:pPr>
              <w:autoSpaceDE w:val="0"/>
              <w:autoSpaceDN w:val="0"/>
              <w:adjustRightInd w:val="0"/>
              <w:spacing w:after="0" w:line="240" w:lineRule="auto"/>
              <w:rPr>
                <w:rFonts w:ascii="Times New Roman" w:hAnsi="Times New Roman"/>
                <w:color w:val="000000"/>
                <w:sz w:val="20"/>
                <w:szCs w:val="20"/>
              </w:rPr>
            </w:pPr>
          </w:p>
          <w:p w14:paraId="202D70DD"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Mavrik</w:t>
            </w:r>
            <w:proofErr w:type="spellEnd"/>
          </w:p>
        </w:tc>
        <w:tc>
          <w:tcPr>
            <w:tcW w:w="184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0A4F9B9D" w14:textId="77777777" w:rsidR="00A356C4" w:rsidRDefault="00A356C4" w:rsidP="00013EF6">
            <w:pPr>
              <w:autoSpaceDE w:val="0"/>
              <w:autoSpaceDN w:val="0"/>
              <w:adjustRightInd w:val="0"/>
              <w:spacing w:after="0" w:line="240" w:lineRule="auto"/>
              <w:rPr>
                <w:rFonts w:ascii="Times New Roman" w:hAnsi="Times New Roman"/>
                <w:color w:val="000000"/>
                <w:sz w:val="20"/>
                <w:szCs w:val="20"/>
              </w:rPr>
            </w:pPr>
          </w:p>
          <w:p w14:paraId="2B119AE5" w14:textId="77777777" w:rsidR="00A356C4" w:rsidRDefault="00A356C4" w:rsidP="00013EF6">
            <w:pPr>
              <w:autoSpaceDE w:val="0"/>
              <w:autoSpaceDN w:val="0"/>
              <w:adjustRightInd w:val="0"/>
              <w:spacing w:after="0" w:line="240" w:lineRule="auto"/>
              <w:rPr>
                <w:rFonts w:ascii="Times New Roman" w:hAnsi="Times New Roman"/>
                <w:color w:val="000000"/>
                <w:sz w:val="20"/>
                <w:szCs w:val="20"/>
              </w:rPr>
            </w:pPr>
          </w:p>
          <w:p w14:paraId="5D701A42" w14:textId="1074675B"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c>
          <w:tcPr>
            <w:tcW w:w="153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139C7542" w14:textId="5CADDA42"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r>
      <w:tr w:rsidR="00A356C4" w:rsidRPr="00784A37" w14:paraId="22F59B99" w14:textId="77777777" w:rsidTr="00D256EC">
        <w:trPr>
          <w:trHeight w:val="290"/>
        </w:trPr>
        <w:tc>
          <w:tcPr>
            <w:tcW w:w="604" w:type="dxa"/>
            <w:tcBorders>
              <w:top w:val="nil"/>
              <w:left w:val="single" w:sz="6" w:space="0" w:color="auto"/>
              <w:bottom w:val="single" w:sz="6" w:space="0" w:color="auto"/>
              <w:right w:val="single" w:sz="6" w:space="0" w:color="auto"/>
            </w:tcBorders>
            <w:shd w:val="solid" w:color="FFFFFF" w:fill="auto"/>
          </w:tcPr>
          <w:p w14:paraId="002109E0"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p>
        </w:tc>
        <w:tc>
          <w:tcPr>
            <w:tcW w:w="1329" w:type="dxa"/>
            <w:vMerge/>
            <w:tcBorders>
              <w:left w:val="single" w:sz="4" w:space="0" w:color="auto"/>
              <w:bottom w:val="single" w:sz="4" w:space="0" w:color="000000"/>
              <w:right w:val="single" w:sz="4" w:space="0" w:color="auto"/>
            </w:tcBorders>
            <w:vAlign w:val="center"/>
          </w:tcPr>
          <w:p w14:paraId="0E849864"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c>
          <w:tcPr>
            <w:tcW w:w="1206" w:type="dxa"/>
            <w:tcBorders>
              <w:top w:val="nil"/>
              <w:left w:val="nil"/>
              <w:bottom w:val="single" w:sz="4" w:space="0" w:color="auto"/>
              <w:right w:val="single" w:sz="4" w:space="0" w:color="auto"/>
            </w:tcBorders>
            <w:shd w:val="clear" w:color="000000" w:fill="FFFFFF"/>
            <w:vAlign w:val="center"/>
          </w:tcPr>
          <w:p w14:paraId="0FD6E8C8"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Pr>
                <w:rFonts w:ascii="Times New Roman" w:eastAsia="Times New Roman" w:hAnsi="Times New Roman"/>
                <w:color w:val="000000"/>
                <w:sz w:val="20"/>
                <w:szCs w:val="20"/>
                <w:lang w:eastAsia="lt-LT"/>
              </w:rPr>
              <w:t>7</w:t>
            </w:r>
            <w:r w:rsidRPr="00910608">
              <w:rPr>
                <w:rFonts w:ascii="Times New Roman" w:eastAsia="Times New Roman" w:hAnsi="Times New Roman"/>
                <w:color w:val="000000"/>
                <w:sz w:val="20"/>
                <w:szCs w:val="20"/>
                <w:lang w:eastAsia="lt-LT"/>
              </w:rPr>
              <w:t xml:space="preserve"> x 2</w:t>
            </w:r>
          </w:p>
        </w:tc>
        <w:tc>
          <w:tcPr>
            <w:tcW w:w="5255" w:type="dxa"/>
            <w:tcBorders>
              <w:top w:val="single" w:sz="4" w:space="0" w:color="auto"/>
              <w:left w:val="single" w:sz="4" w:space="0" w:color="auto"/>
              <w:bottom w:val="single" w:sz="4" w:space="0" w:color="auto"/>
              <w:right w:val="nil"/>
            </w:tcBorders>
            <w:shd w:val="clear" w:color="000000" w:fill="FFFFFF"/>
            <w:vAlign w:val="center"/>
          </w:tcPr>
          <w:p w14:paraId="42AD0832"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roofErr w:type="spellStart"/>
            <w:r w:rsidRPr="00910608">
              <w:rPr>
                <w:rFonts w:ascii="Times New Roman" w:eastAsia="Times New Roman" w:hAnsi="Times New Roman"/>
                <w:color w:val="000000"/>
                <w:sz w:val="20"/>
                <w:szCs w:val="20"/>
                <w:lang w:eastAsia="lt-LT"/>
              </w:rPr>
              <w:t>žiedinukams</w:t>
            </w:r>
            <w:proofErr w:type="spellEnd"/>
            <w:r w:rsidRPr="00910608">
              <w:rPr>
                <w:rFonts w:ascii="Times New Roman" w:eastAsia="Times New Roman" w:hAnsi="Times New Roman"/>
                <w:color w:val="000000"/>
                <w:sz w:val="20"/>
                <w:szCs w:val="20"/>
                <w:lang w:eastAsia="lt-LT"/>
              </w:rPr>
              <w:t xml:space="preserve"> naikinti, </w:t>
            </w:r>
            <w:r w:rsidRPr="00910608">
              <w:rPr>
                <w:rFonts w:ascii="Times New Roman" w:eastAsia="Times New Roman" w:hAnsi="Times New Roman"/>
                <w:b/>
                <w:bCs/>
                <w:color w:val="000000"/>
                <w:sz w:val="20"/>
                <w:szCs w:val="20"/>
                <w:lang w:eastAsia="lt-LT"/>
              </w:rPr>
              <w:t xml:space="preserve"> kontaktinis - sisteminis </w:t>
            </w:r>
            <w:r w:rsidRPr="00910608">
              <w:rPr>
                <w:rFonts w:ascii="Times New Roman" w:eastAsia="Times New Roman" w:hAnsi="Times New Roman"/>
                <w:color w:val="000000"/>
                <w:sz w:val="20"/>
                <w:szCs w:val="20"/>
                <w:lang w:eastAsia="lt-LT"/>
              </w:rPr>
              <w:t>(2 purškimai)</w:t>
            </w:r>
          </w:p>
        </w:tc>
        <w:tc>
          <w:tcPr>
            <w:tcW w:w="2835" w:type="dxa"/>
            <w:tcBorders>
              <w:top w:val="single" w:sz="6" w:space="0" w:color="auto"/>
              <w:left w:val="single" w:sz="6" w:space="0" w:color="auto"/>
              <w:bottom w:val="single" w:sz="6" w:space="0" w:color="auto"/>
              <w:right w:val="single" w:sz="6" w:space="0" w:color="auto"/>
            </w:tcBorders>
            <w:shd w:val="solid" w:color="FFFFFF" w:fill="auto"/>
          </w:tcPr>
          <w:p w14:paraId="03203367" w14:textId="77777777" w:rsidR="00A356C4" w:rsidRDefault="00A356C4" w:rsidP="00013EF6">
            <w:pPr>
              <w:autoSpaceDE w:val="0"/>
              <w:autoSpaceDN w:val="0"/>
              <w:adjustRightInd w:val="0"/>
              <w:spacing w:after="0" w:line="240" w:lineRule="auto"/>
              <w:rPr>
                <w:rFonts w:ascii="Times New Roman" w:hAnsi="Times New Roman"/>
                <w:color w:val="000000"/>
                <w:sz w:val="20"/>
                <w:szCs w:val="20"/>
              </w:rPr>
            </w:pPr>
          </w:p>
          <w:p w14:paraId="056095D1"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Mospilan</w:t>
            </w:r>
            <w:proofErr w:type="spellEnd"/>
          </w:p>
        </w:tc>
        <w:tc>
          <w:tcPr>
            <w:tcW w:w="184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354C3EF9" w14:textId="149B0BC4"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c>
          <w:tcPr>
            <w:tcW w:w="1531"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4FFFCA02" w14:textId="1B1F265D"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r>
      <w:tr w:rsidR="00A356C4" w:rsidRPr="00784A37" w14:paraId="0FB474F5" w14:textId="77777777" w:rsidTr="00D256EC">
        <w:trPr>
          <w:trHeight w:val="529"/>
        </w:trPr>
        <w:tc>
          <w:tcPr>
            <w:tcW w:w="604" w:type="dxa"/>
            <w:tcBorders>
              <w:top w:val="single" w:sz="6" w:space="0" w:color="auto"/>
              <w:left w:val="single" w:sz="6" w:space="0" w:color="auto"/>
              <w:bottom w:val="single" w:sz="6" w:space="0" w:color="auto"/>
              <w:right w:val="single" w:sz="6" w:space="0" w:color="auto"/>
            </w:tcBorders>
            <w:shd w:val="solid" w:color="FFFFFF" w:fill="auto"/>
          </w:tcPr>
          <w:p w14:paraId="435F1380"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lastRenderedPageBreak/>
              <w:t>4.</w:t>
            </w:r>
          </w:p>
        </w:tc>
        <w:tc>
          <w:tcPr>
            <w:tcW w:w="1329" w:type="dxa"/>
            <w:tcBorders>
              <w:top w:val="single" w:sz="4" w:space="0" w:color="auto"/>
              <w:left w:val="nil"/>
              <w:bottom w:val="single" w:sz="4" w:space="0" w:color="auto"/>
              <w:right w:val="single" w:sz="4" w:space="0" w:color="auto"/>
            </w:tcBorders>
            <w:shd w:val="clear" w:color="000000" w:fill="FFFFFF"/>
            <w:vAlign w:val="center"/>
          </w:tcPr>
          <w:p w14:paraId="317BE3F3"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r w:rsidRPr="00910608">
              <w:rPr>
                <w:rFonts w:ascii="Times New Roman" w:eastAsia="Times New Roman" w:hAnsi="Times New Roman"/>
                <w:color w:val="000000"/>
                <w:sz w:val="20"/>
                <w:szCs w:val="20"/>
                <w:lang w:eastAsia="lt-LT"/>
              </w:rPr>
              <w:t>Žirniai, pupos</w:t>
            </w:r>
          </w:p>
        </w:tc>
        <w:tc>
          <w:tcPr>
            <w:tcW w:w="1206" w:type="dxa"/>
            <w:tcBorders>
              <w:top w:val="single" w:sz="4" w:space="0" w:color="auto"/>
              <w:left w:val="nil"/>
              <w:bottom w:val="single" w:sz="4" w:space="0" w:color="auto"/>
              <w:right w:val="single" w:sz="4" w:space="0" w:color="auto"/>
            </w:tcBorders>
            <w:shd w:val="clear" w:color="000000" w:fill="FFFFFF"/>
            <w:vAlign w:val="center"/>
          </w:tcPr>
          <w:p w14:paraId="78E4C1EF"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Pr>
                <w:rFonts w:ascii="Times New Roman" w:eastAsia="Times New Roman" w:hAnsi="Times New Roman"/>
                <w:color w:val="000000"/>
                <w:sz w:val="20"/>
                <w:szCs w:val="20"/>
                <w:lang w:eastAsia="lt-LT"/>
              </w:rPr>
              <w:t>3</w:t>
            </w:r>
          </w:p>
        </w:tc>
        <w:tc>
          <w:tcPr>
            <w:tcW w:w="5255" w:type="dxa"/>
            <w:tcBorders>
              <w:top w:val="single" w:sz="4" w:space="0" w:color="auto"/>
              <w:left w:val="nil"/>
              <w:bottom w:val="single" w:sz="4" w:space="0" w:color="auto"/>
              <w:right w:val="single" w:sz="4" w:space="0" w:color="auto"/>
            </w:tcBorders>
            <w:shd w:val="clear" w:color="000000" w:fill="FFFFFF"/>
            <w:vAlign w:val="center"/>
          </w:tcPr>
          <w:p w14:paraId="7AF0D3CC"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roofErr w:type="spellStart"/>
            <w:r w:rsidRPr="00910608">
              <w:rPr>
                <w:rFonts w:ascii="Times New Roman" w:eastAsia="Times New Roman" w:hAnsi="Times New Roman"/>
                <w:color w:val="000000"/>
                <w:sz w:val="20"/>
                <w:szCs w:val="20"/>
                <w:lang w:eastAsia="lt-LT"/>
              </w:rPr>
              <w:t>sitonams</w:t>
            </w:r>
            <w:proofErr w:type="spellEnd"/>
            <w:r w:rsidRPr="00910608">
              <w:rPr>
                <w:rFonts w:ascii="Times New Roman" w:eastAsia="Times New Roman" w:hAnsi="Times New Roman"/>
                <w:color w:val="000000"/>
                <w:sz w:val="20"/>
                <w:szCs w:val="20"/>
                <w:lang w:eastAsia="lt-LT"/>
              </w:rPr>
              <w:t xml:space="preserve">, amarams, žirniniams </w:t>
            </w:r>
            <w:proofErr w:type="spellStart"/>
            <w:r w:rsidRPr="00910608">
              <w:rPr>
                <w:rFonts w:ascii="Times New Roman" w:eastAsia="Times New Roman" w:hAnsi="Times New Roman"/>
                <w:color w:val="000000"/>
                <w:sz w:val="20"/>
                <w:szCs w:val="20"/>
                <w:lang w:eastAsia="lt-LT"/>
              </w:rPr>
              <w:t>vaisėdžiams</w:t>
            </w:r>
            <w:proofErr w:type="spellEnd"/>
            <w:r w:rsidRPr="00910608">
              <w:rPr>
                <w:rFonts w:ascii="Times New Roman" w:eastAsia="Times New Roman" w:hAnsi="Times New Roman"/>
                <w:color w:val="000000"/>
                <w:sz w:val="20"/>
                <w:szCs w:val="20"/>
                <w:lang w:eastAsia="lt-LT"/>
              </w:rPr>
              <w:t xml:space="preserve">, </w:t>
            </w:r>
            <w:proofErr w:type="spellStart"/>
            <w:r w:rsidRPr="00910608">
              <w:rPr>
                <w:rFonts w:ascii="Times New Roman" w:eastAsia="Times New Roman" w:hAnsi="Times New Roman"/>
                <w:color w:val="000000"/>
                <w:sz w:val="20"/>
                <w:szCs w:val="20"/>
                <w:lang w:eastAsia="lt-LT"/>
              </w:rPr>
              <w:t>grūdinukams</w:t>
            </w:r>
            <w:proofErr w:type="spellEnd"/>
            <w:r w:rsidRPr="00910608">
              <w:rPr>
                <w:rFonts w:ascii="Times New Roman" w:eastAsia="Times New Roman" w:hAnsi="Times New Roman"/>
                <w:color w:val="000000"/>
                <w:sz w:val="20"/>
                <w:szCs w:val="20"/>
                <w:lang w:eastAsia="lt-LT"/>
              </w:rPr>
              <w:t xml:space="preserve"> naikinti (2 purškimai)</w:t>
            </w:r>
          </w:p>
        </w:tc>
        <w:tc>
          <w:tcPr>
            <w:tcW w:w="2835" w:type="dxa"/>
            <w:tcBorders>
              <w:top w:val="single" w:sz="6" w:space="0" w:color="auto"/>
              <w:left w:val="single" w:sz="6" w:space="0" w:color="auto"/>
              <w:bottom w:val="single" w:sz="6" w:space="0" w:color="auto"/>
              <w:right w:val="single" w:sz="6" w:space="0" w:color="auto"/>
            </w:tcBorders>
            <w:shd w:val="solid" w:color="FFFFFF" w:fill="auto"/>
          </w:tcPr>
          <w:p w14:paraId="03FA418F" w14:textId="77777777" w:rsidR="00A356C4" w:rsidRDefault="00A356C4" w:rsidP="00013EF6">
            <w:pPr>
              <w:autoSpaceDE w:val="0"/>
              <w:autoSpaceDN w:val="0"/>
              <w:adjustRightInd w:val="0"/>
              <w:spacing w:after="0" w:line="240" w:lineRule="auto"/>
              <w:rPr>
                <w:rFonts w:ascii="Times New Roman" w:hAnsi="Times New Roman"/>
                <w:color w:val="000000"/>
                <w:sz w:val="20"/>
                <w:szCs w:val="20"/>
              </w:rPr>
            </w:pPr>
          </w:p>
          <w:p w14:paraId="32B1B596"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Nexide</w:t>
            </w:r>
            <w:proofErr w:type="spellEnd"/>
          </w:p>
        </w:tc>
        <w:tc>
          <w:tcPr>
            <w:tcW w:w="184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3CD7BA5C" w14:textId="150F6E31"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c>
          <w:tcPr>
            <w:tcW w:w="153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350B5B25" w14:textId="0C030E51"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r>
      <w:tr w:rsidR="00A356C4" w:rsidRPr="00784A37" w14:paraId="6E8EBA6B" w14:textId="77777777" w:rsidTr="00D256EC">
        <w:trPr>
          <w:trHeight w:val="290"/>
        </w:trPr>
        <w:tc>
          <w:tcPr>
            <w:tcW w:w="14602" w:type="dxa"/>
            <w:gridSpan w:val="7"/>
            <w:tcBorders>
              <w:top w:val="single" w:sz="6" w:space="0" w:color="auto"/>
              <w:left w:val="single" w:sz="6" w:space="0" w:color="auto"/>
              <w:bottom w:val="single" w:sz="4" w:space="0" w:color="auto"/>
              <w:right w:val="single" w:sz="4" w:space="0" w:color="auto"/>
            </w:tcBorders>
            <w:shd w:val="clear" w:color="auto" w:fill="A6A6A6" w:themeFill="background1" w:themeFillShade="A6"/>
          </w:tcPr>
          <w:p w14:paraId="18F79EAB" w14:textId="77777777" w:rsidR="00A356C4" w:rsidRPr="00784A37" w:rsidRDefault="00A356C4" w:rsidP="001231AA">
            <w:pPr>
              <w:autoSpaceDE w:val="0"/>
              <w:autoSpaceDN w:val="0"/>
              <w:adjustRightInd w:val="0"/>
              <w:spacing w:after="0" w:line="240" w:lineRule="auto"/>
              <w:jc w:val="center"/>
              <w:rPr>
                <w:rFonts w:ascii="Times New Roman" w:hAnsi="Times New Roman"/>
                <w:b/>
                <w:bCs/>
                <w:color w:val="000000"/>
                <w:sz w:val="20"/>
                <w:szCs w:val="20"/>
              </w:rPr>
            </w:pPr>
            <w:r w:rsidRPr="00784A37">
              <w:rPr>
                <w:rFonts w:ascii="Times New Roman" w:hAnsi="Times New Roman"/>
                <w:b/>
                <w:bCs/>
                <w:color w:val="000000"/>
                <w:sz w:val="20"/>
                <w:szCs w:val="20"/>
              </w:rPr>
              <w:t>Fungicidai (maksimali norma )</w:t>
            </w:r>
          </w:p>
        </w:tc>
      </w:tr>
      <w:tr w:rsidR="00A356C4" w:rsidRPr="00784A37" w14:paraId="3F10787C" w14:textId="77777777" w:rsidTr="00D256EC">
        <w:trPr>
          <w:trHeight w:val="305"/>
        </w:trPr>
        <w:tc>
          <w:tcPr>
            <w:tcW w:w="604" w:type="dxa"/>
            <w:tcBorders>
              <w:top w:val="single" w:sz="6" w:space="0" w:color="auto"/>
              <w:left w:val="single" w:sz="6" w:space="0" w:color="auto"/>
              <w:right w:val="single" w:sz="6" w:space="0" w:color="auto"/>
            </w:tcBorders>
          </w:tcPr>
          <w:p w14:paraId="749292D4"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w:t>
            </w:r>
          </w:p>
        </w:tc>
        <w:tc>
          <w:tcPr>
            <w:tcW w:w="1329" w:type="dxa"/>
            <w:tcBorders>
              <w:top w:val="nil"/>
              <w:left w:val="single" w:sz="4" w:space="0" w:color="auto"/>
              <w:bottom w:val="single" w:sz="4" w:space="0" w:color="000000"/>
              <w:right w:val="single" w:sz="4" w:space="0" w:color="auto"/>
            </w:tcBorders>
            <w:shd w:val="clear" w:color="auto" w:fill="auto"/>
            <w:vAlign w:val="center"/>
          </w:tcPr>
          <w:p w14:paraId="3617C7E0"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r w:rsidRPr="00910608">
              <w:rPr>
                <w:rFonts w:ascii="Times New Roman" w:eastAsia="Times New Roman" w:hAnsi="Times New Roman"/>
                <w:color w:val="000000"/>
                <w:sz w:val="20"/>
                <w:szCs w:val="20"/>
                <w:lang w:eastAsia="lt-LT"/>
              </w:rPr>
              <w:t>Ž. kviečiai</w:t>
            </w:r>
          </w:p>
        </w:tc>
        <w:tc>
          <w:tcPr>
            <w:tcW w:w="1206" w:type="dxa"/>
            <w:tcBorders>
              <w:top w:val="nil"/>
              <w:left w:val="nil"/>
              <w:bottom w:val="single" w:sz="4" w:space="0" w:color="auto"/>
              <w:right w:val="single" w:sz="4" w:space="0" w:color="auto"/>
            </w:tcBorders>
            <w:shd w:val="clear" w:color="auto" w:fill="auto"/>
            <w:vAlign w:val="center"/>
          </w:tcPr>
          <w:p w14:paraId="495BB5C4"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Pr>
                <w:rFonts w:ascii="Times New Roman" w:eastAsia="Times New Roman" w:hAnsi="Times New Roman"/>
                <w:color w:val="000000"/>
                <w:sz w:val="20"/>
                <w:szCs w:val="20"/>
                <w:lang w:eastAsia="lt-LT"/>
              </w:rPr>
              <w:t>10</w:t>
            </w:r>
          </w:p>
        </w:tc>
        <w:tc>
          <w:tcPr>
            <w:tcW w:w="5255" w:type="dxa"/>
            <w:tcBorders>
              <w:top w:val="single" w:sz="4" w:space="0" w:color="auto"/>
              <w:left w:val="nil"/>
              <w:bottom w:val="single" w:sz="4" w:space="0" w:color="auto"/>
              <w:right w:val="single" w:sz="4" w:space="0" w:color="000000"/>
            </w:tcBorders>
            <w:shd w:val="clear" w:color="auto" w:fill="auto"/>
            <w:vAlign w:val="bottom"/>
          </w:tcPr>
          <w:p w14:paraId="5E58EE6D"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r w:rsidRPr="00910608">
              <w:rPr>
                <w:rFonts w:ascii="Times New Roman" w:eastAsia="Times New Roman" w:hAnsi="Times New Roman"/>
                <w:color w:val="000000"/>
                <w:sz w:val="20"/>
                <w:szCs w:val="20"/>
                <w:lang w:eastAsia="lt-LT"/>
              </w:rPr>
              <w:t>apsaugai nuo lapų ligų</w:t>
            </w:r>
          </w:p>
        </w:tc>
        <w:tc>
          <w:tcPr>
            <w:tcW w:w="2835" w:type="dxa"/>
            <w:tcBorders>
              <w:top w:val="single" w:sz="6" w:space="0" w:color="auto"/>
              <w:left w:val="single" w:sz="6" w:space="0" w:color="auto"/>
              <w:bottom w:val="single" w:sz="6" w:space="0" w:color="auto"/>
              <w:right w:val="single" w:sz="6" w:space="0" w:color="auto"/>
            </w:tcBorders>
          </w:tcPr>
          <w:p w14:paraId="14BFBDB7"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Ampera</w:t>
            </w:r>
            <w:proofErr w:type="spellEnd"/>
          </w:p>
        </w:tc>
        <w:tc>
          <w:tcPr>
            <w:tcW w:w="184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1ADDE176" w14:textId="6C48FBF6"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c>
          <w:tcPr>
            <w:tcW w:w="153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4D1F2663" w14:textId="46F6F198"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r>
      <w:tr w:rsidR="00A356C4" w:rsidRPr="00784A37" w14:paraId="7F367D24" w14:textId="77777777" w:rsidTr="00D256EC">
        <w:trPr>
          <w:trHeight w:val="319"/>
        </w:trPr>
        <w:tc>
          <w:tcPr>
            <w:tcW w:w="604" w:type="dxa"/>
            <w:tcBorders>
              <w:top w:val="nil"/>
              <w:left w:val="single" w:sz="6" w:space="0" w:color="auto"/>
              <w:bottom w:val="single" w:sz="4" w:space="0" w:color="auto"/>
              <w:right w:val="single" w:sz="6" w:space="0" w:color="auto"/>
            </w:tcBorders>
          </w:tcPr>
          <w:p w14:paraId="75EB02B0"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p>
        </w:tc>
        <w:tc>
          <w:tcPr>
            <w:tcW w:w="1329" w:type="dxa"/>
            <w:tcBorders>
              <w:top w:val="single" w:sz="4" w:space="0" w:color="000000"/>
              <w:left w:val="single" w:sz="4" w:space="0" w:color="auto"/>
              <w:bottom w:val="single" w:sz="4" w:space="0" w:color="auto"/>
              <w:right w:val="single" w:sz="4" w:space="0" w:color="auto"/>
            </w:tcBorders>
            <w:vAlign w:val="center"/>
          </w:tcPr>
          <w:p w14:paraId="53D30B61"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c>
          <w:tcPr>
            <w:tcW w:w="1206" w:type="dxa"/>
            <w:tcBorders>
              <w:top w:val="nil"/>
              <w:left w:val="nil"/>
              <w:bottom w:val="single" w:sz="4" w:space="0" w:color="auto"/>
              <w:right w:val="single" w:sz="4" w:space="0" w:color="auto"/>
            </w:tcBorders>
            <w:shd w:val="clear" w:color="auto" w:fill="auto"/>
            <w:vAlign w:val="center"/>
          </w:tcPr>
          <w:p w14:paraId="62686260"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Pr>
                <w:rFonts w:ascii="Times New Roman" w:eastAsia="Times New Roman" w:hAnsi="Times New Roman"/>
                <w:color w:val="000000"/>
                <w:sz w:val="20"/>
                <w:szCs w:val="20"/>
                <w:lang w:eastAsia="lt-LT"/>
              </w:rPr>
              <w:t>20</w:t>
            </w:r>
          </w:p>
        </w:tc>
        <w:tc>
          <w:tcPr>
            <w:tcW w:w="5255" w:type="dxa"/>
            <w:tcBorders>
              <w:top w:val="single" w:sz="4" w:space="0" w:color="auto"/>
              <w:left w:val="nil"/>
              <w:bottom w:val="single" w:sz="4" w:space="0" w:color="auto"/>
              <w:right w:val="single" w:sz="4" w:space="0" w:color="000000"/>
            </w:tcBorders>
            <w:shd w:val="clear" w:color="auto" w:fill="auto"/>
            <w:vAlign w:val="bottom"/>
          </w:tcPr>
          <w:p w14:paraId="5992EA6B"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r w:rsidRPr="00910608">
              <w:rPr>
                <w:rFonts w:ascii="Times New Roman" w:eastAsia="Times New Roman" w:hAnsi="Times New Roman"/>
                <w:color w:val="000000"/>
                <w:sz w:val="20"/>
                <w:szCs w:val="20"/>
                <w:lang w:eastAsia="lt-LT"/>
              </w:rPr>
              <w:t>apsaugai nuo varpų ligų</w:t>
            </w:r>
          </w:p>
        </w:tc>
        <w:tc>
          <w:tcPr>
            <w:tcW w:w="2835" w:type="dxa"/>
            <w:tcBorders>
              <w:top w:val="single" w:sz="6" w:space="0" w:color="auto"/>
              <w:left w:val="single" w:sz="6" w:space="0" w:color="auto"/>
              <w:bottom w:val="single" w:sz="6" w:space="0" w:color="auto"/>
              <w:right w:val="single" w:sz="6" w:space="0" w:color="auto"/>
            </w:tcBorders>
          </w:tcPr>
          <w:p w14:paraId="7437FA23"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Orius</w:t>
            </w:r>
          </w:p>
        </w:tc>
        <w:tc>
          <w:tcPr>
            <w:tcW w:w="184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228406CE" w14:textId="515C9138"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c>
          <w:tcPr>
            <w:tcW w:w="153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3E05CA81" w14:textId="673BEDCE"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r>
      <w:tr w:rsidR="00A356C4" w:rsidRPr="00784A37" w14:paraId="14F5D034" w14:textId="77777777" w:rsidTr="00D256EC">
        <w:trPr>
          <w:trHeight w:val="252"/>
        </w:trPr>
        <w:tc>
          <w:tcPr>
            <w:tcW w:w="604" w:type="dxa"/>
            <w:tcBorders>
              <w:top w:val="single" w:sz="4" w:space="0" w:color="auto"/>
              <w:left w:val="single" w:sz="6" w:space="0" w:color="auto"/>
              <w:bottom w:val="nil"/>
              <w:right w:val="single" w:sz="6" w:space="0" w:color="auto"/>
            </w:tcBorders>
          </w:tcPr>
          <w:p w14:paraId="686BDCD0"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2.</w:t>
            </w:r>
          </w:p>
        </w:tc>
        <w:tc>
          <w:tcPr>
            <w:tcW w:w="1329" w:type="dxa"/>
            <w:vMerge w:val="restart"/>
            <w:tcBorders>
              <w:top w:val="single" w:sz="4" w:space="0" w:color="auto"/>
              <w:left w:val="single" w:sz="4" w:space="0" w:color="auto"/>
              <w:right w:val="single" w:sz="4" w:space="0" w:color="auto"/>
            </w:tcBorders>
            <w:shd w:val="clear" w:color="auto" w:fill="auto"/>
            <w:vAlign w:val="center"/>
          </w:tcPr>
          <w:p w14:paraId="0D0318D1"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r w:rsidRPr="00910608">
              <w:rPr>
                <w:rFonts w:ascii="Times New Roman" w:eastAsia="Times New Roman" w:hAnsi="Times New Roman"/>
                <w:color w:val="000000"/>
                <w:sz w:val="20"/>
                <w:szCs w:val="20"/>
                <w:lang w:eastAsia="lt-LT"/>
              </w:rPr>
              <w:t>Vasariniai miežiai</w:t>
            </w:r>
          </w:p>
        </w:tc>
        <w:tc>
          <w:tcPr>
            <w:tcW w:w="1206" w:type="dxa"/>
            <w:tcBorders>
              <w:top w:val="single" w:sz="4" w:space="0" w:color="auto"/>
              <w:left w:val="nil"/>
              <w:bottom w:val="single" w:sz="4" w:space="0" w:color="auto"/>
              <w:right w:val="single" w:sz="4" w:space="0" w:color="auto"/>
            </w:tcBorders>
            <w:shd w:val="clear" w:color="auto" w:fill="auto"/>
            <w:vAlign w:val="center"/>
          </w:tcPr>
          <w:p w14:paraId="4ADBCA10"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Pr>
                <w:rFonts w:ascii="Times New Roman" w:eastAsia="Times New Roman" w:hAnsi="Times New Roman"/>
                <w:color w:val="000000"/>
                <w:sz w:val="20"/>
                <w:szCs w:val="20"/>
                <w:lang w:eastAsia="lt-LT"/>
              </w:rPr>
              <w:t>12</w:t>
            </w:r>
          </w:p>
        </w:tc>
        <w:tc>
          <w:tcPr>
            <w:tcW w:w="5255" w:type="dxa"/>
            <w:tcBorders>
              <w:top w:val="single" w:sz="4" w:space="0" w:color="auto"/>
              <w:left w:val="nil"/>
              <w:bottom w:val="single" w:sz="4" w:space="0" w:color="auto"/>
              <w:right w:val="single" w:sz="4" w:space="0" w:color="000000"/>
            </w:tcBorders>
            <w:shd w:val="clear" w:color="auto" w:fill="auto"/>
            <w:vAlign w:val="bottom"/>
          </w:tcPr>
          <w:p w14:paraId="6CE3B43B"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r w:rsidRPr="00910608">
              <w:rPr>
                <w:rFonts w:ascii="Times New Roman" w:eastAsia="Times New Roman" w:hAnsi="Times New Roman"/>
                <w:color w:val="000000"/>
                <w:sz w:val="20"/>
                <w:szCs w:val="20"/>
                <w:lang w:eastAsia="lt-LT"/>
              </w:rPr>
              <w:t>apsaugai nuo lapų ligų</w:t>
            </w:r>
          </w:p>
        </w:tc>
        <w:tc>
          <w:tcPr>
            <w:tcW w:w="2835" w:type="dxa"/>
            <w:tcBorders>
              <w:top w:val="single" w:sz="6" w:space="0" w:color="auto"/>
              <w:left w:val="single" w:sz="6" w:space="0" w:color="auto"/>
              <w:bottom w:val="single" w:sz="6" w:space="0" w:color="auto"/>
              <w:right w:val="single" w:sz="4" w:space="0" w:color="auto"/>
            </w:tcBorders>
            <w:shd w:val="solid" w:color="FFFFFF" w:fill="auto"/>
          </w:tcPr>
          <w:p w14:paraId="76863544"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Ampera</w:t>
            </w:r>
            <w:proofErr w:type="spellEnd"/>
          </w:p>
        </w:tc>
        <w:tc>
          <w:tcPr>
            <w:tcW w:w="1842" w:type="dxa"/>
            <w:tcBorders>
              <w:top w:val="single" w:sz="6" w:space="0" w:color="auto"/>
              <w:left w:val="single" w:sz="4" w:space="0" w:color="auto"/>
              <w:bottom w:val="single" w:sz="6" w:space="0" w:color="auto"/>
              <w:right w:val="single" w:sz="4" w:space="0" w:color="auto"/>
            </w:tcBorders>
            <w:shd w:val="clear" w:color="auto" w:fill="A6A6A6" w:themeFill="background1" w:themeFillShade="A6"/>
          </w:tcPr>
          <w:p w14:paraId="15B65908" w14:textId="011ED739"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c>
          <w:tcPr>
            <w:tcW w:w="1531" w:type="dxa"/>
            <w:tcBorders>
              <w:top w:val="single" w:sz="6" w:space="0" w:color="auto"/>
              <w:left w:val="single" w:sz="4" w:space="0" w:color="auto"/>
              <w:bottom w:val="single" w:sz="6" w:space="0" w:color="auto"/>
              <w:right w:val="single" w:sz="4" w:space="0" w:color="auto"/>
            </w:tcBorders>
            <w:shd w:val="clear" w:color="auto" w:fill="A6A6A6" w:themeFill="background1" w:themeFillShade="A6"/>
          </w:tcPr>
          <w:p w14:paraId="0F824DF8" w14:textId="173361F4"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r>
      <w:tr w:rsidR="00A356C4" w:rsidRPr="00784A37" w14:paraId="399B996E" w14:textId="77777777" w:rsidTr="00D256EC">
        <w:trPr>
          <w:trHeight w:val="290"/>
        </w:trPr>
        <w:tc>
          <w:tcPr>
            <w:tcW w:w="604" w:type="dxa"/>
            <w:tcBorders>
              <w:top w:val="nil"/>
              <w:left w:val="single" w:sz="6" w:space="0" w:color="auto"/>
              <w:bottom w:val="single" w:sz="6" w:space="0" w:color="auto"/>
              <w:right w:val="single" w:sz="6" w:space="0" w:color="auto"/>
            </w:tcBorders>
          </w:tcPr>
          <w:p w14:paraId="35411BB4"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p>
        </w:tc>
        <w:tc>
          <w:tcPr>
            <w:tcW w:w="1329" w:type="dxa"/>
            <w:vMerge/>
            <w:tcBorders>
              <w:left w:val="single" w:sz="4" w:space="0" w:color="auto"/>
              <w:bottom w:val="single" w:sz="4" w:space="0" w:color="auto"/>
              <w:right w:val="single" w:sz="4" w:space="0" w:color="auto"/>
            </w:tcBorders>
            <w:vAlign w:val="center"/>
          </w:tcPr>
          <w:p w14:paraId="1DD0A6CD"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c>
          <w:tcPr>
            <w:tcW w:w="1206" w:type="dxa"/>
            <w:tcBorders>
              <w:top w:val="single" w:sz="4" w:space="0" w:color="auto"/>
              <w:left w:val="nil"/>
              <w:bottom w:val="single" w:sz="4" w:space="0" w:color="auto"/>
              <w:right w:val="single" w:sz="4" w:space="0" w:color="auto"/>
            </w:tcBorders>
            <w:shd w:val="clear" w:color="auto" w:fill="auto"/>
            <w:vAlign w:val="center"/>
          </w:tcPr>
          <w:p w14:paraId="689BDB37"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sidRPr="00910608">
              <w:rPr>
                <w:rFonts w:ascii="Times New Roman" w:eastAsia="Times New Roman" w:hAnsi="Times New Roman"/>
                <w:color w:val="000000"/>
                <w:sz w:val="20"/>
                <w:szCs w:val="20"/>
                <w:lang w:eastAsia="lt-LT"/>
              </w:rPr>
              <w:t>1</w:t>
            </w:r>
            <w:r>
              <w:rPr>
                <w:rFonts w:ascii="Times New Roman" w:eastAsia="Times New Roman" w:hAnsi="Times New Roman"/>
                <w:color w:val="000000"/>
                <w:sz w:val="20"/>
                <w:szCs w:val="20"/>
                <w:lang w:eastAsia="lt-LT"/>
              </w:rPr>
              <w:t>2</w:t>
            </w:r>
          </w:p>
        </w:tc>
        <w:tc>
          <w:tcPr>
            <w:tcW w:w="5255" w:type="dxa"/>
            <w:tcBorders>
              <w:top w:val="single" w:sz="4" w:space="0" w:color="auto"/>
              <w:left w:val="nil"/>
              <w:bottom w:val="single" w:sz="4" w:space="0" w:color="auto"/>
              <w:right w:val="nil"/>
            </w:tcBorders>
            <w:shd w:val="clear" w:color="auto" w:fill="auto"/>
            <w:vAlign w:val="bottom"/>
          </w:tcPr>
          <w:p w14:paraId="3E35B787"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r w:rsidRPr="00910608">
              <w:rPr>
                <w:rFonts w:ascii="Times New Roman" w:eastAsia="Times New Roman" w:hAnsi="Times New Roman"/>
                <w:color w:val="000000"/>
                <w:sz w:val="20"/>
                <w:szCs w:val="20"/>
                <w:lang w:eastAsia="lt-LT"/>
              </w:rPr>
              <w:t>apsaugai nuo varpų ligų</w:t>
            </w:r>
          </w:p>
        </w:tc>
        <w:tc>
          <w:tcPr>
            <w:tcW w:w="2835" w:type="dxa"/>
            <w:tcBorders>
              <w:top w:val="nil"/>
              <w:left w:val="single" w:sz="4" w:space="0" w:color="auto"/>
              <w:bottom w:val="nil"/>
              <w:right w:val="single" w:sz="4" w:space="0" w:color="auto"/>
            </w:tcBorders>
          </w:tcPr>
          <w:p w14:paraId="2DCE9B1F"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Orius</w:t>
            </w:r>
          </w:p>
        </w:tc>
        <w:tc>
          <w:tcPr>
            <w:tcW w:w="1842" w:type="dxa"/>
            <w:tcBorders>
              <w:top w:val="nil"/>
              <w:left w:val="single" w:sz="4" w:space="0" w:color="auto"/>
              <w:bottom w:val="nil"/>
              <w:right w:val="single" w:sz="4" w:space="0" w:color="auto"/>
            </w:tcBorders>
            <w:shd w:val="clear" w:color="auto" w:fill="A6A6A6" w:themeFill="background1" w:themeFillShade="A6"/>
          </w:tcPr>
          <w:p w14:paraId="6A21CF5F" w14:textId="2941829E"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c>
          <w:tcPr>
            <w:tcW w:w="1531" w:type="dxa"/>
            <w:tcBorders>
              <w:top w:val="nil"/>
              <w:left w:val="single" w:sz="4" w:space="0" w:color="auto"/>
              <w:bottom w:val="nil"/>
              <w:right w:val="single" w:sz="4" w:space="0" w:color="auto"/>
            </w:tcBorders>
            <w:shd w:val="clear" w:color="auto" w:fill="A6A6A6" w:themeFill="background1" w:themeFillShade="A6"/>
          </w:tcPr>
          <w:p w14:paraId="2E1D6AEC" w14:textId="513CB67C"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r>
      <w:tr w:rsidR="00A356C4" w:rsidRPr="00784A37" w14:paraId="5FA29CB4" w14:textId="77777777" w:rsidTr="00D256EC">
        <w:trPr>
          <w:trHeight w:val="290"/>
        </w:trPr>
        <w:tc>
          <w:tcPr>
            <w:tcW w:w="604" w:type="dxa"/>
            <w:tcBorders>
              <w:top w:val="single" w:sz="6" w:space="0" w:color="auto"/>
              <w:left w:val="single" w:sz="6" w:space="0" w:color="auto"/>
              <w:bottom w:val="single" w:sz="6" w:space="0" w:color="auto"/>
              <w:right w:val="single" w:sz="6" w:space="0" w:color="auto"/>
            </w:tcBorders>
          </w:tcPr>
          <w:p w14:paraId="2159E58F"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3.</w:t>
            </w:r>
          </w:p>
        </w:tc>
        <w:tc>
          <w:tcPr>
            <w:tcW w:w="1329" w:type="dxa"/>
            <w:tcBorders>
              <w:top w:val="single" w:sz="4" w:space="0" w:color="auto"/>
              <w:left w:val="nil"/>
              <w:bottom w:val="single" w:sz="4" w:space="0" w:color="auto"/>
              <w:right w:val="single" w:sz="4" w:space="0" w:color="auto"/>
            </w:tcBorders>
            <w:shd w:val="clear" w:color="auto" w:fill="auto"/>
            <w:vAlign w:val="center"/>
          </w:tcPr>
          <w:p w14:paraId="10C85533"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r w:rsidRPr="00910608">
              <w:rPr>
                <w:rFonts w:ascii="Times New Roman" w:eastAsia="Times New Roman" w:hAnsi="Times New Roman"/>
                <w:color w:val="000000"/>
                <w:sz w:val="20"/>
                <w:szCs w:val="20"/>
                <w:lang w:eastAsia="lt-LT"/>
              </w:rPr>
              <w:t>Rapsai</w:t>
            </w:r>
          </w:p>
        </w:tc>
        <w:tc>
          <w:tcPr>
            <w:tcW w:w="1206" w:type="dxa"/>
            <w:tcBorders>
              <w:top w:val="single" w:sz="4" w:space="0" w:color="auto"/>
              <w:left w:val="nil"/>
              <w:bottom w:val="nil"/>
              <w:right w:val="single" w:sz="4" w:space="0" w:color="auto"/>
            </w:tcBorders>
            <w:shd w:val="clear" w:color="auto" w:fill="auto"/>
            <w:vAlign w:val="center"/>
          </w:tcPr>
          <w:p w14:paraId="70794C7B"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Pr>
                <w:rFonts w:ascii="Times New Roman" w:eastAsia="Times New Roman" w:hAnsi="Times New Roman"/>
                <w:color w:val="000000"/>
                <w:sz w:val="20"/>
                <w:szCs w:val="20"/>
                <w:lang w:eastAsia="lt-LT"/>
              </w:rPr>
              <w:t>7</w:t>
            </w:r>
          </w:p>
        </w:tc>
        <w:tc>
          <w:tcPr>
            <w:tcW w:w="5255" w:type="dxa"/>
            <w:tcBorders>
              <w:top w:val="single" w:sz="4" w:space="0" w:color="auto"/>
              <w:left w:val="nil"/>
              <w:bottom w:val="single" w:sz="4" w:space="0" w:color="auto"/>
              <w:right w:val="single" w:sz="4" w:space="0" w:color="000000"/>
            </w:tcBorders>
            <w:shd w:val="clear" w:color="auto" w:fill="auto"/>
            <w:vAlign w:val="center"/>
          </w:tcPr>
          <w:p w14:paraId="78780B68"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r w:rsidRPr="00910608">
              <w:rPr>
                <w:rFonts w:ascii="Times New Roman" w:eastAsia="Times New Roman" w:hAnsi="Times New Roman"/>
                <w:color w:val="000000"/>
                <w:sz w:val="20"/>
                <w:szCs w:val="20"/>
                <w:lang w:eastAsia="lt-LT"/>
              </w:rPr>
              <w:t xml:space="preserve">apsaugai nuo  juodosios </w:t>
            </w:r>
            <w:proofErr w:type="spellStart"/>
            <w:r w:rsidRPr="00910608">
              <w:rPr>
                <w:rFonts w:ascii="Times New Roman" w:eastAsia="Times New Roman" w:hAnsi="Times New Roman"/>
                <w:color w:val="000000"/>
                <w:sz w:val="20"/>
                <w:szCs w:val="20"/>
                <w:lang w:eastAsia="lt-LT"/>
              </w:rPr>
              <w:t>dėmėtligės</w:t>
            </w:r>
            <w:proofErr w:type="spellEnd"/>
            <w:r w:rsidRPr="00910608">
              <w:rPr>
                <w:rFonts w:ascii="Times New Roman" w:eastAsia="Times New Roman" w:hAnsi="Times New Roman"/>
                <w:color w:val="000000"/>
                <w:sz w:val="20"/>
                <w:szCs w:val="20"/>
                <w:lang w:eastAsia="lt-LT"/>
              </w:rPr>
              <w:t xml:space="preserve">, puvinių, netikrosios miltligės, </w:t>
            </w:r>
            <w:proofErr w:type="spellStart"/>
            <w:r w:rsidRPr="00910608">
              <w:rPr>
                <w:rFonts w:ascii="Times New Roman" w:eastAsia="Times New Roman" w:hAnsi="Times New Roman"/>
                <w:color w:val="000000"/>
                <w:sz w:val="20"/>
                <w:szCs w:val="20"/>
                <w:lang w:eastAsia="lt-LT"/>
              </w:rPr>
              <w:t>fomozės</w:t>
            </w:r>
            <w:proofErr w:type="spellEnd"/>
            <w:r w:rsidRPr="00910608">
              <w:rPr>
                <w:rFonts w:ascii="Times New Roman" w:eastAsia="Times New Roman" w:hAnsi="Times New Roman"/>
                <w:color w:val="000000"/>
                <w:sz w:val="20"/>
                <w:szCs w:val="20"/>
                <w:lang w:eastAsia="lt-LT"/>
              </w:rPr>
              <w:t xml:space="preserve"> ir kt. </w:t>
            </w:r>
          </w:p>
        </w:tc>
        <w:tc>
          <w:tcPr>
            <w:tcW w:w="2835" w:type="dxa"/>
            <w:tcBorders>
              <w:top w:val="single" w:sz="6" w:space="0" w:color="auto"/>
              <w:left w:val="single" w:sz="4" w:space="0" w:color="auto"/>
              <w:bottom w:val="single" w:sz="6" w:space="0" w:color="auto"/>
              <w:right w:val="single" w:sz="6" w:space="0" w:color="auto"/>
            </w:tcBorders>
          </w:tcPr>
          <w:p w14:paraId="305A9762" w14:textId="77777777" w:rsidR="00A356C4" w:rsidRDefault="00A356C4" w:rsidP="00013EF6">
            <w:pPr>
              <w:autoSpaceDE w:val="0"/>
              <w:autoSpaceDN w:val="0"/>
              <w:adjustRightInd w:val="0"/>
              <w:spacing w:after="0" w:line="240" w:lineRule="auto"/>
              <w:rPr>
                <w:rFonts w:ascii="Times New Roman" w:hAnsi="Times New Roman"/>
                <w:color w:val="000000"/>
                <w:sz w:val="20"/>
                <w:szCs w:val="20"/>
              </w:rPr>
            </w:pPr>
          </w:p>
          <w:p w14:paraId="1E6E5528"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Mirador</w:t>
            </w:r>
            <w:proofErr w:type="spellEnd"/>
            <w:r>
              <w:rPr>
                <w:rFonts w:ascii="Times New Roman" w:hAnsi="Times New Roman"/>
                <w:color w:val="000000"/>
                <w:sz w:val="20"/>
                <w:szCs w:val="20"/>
              </w:rPr>
              <w:t xml:space="preserve"> Forte</w:t>
            </w:r>
          </w:p>
        </w:tc>
        <w:tc>
          <w:tcPr>
            <w:tcW w:w="1842" w:type="dxa"/>
            <w:tcBorders>
              <w:top w:val="single" w:sz="6" w:space="0" w:color="auto"/>
              <w:left w:val="nil"/>
              <w:bottom w:val="single" w:sz="6" w:space="0" w:color="auto"/>
              <w:right w:val="single" w:sz="6" w:space="0" w:color="auto"/>
            </w:tcBorders>
            <w:shd w:val="clear" w:color="auto" w:fill="A6A6A6" w:themeFill="background1" w:themeFillShade="A6"/>
          </w:tcPr>
          <w:p w14:paraId="7FDB74E6" w14:textId="21319564"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c>
          <w:tcPr>
            <w:tcW w:w="1531" w:type="dxa"/>
            <w:tcBorders>
              <w:top w:val="single" w:sz="6" w:space="0" w:color="auto"/>
              <w:left w:val="nil"/>
              <w:bottom w:val="single" w:sz="6" w:space="0" w:color="auto"/>
              <w:right w:val="single" w:sz="4" w:space="0" w:color="auto"/>
            </w:tcBorders>
            <w:shd w:val="clear" w:color="auto" w:fill="A6A6A6" w:themeFill="background1" w:themeFillShade="A6"/>
          </w:tcPr>
          <w:p w14:paraId="795226AC" w14:textId="063CF380"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r>
      <w:tr w:rsidR="00A356C4" w:rsidRPr="00784A37" w14:paraId="1E4F8A83" w14:textId="77777777" w:rsidTr="00D256EC">
        <w:trPr>
          <w:trHeight w:val="290"/>
        </w:trPr>
        <w:tc>
          <w:tcPr>
            <w:tcW w:w="604" w:type="dxa"/>
            <w:tcBorders>
              <w:top w:val="nil"/>
              <w:left w:val="single" w:sz="6" w:space="0" w:color="auto"/>
              <w:bottom w:val="single" w:sz="4" w:space="0" w:color="auto"/>
              <w:right w:val="single" w:sz="6" w:space="0" w:color="auto"/>
            </w:tcBorders>
          </w:tcPr>
          <w:p w14:paraId="7C6287EB"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4.</w:t>
            </w:r>
          </w:p>
        </w:tc>
        <w:tc>
          <w:tcPr>
            <w:tcW w:w="1329" w:type="dxa"/>
            <w:tcBorders>
              <w:top w:val="nil"/>
              <w:left w:val="nil"/>
              <w:bottom w:val="single" w:sz="4" w:space="0" w:color="auto"/>
              <w:right w:val="single" w:sz="4" w:space="0" w:color="auto"/>
            </w:tcBorders>
            <w:shd w:val="clear" w:color="auto" w:fill="auto"/>
            <w:vAlign w:val="center"/>
          </w:tcPr>
          <w:p w14:paraId="6B053D1A"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r w:rsidRPr="00910608">
              <w:rPr>
                <w:rFonts w:ascii="Times New Roman" w:eastAsia="Times New Roman" w:hAnsi="Times New Roman"/>
                <w:color w:val="000000"/>
                <w:sz w:val="20"/>
                <w:szCs w:val="20"/>
                <w:lang w:eastAsia="lt-LT"/>
              </w:rPr>
              <w:t>Žirniai, pupos</w:t>
            </w:r>
          </w:p>
        </w:tc>
        <w:tc>
          <w:tcPr>
            <w:tcW w:w="1206" w:type="dxa"/>
            <w:tcBorders>
              <w:top w:val="single" w:sz="4" w:space="0" w:color="auto"/>
              <w:left w:val="nil"/>
              <w:bottom w:val="single" w:sz="4" w:space="0" w:color="auto"/>
              <w:right w:val="single" w:sz="4" w:space="0" w:color="auto"/>
            </w:tcBorders>
            <w:shd w:val="clear" w:color="auto" w:fill="auto"/>
            <w:vAlign w:val="center"/>
          </w:tcPr>
          <w:p w14:paraId="4305FCAA" w14:textId="77777777" w:rsidR="00A356C4" w:rsidRPr="00784A37" w:rsidRDefault="00A356C4" w:rsidP="00013EF6">
            <w:pPr>
              <w:autoSpaceDE w:val="0"/>
              <w:autoSpaceDN w:val="0"/>
              <w:adjustRightInd w:val="0"/>
              <w:spacing w:after="0" w:line="240" w:lineRule="auto"/>
              <w:jc w:val="center"/>
              <w:rPr>
                <w:rFonts w:ascii="Times New Roman" w:hAnsi="Times New Roman"/>
                <w:color w:val="000000"/>
                <w:sz w:val="20"/>
                <w:szCs w:val="20"/>
              </w:rPr>
            </w:pPr>
            <w:r>
              <w:rPr>
                <w:rFonts w:ascii="Times New Roman" w:eastAsia="Times New Roman" w:hAnsi="Times New Roman"/>
                <w:color w:val="000000"/>
                <w:sz w:val="20"/>
                <w:szCs w:val="20"/>
                <w:lang w:eastAsia="lt-LT"/>
              </w:rPr>
              <w:t>3</w:t>
            </w:r>
          </w:p>
        </w:tc>
        <w:tc>
          <w:tcPr>
            <w:tcW w:w="5255" w:type="dxa"/>
            <w:tcBorders>
              <w:top w:val="single" w:sz="4" w:space="0" w:color="auto"/>
              <w:left w:val="nil"/>
              <w:bottom w:val="single" w:sz="4" w:space="0" w:color="auto"/>
              <w:right w:val="single" w:sz="4" w:space="0" w:color="000000"/>
            </w:tcBorders>
            <w:shd w:val="clear" w:color="000000" w:fill="FFFFFF"/>
            <w:vAlign w:val="center"/>
          </w:tcPr>
          <w:p w14:paraId="57BAE717"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r w:rsidRPr="00910608">
              <w:rPr>
                <w:rFonts w:ascii="Times New Roman" w:eastAsia="Times New Roman" w:hAnsi="Times New Roman"/>
                <w:color w:val="000000"/>
                <w:sz w:val="20"/>
                <w:szCs w:val="20"/>
                <w:lang w:eastAsia="lt-LT"/>
              </w:rPr>
              <w:t xml:space="preserve">apsaugai nuo </w:t>
            </w:r>
            <w:r>
              <w:rPr>
                <w:rFonts w:ascii="Times New Roman" w:eastAsia="Times New Roman" w:hAnsi="Times New Roman"/>
                <w:color w:val="000000"/>
                <w:sz w:val="20"/>
                <w:szCs w:val="20"/>
                <w:lang w:eastAsia="lt-LT"/>
              </w:rPr>
              <w:t>ligų</w:t>
            </w:r>
            <w:r w:rsidRPr="00910608">
              <w:rPr>
                <w:rFonts w:ascii="Times New Roman" w:eastAsia="Times New Roman" w:hAnsi="Times New Roman"/>
                <w:color w:val="000000"/>
                <w:sz w:val="20"/>
                <w:szCs w:val="20"/>
                <w:lang w:eastAsia="lt-LT"/>
              </w:rPr>
              <w:t xml:space="preserve"> </w:t>
            </w:r>
          </w:p>
        </w:tc>
        <w:tc>
          <w:tcPr>
            <w:tcW w:w="2835" w:type="dxa"/>
            <w:tcBorders>
              <w:top w:val="single" w:sz="6" w:space="0" w:color="auto"/>
              <w:left w:val="single" w:sz="6" w:space="0" w:color="auto"/>
              <w:bottom w:val="single" w:sz="6" w:space="0" w:color="auto"/>
              <w:right w:val="single" w:sz="6" w:space="0" w:color="auto"/>
            </w:tcBorders>
            <w:shd w:val="solid" w:color="FFFFFF" w:fill="auto"/>
          </w:tcPr>
          <w:p w14:paraId="38403552" w14:textId="77777777"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Signum</w:t>
            </w:r>
            <w:proofErr w:type="spellEnd"/>
          </w:p>
        </w:tc>
        <w:tc>
          <w:tcPr>
            <w:tcW w:w="184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124A6E12" w14:textId="6B5624A1"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c>
          <w:tcPr>
            <w:tcW w:w="153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4C6D75DD" w14:textId="62C817FE" w:rsidR="00A356C4" w:rsidRPr="00784A37" w:rsidRDefault="00A356C4" w:rsidP="00013EF6">
            <w:pPr>
              <w:autoSpaceDE w:val="0"/>
              <w:autoSpaceDN w:val="0"/>
              <w:adjustRightInd w:val="0"/>
              <w:spacing w:after="0" w:line="240" w:lineRule="auto"/>
              <w:rPr>
                <w:rFonts w:ascii="Times New Roman" w:hAnsi="Times New Roman"/>
                <w:color w:val="000000"/>
                <w:sz w:val="20"/>
                <w:szCs w:val="20"/>
              </w:rPr>
            </w:pPr>
          </w:p>
        </w:tc>
      </w:tr>
      <w:tr w:rsidR="00A356C4" w:rsidRPr="00784A37" w14:paraId="3D573DA2" w14:textId="77777777" w:rsidTr="00D256EC">
        <w:trPr>
          <w:trHeight w:val="290"/>
        </w:trPr>
        <w:tc>
          <w:tcPr>
            <w:tcW w:w="14602" w:type="dxa"/>
            <w:gridSpan w:val="7"/>
            <w:tcBorders>
              <w:top w:val="nil"/>
              <w:left w:val="single" w:sz="6" w:space="0" w:color="auto"/>
              <w:bottom w:val="single" w:sz="4" w:space="0" w:color="auto"/>
              <w:right w:val="single" w:sz="4" w:space="0" w:color="auto"/>
            </w:tcBorders>
            <w:shd w:val="clear" w:color="auto" w:fill="A6A6A6" w:themeFill="background1" w:themeFillShade="A6"/>
          </w:tcPr>
          <w:p w14:paraId="6C81744A" w14:textId="77777777" w:rsidR="00A356C4" w:rsidRPr="00784A37" w:rsidRDefault="00A356C4" w:rsidP="001F1D4E">
            <w:pPr>
              <w:autoSpaceDE w:val="0"/>
              <w:autoSpaceDN w:val="0"/>
              <w:adjustRightInd w:val="0"/>
              <w:spacing w:after="0" w:line="240" w:lineRule="auto"/>
              <w:jc w:val="center"/>
              <w:rPr>
                <w:rFonts w:ascii="Times New Roman" w:hAnsi="Times New Roman"/>
                <w:color w:val="000000"/>
                <w:sz w:val="20"/>
                <w:szCs w:val="20"/>
              </w:rPr>
            </w:pPr>
            <w:r w:rsidRPr="00E11C22">
              <w:rPr>
                <w:rFonts w:ascii="Times New Roman" w:eastAsia="Times New Roman" w:hAnsi="Times New Roman"/>
                <w:b/>
                <w:bCs/>
                <w:color w:val="000000"/>
                <w:sz w:val="20"/>
                <w:szCs w:val="20"/>
                <w:lang w:eastAsia="lt-LT"/>
              </w:rPr>
              <w:t>Augimo reguliatoriai</w:t>
            </w:r>
          </w:p>
        </w:tc>
      </w:tr>
      <w:tr w:rsidR="00A356C4" w:rsidRPr="00784A37" w14:paraId="38B44553" w14:textId="77777777" w:rsidTr="00D256EC">
        <w:trPr>
          <w:trHeight w:val="290"/>
        </w:trPr>
        <w:tc>
          <w:tcPr>
            <w:tcW w:w="604" w:type="dxa"/>
            <w:tcBorders>
              <w:top w:val="nil"/>
              <w:left w:val="single" w:sz="6" w:space="0" w:color="auto"/>
              <w:bottom w:val="single" w:sz="4" w:space="0" w:color="auto"/>
              <w:right w:val="single" w:sz="6" w:space="0" w:color="auto"/>
            </w:tcBorders>
          </w:tcPr>
          <w:p w14:paraId="56E44857" w14:textId="77777777" w:rsidR="00A356C4" w:rsidRPr="00784A37" w:rsidRDefault="00A356C4" w:rsidP="00A572ED">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w:t>
            </w:r>
          </w:p>
        </w:tc>
        <w:tc>
          <w:tcPr>
            <w:tcW w:w="1329" w:type="dxa"/>
            <w:tcBorders>
              <w:top w:val="nil"/>
              <w:left w:val="single" w:sz="6" w:space="0" w:color="auto"/>
              <w:bottom w:val="single" w:sz="4" w:space="0" w:color="auto"/>
              <w:right w:val="single" w:sz="6" w:space="0" w:color="auto"/>
            </w:tcBorders>
          </w:tcPr>
          <w:p w14:paraId="0EB81F4E" w14:textId="77777777" w:rsidR="00A356C4" w:rsidRPr="00E11C22" w:rsidRDefault="00A356C4" w:rsidP="00A572ED">
            <w:pPr>
              <w:autoSpaceDE w:val="0"/>
              <w:autoSpaceDN w:val="0"/>
              <w:adjustRightInd w:val="0"/>
              <w:spacing w:after="0" w:line="240" w:lineRule="auto"/>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Ž. Kviečiai</w:t>
            </w:r>
          </w:p>
        </w:tc>
        <w:tc>
          <w:tcPr>
            <w:tcW w:w="1206" w:type="dxa"/>
            <w:tcBorders>
              <w:top w:val="single" w:sz="6" w:space="0" w:color="auto"/>
              <w:left w:val="single" w:sz="6" w:space="0" w:color="auto"/>
              <w:bottom w:val="single" w:sz="6" w:space="0" w:color="auto"/>
              <w:right w:val="single" w:sz="6" w:space="0" w:color="auto"/>
            </w:tcBorders>
          </w:tcPr>
          <w:p w14:paraId="4895A3D0" w14:textId="77777777" w:rsidR="00A356C4" w:rsidRPr="00784A37" w:rsidRDefault="00A356C4" w:rsidP="00A572ED">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25</w:t>
            </w:r>
          </w:p>
        </w:tc>
        <w:tc>
          <w:tcPr>
            <w:tcW w:w="5255" w:type="dxa"/>
            <w:tcBorders>
              <w:top w:val="single" w:sz="6" w:space="0" w:color="auto"/>
              <w:left w:val="single" w:sz="6" w:space="0" w:color="auto"/>
              <w:bottom w:val="single" w:sz="6" w:space="0" w:color="auto"/>
              <w:right w:val="single" w:sz="6" w:space="0" w:color="auto"/>
            </w:tcBorders>
            <w:shd w:val="solid" w:color="FFFFFF" w:fill="auto"/>
          </w:tcPr>
          <w:p w14:paraId="2FBA5069" w14:textId="77777777" w:rsidR="00A356C4" w:rsidRPr="00784A37" w:rsidRDefault="00A356C4" w:rsidP="00A572ED">
            <w:pPr>
              <w:autoSpaceDE w:val="0"/>
              <w:autoSpaceDN w:val="0"/>
              <w:adjustRightInd w:val="0"/>
              <w:spacing w:after="0" w:line="240" w:lineRule="auto"/>
              <w:rPr>
                <w:rFonts w:ascii="Times New Roman" w:hAnsi="Times New Roman"/>
                <w:color w:val="000000"/>
                <w:sz w:val="20"/>
                <w:szCs w:val="20"/>
              </w:rPr>
            </w:pPr>
            <w:r w:rsidRPr="00EB6D3D">
              <w:rPr>
                <w:rFonts w:ascii="Times New Roman" w:eastAsia="Times New Roman" w:hAnsi="Times New Roman"/>
                <w:color w:val="000000"/>
                <w:sz w:val="20"/>
                <w:szCs w:val="20"/>
                <w:lang w:eastAsia="lt-LT"/>
              </w:rPr>
              <w:t>nuo antrojo bamblio iki paskutinio lapo pasirodymo (BBCH 25-39)</w:t>
            </w:r>
          </w:p>
        </w:tc>
        <w:tc>
          <w:tcPr>
            <w:tcW w:w="2835" w:type="dxa"/>
            <w:tcBorders>
              <w:top w:val="single" w:sz="6" w:space="0" w:color="auto"/>
              <w:left w:val="single" w:sz="6" w:space="0" w:color="auto"/>
              <w:bottom w:val="single" w:sz="6" w:space="0" w:color="auto"/>
              <w:right w:val="single" w:sz="6" w:space="0" w:color="auto"/>
            </w:tcBorders>
            <w:shd w:val="solid" w:color="FFFFFF" w:fill="auto"/>
          </w:tcPr>
          <w:p w14:paraId="19AB8A90" w14:textId="77777777" w:rsidR="00A356C4" w:rsidRDefault="00A356C4" w:rsidP="00A572ED">
            <w:pPr>
              <w:autoSpaceDE w:val="0"/>
              <w:autoSpaceDN w:val="0"/>
              <w:adjustRightInd w:val="0"/>
              <w:spacing w:after="0" w:line="240" w:lineRule="auto"/>
              <w:rPr>
                <w:rFonts w:ascii="Times New Roman" w:hAnsi="Times New Roman"/>
                <w:color w:val="000000"/>
                <w:sz w:val="20"/>
                <w:szCs w:val="20"/>
              </w:rPr>
            </w:pPr>
          </w:p>
          <w:p w14:paraId="64EF758D" w14:textId="77777777" w:rsidR="00A356C4" w:rsidRPr="00784A37" w:rsidRDefault="00A356C4" w:rsidP="00A572ED">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Moxa</w:t>
            </w:r>
            <w:proofErr w:type="spellEnd"/>
          </w:p>
        </w:tc>
        <w:tc>
          <w:tcPr>
            <w:tcW w:w="184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57CDAF4F" w14:textId="314D4D81" w:rsidR="00A356C4" w:rsidRPr="00784A37" w:rsidRDefault="00A356C4" w:rsidP="00A572ED">
            <w:pPr>
              <w:autoSpaceDE w:val="0"/>
              <w:autoSpaceDN w:val="0"/>
              <w:adjustRightInd w:val="0"/>
              <w:spacing w:after="0" w:line="240" w:lineRule="auto"/>
              <w:rPr>
                <w:rFonts w:ascii="Times New Roman" w:hAnsi="Times New Roman"/>
                <w:color w:val="000000"/>
                <w:sz w:val="20"/>
                <w:szCs w:val="20"/>
              </w:rPr>
            </w:pPr>
          </w:p>
        </w:tc>
        <w:tc>
          <w:tcPr>
            <w:tcW w:w="153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7A3E078A" w14:textId="7DA32CB8" w:rsidR="00A356C4" w:rsidRPr="00784A37" w:rsidRDefault="00A356C4" w:rsidP="00A572ED">
            <w:pPr>
              <w:autoSpaceDE w:val="0"/>
              <w:autoSpaceDN w:val="0"/>
              <w:adjustRightInd w:val="0"/>
              <w:spacing w:after="0" w:line="240" w:lineRule="auto"/>
              <w:rPr>
                <w:rFonts w:ascii="Times New Roman" w:hAnsi="Times New Roman"/>
                <w:color w:val="000000"/>
                <w:sz w:val="20"/>
                <w:szCs w:val="20"/>
              </w:rPr>
            </w:pPr>
          </w:p>
        </w:tc>
      </w:tr>
      <w:tr w:rsidR="00A356C4" w:rsidRPr="00784A37" w14:paraId="1C86674F" w14:textId="77777777" w:rsidTr="00D256EC">
        <w:trPr>
          <w:trHeight w:val="290"/>
        </w:trPr>
        <w:tc>
          <w:tcPr>
            <w:tcW w:w="604" w:type="dxa"/>
            <w:tcBorders>
              <w:top w:val="nil"/>
              <w:left w:val="single" w:sz="6" w:space="0" w:color="auto"/>
              <w:bottom w:val="single" w:sz="4" w:space="0" w:color="auto"/>
              <w:right w:val="single" w:sz="6" w:space="0" w:color="auto"/>
            </w:tcBorders>
          </w:tcPr>
          <w:p w14:paraId="76D4554B" w14:textId="77777777" w:rsidR="00A356C4" w:rsidRPr="00784A37" w:rsidRDefault="00A356C4" w:rsidP="00A572ED">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2.</w:t>
            </w:r>
          </w:p>
        </w:tc>
        <w:tc>
          <w:tcPr>
            <w:tcW w:w="1329" w:type="dxa"/>
            <w:tcBorders>
              <w:top w:val="nil"/>
              <w:left w:val="single" w:sz="6" w:space="0" w:color="auto"/>
              <w:bottom w:val="single" w:sz="4" w:space="0" w:color="auto"/>
              <w:right w:val="single" w:sz="6" w:space="0" w:color="auto"/>
            </w:tcBorders>
          </w:tcPr>
          <w:p w14:paraId="4AD91DC6" w14:textId="77777777" w:rsidR="00A356C4" w:rsidRPr="00E11C22" w:rsidRDefault="00A356C4" w:rsidP="00A572ED">
            <w:pPr>
              <w:autoSpaceDE w:val="0"/>
              <w:autoSpaceDN w:val="0"/>
              <w:adjustRightInd w:val="0"/>
              <w:spacing w:after="0" w:line="240" w:lineRule="auto"/>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Ž. Rapsai</w:t>
            </w:r>
          </w:p>
        </w:tc>
        <w:tc>
          <w:tcPr>
            <w:tcW w:w="1206" w:type="dxa"/>
            <w:tcBorders>
              <w:top w:val="single" w:sz="6" w:space="0" w:color="auto"/>
              <w:left w:val="single" w:sz="6" w:space="0" w:color="auto"/>
              <w:bottom w:val="single" w:sz="6" w:space="0" w:color="auto"/>
              <w:right w:val="single" w:sz="6" w:space="0" w:color="auto"/>
            </w:tcBorders>
          </w:tcPr>
          <w:p w14:paraId="065814C4" w14:textId="77777777" w:rsidR="00A356C4" w:rsidRPr="00784A37" w:rsidRDefault="00A356C4" w:rsidP="00A572ED">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5</w:t>
            </w:r>
          </w:p>
        </w:tc>
        <w:tc>
          <w:tcPr>
            <w:tcW w:w="5255" w:type="dxa"/>
            <w:tcBorders>
              <w:top w:val="single" w:sz="6" w:space="0" w:color="auto"/>
              <w:left w:val="single" w:sz="6" w:space="0" w:color="auto"/>
              <w:bottom w:val="single" w:sz="6" w:space="0" w:color="auto"/>
              <w:right w:val="single" w:sz="6" w:space="0" w:color="auto"/>
            </w:tcBorders>
            <w:shd w:val="solid" w:color="FFFFFF" w:fill="auto"/>
          </w:tcPr>
          <w:p w14:paraId="7C2162E4" w14:textId="77777777" w:rsidR="00A356C4" w:rsidRPr="00E11C22" w:rsidRDefault="00A356C4" w:rsidP="00566868">
            <w:pPr>
              <w:autoSpaceDE w:val="0"/>
              <w:autoSpaceDN w:val="0"/>
              <w:adjustRightInd w:val="0"/>
              <w:spacing w:after="0" w:line="240" w:lineRule="auto"/>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Nuo trečio lapo iki šoninių ūglių formavimosi tarpsnio (BBCH 13-20)</w:t>
            </w:r>
          </w:p>
        </w:tc>
        <w:tc>
          <w:tcPr>
            <w:tcW w:w="2835" w:type="dxa"/>
            <w:tcBorders>
              <w:top w:val="single" w:sz="6" w:space="0" w:color="auto"/>
              <w:left w:val="single" w:sz="6" w:space="0" w:color="auto"/>
              <w:bottom w:val="single" w:sz="6" w:space="0" w:color="auto"/>
              <w:right w:val="single" w:sz="6" w:space="0" w:color="auto"/>
            </w:tcBorders>
            <w:shd w:val="solid" w:color="FFFFFF" w:fill="auto"/>
          </w:tcPr>
          <w:p w14:paraId="27DBADCE" w14:textId="77777777" w:rsidR="00A356C4" w:rsidRDefault="00A356C4" w:rsidP="00A572ED">
            <w:pPr>
              <w:autoSpaceDE w:val="0"/>
              <w:autoSpaceDN w:val="0"/>
              <w:adjustRightInd w:val="0"/>
              <w:spacing w:after="0" w:line="240" w:lineRule="auto"/>
              <w:rPr>
                <w:rFonts w:ascii="Times New Roman" w:hAnsi="Times New Roman"/>
                <w:color w:val="000000"/>
                <w:sz w:val="20"/>
                <w:szCs w:val="20"/>
              </w:rPr>
            </w:pPr>
          </w:p>
          <w:p w14:paraId="31A77DBF" w14:textId="77777777" w:rsidR="00A356C4" w:rsidRPr="00784A37" w:rsidRDefault="00A356C4" w:rsidP="00A572ED">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Toprex</w:t>
            </w:r>
            <w:proofErr w:type="spellEnd"/>
          </w:p>
        </w:tc>
        <w:tc>
          <w:tcPr>
            <w:tcW w:w="184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04DB9FCB" w14:textId="77F78D65" w:rsidR="00A356C4" w:rsidRPr="00784A37" w:rsidRDefault="00A356C4" w:rsidP="00A572ED">
            <w:pPr>
              <w:autoSpaceDE w:val="0"/>
              <w:autoSpaceDN w:val="0"/>
              <w:adjustRightInd w:val="0"/>
              <w:spacing w:after="0" w:line="240" w:lineRule="auto"/>
              <w:rPr>
                <w:rFonts w:ascii="Times New Roman" w:hAnsi="Times New Roman"/>
                <w:color w:val="000000"/>
                <w:sz w:val="20"/>
                <w:szCs w:val="20"/>
              </w:rPr>
            </w:pPr>
          </w:p>
        </w:tc>
        <w:tc>
          <w:tcPr>
            <w:tcW w:w="1531"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76BF1B47" w14:textId="6EF853F3" w:rsidR="00A356C4" w:rsidRPr="00784A37" w:rsidRDefault="00A356C4" w:rsidP="00A572ED">
            <w:pPr>
              <w:autoSpaceDE w:val="0"/>
              <w:autoSpaceDN w:val="0"/>
              <w:adjustRightInd w:val="0"/>
              <w:spacing w:after="0" w:line="240" w:lineRule="auto"/>
              <w:rPr>
                <w:rFonts w:ascii="Times New Roman" w:hAnsi="Times New Roman"/>
                <w:color w:val="000000"/>
                <w:sz w:val="20"/>
                <w:szCs w:val="20"/>
              </w:rPr>
            </w:pPr>
          </w:p>
        </w:tc>
      </w:tr>
    </w:tbl>
    <w:p w14:paraId="6B36068E" w14:textId="77777777" w:rsidR="00B67F2F" w:rsidRDefault="00B67F2F" w:rsidP="00B67F2F">
      <w:pPr>
        <w:suppressAutoHyphens/>
        <w:spacing w:after="0" w:line="240" w:lineRule="auto"/>
        <w:jc w:val="both"/>
        <w:rPr>
          <w:rFonts w:ascii="Times New Roman" w:eastAsia="Times New Roman" w:hAnsi="Times New Roman"/>
          <w:b/>
          <w:sz w:val="24"/>
          <w:szCs w:val="20"/>
          <w:lang w:eastAsia="en-US"/>
        </w:rPr>
      </w:pPr>
    </w:p>
    <w:p w14:paraId="12A67305" w14:textId="77777777" w:rsidR="00D20943" w:rsidRPr="006A4BBC" w:rsidRDefault="00566868" w:rsidP="006A4BBC">
      <w:pPr>
        <w:suppressAutoHyphens/>
        <w:spacing w:after="0" w:line="240" w:lineRule="auto"/>
        <w:ind w:firstLine="567"/>
        <w:jc w:val="center"/>
        <w:rPr>
          <w:rFonts w:ascii="Times New Roman" w:eastAsia="Times New Roman" w:hAnsi="Times New Roman"/>
          <w:b/>
          <w:bCs/>
          <w:color w:val="000000"/>
          <w:sz w:val="24"/>
          <w:szCs w:val="24"/>
          <w:lang w:eastAsia="lt-LT"/>
        </w:rPr>
      </w:pPr>
      <w:r w:rsidRPr="00B47ECE">
        <w:rPr>
          <w:rFonts w:ascii="Times New Roman" w:eastAsia="Times New Roman" w:hAnsi="Times New Roman"/>
          <w:b/>
          <w:bCs/>
          <w:color w:val="000000"/>
          <w:sz w:val="24"/>
          <w:szCs w:val="24"/>
          <w:lang w:eastAsia="lt-LT"/>
        </w:rPr>
        <w:t>KAUNO AUGALŲ VEISLIŲ TYRIMO SKYRIAUS AUGALŲ APSAUGOS PRODUKTŲ POREIKIS 20</w:t>
      </w:r>
      <w:r w:rsidR="00EB6D3D">
        <w:rPr>
          <w:rFonts w:ascii="Times New Roman" w:eastAsia="Times New Roman" w:hAnsi="Times New Roman"/>
          <w:b/>
          <w:bCs/>
          <w:color w:val="000000"/>
          <w:sz w:val="24"/>
          <w:szCs w:val="24"/>
          <w:lang w:eastAsia="lt-LT"/>
        </w:rPr>
        <w:t>21</w:t>
      </w:r>
      <w:r w:rsidRPr="00B47ECE">
        <w:rPr>
          <w:rFonts w:ascii="Times New Roman" w:eastAsia="Times New Roman" w:hAnsi="Times New Roman"/>
          <w:b/>
          <w:bCs/>
          <w:color w:val="000000"/>
          <w:sz w:val="24"/>
          <w:szCs w:val="24"/>
          <w:lang w:eastAsia="lt-LT"/>
        </w:rPr>
        <w:t xml:space="preserve"> M. I KETVIRTĮ</w:t>
      </w:r>
    </w:p>
    <w:tbl>
      <w:tblPr>
        <w:tblW w:w="14621" w:type="dxa"/>
        <w:tblInd w:w="93" w:type="dxa"/>
        <w:tblLook w:val="04A0" w:firstRow="1" w:lastRow="0" w:firstColumn="1" w:lastColumn="0" w:noHBand="0" w:noVBand="1"/>
      </w:tblPr>
      <w:tblGrid>
        <w:gridCol w:w="14621"/>
      </w:tblGrid>
      <w:tr w:rsidR="00566868" w:rsidRPr="00784A37" w14:paraId="599ACD4C" w14:textId="77777777" w:rsidTr="006A4BBC">
        <w:trPr>
          <w:trHeight w:val="810"/>
        </w:trPr>
        <w:tc>
          <w:tcPr>
            <w:tcW w:w="14621" w:type="dxa"/>
            <w:tcBorders>
              <w:top w:val="nil"/>
              <w:left w:val="nil"/>
              <w:bottom w:val="nil"/>
            </w:tcBorders>
            <w:shd w:val="clear" w:color="auto" w:fill="auto"/>
            <w:vAlign w:val="bottom"/>
            <w:hideMark/>
          </w:tcPr>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1005"/>
              <w:gridCol w:w="1111"/>
              <w:gridCol w:w="5306"/>
              <w:gridCol w:w="2907"/>
              <w:gridCol w:w="1794"/>
              <w:gridCol w:w="1721"/>
            </w:tblGrid>
            <w:tr w:rsidR="006A4BBC" w:rsidRPr="00784A37" w14:paraId="7E94EBC7" w14:textId="77777777" w:rsidTr="00D256EC">
              <w:trPr>
                <w:trHeight w:val="600"/>
              </w:trPr>
              <w:tc>
                <w:tcPr>
                  <w:tcW w:w="551" w:type="dxa"/>
                  <w:shd w:val="clear" w:color="auto" w:fill="auto"/>
                  <w:hideMark/>
                </w:tcPr>
                <w:p w14:paraId="16973CFE" w14:textId="77777777" w:rsidR="006A4BBC" w:rsidRPr="00E11C22" w:rsidRDefault="006A4BBC" w:rsidP="00566868">
                  <w:pPr>
                    <w:spacing w:after="0" w:line="240" w:lineRule="auto"/>
                    <w:jc w:val="center"/>
                    <w:rPr>
                      <w:rFonts w:ascii="Times New Roman" w:eastAsia="Times New Roman" w:hAnsi="Times New Roman"/>
                      <w:b/>
                      <w:color w:val="000000"/>
                      <w:sz w:val="20"/>
                      <w:szCs w:val="20"/>
                      <w:lang w:eastAsia="lt-LT"/>
                    </w:rPr>
                  </w:pPr>
                  <w:r w:rsidRPr="00E11C22">
                    <w:rPr>
                      <w:rFonts w:ascii="Times New Roman" w:eastAsia="Times New Roman" w:hAnsi="Times New Roman"/>
                      <w:b/>
                      <w:color w:val="000000"/>
                      <w:sz w:val="20"/>
                      <w:szCs w:val="20"/>
                      <w:lang w:eastAsia="lt-LT"/>
                    </w:rPr>
                    <w:t>Eil. Nr.</w:t>
                  </w:r>
                </w:p>
              </w:tc>
              <w:tc>
                <w:tcPr>
                  <w:tcW w:w="1005" w:type="dxa"/>
                  <w:shd w:val="clear" w:color="auto" w:fill="auto"/>
                  <w:hideMark/>
                </w:tcPr>
                <w:p w14:paraId="430B9C43" w14:textId="77777777" w:rsidR="006A4BBC" w:rsidRPr="00E11C22" w:rsidRDefault="006A4BBC" w:rsidP="00566868">
                  <w:pPr>
                    <w:spacing w:after="0" w:line="240" w:lineRule="auto"/>
                    <w:jc w:val="center"/>
                    <w:rPr>
                      <w:rFonts w:ascii="Times New Roman" w:eastAsia="Times New Roman" w:hAnsi="Times New Roman"/>
                      <w:b/>
                      <w:color w:val="000000"/>
                      <w:sz w:val="20"/>
                      <w:szCs w:val="20"/>
                      <w:lang w:eastAsia="lt-LT"/>
                    </w:rPr>
                  </w:pPr>
                  <w:r w:rsidRPr="00E11C22">
                    <w:rPr>
                      <w:rFonts w:ascii="Times New Roman" w:eastAsia="Times New Roman" w:hAnsi="Times New Roman"/>
                      <w:b/>
                      <w:color w:val="000000"/>
                      <w:sz w:val="20"/>
                      <w:szCs w:val="20"/>
                      <w:lang w:eastAsia="lt-LT"/>
                    </w:rPr>
                    <w:t>Augalų rūšis</w:t>
                  </w:r>
                </w:p>
              </w:tc>
              <w:tc>
                <w:tcPr>
                  <w:tcW w:w="1111" w:type="dxa"/>
                  <w:shd w:val="clear" w:color="auto" w:fill="auto"/>
                  <w:hideMark/>
                </w:tcPr>
                <w:p w14:paraId="2F7694D3" w14:textId="77777777" w:rsidR="006A4BBC" w:rsidRPr="00E11C22" w:rsidRDefault="006A4BBC" w:rsidP="00566868">
                  <w:pPr>
                    <w:spacing w:after="0" w:line="240" w:lineRule="auto"/>
                    <w:jc w:val="center"/>
                    <w:rPr>
                      <w:rFonts w:ascii="Times New Roman" w:eastAsia="Times New Roman" w:hAnsi="Times New Roman"/>
                      <w:b/>
                      <w:color w:val="000000"/>
                      <w:sz w:val="20"/>
                      <w:szCs w:val="20"/>
                      <w:lang w:eastAsia="lt-LT"/>
                    </w:rPr>
                  </w:pPr>
                  <w:r w:rsidRPr="00E11C22">
                    <w:rPr>
                      <w:rFonts w:ascii="Times New Roman" w:eastAsia="Times New Roman" w:hAnsi="Times New Roman"/>
                      <w:b/>
                      <w:color w:val="000000"/>
                      <w:sz w:val="20"/>
                      <w:szCs w:val="20"/>
                      <w:lang w:eastAsia="lt-LT"/>
                    </w:rPr>
                    <w:t>Sėklų kiekis</w:t>
                  </w:r>
                </w:p>
              </w:tc>
              <w:tc>
                <w:tcPr>
                  <w:tcW w:w="5306" w:type="dxa"/>
                  <w:shd w:val="clear" w:color="auto" w:fill="auto"/>
                  <w:noWrap/>
                  <w:vAlign w:val="center"/>
                  <w:hideMark/>
                </w:tcPr>
                <w:p w14:paraId="73383E5D" w14:textId="77777777" w:rsidR="006A4BBC" w:rsidRPr="00E11C22" w:rsidRDefault="006A4BBC" w:rsidP="00566868">
                  <w:pPr>
                    <w:spacing w:after="0" w:line="240" w:lineRule="auto"/>
                    <w:jc w:val="center"/>
                    <w:rPr>
                      <w:rFonts w:ascii="Times New Roman" w:eastAsia="Times New Roman" w:hAnsi="Times New Roman"/>
                      <w:b/>
                      <w:color w:val="000000"/>
                      <w:sz w:val="20"/>
                      <w:szCs w:val="20"/>
                      <w:lang w:eastAsia="lt-LT"/>
                    </w:rPr>
                  </w:pPr>
                  <w:r w:rsidRPr="00E11C22">
                    <w:rPr>
                      <w:rFonts w:ascii="Times New Roman" w:eastAsia="Times New Roman" w:hAnsi="Times New Roman"/>
                      <w:b/>
                      <w:color w:val="000000"/>
                      <w:sz w:val="20"/>
                      <w:szCs w:val="20"/>
                      <w:lang w:eastAsia="lt-LT"/>
                    </w:rPr>
                    <w:t>Augalų apsaugos produktai</w:t>
                  </w:r>
                </w:p>
              </w:tc>
              <w:tc>
                <w:tcPr>
                  <w:tcW w:w="2907" w:type="dxa"/>
                </w:tcPr>
                <w:p w14:paraId="4FBD5C36" w14:textId="77777777" w:rsidR="006A4BBC" w:rsidRPr="00E11C22" w:rsidRDefault="006A4BBC" w:rsidP="00566868">
                  <w:pPr>
                    <w:spacing w:after="0" w:line="240" w:lineRule="auto"/>
                    <w:jc w:val="center"/>
                    <w:rPr>
                      <w:rFonts w:ascii="Times New Roman" w:eastAsia="Times New Roman" w:hAnsi="Times New Roman"/>
                      <w:b/>
                      <w:color w:val="000000"/>
                      <w:sz w:val="20"/>
                      <w:szCs w:val="20"/>
                      <w:lang w:eastAsia="lt-LT"/>
                    </w:rPr>
                  </w:pPr>
                  <w:r w:rsidRPr="00784A37">
                    <w:rPr>
                      <w:rFonts w:ascii="Times New Roman" w:hAnsi="Times New Roman"/>
                      <w:b/>
                      <w:color w:val="000000"/>
                      <w:sz w:val="20"/>
                      <w:szCs w:val="20"/>
                    </w:rPr>
                    <w:t>Siūlomos prekės pavadinimas</w:t>
                  </w:r>
                </w:p>
              </w:tc>
              <w:tc>
                <w:tcPr>
                  <w:tcW w:w="1794" w:type="dxa"/>
                  <w:shd w:val="clear" w:color="auto" w:fill="A6A6A6" w:themeFill="background1" w:themeFillShade="A6"/>
                </w:tcPr>
                <w:p w14:paraId="2E876925" w14:textId="77777777" w:rsidR="006A4BBC" w:rsidRPr="00E11C22" w:rsidRDefault="006A4BBC" w:rsidP="00566868">
                  <w:pPr>
                    <w:spacing w:after="0" w:line="240" w:lineRule="auto"/>
                    <w:jc w:val="center"/>
                    <w:rPr>
                      <w:rFonts w:ascii="Times New Roman" w:eastAsia="Times New Roman" w:hAnsi="Times New Roman"/>
                      <w:b/>
                      <w:color w:val="000000"/>
                      <w:sz w:val="20"/>
                      <w:szCs w:val="20"/>
                      <w:lang w:eastAsia="lt-LT"/>
                    </w:rPr>
                  </w:pPr>
                  <w:r w:rsidRPr="00784A37">
                    <w:rPr>
                      <w:rFonts w:ascii="Times New Roman" w:hAnsi="Times New Roman"/>
                      <w:b/>
                      <w:color w:val="000000"/>
                      <w:sz w:val="20"/>
                      <w:szCs w:val="20"/>
                    </w:rPr>
                    <w:t>Prekės vieneto kaina EUR su PVM</w:t>
                  </w:r>
                </w:p>
              </w:tc>
              <w:tc>
                <w:tcPr>
                  <w:tcW w:w="1721" w:type="dxa"/>
                  <w:shd w:val="clear" w:color="auto" w:fill="A6A6A6" w:themeFill="background1" w:themeFillShade="A6"/>
                </w:tcPr>
                <w:p w14:paraId="1BD98F01" w14:textId="77777777" w:rsidR="006A4BBC" w:rsidRPr="00E11C22" w:rsidRDefault="006A4BBC" w:rsidP="00566868">
                  <w:pPr>
                    <w:spacing w:after="0" w:line="240" w:lineRule="auto"/>
                    <w:jc w:val="center"/>
                    <w:rPr>
                      <w:rFonts w:ascii="Times New Roman" w:eastAsia="Times New Roman" w:hAnsi="Times New Roman"/>
                      <w:b/>
                      <w:color w:val="000000"/>
                      <w:sz w:val="20"/>
                      <w:szCs w:val="20"/>
                      <w:lang w:eastAsia="lt-LT"/>
                    </w:rPr>
                  </w:pPr>
                  <w:r w:rsidRPr="00784A37">
                    <w:rPr>
                      <w:rFonts w:ascii="Times New Roman" w:hAnsi="Times New Roman"/>
                      <w:b/>
                      <w:color w:val="000000"/>
                      <w:sz w:val="20"/>
                      <w:szCs w:val="20"/>
                    </w:rPr>
                    <w:t>Kaina vienai tonai, EUR su PVM</w:t>
                  </w:r>
                </w:p>
                <w:p w14:paraId="044FD5AF" w14:textId="77777777" w:rsidR="006A4BBC" w:rsidRDefault="006A4BBC">
                  <w:pPr>
                    <w:spacing w:after="0" w:line="240" w:lineRule="auto"/>
                    <w:rPr>
                      <w:rFonts w:ascii="Times New Roman" w:eastAsia="Times New Roman" w:hAnsi="Times New Roman"/>
                      <w:b/>
                      <w:color w:val="000000"/>
                      <w:sz w:val="20"/>
                      <w:szCs w:val="20"/>
                      <w:lang w:eastAsia="lt-LT"/>
                    </w:rPr>
                  </w:pPr>
                </w:p>
                <w:p w14:paraId="05C55685" w14:textId="77777777" w:rsidR="006A4BBC" w:rsidRPr="00E11C22" w:rsidRDefault="006A4BBC" w:rsidP="006A4BBC">
                  <w:pPr>
                    <w:spacing w:after="0" w:line="240" w:lineRule="auto"/>
                    <w:jc w:val="center"/>
                    <w:rPr>
                      <w:rFonts w:ascii="Times New Roman" w:eastAsia="Times New Roman" w:hAnsi="Times New Roman"/>
                      <w:b/>
                      <w:color w:val="000000"/>
                      <w:sz w:val="20"/>
                      <w:szCs w:val="20"/>
                      <w:lang w:eastAsia="lt-LT"/>
                    </w:rPr>
                  </w:pPr>
                </w:p>
              </w:tc>
            </w:tr>
            <w:tr w:rsidR="006A4BBC" w:rsidRPr="00784A37" w14:paraId="7D6850EA" w14:textId="77777777" w:rsidTr="00D256EC">
              <w:trPr>
                <w:trHeight w:val="255"/>
              </w:trPr>
              <w:tc>
                <w:tcPr>
                  <w:tcW w:w="14395" w:type="dxa"/>
                  <w:gridSpan w:val="7"/>
                  <w:shd w:val="clear" w:color="auto" w:fill="A6A6A6" w:themeFill="background1" w:themeFillShade="A6"/>
                  <w:noWrap/>
                  <w:vAlign w:val="bottom"/>
                  <w:hideMark/>
                </w:tcPr>
                <w:p w14:paraId="32262BBA" w14:textId="77777777" w:rsidR="006A4BBC" w:rsidRPr="00E11C22" w:rsidRDefault="006A4BBC" w:rsidP="006A4BBC">
                  <w:pPr>
                    <w:spacing w:after="0" w:line="240" w:lineRule="auto"/>
                    <w:jc w:val="center"/>
                    <w:rPr>
                      <w:rFonts w:ascii="Times New Roman" w:eastAsia="Times New Roman" w:hAnsi="Times New Roman"/>
                      <w:b/>
                      <w:bCs/>
                      <w:color w:val="000000"/>
                      <w:sz w:val="20"/>
                      <w:szCs w:val="20"/>
                      <w:lang w:eastAsia="lt-LT"/>
                    </w:rPr>
                  </w:pPr>
                  <w:r w:rsidRPr="00E11C22">
                    <w:rPr>
                      <w:rFonts w:ascii="Times New Roman" w:eastAsia="Times New Roman" w:hAnsi="Times New Roman"/>
                      <w:b/>
                      <w:bCs/>
                      <w:color w:val="000000"/>
                      <w:sz w:val="20"/>
                      <w:szCs w:val="20"/>
                      <w:lang w:eastAsia="lt-LT"/>
                    </w:rPr>
                    <w:t>Beicai (maksimali norma)</w:t>
                  </w:r>
                </w:p>
              </w:tc>
            </w:tr>
            <w:tr w:rsidR="00A356C4" w:rsidRPr="00784A37" w14:paraId="3CA3B2FC" w14:textId="77777777" w:rsidTr="00D256EC">
              <w:trPr>
                <w:trHeight w:val="375"/>
              </w:trPr>
              <w:tc>
                <w:tcPr>
                  <w:tcW w:w="551" w:type="dxa"/>
                  <w:shd w:val="clear" w:color="auto" w:fill="auto"/>
                  <w:noWrap/>
                  <w:hideMark/>
                </w:tcPr>
                <w:p w14:paraId="25F512C0" w14:textId="77777777" w:rsidR="00A356C4" w:rsidRPr="00E11C22" w:rsidRDefault="00A356C4" w:rsidP="00E326C1">
                  <w:pPr>
                    <w:spacing w:after="0" w:line="240" w:lineRule="auto"/>
                    <w:jc w:val="center"/>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1</w:t>
                  </w:r>
                  <w:r>
                    <w:rPr>
                      <w:rFonts w:ascii="Times New Roman" w:eastAsia="Times New Roman" w:hAnsi="Times New Roman"/>
                      <w:color w:val="000000"/>
                      <w:sz w:val="20"/>
                      <w:szCs w:val="20"/>
                      <w:lang w:eastAsia="lt-LT"/>
                    </w:rPr>
                    <w:t>.</w:t>
                  </w:r>
                </w:p>
              </w:tc>
              <w:tc>
                <w:tcPr>
                  <w:tcW w:w="1005" w:type="dxa"/>
                  <w:shd w:val="clear" w:color="auto" w:fill="auto"/>
                  <w:hideMark/>
                </w:tcPr>
                <w:p w14:paraId="45DD1F66" w14:textId="77777777" w:rsidR="00A356C4" w:rsidRPr="00E11C22" w:rsidRDefault="00A356C4"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V. kviečiai</w:t>
                  </w:r>
                </w:p>
              </w:tc>
              <w:tc>
                <w:tcPr>
                  <w:tcW w:w="1111" w:type="dxa"/>
                  <w:shd w:val="clear" w:color="auto" w:fill="auto"/>
                  <w:noWrap/>
                  <w:vAlign w:val="center"/>
                  <w:hideMark/>
                </w:tcPr>
                <w:p w14:paraId="4F0A691D" w14:textId="77777777" w:rsidR="00A356C4" w:rsidRPr="00E11C22" w:rsidRDefault="00A356C4" w:rsidP="00E326C1">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2</w:t>
                  </w:r>
                  <w:r w:rsidRPr="00910608">
                    <w:rPr>
                      <w:rFonts w:ascii="Times New Roman" w:eastAsia="Times New Roman" w:hAnsi="Times New Roman"/>
                      <w:color w:val="000000"/>
                      <w:sz w:val="20"/>
                      <w:szCs w:val="20"/>
                      <w:lang w:eastAsia="lt-LT"/>
                    </w:rPr>
                    <w:t>0 t sėklų</w:t>
                  </w:r>
                </w:p>
              </w:tc>
              <w:tc>
                <w:tcPr>
                  <w:tcW w:w="5306" w:type="dxa"/>
                  <w:shd w:val="clear" w:color="000000" w:fill="FFFFFF"/>
                  <w:noWrap/>
                  <w:vAlign w:val="center"/>
                  <w:hideMark/>
                </w:tcPr>
                <w:p w14:paraId="5D6F6E4D" w14:textId="77777777" w:rsidR="00A356C4" w:rsidRPr="00E11C22" w:rsidRDefault="00A356C4" w:rsidP="00E326C1">
                  <w:pPr>
                    <w:spacing w:after="0" w:line="240" w:lineRule="auto"/>
                    <w:rPr>
                      <w:rFonts w:ascii="Times New Roman" w:eastAsia="Times New Roman" w:hAnsi="Times New Roman"/>
                      <w:sz w:val="20"/>
                      <w:szCs w:val="20"/>
                      <w:lang w:eastAsia="lt-LT"/>
                    </w:rPr>
                  </w:pPr>
                  <w:r w:rsidRPr="00910608">
                    <w:rPr>
                      <w:rFonts w:ascii="Times New Roman" w:eastAsia="Times New Roman" w:hAnsi="Times New Roman"/>
                      <w:sz w:val="20"/>
                      <w:szCs w:val="20"/>
                      <w:lang w:eastAsia="lt-LT"/>
                    </w:rPr>
                    <w:t> </w:t>
                  </w:r>
                </w:p>
              </w:tc>
              <w:tc>
                <w:tcPr>
                  <w:tcW w:w="2907" w:type="dxa"/>
                  <w:shd w:val="clear" w:color="000000" w:fill="FFFFFF"/>
                </w:tcPr>
                <w:p w14:paraId="16E767FA" w14:textId="77777777" w:rsidR="00A356C4" w:rsidRPr="00E11C22" w:rsidRDefault="00A356C4" w:rsidP="00E326C1">
                  <w:pPr>
                    <w:spacing w:after="0" w:line="240" w:lineRule="auto"/>
                    <w:rPr>
                      <w:rFonts w:ascii="Times New Roman" w:eastAsia="Times New Roman" w:hAnsi="Times New Roman"/>
                      <w:sz w:val="20"/>
                      <w:szCs w:val="20"/>
                      <w:lang w:eastAsia="lt-LT"/>
                    </w:rPr>
                  </w:pPr>
                  <w:proofErr w:type="spellStart"/>
                  <w:r>
                    <w:rPr>
                      <w:rFonts w:ascii="Times New Roman" w:eastAsia="Times New Roman" w:hAnsi="Times New Roman"/>
                      <w:sz w:val="20"/>
                      <w:szCs w:val="20"/>
                      <w:lang w:eastAsia="lt-LT"/>
                    </w:rPr>
                    <w:t>Diffend</w:t>
                  </w:r>
                  <w:proofErr w:type="spellEnd"/>
                  <w:r>
                    <w:rPr>
                      <w:rFonts w:ascii="Times New Roman" w:eastAsia="Times New Roman" w:hAnsi="Times New Roman"/>
                      <w:sz w:val="20"/>
                      <w:szCs w:val="20"/>
                      <w:lang w:eastAsia="lt-LT"/>
                    </w:rPr>
                    <w:t xml:space="preserve"> </w:t>
                  </w:r>
                  <w:proofErr w:type="spellStart"/>
                  <w:r>
                    <w:rPr>
                      <w:rFonts w:ascii="Times New Roman" w:eastAsia="Times New Roman" w:hAnsi="Times New Roman"/>
                      <w:sz w:val="20"/>
                      <w:szCs w:val="20"/>
                      <w:lang w:eastAsia="lt-LT"/>
                    </w:rPr>
                    <w:t>extra</w:t>
                  </w:r>
                  <w:proofErr w:type="spellEnd"/>
                </w:p>
              </w:tc>
              <w:tc>
                <w:tcPr>
                  <w:tcW w:w="1794" w:type="dxa"/>
                  <w:shd w:val="clear" w:color="auto" w:fill="A6A6A6" w:themeFill="background1" w:themeFillShade="A6"/>
                </w:tcPr>
                <w:p w14:paraId="468C99CB" w14:textId="65454563" w:rsidR="00A356C4" w:rsidRPr="00E11C22" w:rsidRDefault="00A356C4" w:rsidP="00E326C1">
                  <w:pPr>
                    <w:spacing w:after="0" w:line="240" w:lineRule="auto"/>
                    <w:rPr>
                      <w:rFonts w:ascii="Times New Roman" w:eastAsia="Times New Roman" w:hAnsi="Times New Roman"/>
                      <w:sz w:val="20"/>
                      <w:szCs w:val="20"/>
                      <w:lang w:eastAsia="lt-LT"/>
                    </w:rPr>
                  </w:pPr>
                </w:p>
              </w:tc>
              <w:tc>
                <w:tcPr>
                  <w:tcW w:w="1721" w:type="dxa"/>
                  <w:shd w:val="clear" w:color="auto" w:fill="A6A6A6" w:themeFill="background1" w:themeFillShade="A6"/>
                </w:tcPr>
                <w:p w14:paraId="1AF4CE86" w14:textId="2D83E67F" w:rsidR="00A356C4" w:rsidRPr="00E11C22" w:rsidRDefault="00A356C4" w:rsidP="00E326C1">
                  <w:pPr>
                    <w:spacing w:after="0" w:line="240" w:lineRule="auto"/>
                    <w:rPr>
                      <w:rFonts w:ascii="Times New Roman" w:eastAsia="Times New Roman" w:hAnsi="Times New Roman"/>
                      <w:sz w:val="20"/>
                      <w:szCs w:val="20"/>
                      <w:lang w:eastAsia="lt-LT"/>
                    </w:rPr>
                  </w:pPr>
                </w:p>
              </w:tc>
            </w:tr>
            <w:tr w:rsidR="00A356C4" w:rsidRPr="00784A37" w14:paraId="5DE96271" w14:textId="77777777" w:rsidTr="00D256EC">
              <w:trPr>
                <w:trHeight w:val="525"/>
              </w:trPr>
              <w:tc>
                <w:tcPr>
                  <w:tcW w:w="551" w:type="dxa"/>
                  <w:shd w:val="clear" w:color="auto" w:fill="auto"/>
                  <w:noWrap/>
                  <w:hideMark/>
                </w:tcPr>
                <w:p w14:paraId="6F16523F" w14:textId="77777777" w:rsidR="00A356C4" w:rsidRPr="00E11C22" w:rsidRDefault="00A356C4" w:rsidP="00E326C1">
                  <w:pPr>
                    <w:spacing w:after="0" w:line="240" w:lineRule="auto"/>
                    <w:jc w:val="center"/>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2</w:t>
                  </w:r>
                  <w:r>
                    <w:rPr>
                      <w:rFonts w:ascii="Times New Roman" w:eastAsia="Times New Roman" w:hAnsi="Times New Roman"/>
                      <w:color w:val="000000"/>
                      <w:sz w:val="20"/>
                      <w:szCs w:val="20"/>
                      <w:lang w:eastAsia="lt-LT"/>
                    </w:rPr>
                    <w:t>.</w:t>
                  </w:r>
                </w:p>
              </w:tc>
              <w:tc>
                <w:tcPr>
                  <w:tcW w:w="1005" w:type="dxa"/>
                  <w:shd w:val="clear" w:color="auto" w:fill="auto"/>
                  <w:hideMark/>
                </w:tcPr>
                <w:p w14:paraId="465E3FE2" w14:textId="77777777" w:rsidR="00A356C4" w:rsidRPr="00E11C22" w:rsidRDefault="00A356C4"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V. javų bandymai</w:t>
                  </w:r>
                </w:p>
              </w:tc>
              <w:tc>
                <w:tcPr>
                  <w:tcW w:w="1111" w:type="dxa"/>
                  <w:shd w:val="clear" w:color="auto" w:fill="auto"/>
                  <w:noWrap/>
                  <w:vAlign w:val="center"/>
                  <w:hideMark/>
                </w:tcPr>
                <w:p w14:paraId="28C5AAD4" w14:textId="77777777" w:rsidR="00A356C4" w:rsidRPr="00E11C22" w:rsidRDefault="00A356C4" w:rsidP="00E326C1">
                  <w:pPr>
                    <w:spacing w:after="0" w:line="240" w:lineRule="auto"/>
                    <w:jc w:val="center"/>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2 t sėklų</w:t>
                  </w:r>
                </w:p>
              </w:tc>
              <w:tc>
                <w:tcPr>
                  <w:tcW w:w="5306" w:type="dxa"/>
                  <w:shd w:val="clear" w:color="000000" w:fill="FFFFFF"/>
                  <w:noWrap/>
                  <w:vAlign w:val="center"/>
                  <w:hideMark/>
                </w:tcPr>
                <w:p w14:paraId="423745CE" w14:textId="77777777" w:rsidR="00A356C4" w:rsidRPr="00E11C22" w:rsidRDefault="00A356C4" w:rsidP="00E326C1">
                  <w:pPr>
                    <w:spacing w:after="0" w:line="240" w:lineRule="auto"/>
                    <w:rPr>
                      <w:rFonts w:ascii="Times New Roman" w:eastAsia="Times New Roman" w:hAnsi="Times New Roman"/>
                      <w:sz w:val="20"/>
                      <w:szCs w:val="20"/>
                      <w:lang w:eastAsia="lt-LT"/>
                    </w:rPr>
                  </w:pPr>
                  <w:r w:rsidRPr="00910608">
                    <w:rPr>
                      <w:rFonts w:ascii="Times New Roman" w:eastAsia="Times New Roman" w:hAnsi="Times New Roman"/>
                      <w:sz w:val="20"/>
                      <w:szCs w:val="20"/>
                      <w:lang w:eastAsia="lt-LT"/>
                    </w:rPr>
                    <w:t xml:space="preserve">universalus, tinkantis v. kviečiams, </w:t>
                  </w:r>
                  <w:proofErr w:type="spellStart"/>
                  <w:r w:rsidRPr="00910608">
                    <w:rPr>
                      <w:rFonts w:ascii="Times New Roman" w:eastAsia="Times New Roman" w:hAnsi="Times New Roman"/>
                      <w:sz w:val="20"/>
                      <w:szCs w:val="20"/>
                      <w:lang w:eastAsia="lt-LT"/>
                    </w:rPr>
                    <w:t>v.miežiams</w:t>
                  </w:r>
                  <w:proofErr w:type="spellEnd"/>
                  <w:r w:rsidRPr="00910608">
                    <w:rPr>
                      <w:rFonts w:ascii="Times New Roman" w:eastAsia="Times New Roman" w:hAnsi="Times New Roman"/>
                      <w:sz w:val="20"/>
                      <w:szCs w:val="20"/>
                      <w:lang w:eastAsia="lt-LT"/>
                    </w:rPr>
                    <w:t>, v. kvietrugiams, avižoms</w:t>
                  </w:r>
                </w:p>
              </w:tc>
              <w:tc>
                <w:tcPr>
                  <w:tcW w:w="2907" w:type="dxa"/>
                  <w:shd w:val="clear" w:color="000000" w:fill="FFFFFF"/>
                </w:tcPr>
                <w:p w14:paraId="5D7DD1EA" w14:textId="77777777" w:rsidR="00A356C4" w:rsidRDefault="00A356C4" w:rsidP="00E326C1">
                  <w:pPr>
                    <w:spacing w:after="0" w:line="240" w:lineRule="auto"/>
                    <w:rPr>
                      <w:rFonts w:ascii="Times New Roman" w:eastAsia="Times New Roman" w:hAnsi="Times New Roman"/>
                      <w:sz w:val="20"/>
                      <w:szCs w:val="20"/>
                      <w:lang w:eastAsia="lt-LT"/>
                    </w:rPr>
                  </w:pPr>
                </w:p>
                <w:p w14:paraId="3EEAF54B" w14:textId="77777777" w:rsidR="00A356C4" w:rsidRDefault="00A356C4" w:rsidP="00E326C1">
                  <w:pPr>
                    <w:spacing w:after="0" w:line="240" w:lineRule="auto"/>
                    <w:rPr>
                      <w:rFonts w:ascii="Times New Roman" w:eastAsia="Times New Roman" w:hAnsi="Times New Roman"/>
                      <w:sz w:val="20"/>
                      <w:szCs w:val="20"/>
                      <w:lang w:eastAsia="lt-LT"/>
                    </w:rPr>
                  </w:pPr>
                </w:p>
                <w:p w14:paraId="56D11EAE" w14:textId="77777777" w:rsidR="00A356C4" w:rsidRPr="00E11C22" w:rsidRDefault="00A356C4" w:rsidP="00E326C1">
                  <w:pPr>
                    <w:spacing w:after="0" w:line="240" w:lineRule="auto"/>
                    <w:rPr>
                      <w:rFonts w:ascii="Times New Roman" w:eastAsia="Times New Roman" w:hAnsi="Times New Roman"/>
                      <w:sz w:val="20"/>
                      <w:szCs w:val="20"/>
                      <w:lang w:eastAsia="lt-LT"/>
                    </w:rPr>
                  </w:pPr>
                  <w:proofErr w:type="spellStart"/>
                  <w:r>
                    <w:rPr>
                      <w:rFonts w:ascii="Times New Roman" w:eastAsia="Times New Roman" w:hAnsi="Times New Roman"/>
                      <w:sz w:val="20"/>
                      <w:szCs w:val="20"/>
                      <w:lang w:eastAsia="lt-LT"/>
                    </w:rPr>
                    <w:t>Diffend</w:t>
                  </w:r>
                  <w:proofErr w:type="spellEnd"/>
                  <w:r>
                    <w:rPr>
                      <w:rFonts w:ascii="Times New Roman" w:eastAsia="Times New Roman" w:hAnsi="Times New Roman"/>
                      <w:sz w:val="20"/>
                      <w:szCs w:val="20"/>
                      <w:lang w:eastAsia="lt-LT"/>
                    </w:rPr>
                    <w:t xml:space="preserve"> </w:t>
                  </w:r>
                  <w:proofErr w:type="spellStart"/>
                  <w:r>
                    <w:rPr>
                      <w:rFonts w:ascii="Times New Roman" w:eastAsia="Times New Roman" w:hAnsi="Times New Roman"/>
                      <w:sz w:val="20"/>
                      <w:szCs w:val="20"/>
                      <w:lang w:eastAsia="lt-LT"/>
                    </w:rPr>
                    <w:t>extra</w:t>
                  </w:r>
                  <w:proofErr w:type="spellEnd"/>
                </w:p>
              </w:tc>
              <w:tc>
                <w:tcPr>
                  <w:tcW w:w="1794" w:type="dxa"/>
                  <w:shd w:val="clear" w:color="auto" w:fill="A6A6A6" w:themeFill="background1" w:themeFillShade="A6"/>
                </w:tcPr>
                <w:p w14:paraId="677175DF" w14:textId="382E4F75" w:rsidR="00A356C4" w:rsidRPr="00E11C22" w:rsidRDefault="00A356C4" w:rsidP="00E326C1">
                  <w:pPr>
                    <w:spacing w:after="0" w:line="240" w:lineRule="auto"/>
                    <w:rPr>
                      <w:rFonts w:ascii="Times New Roman" w:eastAsia="Times New Roman" w:hAnsi="Times New Roman"/>
                      <w:sz w:val="20"/>
                      <w:szCs w:val="20"/>
                      <w:lang w:eastAsia="lt-LT"/>
                    </w:rPr>
                  </w:pPr>
                </w:p>
              </w:tc>
              <w:tc>
                <w:tcPr>
                  <w:tcW w:w="1721" w:type="dxa"/>
                  <w:shd w:val="clear" w:color="auto" w:fill="A6A6A6" w:themeFill="background1" w:themeFillShade="A6"/>
                </w:tcPr>
                <w:p w14:paraId="64604FFC" w14:textId="63AB139E" w:rsidR="00A356C4" w:rsidRPr="00E11C22" w:rsidRDefault="00A356C4" w:rsidP="00E326C1">
                  <w:pPr>
                    <w:spacing w:after="0" w:line="240" w:lineRule="auto"/>
                    <w:rPr>
                      <w:rFonts w:ascii="Times New Roman" w:eastAsia="Times New Roman" w:hAnsi="Times New Roman"/>
                      <w:sz w:val="20"/>
                      <w:szCs w:val="20"/>
                      <w:lang w:eastAsia="lt-LT"/>
                    </w:rPr>
                  </w:pPr>
                </w:p>
              </w:tc>
            </w:tr>
            <w:tr w:rsidR="00A356C4" w:rsidRPr="00784A37" w14:paraId="608F4B6E" w14:textId="77777777" w:rsidTr="00D256EC">
              <w:trPr>
                <w:trHeight w:val="255"/>
              </w:trPr>
              <w:tc>
                <w:tcPr>
                  <w:tcW w:w="551" w:type="dxa"/>
                  <w:shd w:val="clear" w:color="auto" w:fill="auto"/>
                  <w:noWrap/>
                  <w:hideMark/>
                </w:tcPr>
                <w:p w14:paraId="5D727878" w14:textId="77777777" w:rsidR="00A356C4" w:rsidRPr="00E11C22" w:rsidRDefault="00A356C4" w:rsidP="00E326C1">
                  <w:pPr>
                    <w:spacing w:after="0" w:line="240" w:lineRule="auto"/>
                    <w:jc w:val="center"/>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3</w:t>
                  </w:r>
                  <w:r>
                    <w:rPr>
                      <w:rFonts w:ascii="Times New Roman" w:eastAsia="Times New Roman" w:hAnsi="Times New Roman"/>
                      <w:color w:val="000000"/>
                      <w:sz w:val="20"/>
                      <w:szCs w:val="20"/>
                      <w:lang w:eastAsia="lt-LT"/>
                    </w:rPr>
                    <w:t>.</w:t>
                  </w:r>
                </w:p>
              </w:tc>
              <w:tc>
                <w:tcPr>
                  <w:tcW w:w="1005" w:type="dxa"/>
                  <w:shd w:val="clear" w:color="auto" w:fill="auto"/>
                  <w:hideMark/>
                </w:tcPr>
                <w:p w14:paraId="0B847142" w14:textId="77777777" w:rsidR="00A356C4" w:rsidRPr="00E11C22" w:rsidRDefault="00A356C4"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 xml:space="preserve">Lubinai, </w:t>
                  </w:r>
                  <w:r>
                    <w:rPr>
                      <w:rFonts w:ascii="Times New Roman" w:eastAsia="Times New Roman" w:hAnsi="Times New Roman"/>
                      <w:color w:val="000000"/>
                      <w:sz w:val="20"/>
                      <w:szCs w:val="20"/>
                      <w:lang w:eastAsia="lt-LT"/>
                    </w:rPr>
                    <w:t>žirniai, pupos</w:t>
                  </w:r>
                </w:p>
              </w:tc>
              <w:tc>
                <w:tcPr>
                  <w:tcW w:w="1111" w:type="dxa"/>
                  <w:shd w:val="clear" w:color="auto" w:fill="auto"/>
                  <w:noWrap/>
                  <w:vAlign w:val="center"/>
                  <w:hideMark/>
                </w:tcPr>
                <w:p w14:paraId="72F9A666" w14:textId="77777777" w:rsidR="00A356C4" w:rsidRPr="00E11C22" w:rsidRDefault="00A356C4" w:rsidP="00E326C1">
                  <w:pPr>
                    <w:spacing w:after="0" w:line="240" w:lineRule="auto"/>
                    <w:jc w:val="center"/>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0</w:t>
                  </w:r>
                  <w:r>
                    <w:rPr>
                      <w:rFonts w:ascii="Times New Roman" w:eastAsia="Times New Roman" w:hAnsi="Times New Roman"/>
                      <w:color w:val="000000"/>
                      <w:sz w:val="20"/>
                      <w:szCs w:val="20"/>
                      <w:lang w:eastAsia="lt-LT"/>
                    </w:rPr>
                    <w:t>,5</w:t>
                  </w:r>
                  <w:r w:rsidRPr="00910608">
                    <w:rPr>
                      <w:rFonts w:ascii="Times New Roman" w:eastAsia="Times New Roman" w:hAnsi="Times New Roman"/>
                      <w:color w:val="000000"/>
                      <w:sz w:val="20"/>
                      <w:szCs w:val="20"/>
                      <w:lang w:eastAsia="lt-LT"/>
                    </w:rPr>
                    <w:t xml:space="preserve"> t sėklų</w:t>
                  </w:r>
                </w:p>
              </w:tc>
              <w:tc>
                <w:tcPr>
                  <w:tcW w:w="5306" w:type="dxa"/>
                  <w:shd w:val="clear" w:color="000000" w:fill="FFFFFF"/>
                  <w:noWrap/>
                  <w:vAlign w:val="center"/>
                  <w:hideMark/>
                </w:tcPr>
                <w:p w14:paraId="6E718473" w14:textId="77777777" w:rsidR="00A356C4" w:rsidRPr="00E11C22" w:rsidRDefault="00A356C4" w:rsidP="00E326C1">
                  <w:pPr>
                    <w:spacing w:after="0" w:line="240" w:lineRule="auto"/>
                    <w:rPr>
                      <w:rFonts w:ascii="Times New Roman" w:eastAsia="Times New Roman" w:hAnsi="Times New Roman"/>
                      <w:sz w:val="20"/>
                      <w:szCs w:val="20"/>
                      <w:lang w:eastAsia="lt-LT"/>
                    </w:rPr>
                  </w:pPr>
                  <w:r w:rsidRPr="00910608">
                    <w:rPr>
                      <w:rFonts w:ascii="Times New Roman" w:eastAsia="Times New Roman" w:hAnsi="Times New Roman"/>
                      <w:sz w:val="20"/>
                      <w:szCs w:val="20"/>
                      <w:lang w:eastAsia="lt-LT"/>
                    </w:rPr>
                    <w:t> </w:t>
                  </w:r>
                </w:p>
              </w:tc>
              <w:tc>
                <w:tcPr>
                  <w:tcW w:w="2907" w:type="dxa"/>
                  <w:shd w:val="clear" w:color="000000" w:fill="FFFFFF"/>
                </w:tcPr>
                <w:p w14:paraId="13F3111D" w14:textId="77777777" w:rsidR="00A356C4" w:rsidRDefault="00A356C4" w:rsidP="00E326C1">
                  <w:pPr>
                    <w:spacing w:after="0" w:line="240" w:lineRule="auto"/>
                    <w:rPr>
                      <w:rFonts w:ascii="Times New Roman" w:eastAsia="Times New Roman" w:hAnsi="Times New Roman"/>
                      <w:sz w:val="20"/>
                      <w:szCs w:val="20"/>
                      <w:lang w:eastAsia="lt-LT"/>
                    </w:rPr>
                  </w:pPr>
                </w:p>
                <w:p w14:paraId="6EE43736" w14:textId="77777777" w:rsidR="00A356C4" w:rsidRPr="00E11C22" w:rsidRDefault="00A356C4" w:rsidP="00E326C1">
                  <w:pPr>
                    <w:spacing w:after="0" w:line="240" w:lineRule="auto"/>
                    <w:rPr>
                      <w:rFonts w:ascii="Times New Roman" w:eastAsia="Times New Roman" w:hAnsi="Times New Roman"/>
                      <w:sz w:val="20"/>
                      <w:szCs w:val="20"/>
                      <w:lang w:eastAsia="lt-LT"/>
                    </w:rPr>
                  </w:pPr>
                  <w:proofErr w:type="spellStart"/>
                  <w:r>
                    <w:rPr>
                      <w:rFonts w:ascii="Times New Roman" w:eastAsia="Times New Roman" w:hAnsi="Times New Roman"/>
                      <w:sz w:val="20"/>
                      <w:szCs w:val="20"/>
                      <w:lang w:eastAsia="lt-LT"/>
                    </w:rPr>
                    <w:t>Maxim</w:t>
                  </w:r>
                  <w:proofErr w:type="spellEnd"/>
                </w:p>
              </w:tc>
              <w:tc>
                <w:tcPr>
                  <w:tcW w:w="1794" w:type="dxa"/>
                  <w:shd w:val="clear" w:color="auto" w:fill="A6A6A6" w:themeFill="background1" w:themeFillShade="A6"/>
                </w:tcPr>
                <w:p w14:paraId="4426FCDE" w14:textId="77777777" w:rsidR="00A356C4" w:rsidRDefault="00A356C4" w:rsidP="00E326C1">
                  <w:pPr>
                    <w:spacing w:after="0" w:line="240" w:lineRule="auto"/>
                    <w:rPr>
                      <w:rFonts w:ascii="Times New Roman" w:eastAsia="Times New Roman" w:hAnsi="Times New Roman"/>
                      <w:sz w:val="20"/>
                      <w:szCs w:val="20"/>
                      <w:lang w:eastAsia="lt-LT"/>
                    </w:rPr>
                  </w:pPr>
                </w:p>
                <w:p w14:paraId="26BF9A01" w14:textId="223EC37C" w:rsidR="00A356C4" w:rsidRPr="00E11C22" w:rsidRDefault="00A356C4" w:rsidP="00E326C1">
                  <w:pPr>
                    <w:spacing w:after="0" w:line="240" w:lineRule="auto"/>
                    <w:rPr>
                      <w:rFonts w:ascii="Times New Roman" w:eastAsia="Times New Roman" w:hAnsi="Times New Roman"/>
                      <w:sz w:val="20"/>
                      <w:szCs w:val="20"/>
                      <w:lang w:eastAsia="lt-LT"/>
                    </w:rPr>
                  </w:pPr>
                </w:p>
              </w:tc>
              <w:tc>
                <w:tcPr>
                  <w:tcW w:w="1721" w:type="dxa"/>
                  <w:shd w:val="clear" w:color="auto" w:fill="A6A6A6" w:themeFill="background1" w:themeFillShade="A6"/>
                </w:tcPr>
                <w:p w14:paraId="22EFB213" w14:textId="351C859E" w:rsidR="00A356C4" w:rsidRPr="00E11C22" w:rsidRDefault="00A356C4" w:rsidP="00E326C1">
                  <w:pPr>
                    <w:spacing w:after="0" w:line="240" w:lineRule="auto"/>
                    <w:rPr>
                      <w:rFonts w:ascii="Times New Roman" w:eastAsia="Times New Roman" w:hAnsi="Times New Roman"/>
                      <w:sz w:val="20"/>
                      <w:szCs w:val="20"/>
                      <w:lang w:eastAsia="lt-LT"/>
                    </w:rPr>
                  </w:pPr>
                </w:p>
              </w:tc>
            </w:tr>
          </w:tbl>
          <w:p w14:paraId="744DB491" w14:textId="77777777" w:rsidR="00A356C4" w:rsidRDefault="00A356C4" w:rsidP="00566868">
            <w:pPr>
              <w:spacing w:after="0" w:line="240" w:lineRule="auto"/>
              <w:rPr>
                <w:rFonts w:ascii="Times New Roman" w:eastAsia="Times New Roman" w:hAnsi="Times New Roman"/>
                <w:b/>
                <w:bCs/>
                <w:color w:val="000000"/>
                <w:sz w:val="20"/>
                <w:szCs w:val="20"/>
                <w:lang w:eastAsia="lt-LT"/>
              </w:rPr>
            </w:pPr>
          </w:p>
          <w:p w14:paraId="6415174F" w14:textId="77777777" w:rsidR="00A356C4" w:rsidRDefault="00A356C4" w:rsidP="00566868">
            <w:pPr>
              <w:spacing w:after="0" w:line="240" w:lineRule="auto"/>
              <w:rPr>
                <w:rFonts w:ascii="Times New Roman" w:eastAsia="Times New Roman" w:hAnsi="Times New Roman"/>
                <w:b/>
                <w:bCs/>
                <w:color w:val="000000"/>
                <w:sz w:val="20"/>
                <w:szCs w:val="20"/>
                <w:lang w:eastAsia="lt-LT"/>
              </w:rPr>
            </w:pPr>
          </w:p>
          <w:p w14:paraId="182C1CA0" w14:textId="77777777" w:rsidR="006A4BBC" w:rsidRDefault="006A4BBC" w:rsidP="00566868">
            <w:pPr>
              <w:spacing w:after="0" w:line="240" w:lineRule="auto"/>
              <w:rPr>
                <w:rFonts w:ascii="Times New Roman" w:eastAsia="Times New Roman" w:hAnsi="Times New Roman"/>
                <w:b/>
                <w:bCs/>
                <w:color w:val="000000"/>
                <w:sz w:val="20"/>
                <w:szCs w:val="20"/>
                <w:lang w:eastAsia="lt-LT"/>
              </w:rPr>
            </w:pPr>
          </w:p>
          <w:p w14:paraId="6F52E151" w14:textId="77777777" w:rsidR="006A4BBC" w:rsidRPr="008E68C5" w:rsidRDefault="006A4BBC" w:rsidP="00566868">
            <w:pPr>
              <w:spacing w:after="0" w:line="240" w:lineRule="auto"/>
              <w:rPr>
                <w:rFonts w:ascii="Times New Roman" w:eastAsia="Times New Roman" w:hAnsi="Times New Roman"/>
                <w:b/>
                <w:bCs/>
                <w:color w:val="000000"/>
                <w:sz w:val="20"/>
                <w:szCs w:val="20"/>
                <w:lang w:eastAsia="lt-LT"/>
              </w:rPr>
            </w:pPr>
          </w:p>
        </w:tc>
      </w:tr>
    </w:tbl>
    <w:p w14:paraId="22C2B39A" w14:textId="77777777" w:rsidR="00394A0D" w:rsidRPr="006A4BBC" w:rsidRDefault="00566868" w:rsidP="006A4BBC">
      <w:pPr>
        <w:pStyle w:val="NoSpacing"/>
        <w:jc w:val="center"/>
        <w:rPr>
          <w:b/>
          <w:bCs/>
          <w:color w:val="000000"/>
        </w:rPr>
      </w:pPr>
      <w:r w:rsidRPr="00AC16B0">
        <w:rPr>
          <w:b/>
          <w:bCs/>
          <w:color w:val="000000"/>
        </w:rPr>
        <w:t>KAUNO AUGALŲ VEISLIŲ TYRIMO SKYRIAUS AUGALŲ APSAUGOS PRODUKTŲ POREIKIS 20</w:t>
      </w:r>
      <w:r w:rsidR="00882107" w:rsidRPr="00AC16B0">
        <w:rPr>
          <w:b/>
          <w:bCs/>
          <w:color w:val="000000"/>
        </w:rPr>
        <w:t>2</w:t>
      </w:r>
      <w:r w:rsidR="00A356C4">
        <w:rPr>
          <w:b/>
          <w:bCs/>
          <w:color w:val="000000"/>
        </w:rPr>
        <w:t>1</w:t>
      </w:r>
      <w:r w:rsidRPr="00AC16B0">
        <w:rPr>
          <w:b/>
          <w:bCs/>
          <w:color w:val="000000"/>
        </w:rPr>
        <w:t xml:space="preserve"> M. II KETVIRTĮ</w:t>
      </w:r>
    </w:p>
    <w:tbl>
      <w:tblPr>
        <w:tblW w:w="14757" w:type="dxa"/>
        <w:tblInd w:w="93" w:type="dxa"/>
        <w:tblLayout w:type="fixed"/>
        <w:tblLook w:val="04A0" w:firstRow="1" w:lastRow="0" w:firstColumn="1" w:lastColumn="0" w:noHBand="0" w:noVBand="1"/>
      </w:tblPr>
      <w:tblGrid>
        <w:gridCol w:w="611"/>
        <w:gridCol w:w="1162"/>
        <w:gridCol w:w="1268"/>
        <w:gridCol w:w="5196"/>
        <w:gridCol w:w="2977"/>
        <w:gridCol w:w="1842"/>
        <w:gridCol w:w="1701"/>
      </w:tblGrid>
      <w:tr w:rsidR="00AF5FE0" w:rsidRPr="00784A37" w14:paraId="51A44E60" w14:textId="77777777" w:rsidTr="00D256EC">
        <w:trPr>
          <w:trHeight w:val="600"/>
        </w:trPr>
        <w:tc>
          <w:tcPr>
            <w:tcW w:w="611" w:type="dxa"/>
            <w:tcBorders>
              <w:top w:val="single" w:sz="4" w:space="0" w:color="auto"/>
              <w:left w:val="single" w:sz="4" w:space="0" w:color="auto"/>
              <w:bottom w:val="single" w:sz="4" w:space="0" w:color="auto"/>
              <w:right w:val="single" w:sz="4" w:space="0" w:color="auto"/>
            </w:tcBorders>
            <w:shd w:val="clear" w:color="auto" w:fill="auto"/>
            <w:hideMark/>
          </w:tcPr>
          <w:p w14:paraId="2270F05E" w14:textId="77777777" w:rsidR="00AF5FE0" w:rsidRPr="00E11C22" w:rsidRDefault="00AF5FE0" w:rsidP="00566868">
            <w:pPr>
              <w:spacing w:after="0" w:line="240" w:lineRule="auto"/>
              <w:jc w:val="center"/>
              <w:rPr>
                <w:rFonts w:ascii="Times New Roman" w:eastAsia="Times New Roman" w:hAnsi="Times New Roman"/>
                <w:b/>
                <w:color w:val="000000"/>
                <w:sz w:val="20"/>
                <w:szCs w:val="20"/>
                <w:lang w:eastAsia="lt-LT"/>
              </w:rPr>
            </w:pPr>
            <w:r w:rsidRPr="00E11C22">
              <w:rPr>
                <w:rFonts w:ascii="Times New Roman" w:eastAsia="Times New Roman" w:hAnsi="Times New Roman"/>
                <w:b/>
                <w:color w:val="000000"/>
                <w:sz w:val="20"/>
                <w:szCs w:val="20"/>
                <w:lang w:eastAsia="lt-LT"/>
              </w:rPr>
              <w:lastRenderedPageBreak/>
              <w:t>Eil. Nr.</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61C1FC52" w14:textId="77777777" w:rsidR="00AF5FE0" w:rsidRPr="00E11C22" w:rsidRDefault="00AF5FE0" w:rsidP="00566868">
            <w:pPr>
              <w:spacing w:after="0" w:line="240" w:lineRule="auto"/>
              <w:jc w:val="center"/>
              <w:rPr>
                <w:rFonts w:ascii="Times New Roman" w:eastAsia="Times New Roman" w:hAnsi="Times New Roman"/>
                <w:b/>
                <w:color w:val="000000"/>
                <w:sz w:val="20"/>
                <w:szCs w:val="20"/>
                <w:lang w:eastAsia="lt-LT"/>
              </w:rPr>
            </w:pPr>
            <w:r w:rsidRPr="00E11C22">
              <w:rPr>
                <w:rFonts w:ascii="Times New Roman" w:eastAsia="Times New Roman" w:hAnsi="Times New Roman"/>
                <w:b/>
                <w:color w:val="000000"/>
                <w:sz w:val="20"/>
                <w:szCs w:val="20"/>
                <w:lang w:eastAsia="lt-LT"/>
              </w:rPr>
              <w:t>Augalų rūšis</w:t>
            </w:r>
          </w:p>
        </w:tc>
        <w:tc>
          <w:tcPr>
            <w:tcW w:w="1268" w:type="dxa"/>
            <w:tcBorders>
              <w:top w:val="single" w:sz="4" w:space="0" w:color="auto"/>
              <w:left w:val="nil"/>
              <w:bottom w:val="single" w:sz="4" w:space="0" w:color="auto"/>
              <w:right w:val="single" w:sz="4" w:space="0" w:color="auto"/>
            </w:tcBorders>
            <w:shd w:val="clear" w:color="auto" w:fill="auto"/>
            <w:hideMark/>
          </w:tcPr>
          <w:p w14:paraId="69F9BC24" w14:textId="77777777" w:rsidR="00AF5FE0" w:rsidRPr="00E11C22" w:rsidRDefault="00AF5FE0" w:rsidP="00566868">
            <w:pPr>
              <w:spacing w:after="0" w:line="240" w:lineRule="auto"/>
              <w:jc w:val="center"/>
              <w:rPr>
                <w:rFonts w:ascii="Times New Roman" w:eastAsia="Times New Roman" w:hAnsi="Times New Roman"/>
                <w:b/>
                <w:color w:val="000000"/>
                <w:sz w:val="20"/>
                <w:szCs w:val="20"/>
                <w:lang w:eastAsia="lt-LT"/>
              </w:rPr>
            </w:pPr>
            <w:r w:rsidRPr="00E11C22">
              <w:rPr>
                <w:rFonts w:ascii="Times New Roman" w:eastAsia="Times New Roman" w:hAnsi="Times New Roman"/>
                <w:b/>
                <w:color w:val="000000"/>
                <w:sz w:val="20"/>
                <w:szCs w:val="20"/>
                <w:lang w:eastAsia="lt-LT"/>
              </w:rPr>
              <w:t>Auginamas plotas</w:t>
            </w:r>
          </w:p>
        </w:tc>
        <w:tc>
          <w:tcPr>
            <w:tcW w:w="5196" w:type="dxa"/>
            <w:tcBorders>
              <w:top w:val="single" w:sz="4" w:space="0" w:color="auto"/>
              <w:left w:val="nil"/>
              <w:bottom w:val="single" w:sz="4" w:space="0" w:color="auto"/>
              <w:right w:val="single" w:sz="4" w:space="0" w:color="auto"/>
            </w:tcBorders>
            <w:shd w:val="clear" w:color="auto" w:fill="auto"/>
            <w:noWrap/>
            <w:vAlign w:val="center"/>
            <w:hideMark/>
          </w:tcPr>
          <w:p w14:paraId="2CB38F90" w14:textId="77777777" w:rsidR="00AF5FE0" w:rsidRPr="00E11C22" w:rsidRDefault="00AF5FE0" w:rsidP="00566868">
            <w:pPr>
              <w:spacing w:after="0" w:line="240" w:lineRule="auto"/>
              <w:jc w:val="center"/>
              <w:rPr>
                <w:rFonts w:ascii="Times New Roman" w:eastAsia="Times New Roman" w:hAnsi="Times New Roman"/>
                <w:b/>
                <w:color w:val="000000"/>
                <w:sz w:val="20"/>
                <w:szCs w:val="20"/>
                <w:lang w:eastAsia="lt-LT"/>
              </w:rPr>
            </w:pPr>
            <w:r w:rsidRPr="00E11C22">
              <w:rPr>
                <w:rFonts w:ascii="Times New Roman" w:eastAsia="Times New Roman" w:hAnsi="Times New Roman"/>
                <w:b/>
                <w:color w:val="000000"/>
                <w:sz w:val="20"/>
                <w:szCs w:val="20"/>
                <w:lang w:eastAsia="lt-LT"/>
              </w:rPr>
              <w:t>Augalų apsaugos produktai</w:t>
            </w:r>
          </w:p>
        </w:tc>
        <w:tc>
          <w:tcPr>
            <w:tcW w:w="2977" w:type="dxa"/>
            <w:tcBorders>
              <w:top w:val="single" w:sz="4" w:space="0" w:color="auto"/>
              <w:left w:val="single" w:sz="4" w:space="0" w:color="auto"/>
              <w:bottom w:val="single" w:sz="4" w:space="0" w:color="auto"/>
              <w:right w:val="single" w:sz="4" w:space="0" w:color="auto"/>
            </w:tcBorders>
          </w:tcPr>
          <w:p w14:paraId="7F976305" w14:textId="77777777" w:rsidR="00AF5FE0" w:rsidRPr="00E11C22" w:rsidRDefault="00AF5FE0" w:rsidP="00566868">
            <w:pPr>
              <w:spacing w:after="0" w:line="240" w:lineRule="auto"/>
              <w:jc w:val="center"/>
              <w:rPr>
                <w:rFonts w:ascii="Times New Roman" w:eastAsia="Times New Roman" w:hAnsi="Times New Roman"/>
                <w:b/>
                <w:color w:val="000000"/>
                <w:sz w:val="20"/>
                <w:szCs w:val="20"/>
                <w:lang w:eastAsia="lt-LT"/>
              </w:rPr>
            </w:pPr>
            <w:r w:rsidRPr="00784A37">
              <w:rPr>
                <w:rFonts w:ascii="Times New Roman" w:hAnsi="Times New Roman"/>
                <w:b/>
                <w:color w:val="000000"/>
                <w:sz w:val="20"/>
                <w:szCs w:val="20"/>
              </w:rPr>
              <w:t>Siūlomos prekės pavadinimas</w:t>
            </w:r>
          </w:p>
        </w:tc>
        <w:tc>
          <w:tcPr>
            <w:tcW w:w="1842" w:type="dxa"/>
            <w:tcBorders>
              <w:top w:val="single" w:sz="4" w:space="0" w:color="auto"/>
              <w:left w:val="single" w:sz="4" w:space="0" w:color="auto"/>
              <w:bottom w:val="single" w:sz="4" w:space="0" w:color="auto"/>
              <w:right w:val="single" w:sz="4" w:space="0" w:color="000000"/>
            </w:tcBorders>
            <w:shd w:val="clear" w:color="auto" w:fill="A6A6A6" w:themeFill="background1" w:themeFillShade="A6"/>
          </w:tcPr>
          <w:p w14:paraId="6DBEC39B" w14:textId="77777777" w:rsidR="00AF5FE0" w:rsidRPr="00E11C22" w:rsidRDefault="00AF5FE0" w:rsidP="00566868">
            <w:pPr>
              <w:spacing w:after="0" w:line="240" w:lineRule="auto"/>
              <w:jc w:val="center"/>
              <w:rPr>
                <w:rFonts w:ascii="Times New Roman" w:eastAsia="Times New Roman" w:hAnsi="Times New Roman"/>
                <w:b/>
                <w:color w:val="000000"/>
                <w:sz w:val="20"/>
                <w:szCs w:val="20"/>
                <w:lang w:eastAsia="lt-LT"/>
              </w:rPr>
            </w:pPr>
            <w:r w:rsidRPr="00784A37">
              <w:rPr>
                <w:rFonts w:ascii="Times New Roman" w:hAnsi="Times New Roman"/>
                <w:b/>
                <w:color w:val="000000"/>
                <w:sz w:val="20"/>
                <w:szCs w:val="20"/>
              </w:rPr>
              <w:t>Prekės vieneto kaina EUR su PVM</w:t>
            </w:r>
          </w:p>
        </w:tc>
        <w:tc>
          <w:tcPr>
            <w:tcW w:w="1701" w:type="dxa"/>
            <w:tcBorders>
              <w:top w:val="single" w:sz="4" w:space="0" w:color="auto"/>
              <w:left w:val="nil"/>
              <w:bottom w:val="single" w:sz="4" w:space="0" w:color="auto"/>
              <w:right w:val="single" w:sz="4" w:space="0" w:color="auto"/>
            </w:tcBorders>
            <w:shd w:val="clear" w:color="auto" w:fill="A6A6A6" w:themeFill="background1" w:themeFillShade="A6"/>
          </w:tcPr>
          <w:p w14:paraId="4A62F6D6" w14:textId="77777777" w:rsidR="00AF5FE0" w:rsidRPr="00E11C22" w:rsidRDefault="00AF5FE0" w:rsidP="00566868">
            <w:pPr>
              <w:spacing w:after="0" w:line="240" w:lineRule="auto"/>
              <w:jc w:val="center"/>
              <w:rPr>
                <w:rFonts w:ascii="Times New Roman" w:eastAsia="Times New Roman" w:hAnsi="Times New Roman"/>
                <w:b/>
                <w:color w:val="000000"/>
                <w:sz w:val="20"/>
                <w:szCs w:val="20"/>
                <w:lang w:eastAsia="lt-LT"/>
              </w:rPr>
            </w:pPr>
            <w:r w:rsidRPr="00784A37">
              <w:rPr>
                <w:rFonts w:ascii="Times New Roman" w:hAnsi="Times New Roman"/>
                <w:b/>
                <w:color w:val="000000"/>
                <w:sz w:val="20"/>
                <w:szCs w:val="20"/>
              </w:rPr>
              <w:t>Kaina vienam hektarui, EUR su PVM</w:t>
            </w:r>
          </w:p>
        </w:tc>
      </w:tr>
      <w:tr w:rsidR="00AF5FE0" w:rsidRPr="00784A37" w14:paraId="1AEACCDE" w14:textId="77777777" w:rsidTr="00D256EC">
        <w:trPr>
          <w:trHeight w:val="300"/>
        </w:trPr>
        <w:tc>
          <w:tcPr>
            <w:tcW w:w="1475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275FA287" w14:textId="77777777" w:rsidR="00AF5FE0" w:rsidRPr="00784A37" w:rsidRDefault="00AF5FE0" w:rsidP="006A4BBC">
            <w:pPr>
              <w:spacing w:after="0" w:line="240" w:lineRule="auto"/>
              <w:jc w:val="center"/>
            </w:pPr>
            <w:r w:rsidRPr="00E11C22">
              <w:rPr>
                <w:rFonts w:ascii="Times New Roman" w:eastAsia="Times New Roman" w:hAnsi="Times New Roman"/>
                <w:b/>
                <w:bCs/>
                <w:color w:val="000000"/>
                <w:sz w:val="20"/>
                <w:szCs w:val="20"/>
                <w:lang w:eastAsia="lt-LT"/>
              </w:rPr>
              <w:t>Herbicidai ( maksimali norma )</w:t>
            </w:r>
          </w:p>
        </w:tc>
      </w:tr>
      <w:tr w:rsidR="00AF5FE0" w:rsidRPr="00784A37" w14:paraId="2E8FA3D3" w14:textId="77777777" w:rsidTr="00D256EC">
        <w:trPr>
          <w:trHeight w:val="375"/>
        </w:trPr>
        <w:tc>
          <w:tcPr>
            <w:tcW w:w="61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C2207D" w14:textId="77777777" w:rsidR="00AF5FE0" w:rsidRPr="00E11C22" w:rsidRDefault="00AF5FE0" w:rsidP="00E326C1">
            <w:pPr>
              <w:spacing w:after="0" w:line="240" w:lineRule="auto"/>
              <w:jc w:val="center"/>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1</w:t>
            </w:r>
            <w:r>
              <w:rPr>
                <w:rFonts w:ascii="Times New Roman" w:eastAsia="Times New Roman" w:hAnsi="Times New Roman"/>
                <w:color w:val="000000"/>
                <w:sz w:val="20"/>
                <w:szCs w:val="20"/>
                <w:lang w:eastAsia="lt-LT"/>
              </w:rPr>
              <w:t>.</w:t>
            </w:r>
          </w:p>
        </w:tc>
        <w:tc>
          <w:tcPr>
            <w:tcW w:w="11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E652BF4"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Ž. kviečiai</w:t>
            </w:r>
          </w:p>
        </w:tc>
        <w:tc>
          <w:tcPr>
            <w:tcW w:w="1268" w:type="dxa"/>
            <w:tcBorders>
              <w:top w:val="nil"/>
              <w:left w:val="nil"/>
              <w:bottom w:val="single" w:sz="4" w:space="0" w:color="auto"/>
              <w:right w:val="single" w:sz="4" w:space="0" w:color="auto"/>
            </w:tcBorders>
            <w:shd w:val="clear" w:color="000000" w:fill="FFFFFF"/>
            <w:noWrap/>
            <w:vAlign w:val="center"/>
            <w:hideMark/>
          </w:tcPr>
          <w:p w14:paraId="0A5439F6" w14:textId="77777777" w:rsidR="00AF5FE0" w:rsidRPr="00E11C22" w:rsidRDefault="00AF5FE0" w:rsidP="00E326C1">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80</w:t>
            </w:r>
            <w:r w:rsidRPr="00910608">
              <w:rPr>
                <w:rFonts w:ascii="Times New Roman" w:eastAsia="Times New Roman" w:hAnsi="Times New Roman"/>
                <w:color w:val="000000"/>
                <w:sz w:val="20"/>
                <w:szCs w:val="20"/>
                <w:lang w:eastAsia="lt-LT"/>
              </w:rPr>
              <w:t xml:space="preserve"> ha</w:t>
            </w:r>
          </w:p>
        </w:tc>
        <w:tc>
          <w:tcPr>
            <w:tcW w:w="5196" w:type="dxa"/>
            <w:tcBorders>
              <w:top w:val="single" w:sz="4" w:space="0" w:color="auto"/>
              <w:left w:val="nil"/>
              <w:bottom w:val="single" w:sz="4" w:space="0" w:color="auto"/>
              <w:right w:val="single" w:sz="4" w:space="0" w:color="000000"/>
            </w:tcBorders>
            <w:shd w:val="clear" w:color="000000" w:fill="FFFFFF"/>
            <w:hideMark/>
          </w:tcPr>
          <w:p w14:paraId="5C4051D4"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 xml:space="preserve">vienmetėms ir daugiametėms dviskiltėms piktžolėms naikinti </w:t>
            </w:r>
          </w:p>
        </w:tc>
        <w:tc>
          <w:tcPr>
            <w:tcW w:w="2977" w:type="dxa"/>
            <w:tcBorders>
              <w:top w:val="single" w:sz="4" w:space="0" w:color="auto"/>
              <w:left w:val="nil"/>
              <w:bottom w:val="single" w:sz="4" w:space="0" w:color="auto"/>
              <w:right w:val="single" w:sz="4" w:space="0" w:color="auto"/>
            </w:tcBorders>
            <w:shd w:val="clear" w:color="000000" w:fill="FFFFFF"/>
          </w:tcPr>
          <w:p w14:paraId="2A902C73" w14:textId="77777777" w:rsidR="00AF5FE0" w:rsidRDefault="00AF5FE0" w:rsidP="00E326C1">
            <w:pPr>
              <w:spacing w:after="0" w:line="240" w:lineRule="auto"/>
              <w:rPr>
                <w:rFonts w:ascii="Times New Roman" w:eastAsia="Times New Roman" w:hAnsi="Times New Roman"/>
                <w:color w:val="000000"/>
                <w:sz w:val="20"/>
                <w:szCs w:val="20"/>
                <w:lang w:eastAsia="lt-LT"/>
              </w:rPr>
            </w:pPr>
          </w:p>
          <w:p w14:paraId="780609F8"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Elegant</w:t>
            </w:r>
            <w:proofErr w:type="spellEnd"/>
          </w:p>
        </w:tc>
        <w:tc>
          <w:tcPr>
            <w:tcW w:w="1842" w:type="dxa"/>
            <w:tcBorders>
              <w:top w:val="single" w:sz="4" w:space="0" w:color="auto"/>
              <w:left w:val="single" w:sz="4" w:space="0" w:color="auto"/>
              <w:bottom w:val="single" w:sz="4" w:space="0" w:color="auto"/>
              <w:right w:val="single" w:sz="4" w:space="0" w:color="000000"/>
            </w:tcBorders>
            <w:shd w:val="clear" w:color="auto" w:fill="A6A6A6" w:themeFill="background1" w:themeFillShade="A6"/>
          </w:tcPr>
          <w:p w14:paraId="1AB97944" w14:textId="77777777" w:rsidR="00AF5FE0" w:rsidRDefault="00AF5FE0" w:rsidP="00E326C1">
            <w:pPr>
              <w:spacing w:after="0" w:line="240" w:lineRule="auto"/>
              <w:rPr>
                <w:rFonts w:ascii="Times New Roman" w:eastAsia="Times New Roman" w:hAnsi="Times New Roman"/>
                <w:color w:val="000000"/>
                <w:sz w:val="20"/>
                <w:szCs w:val="20"/>
                <w:lang w:eastAsia="lt-LT"/>
              </w:rPr>
            </w:pPr>
          </w:p>
          <w:p w14:paraId="586DD714" w14:textId="5CDE31A7"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auto"/>
            </w:tcBorders>
            <w:shd w:val="clear" w:color="auto" w:fill="A6A6A6" w:themeFill="background1" w:themeFillShade="A6"/>
          </w:tcPr>
          <w:p w14:paraId="3D09730E" w14:textId="5323CA0E" w:rsidR="00AF5FE0" w:rsidRPr="00E11C22" w:rsidRDefault="00AF5FE0" w:rsidP="00E326C1">
            <w:pPr>
              <w:spacing w:after="0" w:line="240" w:lineRule="auto"/>
              <w:rPr>
                <w:rFonts w:ascii="Times New Roman" w:eastAsia="Times New Roman" w:hAnsi="Times New Roman"/>
                <w:color w:val="000000"/>
                <w:sz w:val="20"/>
                <w:szCs w:val="20"/>
                <w:lang w:eastAsia="lt-LT"/>
              </w:rPr>
            </w:pPr>
          </w:p>
        </w:tc>
      </w:tr>
      <w:tr w:rsidR="00AF5FE0" w:rsidRPr="00784A37" w14:paraId="3EA6DC1E" w14:textId="77777777" w:rsidTr="00D256EC">
        <w:trPr>
          <w:trHeight w:val="197"/>
        </w:trPr>
        <w:tc>
          <w:tcPr>
            <w:tcW w:w="611" w:type="dxa"/>
            <w:vMerge/>
            <w:tcBorders>
              <w:top w:val="single" w:sz="4" w:space="0" w:color="auto"/>
              <w:left w:val="single" w:sz="4" w:space="0" w:color="auto"/>
              <w:bottom w:val="single" w:sz="4" w:space="0" w:color="auto"/>
              <w:right w:val="single" w:sz="4" w:space="0" w:color="auto"/>
            </w:tcBorders>
            <w:vAlign w:val="center"/>
            <w:hideMark/>
          </w:tcPr>
          <w:p w14:paraId="578C90EB"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162" w:type="dxa"/>
            <w:vMerge/>
            <w:tcBorders>
              <w:top w:val="nil"/>
              <w:left w:val="single" w:sz="4" w:space="0" w:color="auto"/>
              <w:bottom w:val="single" w:sz="4" w:space="0" w:color="000000"/>
              <w:right w:val="single" w:sz="4" w:space="0" w:color="auto"/>
            </w:tcBorders>
            <w:vAlign w:val="center"/>
            <w:hideMark/>
          </w:tcPr>
          <w:p w14:paraId="46A07B36"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268" w:type="dxa"/>
            <w:tcBorders>
              <w:top w:val="nil"/>
              <w:left w:val="nil"/>
              <w:bottom w:val="single" w:sz="4" w:space="0" w:color="auto"/>
              <w:right w:val="single" w:sz="4" w:space="0" w:color="auto"/>
            </w:tcBorders>
            <w:shd w:val="clear" w:color="000000" w:fill="FFFFFF"/>
            <w:noWrap/>
            <w:hideMark/>
          </w:tcPr>
          <w:p w14:paraId="15A3996A" w14:textId="77777777" w:rsidR="00AF5FE0" w:rsidRPr="00E11C22" w:rsidRDefault="00AF5FE0" w:rsidP="00E326C1">
            <w:pPr>
              <w:spacing w:after="0" w:line="240" w:lineRule="auto"/>
              <w:jc w:val="center"/>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20 ha</w:t>
            </w:r>
          </w:p>
        </w:tc>
        <w:tc>
          <w:tcPr>
            <w:tcW w:w="5196" w:type="dxa"/>
            <w:tcBorders>
              <w:top w:val="single" w:sz="4" w:space="0" w:color="auto"/>
              <w:left w:val="nil"/>
              <w:bottom w:val="single" w:sz="4" w:space="0" w:color="auto"/>
              <w:right w:val="single" w:sz="4" w:space="0" w:color="000000"/>
            </w:tcBorders>
            <w:shd w:val="clear" w:color="000000" w:fill="FFFFFF"/>
            <w:hideMark/>
          </w:tcPr>
          <w:p w14:paraId="40414655"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 xml:space="preserve">varpučiui naikinti </w:t>
            </w:r>
          </w:p>
        </w:tc>
        <w:tc>
          <w:tcPr>
            <w:tcW w:w="2977" w:type="dxa"/>
            <w:tcBorders>
              <w:top w:val="single" w:sz="4" w:space="0" w:color="auto"/>
              <w:left w:val="nil"/>
              <w:bottom w:val="single" w:sz="4" w:space="0" w:color="auto"/>
              <w:right w:val="single" w:sz="4" w:space="0" w:color="000000"/>
            </w:tcBorders>
            <w:shd w:val="clear" w:color="000000" w:fill="FFFFFF"/>
          </w:tcPr>
          <w:p w14:paraId="23340804"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Attribut</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1E2452D4" w14:textId="1F0B54A1"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auto"/>
            </w:tcBorders>
            <w:shd w:val="clear" w:color="auto" w:fill="A6A6A6" w:themeFill="background1" w:themeFillShade="A6"/>
          </w:tcPr>
          <w:p w14:paraId="728A4C87" w14:textId="10BA5A4A" w:rsidR="00AF5FE0" w:rsidRPr="00E11C22" w:rsidRDefault="00AF5FE0" w:rsidP="00E326C1">
            <w:pPr>
              <w:spacing w:after="0" w:line="240" w:lineRule="auto"/>
              <w:rPr>
                <w:rFonts w:ascii="Times New Roman" w:eastAsia="Times New Roman" w:hAnsi="Times New Roman"/>
                <w:color w:val="000000"/>
                <w:sz w:val="20"/>
                <w:szCs w:val="20"/>
                <w:lang w:eastAsia="lt-LT"/>
              </w:rPr>
            </w:pPr>
          </w:p>
        </w:tc>
      </w:tr>
      <w:tr w:rsidR="00AF5FE0" w:rsidRPr="00784A37" w14:paraId="5A2D9214" w14:textId="77777777" w:rsidTr="00D256EC">
        <w:trPr>
          <w:trHeight w:val="375"/>
        </w:trPr>
        <w:tc>
          <w:tcPr>
            <w:tcW w:w="611" w:type="dxa"/>
            <w:vMerge/>
            <w:tcBorders>
              <w:top w:val="single" w:sz="4" w:space="0" w:color="auto"/>
              <w:left w:val="single" w:sz="4" w:space="0" w:color="auto"/>
              <w:bottom w:val="single" w:sz="4" w:space="0" w:color="000000"/>
              <w:right w:val="single" w:sz="4" w:space="0" w:color="auto"/>
            </w:tcBorders>
            <w:vAlign w:val="center"/>
            <w:hideMark/>
          </w:tcPr>
          <w:p w14:paraId="22573528"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162" w:type="dxa"/>
            <w:vMerge/>
            <w:tcBorders>
              <w:top w:val="nil"/>
              <w:left w:val="single" w:sz="4" w:space="0" w:color="auto"/>
              <w:bottom w:val="single" w:sz="4" w:space="0" w:color="000000"/>
              <w:right w:val="single" w:sz="4" w:space="0" w:color="auto"/>
            </w:tcBorders>
            <w:vAlign w:val="center"/>
            <w:hideMark/>
          </w:tcPr>
          <w:p w14:paraId="069EF33C"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268" w:type="dxa"/>
            <w:tcBorders>
              <w:top w:val="nil"/>
              <w:left w:val="nil"/>
              <w:bottom w:val="single" w:sz="4" w:space="0" w:color="auto"/>
              <w:right w:val="single" w:sz="4" w:space="0" w:color="auto"/>
            </w:tcBorders>
            <w:shd w:val="clear" w:color="000000" w:fill="FFFFFF"/>
            <w:noWrap/>
            <w:hideMark/>
          </w:tcPr>
          <w:p w14:paraId="1AE60503" w14:textId="77777777" w:rsidR="00AF5FE0" w:rsidRPr="00E11C22" w:rsidRDefault="00AF5FE0" w:rsidP="00E326C1">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4</w:t>
            </w:r>
            <w:r w:rsidRPr="00910608">
              <w:rPr>
                <w:rFonts w:ascii="Times New Roman" w:eastAsia="Times New Roman" w:hAnsi="Times New Roman"/>
                <w:color w:val="000000"/>
                <w:sz w:val="20"/>
                <w:szCs w:val="20"/>
                <w:lang w:eastAsia="lt-LT"/>
              </w:rPr>
              <w:t>0 ha</w:t>
            </w:r>
          </w:p>
        </w:tc>
        <w:tc>
          <w:tcPr>
            <w:tcW w:w="5196" w:type="dxa"/>
            <w:tcBorders>
              <w:top w:val="single" w:sz="4" w:space="0" w:color="auto"/>
              <w:left w:val="nil"/>
              <w:bottom w:val="single" w:sz="4" w:space="0" w:color="auto"/>
              <w:right w:val="single" w:sz="4" w:space="0" w:color="000000"/>
            </w:tcBorders>
            <w:shd w:val="clear" w:color="000000" w:fill="FFFFFF"/>
            <w:hideMark/>
          </w:tcPr>
          <w:p w14:paraId="055B111F"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roofErr w:type="spellStart"/>
            <w:r w:rsidRPr="00910608">
              <w:rPr>
                <w:rFonts w:ascii="Times New Roman" w:eastAsia="Times New Roman" w:hAnsi="Times New Roman"/>
                <w:color w:val="000000"/>
                <w:sz w:val="20"/>
                <w:szCs w:val="20"/>
                <w:lang w:eastAsia="lt-LT"/>
              </w:rPr>
              <w:t>vienaskiltėms</w:t>
            </w:r>
            <w:proofErr w:type="spellEnd"/>
            <w:r w:rsidRPr="00910608">
              <w:rPr>
                <w:rFonts w:ascii="Times New Roman" w:eastAsia="Times New Roman" w:hAnsi="Times New Roman"/>
                <w:color w:val="000000"/>
                <w:sz w:val="20"/>
                <w:szCs w:val="20"/>
                <w:lang w:eastAsia="lt-LT"/>
              </w:rPr>
              <w:t xml:space="preserve"> piktžolėms (dirvinė </w:t>
            </w:r>
            <w:proofErr w:type="spellStart"/>
            <w:r w:rsidRPr="00910608">
              <w:rPr>
                <w:rFonts w:ascii="Times New Roman" w:eastAsia="Times New Roman" w:hAnsi="Times New Roman"/>
                <w:color w:val="000000"/>
                <w:sz w:val="20"/>
                <w:szCs w:val="20"/>
                <w:lang w:eastAsia="lt-LT"/>
              </w:rPr>
              <w:t>smilguolė</w:t>
            </w:r>
            <w:proofErr w:type="spellEnd"/>
            <w:r w:rsidRPr="00910608">
              <w:rPr>
                <w:rFonts w:ascii="Times New Roman" w:eastAsia="Times New Roman" w:hAnsi="Times New Roman"/>
                <w:color w:val="000000"/>
                <w:sz w:val="20"/>
                <w:szCs w:val="20"/>
                <w:lang w:eastAsia="lt-LT"/>
              </w:rPr>
              <w:t>, vienmetė miglė) naikinti</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11AC7B40" w14:textId="77777777" w:rsidR="00AF5FE0" w:rsidRDefault="00AF5FE0" w:rsidP="00E326C1">
            <w:pPr>
              <w:spacing w:after="0" w:line="240" w:lineRule="auto"/>
              <w:rPr>
                <w:rFonts w:ascii="Times New Roman" w:eastAsia="Times New Roman" w:hAnsi="Times New Roman"/>
                <w:color w:val="000000"/>
                <w:sz w:val="20"/>
                <w:szCs w:val="20"/>
                <w:lang w:eastAsia="lt-LT"/>
              </w:rPr>
            </w:pPr>
          </w:p>
          <w:p w14:paraId="21010771"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Avoxa</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12A3E8" w14:textId="58268C64"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7D3FA14" w14:textId="59E4CB6B" w:rsidR="00AF5FE0" w:rsidRPr="00E11C22" w:rsidRDefault="00AF5FE0" w:rsidP="00E326C1">
            <w:pPr>
              <w:spacing w:after="0" w:line="240" w:lineRule="auto"/>
              <w:rPr>
                <w:rFonts w:ascii="Times New Roman" w:eastAsia="Times New Roman" w:hAnsi="Times New Roman"/>
                <w:color w:val="000000"/>
                <w:sz w:val="20"/>
                <w:szCs w:val="20"/>
                <w:lang w:eastAsia="lt-LT"/>
              </w:rPr>
            </w:pPr>
          </w:p>
        </w:tc>
      </w:tr>
      <w:tr w:rsidR="00AF5FE0" w:rsidRPr="00784A37" w14:paraId="22C8474A" w14:textId="77777777" w:rsidTr="00D256EC">
        <w:trPr>
          <w:trHeight w:val="570"/>
        </w:trPr>
        <w:tc>
          <w:tcPr>
            <w:tcW w:w="611" w:type="dxa"/>
            <w:tcBorders>
              <w:top w:val="nil"/>
              <w:left w:val="single" w:sz="4" w:space="0" w:color="auto"/>
              <w:bottom w:val="single" w:sz="4" w:space="0" w:color="auto"/>
              <w:right w:val="nil"/>
            </w:tcBorders>
            <w:shd w:val="clear" w:color="000000" w:fill="FFFFFF"/>
            <w:noWrap/>
            <w:hideMark/>
          </w:tcPr>
          <w:p w14:paraId="2149E7AD" w14:textId="77777777" w:rsidR="00AF5FE0" w:rsidRPr="00E11C22" w:rsidRDefault="00AF5FE0" w:rsidP="00E326C1">
            <w:pPr>
              <w:spacing w:after="0" w:line="240" w:lineRule="auto"/>
              <w:jc w:val="center"/>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2</w:t>
            </w:r>
            <w:r>
              <w:rPr>
                <w:rFonts w:ascii="Times New Roman" w:eastAsia="Times New Roman" w:hAnsi="Times New Roman"/>
                <w:color w:val="000000"/>
                <w:sz w:val="20"/>
                <w:szCs w:val="20"/>
                <w:lang w:eastAsia="lt-LT"/>
              </w:rPr>
              <w:t>.</w:t>
            </w:r>
          </w:p>
        </w:tc>
        <w:tc>
          <w:tcPr>
            <w:tcW w:w="1162" w:type="dxa"/>
            <w:tcBorders>
              <w:top w:val="nil"/>
              <w:left w:val="single" w:sz="4" w:space="0" w:color="auto"/>
              <w:bottom w:val="single" w:sz="4" w:space="0" w:color="auto"/>
              <w:right w:val="single" w:sz="4" w:space="0" w:color="auto"/>
            </w:tcBorders>
            <w:shd w:val="clear" w:color="000000" w:fill="FFFFFF"/>
            <w:hideMark/>
          </w:tcPr>
          <w:p w14:paraId="2B49AC98"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Ž. miežiai, avižos</w:t>
            </w:r>
          </w:p>
        </w:tc>
        <w:tc>
          <w:tcPr>
            <w:tcW w:w="1268" w:type="dxa"/>
            <w:tcBorders>
              <w:top w:val="nil"/>
              <w:left w:val="nil"/>
              <w:bottom w:val="single" w:sz="4" w:space="0" w:color="auto"/>
              <w:right w:val="single" w:sz="4" w:space="0" w:color="auto"/>
            </w:tcBorders>
            <w:shd w:val="clear" w:color="000000" w:fill="FFFFFF"/>
            <w:noWrap/>
            <w:hideMark/>
          </w:tcPr>
          <w:p w14:paraId="446F0767" w14:textId="77777777" w:rsidR="00AF5FE0" w:rsidRPr="00E11C22" w:rsidRDefault="00AF5FE0" w:rsidP="00E326C1">
            <w:pPr>
              <w:spacing w:after="0" w:line="240" w:lineRule="auto"/>
              <w:jc w:val="center"/>
              <w:rPr>
                <w:rFonts w:ascii="Times New Roman" w:eastAsia="Times New Roman" w:hAnsi="Times New Roman"/>
                <w:sz w:val="20"/>
                <w:szCs w:val="20"/>
                <w:lang w:eastAsia="lt-LT"/>
              </w:rPr>
            </w:pPr>
            <w:r w:rsidRPr="00910608">
              <w:rPr>
                <w:rFonts w:ascii="Times New Roman" w:eastAsia="Times New Roman" w:hAnsi="Times New Roman"/>
                <w:sz w:val="20"/>
                <w:szCs w:val="20"/>
                <w:lang w:eastAsia="lt-LT"/>
              </w:rPr>
              <w:t>10 ha</w:t>
            </w:r>
          </w:p>
        </w:tc>
        <w:tc>
          <w:tcPr>
            <w:tcW w:w="5196" w:type="dxa"/>
            <w:tcBorders>
              <w:top w:val="single" w:sz="4" w:space="0" w:color="auto"/>
              <w:left w:val="nil"/>
              <w:bottom w:val="single" w:sz="4" w:space="0" w:color="auto"/>
              <w:right w:val="single" w:sz="4" w:space="0" w:color="000000"/>
            </w:tcBorders>
            <w:shd w:val="clear" w:color="000000" w:fill="FFFFFF"/>
            <w:hideMark/>
          </w:tcPr>
          <w:p w14:paraId="727BDF7E"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vienmetėms ir daugiametėms dviskiltėms piktžolėms naikinti</w:t>
            </w:r>
          </w:p>
        </w:tc>
        <w:tc>
          <w:tcPr>
            <w:tcW w:w="2977" w:type="dxa"/>
            <w:tcBorders>
              <w:top w:val="single" w:sz="4" w:space="0" w:color="auto"/>
              <w:left w:val="nil"/>
              <w:bottom w:val="single" w:sz="4" w:space="0" w:color="auto"/>
              <w:right w:val="single" w:sz="4" w:space="0" w:color="000000"/>
            </w:tcBorders>
            <w:shd w:val="clear" w:color="000000" w:fill="FFFFFF"/>
          </w:tcPr>
          <w:p w14:paraId="1539E641" w14:textId="77777777" w:rsidR="00AF5FE0" w:rsidRDefault="00AF5FE0" w:rsidP="00E326C1">
            <w:pPr>
              <w:spacing w:after="0" w:line="240" w:lineRule="auto"/>
              <w:rPr>
                <w:rFonts w:ascii="Times New Roman" w:eastAsia="Times New Roman" w:hAnsi="Times New Roman"/>
                <w:color w:val="000000"/>
                <w:sz w:val="20"/>
                <w:szCs w:val="20"/>
                <w:lang w:eastAsia="lt-LT"/>
              </w:rPr>
            </w:pPr>
          </w:p>
          <w:p w14:paraId="6942FA4B"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Elegant</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255157EF" w14:textId="395CA1B6"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auto"/>
            </w:tcBorders>
            <w:shd w:val="clear" w:color="auto" w:fill="A6A6A6" w:themeFill="background1" w:themeFillShade="A6"/>
          </w:tcPr>
          <w:p w14:paraId="72D2F9DB" w14:textId="31B494CA" w:rsidR="00AF5FE0" w:rsidRPr="00E11C22" w:rsidRDefault="00AF5FE0" w:rsidP="00E326C1">
            <w:pPr>
              <w:spacing w:after="0" w:line="240" w:lineRule="auto"/>
              <w:rPr>
                <w:rFonts w:ascii="Times New Roman" w:eastAsia="Times New Roman" w:hAnsi="Times New Roman"/>
                <w:color w:val="000000"/>
                <w:sz w:val="20"/>
                <w:szCs w:val="20"/>
                <w:lang w:eastAsia="lt-LT"/>
              </w:rPr>
            </w:pPr>
          </w:p>
        </w:tc>
      </w:tr>
      <w:tr w:rsidR="00AF5FE0" w:rsidRPr="00784A37" w14:paraId="4E06CD5D" w14:textId="77777777" w:rsidTr="00D256EC">
        <w:trPr>
          <w:trHeight w:val="375"/>
        </w:trPr>
        <w:tc>
          <w:tcPr>
            <w:tcW w:w="61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86397C1" w14:textId="77777777" w:rsidR="00AF5FE0" w:rsidRPr="00E11C22" w:rsidRDefault="00AF5FE0" w:rsidP="00E326C1">
            <w:pPr>
              <w:spacing w:after="0" w:line="240" w:lineRule="auto"/>
              <w:jc w:val="center"/>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3</w:t>
            </w:r>
            <w:r>
              <w:rPr>
                <w:rFonts w:ascii="Times New Roman" w:eastAsia="Times New Roman" w:hAnsi="Times New Roman"/>
                <w:color w:val="000000"/>
                <w:sz w:val="20"/>
                <w:szCs w:val="20"/>
                <w:lang w:eastAsia="lt-LT"/>
              </w:rPr>
              <w:t>.</w:t>
            </w:r>
          </w:p>
        </w:tc>
        <w:tc>
          <w:tcPr>
            <w:tcW w:w="11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FC1B7F5"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V. kviečiai</w:t>
            </w:r>
          </w:p>
        </w:tc>
        <w:tc>
          <w:tcPr>
            <w:tcW w:w="1268" w:type="dxa"/>
            <w:tcBorders>
              <w:top w:val="nil"/>
              <w:left w:val="nil"/>
              <w:bottom w:val="single" w:sz="4" w:space="0" w:color="auto"/>
              <w:right w:val="single" w:sz="4" w:space="0" w:color="auto"/>
            </w:tcBorders>
            <w:shd w:val="clear" w:color="000000" w:fill="FFFFFF"/>
            <w:noWrap/>
            <w:hideMark/>
          </w:tcPr>
          <w:p w14:paraId="65BAFAC2" w14:textId="77777777" w:rsidR="00AF5FE0" w:rsidRPr="00E11C22" w:rsidRDefault="00AF5FE0" w:rsidP="00E326C1">
            <w:pPr>
              <w:spacing w:after="0" w:line="240" w:lineRule="auto"/>
              <w:jc w:val="center"/>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20 ha</w:t>
            </w:r>
          </w:p>
        </w:tc>
        <w:tc>
          <w:tcPr>
            <w:tcW w:w="5196" w:type="dxa"/>
            <w:tcBorders>
              <w:top w:val="single" w:sz="4" w:space="0" w:color="auto"/>
              <w:left w:val="nil"/>
              <w:bottom w:val="single" w:sz="4" w:space="0" w:color="auto"/>
              <w:right w:val="single" w:sz="4" w:space="0" w:color="000000"/>
            </w:tcBorders>
            <w:shd w:val="clear" w:color="000000" w:fill="FFFFFF"/>
            <w:hideMark/>
          </w:tcPr>
          <w:p w14:paraId="5132CCA0"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dviskiltėms plačialapėms piktžolėms (balandos, usnys, pienės) naikinti</w:t>
            </w:r>
          </w:p>
        </w:tc>
        <w:tc>
          <w:tcPr>
            <w:tcW w:w="2977" w:type="dxa"/>
            <w:tcBorders>
              <w:top w:val="single" w:sz="4" w:space="0" w:color="auto"/>
              <w:left w:val="nil"/>
              <w:bottom w:val="single" w:sz="4" w:space="0" w:color="auto"/>
              <w:right w:val="single" w:sz="4" w:space="0" w:color="000000"/>
            </w:tcBorders>
            <w:shd w:val="clear" w:color="000000" w:fill="FFFFFF"/>
          </w:tcPr>
          <w:p w14:paraId="24E10266" w14:textId="77777777" w:rsidR="00AF5FE0" w:rsidRDefault="00AF5FE0" w:rsidP="00E326C1">
            <w:pPr>
              <w:spacing w:after="0" w:line="240" w:lineRule="auto"/>
              <w:rPr>
                <w:rFonts w:ascii="Times New Roman" w:eastAsia="Times New Roman" w:hAnsi="Times New Roman"/>
                <w:color w:val="000000"/>
                <w:sz w:val="20"/>
                <w:szCs w:val="20"/>
                <w:lang w:eastAsia="lt-LT"/>
              </w:rPr>
            </w:pPr>
          </w:p>
          <w:p w14:paraId="6725C896"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 xml:space="preserve">MCPA </w:t>
            </w:r>
            <w:proofErr w:type="spellStart"/>
            <w:r>
              <w:rPr>
                <w:rFonts w:ascii="Times New Roman" w:eastAsia="Times New Roman" w:hAnsi="Times New Roman"/>
                <w:color w:val="000000"/>
                <w:sz w:val="20"/>
                <w:szCs w:val="20"/>
                <w:lang w:eastAsia="lt-LT"/>
              </w:rPr>
              <w:t>supper</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51F4F54E" w14:textId="77BCE2C5"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000000"/>
            </w:tcBorders>
            <w:shd w:val="clear" w:color="auto" w:fill="A6A6A6" w:themeFill="background1" w:themeFillShade="A6"/>
          </w:tcPr>
          <w:p w14:paraId="14F9CBA9" w14:textId="24549428" w:rsidR="00AF5FE0" w:rsidRPr="00E11C22" w:rsidRDefault="00AF5FE0" w:rsidP="00E326C1">
            <w:pPr>
              <w:spacing w:after="0" w:line="240" w:lineRule="auto"/>
              <w:rPr>
                <w:rFonts w:ascii="Times New Roman" w:eastAsia="Times New Roman" w:hAnsi="Times New Roman"/>
                <w:color w:val="000000"/>
                <w:sz w:val="20"/>
                <w:szCs w:val="20"/>
                <w:lang w:eastAsia="lt-LT"/>
              </w:rPr>
            </w:pPr>
          </w:p>
        </w:tc>
      </w:tr>
      <w:tr w:rsidR="00AF5FE0" w:rsidRPr="00784A37" w14:paraId="28BEB31C" w14:textId="77777777" w:rsidTr="00D256EC">
        <w:trPr>
          <w:trHeight w:val="360"/>
        </w:trPr>
        <w:tc>
          <w:tcPr>
            <w:tcW w:w="611" w:type="dxa"/>
            <w:vMerge/>
            <w:tcBorders>
              <w:top w:val="nil"/>
              <w:left w:val="single" w:sz="4" w:space="0" w:color="auto"/>
              <w:bottom w:val="single" w:sz="4" w:space="0" w:color="000000"/>
              <w:right w:val="single" w:sz="4" w:space="0" w:color="auto"/>
            </w:tcBorders>
            <w:vAlign w:val="center"/>
            <w:hideMark/>
          </w:tcPr>
          <w:p w14:paraId="760140BF"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162" w:type="dxa"/>
            <w:vMerge/>
            <w:tcBorders>
              <w:top w:val="nil"/>
              <w:left w:val="single" w:sz="4" w:space="0" w:color="auto"/>
              <w:bottom w:val="single" w:sz="4" w:space="0" w:color="000000"/>
              <w:right w:val="single" w:sz="4" w:space="0" w:color="auto"/>
            </w:tcBorders>
            <w:vAlign w:val="center"/>
            <w:hideMark/>
          </w:tcPr>
          <w:p w14:paraId="291DE908"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268" w:type="dxa"/>
            <w:tcBorders>
              <w:top w:val="nil"/>
              <w:left w:val="nil"/>
              <w:bottom w:val="single" w:sz="4" w:space="0" w:color="auto"/>
              <w:right w:val="single" w:sz="4" w:space="0" w:color="auto"/>
            </w:tcBorders>
            <w:shd w:val="clear" w:color="000000" w:fill="FFFFFF"/>
            <w:noWrap/>
            <w:hideMark/>
          </w:tcPr>
          <w:p w14:paraId="7B81A54E" w14:textId="77777777" w:rsidR="00AF5FE0" w:rsidRPr="00E11C22" w:rsidRDefault="00AF5FE0" w:rsidP="00E326C1">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50</w:t>
            </w:r>
            <w:r w:rsidRPr="00910608">
              <w:rPr>
                <w:rFonts w:ascii="Times New Roman" w:eastAsia="Times New Roman" w:hAnsi="Times New Roman"/>
                <w:color w:val="000000"/>
                <w:sz w:val="20"/>
                <w:szCs w:val="20"/>
                <w:lang w:eastAsia="lt-LT"/>
              </w:rPr>
              <w:t xml:space="preserve"> ha</w:t>
            </w:r>
          </w:p>
        </w:tc>
        <w:tc>
          <w:tcPr>
            <w:tcW w:w="5196" w:type="dxa"/>
            <w:tcBorders>
              <w:top w:val="single" w:sz="4" w:space="0" w:color="auto"/>
              <w:left w:val="nil"/>
              <w:bottom w:val="single" w:sz="4" w:space="0" w:color="auto"/>
              <w:right w:val="single" w:sz="4" w:space="0" w:color="000000"/>
            </w:tcBorders>
            <w:shd w:val="clear" w:color="000000" w:fill="FFFFFF"/>
            <w:hideMark/>
          </w:tcPr>
          <w:p w14:paraId="37AF9387"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 xml:space="preserve">vienmetėms ir daugiametėms dviskiltėms piktžolėms naikinti </w:t>
            </w:r>
          </w:p>
        </w:tc>
        <w:tc>
          <w:tcPr>
            <w:tcW w:w="2977" w:type="dxa"/>
            <w:tcBorders>
              <w:top w:val="single" w:sz="4" w:space="0" w:color="auto"/>
              <w:left w:val="nil"/>
              <w:bottom w:val="single" w:sz="4" w:space="0" w:color="auto"/>
              <w:right w:val="single" w:sz="4" w:space="0" w:color="000000"/>
            </w:tcBorders>
            <w:shd w:val="clear" w:color="000000" w:fill="FFFFFF"/>
          </w:tcPr>
          <w:p w14:paraId="65BB74FD" w14:textId="77777777" w:rsidR="00AF5FE0" w:rsidRDefault="00AF5FE0" w:rsidP="00E326C1">
            <w:pPr>
              <w:spacing w:after="0" w:line="240" w:lineRule="auto"/>
              <w:rPr>
                <w:rFonts w:ascii="Times New Roman" w:eastAsia="Times New Roman" w:hAnsi="Times New Roman"/>
                <w:color w:val="000000"/>
                <w:sz w:val="20"/>
                <w:szCs w:val="20"/>
                <w:lang w:eastAsia="lt-LT"/>
              </w:rPr>
            </w:pPr>
          </w:p>
          <w:p w14:paraId="6383EAAB"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Elegant</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4F78645C" w14:textId="5BC48E48"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000000"/>
            </w:tcBorders>
            <w:shd w:val="clear" w:color="auto" w:fill="A6A6A6" w:themeFill="background1" w:themeFillShade="A6"/>
          </w:tcPr>
          <w:p w14:paraId="4BC391D7" w14:textId="1E935280" w:rsidR="00AF5FE0" w:rsidRPr="00E11C22" w:rsidRDefault="00AF5FE0" w:rsidP="00E326C1">
            <w:pPr>
              <w:spacing w:after="0" w:line="240" w:lineRule="auto"/>
              <w:rPr>
                <w:rFonts w:ascii="Times New Roman" w:eastAsia="Times New Roman" w:hAnsi="Times New Roman"/>
                <w:color w:val="000000"/>
                <w:sz w:val="20"/>
                <w:szCs w:val="20"/>
                <w:lang w:eastAsia="lt-LT"/>
              </w:rPr>
            </w:pPr>
          </w:p>
        </w:tc>
      </w:tr>
      <w:tr w:rsidR="00AF5FE0" w:rsidRPr="00784A37" w14:paraId="6D13FC16" w14:textId="77777777" w:rsidTr="00D256EC">
        <w:trPr>
          <w:trHeight w:val="360"/>
        </w:trPr>
        <w:tc>
          <w:tcPr>
            <w:tcW w:w="611" w:type="dxa"/>
            <w:vMerge/>
            <w:tcBorders>
              <w:top w:val="nil"/>
              <w:left w:val="single" w:sz="4" w:space="0" w:color="auto"/>
              <w:bottom w:val="single" w:sz="4" w:space="0" w:color="000000"/>
              <w:right w:val="single" w:sz="4" w:space="0" w:color="auto"/>
            </w:tcBorders>
            <w:vAlign w:val="center"/>
            <w:hideMark/>
          </w:tcPr>
          <w:p w14:paraId="36E9F005"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162" w:type="dxa"/>
            <w:vMerge/>
            <w:tcBorders>
              <w:top w:val="nil"/>
              <w:left w:val="single" w:sz="4" w:space="0" w:color="auto"/>
              <w:bottom w:val="single" w:sz="4" w:space="0" w:color="000000"/>
              <w:right w:val="single" w:sz="4" w:space="0" w:color="auto"/>
            </w:tcBorders>
            <w:vAlign w:val="center"/>
            <w:hideMark/>
          </w:tcPr>
          <w:p w14:paraId="47A9C828"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268" w:type="dxa"/>
            <w:tcBorders>
              <w:top w:val="nil"/>
              <w:left w:val="nil"/>
              <w:bottom w:val="single" w:sz="4" w:space="0" w:color="auto"/>
              <w:right w:val="single" w:sz="4" w:space="0" w:color="auto"/>
            </w:tcBorders>
            <w:shd w:val="clear" w:color="000000" w:fill="FFFFFF"/>
            <w:noWrap/>
            <w:hideMark/>
          </w:tcPr>
          <w:p w14:paraId="5770864A" w14:textId="77777777" w:rsidR="00AF5FE0" w:rsidRPr="00E11C22" w:rsidRDefault="00AF5FE0" w:rsidP="00E326C1">
            <w:pPr>
              <w:spacing w:after="0" w:line="240" w:lineRule="auto"/>
              <w:jc w:val="center"/>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20 ha</w:t>
            </w:r>
          </w:p>
        </w:tc>
        <w:tc>
          <w:tcPr>
            <w:tcW w:w="5196" w:type="dxa"/>
            <w:tcBorders>
              <w:top w:val="single" w:sz="4" w:space="0" w:color="auto"/>
              <w:left w:val="nil"/>
              <w:bottom w:val="single" w:sz="4" w:space="0" w:color="auto"/>
              <w:right w:val="single" w:sz="4" w:space="0" w:color="000000"/>
            </w:tcBorders>
            <w:shd w:val="clear" w:color="000000" w:fill="FFFFFF"/>
            <w:noWrap/>
            <w:hideMark/>
          </w:tcPr>
          <w:p w14:paraId="12DCA3F8"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 xml:space="preserve">vienmetėms </w:t>
            </w:r>
            <w:proofErr w:type="spellStart"/>
            <w:r w:rsidRPr="00910608">
              <w:rPr>
                <w:rFonts w:ascii="Times New Roman" w:eastAsia="Times New Roman" w:hAnsi="Times New Roman"/>
                <w:color w:val="000000"/>
                <w:sz w:val="20"/>
                <w:szCs w:val="20"/>
                <w:lang w:eastAsia="lt-LT"/>
              </w:rPr>
              <w:t>vienaskiltėms</w:t>
            </w:r>
            <w:proofErr w:type="spellEnd"/>
            <w:r w:rsidRPr="00910608">
              <w:rPr>
                <w:rFonts w:ascii="Times New Roman" w:eastAsia="Times New Roman" w:hAnsi="Times New Roman"/>
                <w:color w:val="000000"/>
                <w:sz w:val="20"/>
                <w:szCs w:val="20"/>
                <w:lang w:eastAsia="lt-LT"/>
              </w:rPr>
              <w:t xml:space="preserve"> piktžolėms ( </w:t>
            </w:r>
            <w:proofErr w:type="spellStart"/>
            <w:r w:rsidRPr="00910608">
              <w:rPr>
                <w:rFonts w:ascii="Times New Roman" w:eastAsia="Times New Roman" w:hAnsi="Times New Roman"/>
                <w:color w:val="000000"/>
                <w:sz w:val="20"/>
                <w:szCs w:val="20"/>
                <w:lang w:eastAsia="lt-LT"/>
              </w:rPr>
              <w:t>rietmenė,tuščioji</w:t>
            </w:r>
            <w:proofErr w:type="spellEnd"/>
            <w:r w:rsidRPr="00910608">
              <w:rPr>
                <w:rFonts w:ascii="Times New Roman" w:eastAsia="Times New Roman" w:hAnsi="Times New Roman"/>
                <w:color w:val="000000"/>
                <w:sz w:val="20"/>
                <w:szCs w:val="20"/>
                <w:lang w:eastAsia="lt-LT"/>
              </w:rPr>
              <w:t xml:space="preserve"> aviža) naikinti</w:t>
            </w:r>
          </w:p>
        </w:tc>
        <w:tc>
          <w:tcPr>
            <w:tcW w:w="2977" w:type="dxa"/>
            <w:tcBorders>
              <w:top w:val="single" w:sz="4" w:space="0" w:color="auto"/>
              <w:left w:val="nil"/>
              <w:bottom w:val="single" w:sz="4" w:space="0" w:color="auto"/>
              <w:right w:val="single" w:sz="4" w:space="0" w:color="000000"/>
            </w:tcBorders>
            <w:shd w:val="clear" w:color="000000" w:fill="FFFFFF"/>
          </w:tcPr>
          <w:p w14:paraId="358B27D4" w14:textId="77777777" w:rsidR="00AF5FE0" w:rsidRDefault="00AF5FE0" w:rsidP="00E326C1">
            <w:pPr>
              <w:spacing w:after="0" w:line="240" w:lineRule="auto"/>
              <w:rPr>
                <w:rFonts w:ascii="Times New Roman" w:eastAsia="Times New Roman" w:hAnsi="Times New Roman"/>
                <w:color w:val="000000"/>
                <w:sz w:val="20"/>
                <w:szCs w:val="20"/>
                <w:lang w:eastAsia="lt-LT"/>
              </w:rPr>
            </w:pPr>
          </w:p>
          <w:p w14:paraId="3683B57A"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Axial</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25E93691" w14:textId="14D0B306"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000000"/>
            </w:tcBorders>
            <w:shd w:val="clear" w:color="auto" w:fill="A6A6A6" w:themeFill="background1" w:themeFillShade="A6"/>
          </w:tcPr>
          <w:p w14:paraId="4E2142FE" w14:textId="25709B56" w:rsidR="00AF5FE0" w:rsidRPr="00E11C22" w:rsidRDefault="00AF5FE0" w:rsidP="00E326C1">
            <w:pPr>
              <w:spacing w:after="0" w:line="240" w:lineRule="auto"/>
              <w:rPr>
                <w:rFonts w:ascii="Times New Roman" w:eastAsia="Times New Roman" w:hAnsi="Times New Roman"/>
                <w:color w:val="000000"/>
                <w:sz w:val="20"/>
                <w:szCs w:val="20"/>
                <w:lang w:eastAsia="lt-LT"/>
              </w:rPr>
            </w:pPr>
          </w:p>
        </w:tc>
      </w:tr>
      <w:tr w:rsidR="00AF5FE0" w:rsidRPr="00784A37" w14:paraId="700E3D0F" w14:textId="77777777" w:rsidTr="00D256EC">
        <w:trPr>
          <w:trHeight w:val="330"/>
        </w:trPr>
        <w:tc>
          <w:tcPr>
            <w:tcW w:w="61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2BAD4D3" w14:textId="77777777" w:rsidR="00AF5FE0" w:rsidRPr="00E11C22" w:rsidRDefault="00AF5FE0" w:rsidP="00E326C1">
            <w:pPr>
              <w:spacing w:after="0" w:line="240" w:lineRule="auto"/>
              <w:jc w:val="center"/>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4</w:t>
            </w:r>
            <w:r>
              <w:rPr>
                <w:rFonts w:ascii="Times New Roman" w:eastAsia="Times New Roman" w:hAnsi="Times New Roman"/>
                <w:color w:val="000000"/>
                <w:sz w:val="20"/>
                <w:szCs w:val="20"/>
                <w:lang w:eastAsia="lt-LT"/>
              </w:rPr>
              <w:t>.</w:t>
            </w:r>
          </w:p>
        </w:tc>
        <w:tc>
          <w:tcPr>
            <w:tcW w:w="116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4836DCE"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Žirniai, pupos</w:t>
            </w:r>
          </w:p>
        </w:tc>
        <w:tc>
          <w:tcPr>
            <w:tcW w:w="1268" w:type="dxa"/>
            <w:tcBorders>
              <w:top w:val="single" w:sz="4" w:space="0" w:color="auto"/>
              <w:left w:val="nil"/>
              <w:bottom w:val="single" w:sz="4" w:space="0" w:color="auto"/>
              <w:right w:val="single" w:sz="4" w:space="0" w:color="auto"/>
            </w:tcBorders>
            <w:shd w:val="clear" w:color="000000" w:fill="FFFFFF"/>
            <w:noWrap/>
            <w:hideMark/>
          </w:tcPr>
          <w:p w14:paraId="011858CC" w14:textId="77777777" w:rsidR="00AF5FE0" w:rsidRPr="00E11C22" w:rsidRDefault="00AF5FE0" w:rsidP="00AD7A38">
            <w:pPr>
              <w:spacing w:after="0" w:line="240" w:lineRule="auto"/>
              <w:jc w:val="center"/>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10 ha</w:t>
            </w:r>
          </w:p>
        </w:tc>
        <w:tc>
          <w:tcPr>
            <w:tcW w:w="5196" w:type="dxa"/>
            <w:tcBorders>
              <w:top w:val="single" w:sz="4" w:space="0" w:color="auto"/>
              <w:left w:val="nil"/>
              <w:bottom w:val="single" w:sz="4" w:space="0" w:color="auto"/>
              <w:right w:val="single" w:sz="4" w:space="0" w:color="000000"/>
            </w:tcBorders>
            <w:shd w:val="clear" w:color="000000" w:fill="FFFFFF"/>
            <w:hideMark/>
          </w:tcPr>
          <w:p w14:paraId="1E133F3C" w14:textId="77777777" w:rsidR="00AF5FE0" w:rsidRPr="00E11C22" w:rsidRDefault="00AF5FE0" w:rsidP="00AD7A38">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vienmetėms ir daugiametėms piktžolėms naikinti (naudojama augalams sudygus) BBCH 13-19</w:t>
            </w:r>
          </w:p>
        </w:tc>
        <w:tc>
          <w:tcPr>
            <w:tcW w:w="2977" w:type="dxa"/>
            <w:tcBorders>
              <w:top w:val="single" w:sz="4" w:space="0" w:color="auto"/>
              <w:left w:val="nil"/>
              <w:bottom w:val="single" w:sz="4" w:space="0" w:color="auto"/>
              <w:right w:val="single" w:sz="4" w:space="0" w:color="000000"/>
            </w:tcBorders>
            <w:shd w:val="clear" w:color="000000" w:fill="FFFFFF"/>
          </w:tcPr>
          <w:p w14:paraId="636DB251" w14:textId="77777777" w:rsidR="00AF5FE0" w:rsidRDefault="00AF5FE0" w:rsidP="00E326C1">
            <w:pPr>
              <w:spacing w:after="0" w:line="240" w:lineRule="auto"/>
              <w:rPr>
                <w:rFonts w:ascii="Times New Roman" w:eastAsia="Times New Roman" w:hAnsi="Times New Roman"/>
                <w:color w:val="000000"/>
                <w:sz w:val="20"/>
                <w:szCs w:val="20"/>
                <w:lang w:eastAsia="lt-LT"/>
              </w:rPr>
            </w:pPr>
          </w:p>
          <w:p w14:paraId="025ECABF" w14:textId="77777777" w:rsidR="00AF5FE0" w:rsidRDefault="00AF5FE0" w:rsidP="00E326C1">
            <w:pPr>
              <w:spacing w:after="0" w:line="240" w:lineRule="auto"/>
              <w:rPr>
                <w:rFonts w:ascii="Times New Roman" w:eastAsia="Times New Roman" w:hAnsi="Times New Roman"/>
                <w:color w:val="000000"/>
                <w:sz w:val="20"/>
                <w:szCs w:val="20"/>
                <w:lang w:eastAsia="lt-LT"/>
              </w:rPr>
            </w:pPr>
          </w:p>
          <w:p w14:paraId="0994C02E"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Stomp</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16FDD6DC" w14:textId="6C0407E2"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000000"/>
            </w:tcBorders>
            <w:shd w:val="clear" w:color="auto" w:fill="A6A6A6" w:themeFill="background1" w:themeFillShade="A6"/>
          </w:tcPr>
          <w:p w14:paraId="223BED60" w14:textId="71AF5A8A" w:rsidR="00AF5FE0" w:rsidRPr="00E11C22" w:rsidRDefault="00AF5FE0" w:rsidP="00E326C1">
            <w:pPr>
              <w:spacing w:after="0" w:line="240" w:lineRule="auto"/>
              <w:rPr>
                <w:rFonts w:ascii="Times New Roman" w:eastAsia="Times New Roman" w:hAnsi="Times New Roman"/>
                <w:color w:val="000000"/>
                <w:sz w:val="20"/>
                <w:szCs w:val="20"/>
                <w:lang w:eastAsia="lt-LT"/>
              </w:rPr>
            </w:pPr>
          </w:p>
        </w:tc>
      </w:tr>
      <w:tr w:rsidR="00AF5FE0" w:rsidRPr="00784A37" w14:paraId="1E646A47" w14:textId="77777777" w:rsidTr="00D256EC">
        <w:trPr>
          <w:trHeight w:val="480"/>
        </w:trPr>
        <w:tc>
          <w:tcPr>
            <w:tcW w:w="611" w:type="dxa"/>
            <w:vMerge/>
            <w:tcBorders>
              <w:top w:val="nil"/>
              <w:left w:val="single" w:sz="4" w:space="0" w:color="auto"/>
              <w:bottom w:val="single" w:sz="4" w:space="0" w:color="000000"/>
              <w:right w:val="single" w:sz="4" w:space="0" w:color="auto"/>
            </w:tcBorders>
            <w:vAlign w:val="center"/>
            <w:hideMark/>
          </w:tcPr>
          <w:p w14:paraId="6D4969B3"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162" w:type="dxa"/>
            <w:vMerge/>
            <w:tcBorders>
              <w:top w:val="nil"/>
              <w:left w:val="single" w:sz="4" w:space="0" w:color="auto"/>
              <w:bottom w:val="single" w:sz="4" w:space="0" w:color="auto"/>
              <w:right w:val="single" w:sz="4" w:space="0" w:color="auto"/>
            </w:tcBorders>
            <w:vAlign w:val="center"/>
            <w:hideMark/>
          </w:tcPr>
          <w:p w14:paraId="3468DE9B"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268" w:type="dxa"/>
            <w:tcBorders>
              <w:top w:val="nil"/>
              <w:left w:val="nil"/>
              <w:bottom w:val="single" w:sz="4" w:space="0" w:color="auto"/>
              <w:right w:val="single" w:sz="4" w:space="0" w:color="auto"/>
            </w:tcBorders>
            <w:shd w:val="clear" w:color="000000" w:fill="FFFFFF"/>
            <w:noWrap/>
            <w:hideMark/>
          </w:tcPr>
          <w:p w14:paraId="3630AD69" w14:textId="77777777" w:rsidR="00AF5FE0" w:rsidRPr="00E11C22" w:rsidRDefault="00AF5FE0" w:rsidP="00E326C1">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15</w:t>
            </w:r>
            <w:r w:rsidRPr="00910608">
              <w:rPr>
                <w:rFonts w:ascii="Times New Roman" w:eastAsia="Times New Roman" w:hAnsi="Times New Roman"/>
                <w:color w:val="000000"/>
                <w:sz w:val="20"/>
                <w:szCs w:val="20"/>
                <w:lang w:eastAsia="lt-LT"/>
              </w:rPr>
              <w:t xml:space="preserve"> ha</w:t>
            </w:r>
          </w:p>
        </w:tc>
        <w:tc>
          <w:tcPr>
            <w:tcW w:w="5196" w:type="dxa"/>
            <w:tcBorders>
              <w:top w:val="single" w:sz="4" w:space="0" w:color="auto"/>
              <w:left w:val="nil"/>
              <w:bottom w:val="single" w:sz="4" w:space="0" w:color="auto"/>
              <w:right w:val="single" w:sz="4" w:space="0" w:color="000000"/>
            </w:tcBorders>
            <w:shd w:val="clear" w:color="000000" w:fill="FFFFFF"/>
            <w:hideMark/>
          </w:tcPr>
          <w:p w14:paraId="04796B77"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vienmetėms ir daugiametėms dviskiltėms  piktžolėms naikinti ( naudojama iki žirnių, pupų sudygimo) BBCH 0-9</w:t>
            </w:r>
          </w:p>
        </w:tc>
        <w:tc>
          <w:tcPr>
            <w:tcW w:w="2977" w:type="dxa"/>
            <w:tcBorders>
              <w:top w:val="single" w:sz="4" w:space="0" w:color="auto"/>
              <w:left w:val="nil"/>
              <w:bottom w:val="single" w:sz="4" w:space="0" w:color="auto"/>
              <w:right w:val="single" w:sz="4" w:space="0" w:color="000000"/>
            </w:tcBorders>
            <w:shd w:val="clear" w:color="000000" w:fill="FFFFFF"/>
          </w:tcPr>
          <w:p w14:paraId="411C714C" w14:textId="77777777" w:rsidR="00AF5FE0" w:rsidRDefault="00AF5FE0" w:rsidP="00E326C1">
            <w:pPr>
              <w:spacing w:after="0" w:line="240" w:lineRule="auto"/>
              <w:rPr>
                <w:rFonts w:ascii="Times New Roman" w:eastAsia="Times New Roman" w:hAnsi="Times New Roman"/>
                <w:color w:val="000000"/>
                <w:sz w:val="20"/>
                <w:szCs w:val="20"/>
                <w:lang w:eastAsia="lt-LT"/>
              </w:rPr>
            </w:pPr>
          </w:p>
          <w:p w14:paraId="7B334BDE" w14:textId="77777777" w:rsidR="00AF5FE0" w:rsidRDefault="00AF5FE0" w:rsidP="00E326C1">
            <w:pPr>
              <w:spacing w:after="0" w:line="240" w:lineRule="auto"/>
              <w:rPr>
                <w:rFonts w:ascii="Times New Roman" w:eastAsia="Times New Roman" w:hAnsi="Times New Roman"/>
                <w:color w:val="000000"/>
                <w:sz w:val="20"/>
                <w:szCs w:val="20"/>
                <w:lang w:eastAsia="lt-LT"/>
              </w:rPr>
            </w:pPr>
          </w:p>
          <w:p w14:paraId="79F28CFD" w14:textId="77777777" w:rsidR="00AF5FE0" w:rsidRDefault="00AF5FE0" w:rsidP="00E326C1">
            <w:pPr>
              <w:spacing w:after="0" w:line="240" w:lineRule="auto"/>
              <w:rPr>
                <w:rFonts w:ascii="Times New Roman" w:eastAsia="Times New Roman" w:hAnsi="Times New Roman"/>
                <w:color w:val="000000"/>
                <w:sz w:val="20"/>
                <w:szCs w:val="20"/>
                <w:lang w:eastAsia="lt-LT"/>
              </w:rPr>
            </w:pPr>
          </w:p>
          <w:p w14:paraId="6917C42A"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Fenix</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5E8927FB" w14:textId="6F3160A2"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000000"/>
            </w:tcBorders>
            <w:shd w:val="clear" w:color="auto" w:fill="A6A6A6" w:themeFill="background1" w:themeFillShade="A6"/>
          </w:tcPr>
          <w:p w14:paraId="49DC2AD8" w14:textId="54551479" w:rsidR="00AF5FE0" w:rsidRPr="00E11C22" w:rsidRDefault="00AF5FE0" w:rsidP="00E326C1">
            <w:pPr>
              <w:spacing w:after="0" w:line="240" w:lineRule="auto"/>
              <w:rPr>
                <w:rFonts w:ascii="Times New Roman" w:eastAsia="Times New Roman" w:hAnsi="Times New Roman"/>
                <w:color w:val="000000"/>
                <w:sz w:val="20"/>
                <w:szCs w:val="20"/>
                <w:lang w:eastAsia="lt-LT"/>
              </w:rPr>
            </w:pPr>
          </w:p>
        </w:tc>
      </w:tr>
      <w:tr w:rsidR="00AF5FE0" w:rsidRPr="00784A37" w14:paraId="11E62517" w14:textId="77777777" w:rsidTr="00D256EC">
        <w:trPr>
          <w:trHeight w:val="480"/>
        </w:trPr>
        <w:tc>
          <w:tcPr>
            <w:tcW w:w="61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D4DD60D" w14:textId="77777777" w:rsidR="00AF5FE0" w:rsidRPr="00E11C22" w:rsidRDefault="00AF5FE0" w:rsidP="00E326C1">
            <w:pPr>
              <w:spacing w:after="0" w:line="240" w:lineRule="auto"/>
              <w:jc w:val="center"/>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5</w:t>
            </w:r>
            <w:r>
              <w:rPr>
                <w:rFonts w:ascii="Times New Roman" w:eastAsia="Times New Roman" w:hAnsi="Times New Roman"/>
                <w:color w:val="000000"/>
                <w:sz w:val="20"/>
                <w:szCs w:val="20"/>
                <w:lang w:eastAsia="lt-LT"/>
              </w:rPr>
              <w:t>.</w:t>
            </w:r>
          </w:p>
        </w:tc>
        <w:tc>
          <w:tcPr>
            <w:tcW w:w="116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19634C"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Kukurūzai</w:t>
            </w:r>
          </w:p>
        </w:tc>
        <w:tc>
          <w:tcPr>
            <w:tcW w:w="1268" w:type="dxa"/>
            <w:tcBorders>
              <w:top w:val="single" w:sz="4" w:space="0" w:color="auto"/>
              <w:left w:val="nil"/>
              <w:bottom w:val="single" w:sz="4" w:space="0" w:color="auto"/>
              <w:right w:val="single" w:sz="4" w:space="0" w:color="auto"/>
            </w:tcBorders>
            <w:shd w:val="clear" w:color="000000" w:fill="FFFFFF"/>
            <w:noWrap/>
            <w:hideMark/>
          </w:tcPr>
          <w:p w14:paraId="2F034BC1" w14:textId="77777777" w:rsidR="00AF5FE0" w:rsidRPr="00E11C22" w:rsidRDefault="00AF5FE0" w:rsidP="00E326C1">
            <w:pPr>
              <w:spacing w:after="0" w:line="240" w:lineRule="auto"/>
              <w:jc w:val="center"/>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2 ha</w:t>
            </w:r>
          </w:p>
        </w:tc>
        <w:tc>
          <w:tcPr>
            <w:tcW w:w="5196" w:type="dxa"/>
            <w:tcBorders>
              <w:top w:val="single" w:sz="4" w:space="0" w:color="auto"/>
              <w:left w:val="nil"/>
              <w:bottom w:val="single" w:sz="4" w:space="0" w:color="auto"/>
              <w:right w:val="single" w:sz="4" w:space="0" w:color="auto"/>
            </w:tcBorders>
            <w:shd w:val="clear" w:color="000000" w:fill="FFFFFF"/>
            <w:hideMark/>
          </w:tcPr>
          <w:p w14:paraId="2C7DE961"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dviskiltėms piktžolėms naikinti (naudojama tuoj po sėjos) BBCH 0-9</w:t>
            </w:r>
          </w:p>
        </w:tc>
        <w:tc>
          <w:tcPr>
            <w:tcW w:w="2977" w:type="dxa"/>
            <w:tcBorders>
              <w:top w:val="single" w:sz="4" w:space="0" w:color="auto"/>
              <w:left w:val="single" w:sz="4" w:space="0" w:color="auto"/>
              <w:bottom w:val="single" w:sz="4" w:space="0" w:color="auto"/>
              <w:right w:val="single" w:sz="4" w:space="0" w:color="000000"/>
            </w:tcBorders>
            <w:shd w:val="clear" w:color="000000" w:fill="FFFFFF"/>
          </w:tcPr>
          <w:p w14:paraId="756F05E7" w14:textId="77777777" w:rsidR="00AF5FE0" w:rsidRDefault="00AF5FE0" w:rsidP="00E326C1">
            <w:pPr>
              <w:spacing w:after="0" w:line="240" w:lineRule="auto"/>
              <w:rPr>
                <w:rFonts w:ascii="Times New Roman" w:eastAsia="Times New Roman" w:hAnsi="Times New Roman"/>
                <w:color w:val="000000"/>
                <w:sz w:val="20"/>
                <w:szCs w:val="20"/>
                <w:lang w:eastAsia="lt-LT"/>
              </w:rPr>
            </w:pPr>
          </w:p>
          <w:p w14:paraId="3F425CB0"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Stomp</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1881CDFC" w14:textId="5EFF35E7"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000000"/>
            </w:tcBorders>
            <w:shd w:val="clear" w:color="auto" w:fill="A6A6A6" w:themeFill="background1" w:themeFillShade="A6"/>
          </w:tcPr>
          <w:p w14:paraId="0063DB71" w14:textId="7FC3D7D9" w:rsidR="00AF5FE0" w:rsidRPr="00E11C22" w:rsidRDefault="00AF5FE0" w:rsidP="00E326C1">
            <w:pPr>
              <w:spacing w:after="0" w:line="240" w:lineRule="auto"/>
              <w:rPr>
                <w:rFonts w:ascii="Times New Roman" w:eastAsia="Times New Roman" w:hAnsi="Times New Roman"/>
                <w:color w:val="000000"/>
                <w:sz w:val="20"/>
                <w:szCs w:val="20"/>
                <w:lang w:eastAsia="lt-LT"/>
              </w:rPr>
            </w:pPr>
          </w:p>
        </w:tc>
      </w:tr>
      <w:tr w:rsidR="00AF5FE0" w:rsidRPr="00784A37" w14:paraId="5E307C19" w14:textId="77777777" w:rsidTr="00D256EC">
        <w:trPr>
          <w:trHeight w:val="435"/>
        </w:trPr>
        <w:tc>
          <w:tcPr>
            <w:tcW w:w="611" w:type="dxa"/>
            <w:vMerge/>
            <w:tcBorders>
              <w:top w:val="nil"/>
              <w:left w:val="single" w:sz="4" w:space="0" w:color="auto"/>
              <w:bottom w:val="single" w:sz="4" w:space="0" w:color="000000"/>
              <w:right w:val="single" w:sz="4" w:space="0" w:color="auto"/>
            </w:tcBorders>
            <w:vAlign w:val="center"/>
            <w:hideMark/>
          </w:tcPr>
          <w:p w14:paraId="4529AF2F"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6B327F63"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268" w:type="dxa"/>
            <w:tcBorders>
              <w:top w:val="single" w:sz="4" w:space="0" w:color="auto"/>
              <w:left w:val="nil"/>
              <w:bottom w:val="single" w:sz="4" w:space="0" w:color="auto"/>
              <w:right w:val="single" w:sz="4" w:space="0" w:color="auto"/>
            </w:tcBorders>
            <w:shd w:val="clear" w:color="000000" w:fill="FFFFFF"/>
            <w:noWrap/>
            <w:hideMark/>
          </w:tcPr>
          <w:p w14:paraId="0B4DD8CD" w14:textId="77777777" w:rsidR="00AF5FE0" w:rsidRPr="00E11C22" w:rsidRDefault="00AF5FE0" w:rsidP="00E326C1">
            <w:pPr>
              <w:spacing w:after="0" w:line="240" w:lineRule="auto"/>
              <w:jc w:val="center"/>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2 ha</w:t>
            </w:r>
          </w:p>
        </w:tc>
        <w:tc>
          <w:tcPr>
            <w:tcW w:w="5196" w:type="dxa"/>
            <w:tcBorders>
              <w:top w:val="single" w:sz="4" w:space="0" w:color="auto"/>
              <w:left w:val="nil"/>
              <w:bottom w:val="single" w:sz="4" w:space="0" w:color="auto"/>
              <w:right w:val="single" w:sz="4" w:space="0" w:color="auto"/>
            </w:tcBorders>
            <w:shd w:val="clear" w:color="000000" w:fill="FFFFFF"/>
            <w:noWrap/>
            <w:hideMark/>
          </w:tcPr>
          <w:p w14:paraId="4482F03D"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 xml:space="preserve">vienmetėms ir daugiametėms </w:t>
            </w:r>
            <w:proofErr w:type="spellStart"/>
            <w:r w:rsidRPr="00910608">
              <w:rPr>
                <w:rFonts w:ascii="Times New Roman" w:eastAsia="Times New Roman" w:hAnsi="Times New Roman"/>
                <w:color w:val="000000"/>
                <w:sz w:val="20"/>
                <w:szCs w:val="20"/>
                <w:lang w:eastAsia="lt-LT"/>
              </w:rPr>
              <w:t>vienaskiltėms</w:t>
            </w:r>
            <w:proofErr w:type="spellEnd"/>
            <w:r w:rsidRPr="00910608">
              <w:rPr>
                <w:rFonts w:ascii="Times New Roman" w:eastAsia="Times New Roman" w:hAnsi="Times New Roman"/>
                <w:color w:val="000000"/>
                <w:sz w:val="20"/>
                <w:szCs w:val="20"/>
                <w:lang w:eastAsia="lt-LT"/>
              </w:rPr>
              <w:t xml:space="preserve"> piktžolėms naikinti </w:t>
            </w:r>
          </w:p>
        </w:tc>
        <w:tc>
          <w:tcPr>
            <w:tcW w:w="2977" w:type="dxa"/>
            <w:tcBorders>
              <w:top w:val="single" w:sz="4" w:space="0" w:color="auto"/>
              <w:left w:val="single" w:sz="4" w:space="0" w:color="auto"/>
              <w:bottom w:val="single" w:sz="4" w:space="0" w:color="auto"/>
              <w:right w:val="single" w:sz="4" w:space="0" w:color="000000"/>
            </w:tcBorders>
            <w:shd w:val="clear" w:color="000000" w:fill="FFFFFF"/>
          </w:tcPr>
          <w:p w14:paraId="6E471DBD" w14:textId="77777777" w:rsidR="00AF5FE0" w:rsidRDefault="00AF5FE0" w:rsidP="00E326C1">
            <w:pPr>
              <w:spacing w:after="0" w:line="240" w:lineRule="auto"/>
              <w:rPr>
                <w:rFonts w:ascii="Times New Roman" w:eastAsia="Times New Roman" w:hAnsi="Times New Roman"/>
                <w:color w:val="000000"/>
                <w:sz w:val="20"/>
                <w:szCs w:val="20"/>
                <w:lang w:eastAsia="lt-LT"/>
              </w:rPr>
            </w:pPr>
          </w:p>
          <w:p w14:paraId="394CC3BC"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Elumis</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37D40579" w14:textId="173CA67B"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000000"/>
            </w:tcBorders>
            <w:shd w:val="clear" w:color="auto" w:fill="A6A6A6" w:themeFill="background1" w:themeFillShade="A6"/>
          </w:tcPr>
          <w:p w14:paraId="23A72483" w14:textId="0CCB7FE6" w:rsidR="00AF5FE0" w:rsidRPr="00E11C22" w:rsidRDefault="00AF5FE0" w:rsidP="00E326C1">
            <w:pPr>
              <w:spacing w:after="0" w:line="240" w:lineRule="auto"/>
              <w:rPr>
                <w:rFonts w:ascii="Times New Roman" w:eastAsia="Times New Roman" w:hAnsi="Times New Roman"/>
                <w:color w:val="000000"/>
                <w:sz w:val="20"/>
                <w:szCs w:val="20"/>
                <w:lang w:eastAsia="lt-LT"/>
              </w:rPr>
            </w:pPr>
          </w:p>
        </w:tc>
      </w:tr>
      <w:tr w:rsidR="00AF5FE0" w:rsidRPr="00784A37" w14:paraId="69E3A920" w14:textId="77777777" w:rsidTr="00D256EC">
        <w:trPr>
          <w:trHeight w:val="615"/>
        </w:trPr>
        <w:tc>
          <w:tcPr>
            <w:tcW w:w="61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515A201" w14:textId="77777777" w:rsidR="00AF5FE0" w:rsidRPr="00E11C22" w:rsidRDefault="00AF5FE0" w:rsidP="00E326C1">
            <w:pPr>
              <w:spacing w:after="0" w:line="240" w:lineRule="auto"/>
              <w:jc w:val="center"/>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6</w:t>
            </w:r>
            <w:r>
              <w:rPr>
                <w:rFonts w:ascii="Times New Roman" w:eastAsia="Times New Roman" w:hAnsi="Times New Roman"/>
                <w:color w:val="000000"/>
                <w:sz w:val="20"/>
                <w:szCs w:val="20"/>
                <w:lang w:eastAsia="lt-LT"/>
              </w:rPr>
              <w:t>.</w:t>
            </w:r>
          </w:p>
        </w:tc>
        <w:tc>
          <w:tcPr>
            <w:tcW w:w="116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9F4A874"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Cukriniai runkeliai</w:t>
            </w:r>
          </w:p>
        </w:tc>
        <w:tc>
          <w:tcPr>
            <w:tcW w:w="1268" w:type="dxa"/>
            <w:tcBorders>
              <w:top w:val="single" w:sz="4" w:space="0" w:color="auto"/>
              <w:left w:val="nil"/>
              <w:bottom w:val="single" w:sz="4" w:space="0" w:color="auto"/>
              <w:right w:val="single" w:sz="4" w:space="0" w:color="auto"/>
            </w:tcBorders>
            <w:shd w:val="clear" w:color="000000" w:fill="FFFFFF"/>
            <w:noWrap/>
            <w:vAlign w:val="center"/>
            <w:hideMark/>
          </w:tcPr>
          <w:p w14:paraId="29EF2470" w14:textId="77777777" w:rsidR="00AF5FE0" w:rsidRPr="00E11C22" w:rsidRDefault="00AF5FE0" w:rsidP="00E326C1">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2</w:t>
            </w:r>
            <w:r w:rsidRPr="00910608">
              <w:rPr>
                <w:rFonts w:ascii="Times New Roman" w:eastAsia="Times New Roman" w:hAnsi="Times New Roman"/>
                <w:color w:val="000000"/>
                <w:sz w:val="20"/>
                <w:szCs w:val="20"/>
                <w:lang w:eastAsia="lt-LT"/>
              </w:rPr>
              <w:t xml:space="preserve"> ha x 3</w:t>
            </w:r>
          </w:p>
        </w:tc>
        <w:tc>
          <w:tcPr>
            <w:tcW w:w="5196" w:type="dxa"/>
            <w:tcBorders>
              <w:top w:val="single" w:sz="4" w:space="0" w:color="auto"/>
              <w:left w:val="nil"/>
              <w:bottom w:val="single" w:sz="4" w:space="0" w:color="auto"/>
              <w:right w:val="single" w:sz="4" w:space="0" w:color="000000"/>
            </w:tcBorders>
            <w:shd w:val="clear" w:color="000000" w:fill="FFFFFF"/>
            <w:hideMark/>
          </w:tcPr>
          <w:p w14:paraId="56559C4D" w14:textId="77777777" w:rsidR="00AF5FE0" w:rsidRPr="00E11C22" w:rsidRDefault="00AF5FE0" w:rsidP="00AD7A38">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 xml:space="preserve">vienmetėms dviskiltėms ir </w:t>
            </w:r>
            <w:proofErr w:type="spellStart"/>
            <w:r w:rsidRPr="00910608">
              <w:rPr>
                <w:rFonts w:ascii="Times New Roman" w:eastAsia="Times New Roman" w:hAnsi="Times New Roman"/>
                <w:color w:val="000000"/>
                <w:sz w:val="20"/>
                <w:szCs w:val="20"/>
                <w:lang w:eastAsia="lt-LT"/>
              </w:rPr>
              <w:t>vienaskiltėms</w:t>
            </w:r>
            <w:proofErr w:type="spellEnd"/>
            <w:r w:rsidRPr="00910608">
              <w:rPr>
                <w:rFonts w:ascii="Times New Roman" w:eastAsia="Times New Roman" w:hAnsi="Times New Roman"/>
                <w:color w:val="000000"/>
                <w:sz w:val="20"/>
                <w:szCs w:val="20"/>
                <w:lang w:eastAsia="lt-LT"/>
              </w:rPr>
              <w:t xml:space="preserve"> piktžolėms naikinti, </w:t>
            </w:r>
            <w:r w:rsidRPr="00910608">
              <w:rPr>
                <w:rFonts w:ascii="Times New Roman" w:eastAsia="Times New Roman" w:hAnsi="Times New Roman"/>
                <w:b/>
                <w:bCs/>
                <w:color w:val="000000"/>
                <w:sz w:val="20"/>
                <w:szCs w:val="20"/>
                <w:lang w:eastAsia="lt-LT"/>
              </w:rPr>
              <w:t>3 purškimai</w:t>
            </w:r>
          </w:p>
        </w:tc>
        <w:tc>
          <w:tcPr>
            <w:tcW w:w="2977" w:type="dxa"/>
            <w:tcBorders>
              <w:top w:val="single" w:sz="4" w:space="0" w:color="auto"/>
              <w:left w:val="nil"/>
              <w:bottom w:val="single" w:sz="4" w:space="0" w:color="auto"/>
              <w:right w:val="single" w:sz="4" w:space="0" w:color="000000"/>
            </w:tcBorders>
            <w:shd w:val="clear" w:color="000000" w:fill="FFFFFF"/>
          </w:tcPr>
          <w:p w14:paraId="2D5A17FB" w14:textId="77777777" w:rsidR="00AF5FE0" w:rsidRDefault="00AF5FE0" w:rsidP="00E326C1">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Kontakt</w:t>
            </w:r>
            <w:proofErr w:type="spellEnd"/>
          </w:p>
          <w:p w14:paraId="7456C223" w14:textId="77777777" w:rsidR="00AF5FE0" w:rsidRDefault="00AF5FE0" w:rsidP="00E326C1">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w:t>
            </w:r>
          </w:p>
          <w:p w14:paraId="3F629D45" w14:textId="77777777" w:rsidR="00AF5FE0" w:rsidRDefault="00AF5FE0" w:rsidP="00E326C1">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Goltix</w:t>
            </w:r>
            <w:proofErr w:type="spellEnd"/>
            <w:r>
              <w:rPr>
                <w:rFonts w:ascii="Times New Roman" w:eastAsia="Times New Roman" w:hAnsi="Times New Roman"/>
                <w:color w:val="000000"/>
                <w:sz w:val="20"/>
                <w:szCs w:val="20"/>
                <w:lang w:eastAsia="lt-LT"/>
              </w:rPr>
              <w:t xml:space="preserve"> </w:t>
            </w:r>
            <w:proofErr w:type="spellStart"/>
            <w:r>
              <w:rPr>
                <w:rFonts w:ascii="Times New Roman" w:eastAsia="Times New Roman" w:hAnsi="Times New Roman"/>
                <w:color w:val="000000"/>
                <w:sz w:val="20"/>
                <w:szCs w:val="20"/>
                <w:lang w:eastAsia="lt-LT"/>
              </w:rPr>
              <w:t>supper</w:t>
            </w:r>
            <w:proofErr w:type="spellEnd"/>
          </w:p>
          <w:p w14:paraId="453830EA" w14:textId="77777777" w:rsidR="00AF5FE0" w:rsidRDefault="00AF5FE0" w:rsidP="00E326C1">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w:t>
            </w:r>
          </w:p>
          <w:p w14:paraId="17B95A7A"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 xml:space="preserve">Power </w:t>
            </w:r>
            <w:proofErr w:type="spellStart"/>
            <w:r>
              <w:rPr>
                <w:rFonts w:ascii="Times New Roman" w:eastAsia="Times New Roman" w:hAnsi="Times New Roman"/>
                <w:color w:val="000000"/>
                <w:sz w:val="20"/>
                <w:szCs w:val="20"/>
                <w:lang w:eastAsia="lt-LT"/>
              </w:rPr>
              <w:t>oil</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612B1D5E" w14:textId="75F64B68"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000000"/>
            </w:tcBorders>
            <w:shd w:val="clear" w:color="auto" w:fill="A6A6A6" w:themeFill="background1" w:themeFillShade="A6"/>
          </w:tcPr>
          <w:p w14:paraId="54BCCBCF" w14:textId="04B7BF1C" w:rsidR="00AF5FE0" w:rsidRPr="00E11C22" w:rsidRDefault="00AF5FE0" w:rsidP="00E326C1">
            <w:pPr>
              <w:spacing w:after="0" w:line="240" w:lineRule="auto"/>
              <w:rPr>
                <w:rFonts w:ascii="Times New Roman" w:eastAsia="Times New Roman" w:hAnsi="Times New Roman"/>
                <w:color w:val="000000"/>
                <w:sz w:val="20"/>
                <w:szCs w:val="20"/>
                <w:lang w:eastAsia="lt-LT"/>
              </w:rPr>
            </w:pPr>
          </w:p>
        </w:tc>
      </w:tr>
      <w:tr w:rsidR="00AF5FE0" w:rsidRPr="00784A37" w14:paraId="0746CBC1" w14:textId="77777777" w:rsidTr="00D256EC">
        <w:trPr>
          <w:trHeight w:val="435"/>
        </w:trPr>
        <w:tc>
          <w:tcPr>
            <w:tcW w:w="611" w:type="dxa"/>
            <w:vMerge/>
            <w:tcBorders>
              <w:top w:val="nil"/>
              <w:left w:val="single" w:sz="4" w:space="0" w:color="auto"/>
              <w:bottom w:val="single" w:sz="4" w:space="0" w:color="000000"/>
              <w:right w:val="single" w:sz="4" w:space="0" w:color="auto"/>
            </w:tcBorders>
            <w:vAlign w:val="center"/>
            <w:hideMark/>
          </w:tcPr>
          <w:p w14:paraId="5DDC242A"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162" w:type="dxa"/>
            <w:vMerge/>
            <w:tcBorders>
              <w:top w:val="nil"/>
              <w:left w:val="single" w:sz="4" w:space="0" w:color="auto"/>
              <w:bottom w:val="single" w:sz="4" w:space="0" w:color="000000"/>
              <w:right w:val="single" w:sz="4" w:space="0" w:color="auto"/>
            </w:tcBorders>
            <w:vAlign w:val="center"/>
            <w:hideMark/>
          </w:tcPr>
          <w:p w14:paraId="61643C8B"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268" w:type="dxa"/>
            <w:tcBorders>
              <w:top w:val="nil"/>
              <w:left w:val="nil"/>
              <w:bottom w:val="single" w:sz="4" w:space="0" w:color="auto"/>
              <w:right w:val="single" w:sz="4" w:space="0" w:color="auto"/>
            </w:tcBorders>
            <w:shd w:val="clear" w:color="000000" w:fill="FFFFFF"/>
            <w:noWrap/>
            <w:vAlign w:val="center"/>
            <w:hideMark/>
          </w:tcPr>
          <w:p w14:paraId="5D737FCE" w14:textId="77777777" w:rsidR="00AF5FE0" w:rsidRPr="00E11C22" w:rsidRDefault="00AF5FE0" w:rsidP="00E326C1">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2</w:t>
            </w:r>
            <w:r w:rsidRPr="00910608">
              <w:rPr>
                <w:rFonts w:ascii="Times New Roman" w:eastAsia="Times New Roman" w:hAnsi="Times New Roman"/>
                <w:sz w:val="20"/>
                <w:szCs w:val="20"/>
                <w:lang w:eastAsia="lt-LT"/>
              </w:rPr>
              <w:t xml:space="preserve"> ha</w:t>
            </w:r>
          </w:p>
        </w:tc>
        <w:tc>
          <w:tcPr>
            <w:tcW w:w="5196" w:type="dxa"/>
            <w:tcBorders>
              <w:top w:val="single" w:sz="4" w:space="0" w:color="auto"/>
              <w:left w:val="nil"/>
              <w:bottom w:val="single" w:sz="4" w:space="0" w:color="auto"/>
              <w:right w:val="single" w:sz="4" w:space="0" w:color="000000"/>
            </w:tcBorders>
            <w:shd w:val="clear" w:color="000000" w:fill="FFFFFF"/>
            <w:hideMark/>
          </w:tcPr>
          <w:p w14:paraId="32FADD79"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 xml:space="preserve">vienmetėms ir daugiametėms </w:t>
            </w:r>
            <w:proofErr w:type="spellStart"/>
            <w:r w:rsidRPr="00910608">
              <w:rPr>
                <w:rFonts w:ascii="Times New Roman" w:eastAsia="Times New Roman" w:hAnsi="Times New Roman"/>
                <w:color w:val="000000"/>
                <w:sz w:val="20"/>
                <w:szCs w:val="20"/>
                <w:lang w:eastAsia="lt-LT"/>
              </w:rPr>
              <w:t>vienaskiltėms</w:t>
            </w:r>
            <w:proofErr w:type="spellEnd"/>
            <w:r w:rsidRPr="00910608">
              <w:rPr>
                <w:rFonts w:ascii="Times New Roman" w:eastAsia="Times New Roman" w:hAnsi="Times New Roman"/>
                <w:color w:val="000000"/>
                <w:sz w:val="20"/>
                <w:szCs w:val="20"/>
                <w:lang w:eastAsia="lt-LT"/>
              </w:rPr>
              <w:t xml:space="preserve"> piktžolėms naikinti</w:t>
            </w:r>
          </w:p>
        </w:tc>
        <w:tc>
          <w:tcPr>
            <w:tcW w:w="2977" w:type="dxa"/>
            <w:tcBorders>
              <w:top w:val="single" w:sz="4" w:space="0" w:color="auto"/>
              <w:left w:val="nil"/>
              <w:bottom w:val="single" w:sz="4" w:space="0" w:color="auto"/>
              <w:right w:val="single" w:sz="4" w:space="0" w:color="000000"/>
            </w:tcBorders>
            <w:shd w:val="clear" w:color="000000" w:fill="FFFFFF"/>
          </w:tcPr>
          <w:p w14:paraId="5D0F4A6A" w14:textId="77777777" w:rsidR="00AF5FE0" w:rsidRDefault="00AF5FE0" w:rsidP="00E326C1">
            <w:pPr>
              <w:spacing w:after="0" w:line="240" w:lineRule="auto"/>
              <w:rPr>
                <w:rFonts w:ascii="Times New Roman" w:eastAsia="Times New Roman" w:hAnsi="Times New Roman"/>
                <w:color w:val="000000"/>
                <w:sz w:val="20"/>
                <w:szCs w:val="20"/>
                <w:lang w:eastAsia="lt-LT"/>
              </w:rPr>
            </w:pPr>
          </w:p>
          <w:p w14:paraId="2EA6AE15"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Agilas</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50B872CB" w14:textId="182B3F0F"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000000"/>
            </w:tcBorders>
            <w:shd w:val="clear" w:color="auto" w:fill="A6A6A6" w:themeFill="background1" w:themeFillShade="A6"/>
          </w:tcPr>
          <w:p w14:paraId="7FA20FD8" w14:textId="4E1EEA88" w:rsidR="00AF5FE0" w:rsidRPr="00E11C22" w:rsidRDefault="00AF5FE0" w:rsidP="00E326C1">
            <w:pPr>
              <w:spacing w:after="0" w:line="240" w:lineRule="auto"/>
              <w:rPr>
                <w:rFonts w:ascii="Times New Roman" w:eastAsia="Times New Roman" w:hAnsi="Times New Roman"/>
                <w:color w:val="000000"/>
                <w:sz w:val="20"/>
                <w:szCs w:val="20"/>
                <w:lang w:eastAsia="lt-LT"/>
              </w:rPr>
            </w:pPr>
          </w:p>
        </w:tc>
      </w:tr>
      <w:tr w:rsidR="00AF5FE0" w:rsidRPr="00784A37" w14:paraId="1AF80BD5" w14:textId="77777777" w:rsidTr="00D256EC">
        <w:trPr>
          <w:trHeight w:val="300"/>
        </w:trPr>
        <w:tc>
          <w:tcPr>
            <w:tcW w:w="611" w:type="dxa"/>
            <w:vMerge/>
            <w:tcBorders>
              <w:top w:val="single" w:sz="4" w:space="0" w:color="auto"/>
              <w:left w:val="single" w:sz="4" w:space="0" w:color="auto"/>
              <w:bottom w:val="single" w:sz="4" w:space="0" w:color="000000"/>
              <w:right w:val="single" w:sz="4" w:space="0" w:color="auto"/>
            </w:tcBorders>
            <w:vAlign w:val="center"/>
            <w:hideMark/>
          </w:tcPr>
          <w:p w14:paraId="42036F60"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162" w:type="dxa"/>
            <w:vMerge/>
            <w:tcBorders>
              <w:top w:val="single" w:sz="4" w:space="0" w:color="auto"/>
              <w:left w:val="single" w:sz="4" w:space="0" w:color="auto"/>
              <w:bottom w:val="single" w:sz="4" w:space="0" w:color="000000"/>
              <w:right w:val="single" w:sz="4" w:space="0" w:color="auto"/>
            </w:tcBorders>
            <w:vAlign w:val="center"/>
            <w:hideMark/>
          </w:tcPr>
          <w:p w14:paraId="18D47B90"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268" w:type="dxa"/>
            <w:tcBorders>
              <w:top w:val="single" w:sz="4" w:space="0" w:color="auto"/>
              <w:left w:val="nil"/>
              <w:bottom w:val="single" w:sz="4" w:space="0" w:color="auto"/>
              <w:right w:val="single" w:sz="4" w:space="0" w:color="auto"/>
            </w:tcBorders>
            <w:shd w:val="clear" w:color="000000" w:fill="FFFFFF"/>
            <w:noWrap/>
            <w:vAlign w:val="center"/>
            <w:hideMark/>
          </w:tcPr>
          <w:p w14:paraId="2A94F3F1" w14:textId="77777777" w:rsidR="00AF5FE0" w:rsidRPr="00E11C22" w:rsidRDefault="00AF5FE0" w:rsidP="00E326C1">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2</w:t>
            </w:r>
            <w:r w:rsidRPr="00910608">
              <w:rPr>
                <w:rFonts w:ascii="Times New Roman" w:eastAsia="Times New Roman" w:hAnsi="Times New Roman"/>
                <w:sz w:val="20"/>
                <w:szCs w:val="20"/>
                <w:lang w:eastAsia="lt-LT"/>
              </w:rPr>
              <w:t xml:space="preserve"> ha</w:t>
            </w:r>
          </w:p>
        </w:tc>
        <w:tc>
          <w:tcPr>
            <w:tcW w:w="5196" w:type="dxa"/>
            <w:tcBorders>
              <w:top w:val="single" w:sz="4" w:space="0" w:color="auto"/>
              <w:left w:val="nil"/>
              <w:bottom w:val="single" w:sz="4" w:space="0" w:color="auto"/>
              <w:right w:val="single" w:sz="4" w:space="0" w:color="000000"/>
            </w:tcBorders>
            <w:shd w:val="clear" w:color="000000" w:fill="FFFFFF"/>
            <w:hideMark/>
          </w:tcPr>
          <w:p w14:paraId="2F5F39F8"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dviskiltėms plačialapėms piktžolėms ( usnims, pienėms, ramunėms) naikinti</w:t>
            </w:r>
          </w:p>
        </w:tc>
        <w:tc>
          <w:tcPr>
            <w:tcW w:w="2977" w:type="dxa"/>
            <w:tcBorders>
              <w:top w:val="single" w:sz="4" w:space="0" w:color="auto"/>
              <w:left w:val="nil"/>
              <w:bottom w:val="single" w:sz="4" w:space="0" w:color="auto"/>
              <w:right w:val="single" w:sz="4" w:space="0" w:color="000000"/>
            </w:tcBorders>
            <w:shd w:val="clear" w:color="000000" w:fill="FFFFFF"/>
          </w:tcPr>
          <w:p w14:paraId="733FBBA1" w14:textId="77777777" w:rsidR="00AF5FE0" w:rsidRDefault="00AF5FE0" w:rsidP="00E326C1">
            <w:pPr>
              <w:spacing w:after="0" w:line="240" w:lineRule="auto"/>
              <w:rPr>
                <w:rFonts w:ascii="Times New Roman" w:eastAsia="Times New Roman" w:hAnsi="Times New Roman"/>
                <w:color w:val="000000"/>
                <w:sz w:val="20"/>
                <w:szCs w:val="20"/>
                <w:lang w:eastAsia="lt-LT"/>
              </w:rPr>
            </w:pPr>
          </w:p>
          <w:p w14:paraId="6F0DF5D6"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Lontrelas</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76A49762" w14:textId="13183335"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000000"/>
            </w:tcBorders>
            <w:shd w:val="clear" w:color="auto" w:fill="A6A6A6" w:themeFill="background1" w:themeFillShade="A6"/>
          </w:tcPr>
          <w:p w14:paraId="5FDC2158" w14:textId="22713CE4" w:rsidR="00AF5FE0" w:rsidRPr="00E11C22" w:rsidRDefault="00AF5FE0" w:rsidP="00E326C1">
            <w:pPr>
              <w:spacing w:after="0" w:line="240" w:lineRule="auto"/>
              <w:rPr>
                <w:rFonts w:ascii="Times New Roman" w:eastAsia="Times New Roman" w:hAnsi="Times New Roman"/>
                <w:color w:val="000000"/>
                <w:sz w:val="20"/>
                <w:szCs w:val="20"/>
                <w:lang w:eastAsia="lt-LT"/>
              </w:rPr>
            </w:pPr>
          </w:p>
        </w:tc>
      </w:tr>
      <w:tr w:rsidR="00AF5FE0" w:rsidRPr="00784A37" w14:paraId="6DDFD58F" w14:textId="77777777" w:rsidTr="00D256EC">
        <w:trPr>
          <w:trHeight w:val="300"/>
        </w:trPr>
        <w:tc>
          <w:tcPr>
            <w:tcW w:w="61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8EA9C35" w14:textId="77777777" w:rsidR="00AF5FE0" w:rsidRPr="00E11C22" w:rsidRDefault="00AF5FE0" w:rsidP="00E326C1">
            <w:pPr>
              <w:spacing w:after="0" w:line="240" w:lineRule="auto"/>
              <w:jc w:val="center"/>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lastRenderedPageBreak/>
              <w:t>7</w:t>
            </w:r>
            <w:r>
              <w:rPr>
                <w:rFonts w:ascii="Times New Roman" w:eastAsia="Times New Roman" w:hAnsi="Times New Roman"/>
                <w:color w:val="000000"/>
                <w:sz w:val="20"/>
                <w:szCs w:val="20"/>
                <w:lang w:eastAsia="lt-LT"/>
              </w:rPr>
              <w:t>.</w:t>
            </w:r>
          </w:p>
        </w:tc>
        <w:tc>
          <w:tcPr>
            <w:tcW w:w="1162" w:type="dxa"/>
            <w:vMerge w:val="restart"/>
            <w:tcBorders>
              <w:top w:val="nil"/>
              <w:left w:val="single" w:sz="4" w:space="0" w:color="auto"/>
              <w:bottom w:val="nil"/>
              <w:right w:val="single" w:sz="4" w:space="0" w:color="auto"/>
            </w:tcBorders>
            <w:shd w:val="clear" w:color="000000" w:fill="FFFFFF"/>
            <w:noWrap/>
            <w:vAlign w:val="center"/>
            <w:hideMark/>
          </w:tcPr>
          <w:p w14:paraId="1B776F14"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V. r</w:t>
            </w:r>
            <w:r w:rsidRPr="00910608">
              <w:rPr>
                <w:rFonts w:ascii="Times New Roman" w:eastAsia="Times New Roman" w:hAnsi="Times New Roman"/>
                <w:color w:val="000000"/>
                <w:sz w:val="20"/>
                <w:szCs w:val="20"/>
                <w:lang w:eastAsia="lt-LT"/>
              </w:rPr>
              <w:t>apsai</w:t>
            </w:r>
          </w:p>
        </w:tc>
        <w:tc>
          <w:tcPr>
            <w:tcW w:w="1268" w:type="dxa"/>
            <w:tcBorders>
              <w:top w:val="nil"/>
              <w:left w:val="nil"/>
              <w:bottom w:val="single" w:sz="4" w:space="0" w:color="auto"/>
              <w:right w:val="single" w:sz="4" w:space="0" w:color="auto"/>
            </w:tcBorders>
            <w:shd w:val="clear" w:color="000000" w:fill="FFFFFF"/>
            <w:noWrap/>
            <w:hideMark/>
          </w:tcPr>
          <w:p w14:paraId="4FED133A" w14:textId="77777777" w:rsidR="00AF5FE0" w:rsidRPr="00E11C22" w:rsidRDefault="00AF5FE0" w:rsidP="00E326C1">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15</w:t>
            </w:r>
            <w:r w:rsidRPr="00910608">
              <w:rPr>
                <w:rFonts w:ascii="Times New Roman" w:eastAsia="Times New Roman" w:hAnsi="Times New Roman"/>
                <w:color w:val="000000"/>
                <w:sz w:val="20"/>
                <w:szCs w:val="20"/>
                <w:lang w:eastAsia="lt-LT"/>
              </w:rPr>
              <w:t xml:space="preserve"> ha</w:t>
            </w:r>
          </w:p>
        </w:tc>
        <w:tc>
          <w:tcPr>
            <w:tcW w:w="5196" w:type="dxa"/>
            <w:tcBorders>
              <w:top w:val="single" w:sz="4" w:space="0" w:color="auto"/>
              <w:left w:val="nil"/>
              <w:bottom w:val="single" w:sz="4" w:space="0" w:color="auto"/>
              <w:right w:val="single" w:sz="4" w:space="0" w:color="000000"/>
            </w:tcBorders>
            <w:shd w:val="clear" w:color="000000" w:fill="FFFFFF"/>
            <w:hideMark/>
          </w:tcPr>
          <w:p w14:paraId="5507846A"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 xml:space="preserve">vienmetėms dviskiltėms ir </w:t>
            </w:r>
            <w:proofErr w:type="spellStart"/>
            <w:r w:rsidRPr="00910608">
              <w:rPr>
                <w:rFonts w:ascii="Times New Roman" w:eastAsia="Times New Roman" w:hAnsi="Times New Roman"/>
                <w:color w:val="000000"/>
                <w:sz w:val="20"/>
                <w:szCs w:val="20"/>
                <w:lang w:eastAsia="lt-LT"/>
              </w:rPr>
              <w:t>vienaskiltėm</w:t>
            </w:r>
            <w:r>
              <w:rPr>
                <w:rFonts w:ascii="Times New Roman" w:eastAsia="Times New Roman" w:hAnsi="Times New Roman"/>
                <w:color w:val="000000"/>
                <w:sz w:val="20"/>
                <w:szCs w:val="20"/>
                <w:lang w:eastAsia="lt-LT"/>
              </w:rPr>
              <w:t>s</w:t>
            </w:r>
            <w:proofErr w:type="spellEnd"/>
            <w:r>
              <w:rPr>
                <w:rFonts w:ascii="Times New Roman" w:eastAsia="Times New Roman" w:hAnsi="Times New Roman"/>
                <w:color w:val="000000"/>
                <w:sz w:val="20"/>
                <w:szCs w:val="20"/>
                <w:lang w:eastAsia="lt-LT"/>
              </w:rPr>
              <w:t xml:space="preserve"> piktžolėms naikinti (BBCH 0-18</w:t>
            </w:r>
            <w:r w:rsidRPr="00910608">
              <w:rPr>
                <w:rFonts w:ascii="Times New Roman" w:eastAsia="Times New Roman" w:hAnsi="Times New Roman"/>
                <w:color w:val="000000"/>
                <w:sz w:val="20"/>
                <w:szCs w:val="20"/>
                <w:lang w:eastAsia="lt-LT"/>
              </w:rPr>
              <w:t>)</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1C6FC960" w14:textId="77777777" w:rsidR="00AF5FE0" w:rsidRDefault="00AF5FE0" w:rsidP="00E326C1">
            <w:pPr>
              <w:spacing w:after="0" w:line="240" w:lineRule="auto"/>
              <w:rPr>
                <w:rFonts w:ascii="Times New Roman" w:eastAsia="Times New Roman" w:hAnsi="Times New Roman"/>
                <w:color w:val="000000"/>
                <w:sz w:val="20"/>
                <w:szCs w:val="20"/>
                <w:lang w:eastAsia="lt-LT"/>
              </w:rPr>
            </w:pPr>
          </w:p>
          <w:p w14:paraId="078D2CD0" w14:textId="77777777" w:rsidR="00AF5FE0" w:rsidRDefault="00AF5FE0" w:rsidP="00E326C1">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Sultan</w:t>
            </w:r>
            <w:proofErr w:type="spellEnd"/>
          </w:p>
          <w:p w14:paraId="4DFCDF3C" w14:textId="77777777" w:rsidR="00AF5FE0" w:rsidRDefault="00AF5FE0" w:rsidP="00E326C1">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w:t>
            </w:r>
          </w:p>
          <w:p w14:paraId="790CD90F"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Kalif</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C201C8" w14:textId="6D39B8FD"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676022" w14:textId="5A7AAAA9" w:rsidR="00AF5FE0" w:rsidRPr="00E11C22" w:rsidRDefault="00AF5FE0" w:rsidP="00E326C1">
            <w:pPr>
              <w:spacing w:after="0" w:line="240" w:lineRule="auto"/>
              <w:rPr>
                <w:rFonts w:ascii="Times New Roman" w:eastAsia="Times New Roman" w:hAnsi="Times New Roman"/>
                <w:color w:val="000000"/>
                <w:sz w:val="20"/>
                <w:szCs w:val="20"/>
                <w:lang w:eastAsia="lt-LT"/>
              </w:rPr>
            </w:pPr>
          </w:p>
        </w:tc>
      </w:tr>
      <w:tr w:rsidR="00AF5FE0" w:rsidRPr="00784A37" w14:paraId="0C14A8E2" w14:textId="77777777" w:rsidTr="00D256EC">
        <w:trPr>
          <w:trHeight w:val="300"/>
        </w:trPr>
        <w:tc>
          <w:tcPr>
            <w:tcW w:w="611" w:type="dxa"/>
            <w:vMerge/>
            <w:tcBorders>
              <w:top w:val="nil"/>
              <w:left w:val="single" w:sz="4" w:space="0" w:color="auto"/>
              <w:bottom w:val="single" w:sz="4" w:space="0" w:color="000000"/>
              <w:right w:val="single" w:sz="4" w:space="0" w:color="auto"/>
            </w:tcBorders>
            <w:vAlign w:val="center"/>
            <w:hideMark/>
          </w:tcPr>
          <w:p w14:paraId="3F10CDA7"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02AE5F81"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268" w:type="dxa"/>
            <w:tcBorders>
              <w:top w:val="nil"/>
              <w:left w:val="nil"/>
              <w:bottom w:val="single" w:sz="4" w:space="0" w:color="auto"/>
              <w:right w:val="single" w:sz="4" w:space="0" w:color="auto"/>
            </w:tcBorders>
            <w:shd w:val="clear" w:color="000000" w:fill="FFFFFF"/>
            <w:noWrap/>
            <w:hideMark/>
          </w:tcPr>
          <w:p w14:paraId="7692978D" w14:textId="77777777" w:rsidR="00AF5FE0" w:rsidRPr="00E11C22" w:rsidRDefault="00AF5FE0" w:rsidP="00E326C1">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15</w:t>
            </w:r>
            <w:r w:rsidRPr="00910608">
              <w:rPr>
                <w:rFonts w:ascii="Times New Roman" w:eastAsia="Times New Roman" w:hAnsi="Times New Roman"/>
                <w:color w:val="000000"/>
                <w:sz w:val="20"/>
                <w:szCs w:val="20"/>
                <w:lang w:eastAsia="lt-LT"/>
              </w:rPr>
              <w:t xml:space="preserve"> ha</w:t>
            </w:r>
          </w:p>
        </w:tc>
        <w:tc>
          <w:tcPr>
            <w:tcW w:w="5196" w:type="dxa"/>
            <w:tcBorders>
              <w:top w:val="single" w:sz="4" w:space="0" w:color="auto"/>
              <w:left w:val="nil"/>
              <w:bottom w:val="single" w:sz="4" w:space="0" w:color="auto"/>
              <w:right w:val="single" w:sz="4" w:space="0" w:color="000000"/>
            </w:tcBorders>
            <w:shd w:val="clear" w:color="000000" w:fill="FFFFFF"/>
            <w:hideMark/>
          </w:tcPr>
          <w:p w14:paraId="70CCE532"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 xml:space="preserve">vienmetėms ir daugiametėms </w:t>
            </w:r>
            <w:proofErr w:type="spellStart"/>
            <w:r w:rsidRPr="00910608">
              <w:rPr>
                <w:rFonts w:ascii="Times New Roman" w:eastAsia="Times New Roman" w:hAnsi="Times New Roman"/>
                <w:color w:val="000000"/>
                <w:sz w:val="20"/>
                <w:szCs w:val="20"/>
                <w:lang w:eastAsia="lt-LT"/>
              </w:rPr>
              <w:t>vienaskiltėms</w:t>
            </w:r>
            <w:proofErr w:type="spellEnd"/>
            <w:r w:rsidRPr="00910608">
              <w:rPr>
                <w:rFonts w:ascii="Times New Roman" w:eastAsia="Times New Roman" w:hAnsi="Times New Roman"/>
                <w:color w:val="000000"/>
                <w:sz w:val="20"/>
                <w:szCs w:val="20"/>
                <w:lang w:eastAsia="lt-LT"/>
              </w:rPr>
              <w:t xml:space="preserve"> piktžolėms naikinti</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7F81B25C" w14:textId="77777777" w:rsidR="00AF5FE0" w:rsidRDefault="00AF5FE0" w:rsidP="00E326C1">
            <w:pPr>
              <w:spacing w:after="0" w:line="240" w:lineRule="auto"/>
              <w:rPr>
                <w:rFonts w:ascii="Times New Roman" w:eastAsia="Times New Roman" w:hAnsi="Times New Roman"/>
                <w:color w:val="000000"/>
                <w:sz w:val="20"/>
                <w:szCs w:val="20"/>
                <w:lang w:eastAsia="lt-LT"/>
              </w:rPr>
            </w:pPr>
          </w:p>
          <w:p w14:paraId="2DA475B9"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Agilas</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66EA50" w14:textId="2EF1ECD6"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EFFF2DC" w14:textId="1217A69C" w:rsidR="00AF5FE0" w:rsidRPr="00E11C22" w:rsidRDefault="00AF5FE0" w:rsidP="00E326C1">
            <w:pPr>
              <w:spacing w:after="0" w:line="240" w:lineRule="auto"/>
              <w:rPr>
                <w:rFonts w:ascii="Times New Roman" w:eastAsia="Times New Roman" w:hAnsi="Times New Roman"/>
                <w:color w:val="000000"/>
                <w:sz w:val="20"/>
                <w:szCs w:val="20"/>
                <w:lang w:eastAsia="lt-LT"/>
              </w:rPr>
            </w:pPr>
          </w:p>
        </w:tc>
      </w:tr>
      <w:tr w:rsidR="00AF5FE0" w:rsidRPr="00784A37" w14:paraId="6702BF85" w14:textId="77777777" w:rsidTr="00D256EC">
        <w:trPr>
          <w:trHeight w:val="300"/>
        </w:trPr>
        <w:tc>
          <w:tcPr>
            <w:tcW w:w="611" w:type="dxa"/>
            <w:vMerge/>
            <w:tcBorders>
              <w:top w:val="nil"/>
              <w:left w:val="single" w:sz="4" w:space="0" w:color="auto"/>
              <w:bottom w:val="single" w:sz="4" w:space="0" w:color="000000"/>
              <w:right w:val="single" w:sz="4" w:space="0" w:color="auto"/>
            </w:tcBorders>
            <w:vAlign w:val="center"/>
            <w:hideMark/>
          </w:tcPr>
          <w:p w14:paraId="0F9F9A1B"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78E7B387"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268" w:type="dxa"/>
            <w:tcBorders>
              <w:top w:val="nil"/>
              <w:left w:val="nil"/>
              <w:bottom w:val="single" w:sz="4" w:space="0" w:color="auto"/>
              <w:right w:val="single" w:sz="4" w:space="0" w:color="auto"/>
            </w:tcBorders>
            <w:shd w:val="clear" w:color="000000" w:fill="FFFFFF"/>
            <w:noWrap/>
            <w:hideMark/>
          </w:tcPr>
          <w:p w14:paraId="6BDF4B4F" w14:textId="77777777" w:rsidR="00AF5FE0" w:rsidRPr="00E11C22" w:rsidRDefault="00AF5FE0" w:rsidP="00E326C1">
            <w:pPr>
              <w:spacing w:after="0" w:line="240" w:lineRule="auto"/>
              <w:jc w:val="center"/>
              <w:rPr>
                <w:rFonts w:ascii="Times New Roman" w:eastAsia="Times New Roman" w:hAnsi="Times New Roman"/>
                <w:sz w:val="20"/>
                <w:szCs w:val="20"/>
                <w:lang w:eastAsia="lt-LT"/>
              </w:rPr>
            </w:pPr>
            <w:r w:rsidRPr="00910608">
              <w:rPr>
                <w:rFonts w:ascii="Times New Roman" w:eastAsia="Times New Roman" w:hAnsi="Times New Roman"/>
                <w:sz w:val="20"/>
                <w:szCs w:val="20"/>
                <w:lang w:eastAsia="lt-LT"/>
              </w:rPr>
              <w:t>10 ha</w:t>
            </w:r>
          </w:p>
        </w:tc>
        <w:tc>
          <w:tcPr>
            <w:tcW w:w="5196" w:type="dxa"/>
            <w:tcBorders>
              <w:top w:val="single" w:sz="4" w:space="0" w:color="auto"/>
              <w:left w:val="nil"/>
              <w:bottom w:val="single" w:sz="4" w:space="0" w:color="auto"/>
              <w:right w:val="single" w:sz="4" w:space="0" w:color="000000"/>
            </w:tcBorders>
            <w:shd w:val="clear" w:color="000000" w:fill="FFFFFF"/>
            <w:hideMark/>
          </w:tcPr>
          <w:p w14:paraId="70590CE8"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dviskiltėms plačialapėms piktžolėms (ramunėms, usnims, pienėms) naikinti</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23512030" w14:textId="77777777" w:rsidR="00AF5FE0" w:rsidRDefault="00AF5FE0" w:rsidP="00E326C1">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Lontrelas</w:t>
            </w:r>
            <w:proofErr w:type="spellEnd"/>
          </w:p>
          <w:p w14:paraId="7A4C874F" w14:textId="77777777" w:rsidR="00AF5FE0" w:rsidRDefault="00AF5FE0" w:rsidP="00E326C1">
            <w:pPr>
              <w:spacing w:after="0" w:line="240" w:lineRule="auto"/>
              <w:rPr>
                <w:rFonts w:ascii="Times New Roman" w:eastAsia="Times New Roman" w:hAnsi="Times New Roman"/>
                <w:color w:val="000000"/>
                <w:sz w:val="20"/>
                <w:szCs w:val="20"/>
                <w:lang w:eastAsia="lt-LT"/>
              </w:rPr>
            </w:pPr>
          </w:p>
          <w:p w14:paraId="64EFD28A"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2EB753" w14:textId="77777777" w:rsidR="00AF5FE0" w:rsidRPr="00E11C22" w:rsidRDefault="00AF5FE0" w:rsidP="00D256EC">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46B7B7" w14:textId="77777777" w:rsidR="00AF5FE0" w:rsidRPr="00E11C22" w:rsidRDefault="00AF5FE0" w:rsidP="00D256EC">
            <w:pPr>
              <w:spacing w:after="0" w:line="240" w:lineRule="auto"/>
              <w:rPr>
                <w:rFonts w:ascii="Times New Roman" w:eastAsia="Times New Roman" w:hAnsi="Times New Roman"/>
                <w:color w:val="000000"/>
                <w:sz w:val="20"/>
                <w:szCs w:val="20"/>
                <w:lang w:eastAsia="lt-LT"/>
              </w:rPr>
            </w:pPr>
          </w:p>
        </w:tc>
      </w:tr>
      <w:tr w:rsidR="00AF5FE0" w:rsidRPr="00784A37" w14:paraId="65C00062" w14:textId="77777777" w:rsidTr="00D256EC">
        <w:trPr>
          <w:trHeight w:val="1114"/>
        </w:trPr>
        <w:tc>
          <w:tcPr>
            <w:tcW w:w="611" w:type="dxa"/>
            <w:vMerge/>
            <w:tcBorders>
              <w:top w:val="nil"/>
              <w:left w:val="single" w:sz="4" w:space="0" w:color="auto"/>
              <w:bottom w:val="single" w:sz="4" w:space="0" w:color="000000"/>
              <w:right w:val="single" w:sz="4" w:space="0" w:color="auto"/>
            </w:tcBorders>
            <w:vAlign w:val="center"/>
            <w:hideMark/>
          </w:tcPr>
          <w:p w14:paraId="6F7A3B90"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3F4BF2E2"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268" w:type="dxa"/>
            <w:tcBorders>
              <w:top w:val="nil"/>
              <w:left w:val="nil"/>
              <w:bottom w:val="single" w:sz="4" w:space="0" w:color="auto"/>
              <w:right w:val="single" w:sz="4" w:space="0" w:color="auto"/>
            </w:tcBorders>
            <w:shd w:val="clear" w:color="000000" w:fill="FFFFFF"/>
            <w:noWrap/>
            <w:hideMark/>
          </w:tcPr>
          <w:p w14:paraId="5FB18D69" w14:textId="77777777" w:rsidR="00AF5FE0" w:rsidRPr="00E11C22" w:rsidRDefault="00AF5FE0" w:rsidP="00E326C1">
            <w:pPr>
              <w:spacing w:after="0" w:line="240" w:lineRule="auto"/>
              <w:jc w:val="center"/>
              <w:rPr>
                <w:rFonts w:ascii="Times New Roman" w:eastAsia="Times New Roman" w:hAnsi="Times New Roman"/>
                <w:sz w:val="20"/>
                <w:szCs w:val="20"/>
                <w:lang w:eastAsia="lt-LT"/>
              </w:rPr>
            </w:pPr>
            <w:r w:rsidRPr="00910608">
              <w:rPr>
                <w:rFonts w:ascii="Times New Roman" w:eastAsia="Times New Roman" w:hAnsi="Times New Roman"/>
                <w:sz w:val="20"/>
                <w:szCs w:val="20"/>
                <w:lang w:eastAsia="lt-LT"/>
              </w:rPr>
              <w:t>10 ha</w:t>
            </w:r>
          </w:p>
        </w:tc>
        <w:tc>
          <w:tcPr>
            <w:tcW w:w="5196" w:type="dxa"/>
            <w:tcBorders>
              <w:top w:val="single" w:sz="4" w:space="0" w:color="auto"/>
              <w:left w:val="single" w:sz="4" w:space="0" w:color="auto"/>
              <w:bottom w:val="single" w:sz="4" w:space="0" w:color="auto"/>
              <w:right w:val="nil"/>
            </w:tcBorders>
            <w:shd w:val="clear" w:color="000000" w:fill="FFFFFF"/>
          </w:tcPr>
          <w:p w14:paraId="398ACFA9"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sud</w:t>
            </w:r>
            <w:r>
              <w:rPr>
                <w:rFonts w:ascii="Times New Roman" w:eastAsia="Times New Roman" w:hAnsi="Times New Roman"/>
                <w:color w:val="000000"/>
                <w:sz w:val="20"/>
                <w:szCs w:val="20"/>
                <w:lang w:eastAsia="lt-LT"/>
              </w:rPr>
              <w:t xml:space="preserve">ygusioms dviskiltėms piktžolėms </w:t>
            </w:r>
            <w:r w:rsidRPr="00910608">
              <w:rPr>
                <w:rFonts w:ascii="Times New Roman" w:eastAsia="Times New Roman" w:hAnsi="Times New Roman"/>
                <w:color w:val="000000"/>
                <w:sz w:val="20"/>
                <w:szCs w:val="20"/>
                <w:lang w:eastAsia="lt-LT"/>
              </w:rPr>
              <w:t>naikinti, (BBCH 14-31)</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1D4D4A0F" w14:textId="77777777" w:rsidR="00AF5FE0" w:rsidRDefault="00AF5FE0" w:rsidP="00E326C1">
            <w:pPr>
              <w:spacing w:after="0" w:line="240" w:lineRule="auto"/>
              <w:rPr>
                <w:rFonts w:ascii="Times New Roman" w:eastAsia="Times New Roman" w:hAnsi="Times New Roman"/>
                <w:color w:val="000000"/>
                <w:sz w:val="20"/>
                <w:szCs w:val="20"/>
                <w:lang w:eastAsia="lt-LT"/>
              </w:rPr>
            </w:pPr>
          </w:p>
          <w:p w14:paraId="391ED5C0"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Galera</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1640C1" w14:textId="305F727C"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34C03F" w14:textId="58B7C148" w:rsidR="00AF5FE0" w:rsidRPr="00E11C22" w:rsidRDefault="00AF5FE0" w:rsidP="00E326C1">
            <w:pPr>
              <w:spacing w:after="0" w:line="240" w:lineRule="auto"/>
              <w:rPr>
                <w:rFonts w:ascii="Times New Roman" w:eastAsia="Times New Roman" w:hAnsi="Times New Roman"/>
                <w:color w:val="000000"/>
                <w:sz w:val="20"/>
                <w:szCs w:val="20"/>
                <w:lang w:eastAsia="lt-LT"/>
              </w:rPr>
            </w:pPr>
          </w:p>
        </w:tc>
      </w:tr>
      <w:tr w:rsidR="00AF5FE0" w:rsidRPr="00784A37" w14:paraId="32593601" w14:textId="77777777" w:rsidTr="00D256EC">
        <w:trPr>
          <w:trHeight w:val="300"/>
        </w:trPr>
        <w:tc>
          <w:tcPr>
            <w:tcW w:w="1475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11DBA518" w14:textId="77777777" w:rsidR="00AF5FE0" w:rsidRPr="00784A37" w:rsidRDefault="00AF5FE0" w:rsidP="00AF5FE0">
            <w:pPr>
              <w:spacing w:after="0" w:line="240" w:lineRule="auto"/>
              <w:jc w:val="center"/>
            </w:pPr>
            <w:r w:rsidRPr="00E11C22">
              <w:rPr>
                <w:rFonts w:ascii="Times New Roman" w:eastAsia="Times New Roman" w:hAnsi="Times New Roman"/>
                <w:b/>
                <w:bCs/>
                <w:color w:val="000000"/>
                <w:sz w:val="20"/>
                <w:szCs w:val="20"/>
                <w:lang w:eastAsia="lt-LT"/>
              </w:rPr>
              <w:t>Augimo reguliatoriai (maksimali norma)</w:t>
            </w:r>
          </w:p>
        </w:tc>
      </w:tr>
      <w:tr w:rsidR="00AF5FE0" w:rsidRPr="00784A37" w14:paraId="660C2D28" w14:textId="77777777" w:rsidTr="00D256EC">
        <w:trPr>
          <w:trHeight w:val="300"/>
        </w:trPr>
        <w:tc>
          <w:tcPr>
            <w:tcW w:w="61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3798541" w14:textId="77777777" w:rsidR="00AF5FE0" w:rsidRPr="00E11C22" w:rsidRDefault="00AF5FE0" w:rsidP="00E326C1">
            <w:pPr>
              <w:spacing w:after="0" w:line="240" w:lineRule="auto"/>
              <w:jc w:val="center"/>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1</w:t>
            </w:r>
            <w:r>
              <w:rPr>
                <w:rFonts w:ascii="Times New Roman" w:eastAsia="Times New Roman" w:hAnsi="Times New Roman"/>
                <w:color w:val="000000"/>
                <w:sz w:val="20"/>
                <w:szCs w:val="20"/>
                <w:lang w:eastAsia="lt-LT"/>
              </w:rPr>
              <w:t>.</w:t>
            </w:r>
          </w:p>
        </w:tc>
        <w:tc>
          <w:tcPr>
            <w:tcW w:w="11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7F9CDA2"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Ž. kviečiai</w:t>
            </w:r>
          </w:p>
        </w:tc>
        <w:tc>
          <w:tcPr>
            <w:tcW w:w="1268" w:type="dxa"/>
            <w:tcBorders>
              <w:top w:val="nil"/>
              <w:left w:val="nil"/>
              <w:bottom w:val="single" w:sz="4" w:space="0" w:color="auto"/>
              <w:right w:val="single" w:sz="4" w:space="0" w:color="auto"/>
            </w:tcBorders>
            <w:shd w:val="clear" w:color="000000" w:fill="FFFFFF"/>
            <w:noWrap/>
            <w:vAlign w:val="center"/>
            <w:hideMark/>
          </w:tcPr>
          <w:p w14:paraId="15526A1D" w14:textId="77777777" w:rsidR="00AF5FE0" w:rsidRPr="00E11C22" w:rsidRDefault="00AF5FE0" w:rsidP="00E326C1">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80</w:t>
            </w:r>
            <w:r w:rsidRPr="00910608">
              <w:rPr>
                <w:rFonts w:ascii="Times New Roman" w:eastAsia="Times New Roman" w:hAnsi="Times New Roman"/>
                <w:sz w:val="20"/>
                <w:szCs w:val="20"/>
                <w:lang w:eastAsia="lt-LT"/>
              </w:rPr>
              <w:t xml:space="preserve"> ha</w:t>
            </w:r>
          </w:p>
        </w:tc>
        <w:tc>
          <w:tcPr>
            <w:tcW w:w="5196" w:type="dxa"/>
            <w:tcBorders>
              <w:top w:val="single" w:sz="4" w:space="0" w:color="auto"/>
              <w:left w:val="nil"/>
              <w:bottom w:val="single" w:sz="4" w:space="0" w:color="auto"/>
              <w:right w:val="single" w:sz="4" w:space="0" w:color="000000"/>
            </w:tcBorders>
            <w:shd w:val="clear" w:color="000000" w:fill="FFFFFF"/>
            <w:noWrap/>
            <w:vAlign w:val="center"/>
            <w:hideMark/>
          </w:tcPr>
          <w:p w14:paraId="15BD9F19"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krūmijimosi pabaigoje-</w:t>
            </w:r>
            <w:proofErr w:type="spellStart"/>
            <w:r w:rsidRPr="00910608">
              <w:rPr>
                <w:rFonts w:ascii="Times New Roman" w:eastAsia="Times New Roman" w:hAnsi="Times New Roman"/>
                <w:color w:val="000000"/>
                <w:sz w:val="20"/>
                <w:szCs w:val="20"/>
                <w:lang w:eastAsia="lt-LT"/>
              </w:rPr>
              <w:t>bamblėjimo</w:t>
            </w:r>
            <w:proofErr w:type="spellEnd"/>
            <w:r w:rsidRPr="00910608">
              <w:rPr>
                <w:rFonts w:ascii="Times New Roman" w:eastAsia="Times New Roman" w:hAnsi="Times New Roman"/>
                <w:color w:val="000000"/>
                <w:sz w:val="20"/>
                <w:szCs w:val="20"/>
                <w:lang w:eastAsia="lt-LT"/>
              </w:rPr>
              <w:t xml:space="preserve"> pradžioje (BBCH 25-32)</w:t>
            </w:r>
          </w:p>
        </w:tc>
        <w:tc>
          <w:tcPr>
            <w:tcW w:w="2977" w:type="dxa"/>
            <w:tcBorders>
              <w:top w:val="single" w:sz="4" w:space="0" w:color="auto"/>
              <w:left w:val="nil"/>
              <w:bottom w:val="single" w:sz="4" w:space="0" w:color="auto"/>
              <w:right w:val="single" w:sz="4" w:space="0" w:color="auto"/>
            </w:tcBorders>
            <w:shd w:val="clear" w:color="000000" w:fill="FFFFFF"/>
          </w:tcPr>
          <w:p w14:paraId="268D3D47" w14:textId="77777777" w:rsidR="00AF5FE0" w:rsidRDefault="00AF5FE0" w:rsidP="00E326C1">
            <w:pPr>
              <w:spacing w:after="0" w:line="240" w:lineRule="auto"/>
              <w:rPr>
                <w:rFonts w:ascii="Times New Roman" w:eastAsia="Times New Roman" w:hAnsi="Times New Roman"/>
                <w:color w:val="000000"/>
                <w:sz w:val="20"/>
                <w:szCs w:val="20"/>
                <w:lang w:eastAsia="lt-LT"/>
              </w:rPr>
            </w:pPr>
          </w:p>
          <w:p w14:paraId="1374934E"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Stabilanas</w:t>
            </w:r>
            <w:proofErr w:type="spellEnd"/>
          </w:p>
        </w:tc>
        <w:tc>
          <w:tcPr>
            <w:tcW w:w="1842" w:type="dxa"/>
            <w:tcBorders>
              <w:top w:val="single" w:sz="4" w:space="0" w:color="auto"/>
              <w:left w:val="single" w:sz="4" w:space="0" w:color="auto"/>
              <w:bottom w:val="single" w:sz="4" w:space="0" w:color="auto"/>
              <w:right w:val="single" w:sz="4" w:space="0" w:color="000000"/>
            </w:tcBorders>
            <w:shd w:val="clear" w:color="auto" w:fill="A6A6A6" w:themeFill="background1" w:themeFillShade="A6"/>
          </w:tcPr>
          <w:p w14:paraId="15584448" w14:textId="1C7ED6E0"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auto"/>
            </w:tcBorders>
            <w:shd w:val="clear" w:color="auto" w:fill="A6A6A6" w:themeFill="background1" w:themeFillShade="A6"/>
          </w:tcPr>
          <w:p w14:paraId="18C559A1" w14:textId="4906228C" w:rsidR="00AF5FE0" w:rsidRPr="00E11C22" w:rsidRDefault="00AF5FE0" w:rsidP="00E326C1">
            <w:pPr>
              <w:spacing w:after="0" w:line="240" w:lineRule="auto"/>
              <w:rPr>
                <w:rFonts w:ascii="Times New Roman" w:eastAsia="Times New Roman" w:hAnsi="Times New Roman"/>
                <w:color w:val="000000"/>
                <w:sz w:val="20"/>
                <w:szCs w:val="20"/>
                <w:lang w:eastAsia="lt-LT"/>
              </w:rPr>
            </w:pPr>
          </w:p>
        </w:tc>
      </w:tr>
      <w:tr w:rsidR="00AF5FE0" w:rsidRPr="00784A37" w14:paraId="72390AD5" w14:textId="77777777" w:rsidTr="00D256EC">
        <w:trPr>
          <w:trHeight w:val="300"/>
        </w:trPr>
        <w:tc>
          <w:tcPr>
            <w:tcW w:w="611" w:type="dxa"/>
            <w:vMerge/>
            <w:tcBorders>
              <w:top w:val="nil"/>
              <w:left w:val="single" w:sz="4" w:space="0" w:color="auto"/>
              <w:bottom w:val="single" w:sz="4" w:space="0" w:color="000000"/>
              <w:right w:val="single" w:sz="4" w:space="0" w:color="auto"/>
            </w:tcBorders>
            <w:vAlign w:val="center"/>
            <w:hideMark/>
          </w:tcPr>
          <w:p w14:paraId="7C2D5628"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162" w:type="dxa"/>
            <w:vMerge/>
            <w:tcBorders>
              <w:top w:val="nil"/>
              <w:left w:val="single" w:sz="4" w:space="0" w:color="auto"/>
              <w:bottom w:val="single" w:sz="4" w:space="0" w:color="000000"/>
              <w:right w:val="single" w:sz="4" w:space="0" w:color="auto"/>
            </w:tcBorders>
            <w:vAlign w:val="center"/>
            <w:hideMark/>
          </w:tcPr>
          <w:p w14:paraId="724F3BAF"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268" w:type="dxa"/>
            <w:tcBorders>
              <w:top w:val="nil"/>
              <w:left w:val="nil"/>
              <w:bottom w:val="single" w:sz="4" w:space="0" w:color="auto"/>
              <w:right w:val="single" w:sz="4" w:space="0" w:color="auto"/>
            </w:tcBorders>
            <w:shd w:val="clear" w:color="000000" w:fill="FFFFFF"/>
            <w:noWrap/>
            <w:vAlign w:val="center"/>
            <w:hideMark/>
          </w:tcPr>
          <w:p w14:paraId="64B18BDA" w14:textId="77777777" w:rsidR="00AF5FE0" w:rsidRPr="00E11C22" w:rsidRDefault="00AF5FE0" w:rsidP="00E326C1">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80</w:t>
            </w:r>
            <w:r w:rsidRPr="00910608">
              <w:rPr>
                <w:rFonts w:ascii="Times New Roman" w:eastAsia="Times New Roman" w:hAnsi="Times New Roman"/>
                <w:sz w:val="20"/>
                <w:szCs w:val="20"/>
                <w:lang w:eastAsia="lt-LT"/>
              </w:rPr>
              <w:t xml:space="preserve"> ha</w:t>
            </w:r>
          </w:p>
        </w:tc>
        <w:tc>
          <w:tcPr>
            <w:tcW w:w="5196" w:type="dxa"/>
            <w:tcBorders>
              <w:top w:val="single" w:sz="4" w:space="0" w:color="auto"/>
              <w:left w:val="nil"/>
              <w:bottom w:val="single" w:sz="4" w:space="0" w:color="auto"/>
              <w:right w:val="single" w:sz="4" w:space="0" w:color="000000"/>
            </w:tcBorders>
            <w:shd w:val="clear" w:color="000000" w:fill="FFFFFF"/>
            <w:noWrap/>
            <w:vAlign w:val="center"/>
            <w:hideMark/>
          </w:tcPr>
          <w:p w14:paraId="0A4F1DF7"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roofErr w:type="spellStart"/>
            <w:r w:rsidRPr="00910608">
              <w:rPr>
                <w:rFonts w:ascii="Times New Roman" w:eastAsia="Times New Roman" w:hAnsi="Times New Roman"/>
                <w:color w:val="000000"/>
                <w:sz w:val="20"/>
                <w:szCs w:val="20"/>
                <w:lang w:eastAsia="lt-LT"/>
              </w:rPr>
              <w:t>bamblėjimo</w:t>
            </w:r>
            <w:proofErr w:type="spellEnd"/>
            <w:r w:rsidRPr="00910608">
              <w:rPr>
                <w:rFonts w:ascii="Times New Roman" w:eastAsia="Times New Roman" w:hAnsi="Times New Roman"/>
                <w:color w:val="000000"/>
                <w:sz w:val="20"/>
                <w:szCs w:val="20"/>
                <w:lang w:eastAsia="lt-LT"/>
              </w:rPr>
              <w:t xml:space="preserve"> pradžia-</w:t>
            </w:r>
            <w:proofErr w:type="spellStart"/>
            <w:r w:rsidRPr="00910608">
              <w:rPr>
                <w:rFonts w:ascii="Times New Roman" w:eastAsia="Times New Roman" w:hAnsi="Times New Roman"/>
                <w:color w:val="000000"/>
                <w:sz w:val="20"/>
                <w:szCs w:val="20"/>
                <w:lang w:eastAsia="lt-LT"/>
              </w:rPr>
              <w:t>vamzdelėjimo</w:t>
            </w:r>
            <w:proofErr w:type="spellEnd"/>
            <w:r w:rsidRPr="00910608">
              <w:rPr>
                <w:rFonts w:ascii="Times New Roman" w:eastAsia="Times New Roman" w:hAnsi="Times New Roman"/>
                <w:color w:val="000000"/>
                <w:sz w:val="20"/>
                <w:szCs w:val="20"/>
                <w:lang w:eastAsia="lt-LT"/>
              </w:rPr>
              <w:t xml:space="preserve"> pabaiga (BBCH 32-49)</w:t>
            </w:r>
          </w:p>
        </w:tc>
        <w:tc>
          <w:tcPr>
            <w:tcW w:w="2977" w:type="dxa"/>
            <w:tcBorders>
              <w:top w:val="single" w:sz="4" w:space="0" w:color="auto"/>
              <w:left w:val="nil"/>
              <w:bottom w:val="single" w:sz="4" w:space="0" w:color="auto"/>
              <w:right w:val="single" w:sz="4" w:space="0" w:color="000000"/>
            </w:tcBorders>
            <w:shd w:val="clear" w:color="000000" w:fill="FFFFFF"/>
          </w:tcPr>
          <w:p w14:paraId="183D3233" w14:textId="77777777" w:rsidR="00AF5FE0" w:rsidRDefault="00AF5FE0" w:rsidP="00E326C1">
            <w:pPr>
              <w:spacing w:after="0" w:line="240" w:lineRule="auto"/>
              <w:rPr>
                <w:rFonts w:ascii="Times New Roman" w:eastAsia="Times New Roman" w:hAnsi="Times New Roman"/>
                <w:color w:val="000000"/>
                <w:sz w:val="20"/>
                <w:szCs w:val="20"/>
                <w:lang w:eastAsia="lt-LT"/>
              </w:rPr>
            </w:pPr>
          </w:p>
          <w:p w14:paraId="7EBB7B1B"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Moddus</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28794EDF" w14:textId="0B68202A"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000000"/>
            </w:tcBorders>
            <w:shd w:val="clear" w:color="auto" w:fill="A6A6A6" w:themeFill="background1" w:themeFillShade="A6"/>
          </w:tcPr>
          <w:p w14:paraId="5C1A2638" w14:textId="34A6B3CA" w:rsidR="00AF5FE0" w:rsidRPr="00E11C22" w:rsidRDefault="00AF5FE0" w:rsidP="00E326C1">
            <w:pPr>
              <w:spacing w:after="0" w:line="240" w:lineRule="auto"/>
              <w:rPr>
                <w:rFonts w:ascii="Times New Roman" w:eastAsia="Times New Roman" w:hAnsi="Times New Roman"/>
                <w:color w:val="000000"/>
                <w:sz w:val="20"/>
                <w:szCs w:val="20"/>
                <w:lang w:eastAsia="lt-LT"/>
              </w:rPr>
            </w:pPr>
          </w:p>
        </w:tc>
      </w:tr>
      <w:tr w:rsidR="00AF5FE0" w:rsidRPr="00784A37" w14:paraId="57F7EB82" w14:textId="77777777" w:rsidTr="00D256EC">
        <w:trPr>
          <w:trHeight w:val="765"/>
        </w:trPr>
        <w:tc>
          <w:tcPr>
            <w:tcW w:w="611" w:type="dxa"/>
            <w:tcBorders>
              <w:top w:val="nil"/>
              <w:left w:val="single" w:sz="4" w:space="0" w:color="auto"/>
              <w:bottom w:val="nil"/>
              <w:right w:val="single" w:sz="4" w:space="0" w:color="auto"/>
            </w:tcBorders>
            <w:shd w:val="clear" w:color="000000" w:fill="FFFFFF"/>
            <w:noWrap/>
            <w:vAlign w:val="center"/>
            <w:hideMark/>
          </w:tcPr>
          <w:p w14:paraId="11617B14" w14:textId="77777777" w:rsidR="00AF5FE0" w:rsidRPr="00E11C22" w:rsidRDefault="00AF5FE0" w:rsidP="00E326C1">
            <w:pPr>
              <w:spacing w:after="0" w:line="240" w:lineRule="auto"/>
              <w:jc w:val="center"/>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2</w:t>
            </w:r>
            <w:r>
              <w:rPr>
                <w:rFonts w:ascii="Times New Roman" w:eastAsia="Times New Roman" w:hAnsi="Times New Roman"/>
                <w:color w:val="000000"/>
                <w:sz w:val="20"/>
                <w:szCs w:val="20"/>
                <w:lang w:eastAsia="lt-LT"/>
              </w:rPr>
              <w:t>.</w:t>
            </w:r>
          </w:p>
        </w:tc>
        <w:tc>
          <w:tcPr>
            <w:tcW w:w="1162" w:type="dxa"/>
            <w:tcBorders>
              <w:top w:val="nil"/>
              <w:left w:val="nil"/>
              <w:bottom w:val="nil"/>
              <w:right w:val="single" w:sz="4" w:space="0" w:color="auto"/>
            </w:tcBorders>
            <w:shd w:val="clear" w:color="000000" w:fill="FFFFFF"/>
            <w:vAlign w:val="center"/>
            <w:hideMark/>
          </w:tcPr>
          <w:p w14:paraId="63BB5EBE"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 xml:space="preserve">Ž. kviečiai, </w:t>
            </w:r>
            <w:r w:rsidRPr="00910608">
              <w:rPr>
                <w:rFonts w:ascii="Times New Roman" w:eastAsia="Times New Roman" w:hAnsi="Times New Roman"/>
                <w:color w:val="000000"/>
                <w:sz w:val="20"/>
                <w:szCs w:val="20"/>
                <w:lang w:eastAsia="lt-LT"/>
              </w:rPr>
              <w:t xml:space="preserve">ž. kvietrugiai,   </w:t>
            </w:r>
            <w:r>
              <w:rPr>
                <w:rFonts w:ascii="Times New Roman" w:eastAsia="Times New Roman" w:hAnsi="Times New Roman"/>
                <w:color w:val="000000"/>
                <w:sz w:val="20"/>
                <w:szCs w:val="20"/>
                <w:lang w:eastAsia="lt-LT"/>
              </w:rPr>
              <w:br/>
            </w:r>
            <w:r w:rsidRPr="00910608">
              <w:rPr>
                <w:rFonts w:ascii="Times New Roman" w:eastAsia="Times New Roman" w:hAnsi="Times New Roman"/>
                <w:color w:val="000000"/>
                <w:sz w:val="20"/>
                <w:szCs w:val="20"/>
                <w:lang w:eastAsia="lt-LT"/>
              </w:rPr>
              <w:t xml:space="preserve">ž. miežiai </w:t>
            </w:r>
          </w:p>
        </w:tc>
        <w:tc>
          <w:tcPr>
            <w:tcW w:w="1268" w:type="dxa"/>
            <w:tcBorders>
              <w:top w:val="nil"/>
              <w:left w:val="nil"/>
              <w:bottom w:val="single" w:sz="4" w:space="0" w:color="auto"/>
              <w:right w:val="single" w:sz="4" w:space="0" w:color="auto"/>
            </w:tcBorders>
            <w:shd w:val="clear" w:color="000000" w:fill="FFFFFF"/>
            <w:noWrap/>
            <w:vAlign w:val="center"/>
            <w:hideMark/>
          </w:tcPr>
          <w:p w14:paraId="262E8CDF" w14:textId="77777777" w:rsidR="00AF5FE0" w:rsidRPr="00E11C22" w:rsidRDefault="00AF5FE0" w:rsidP="00E326C1">
            <w:pPr>
              <w:spacing w:after="0" w:line="240" w:lineRule="auto"/>
              <w:jc w:val="center"/>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15 ha</w:t>
            </w:r>
          </w:p>
        </w:tc>
        <w:tc>
          <w:tcPr>
            <w:tcW w:w="5196" w:type="dxa"/>
            <w:tcBorders>
              <w:top w:val="single" w:sz="4" w:space="0" w:color="auto"/>
              <w:left w:val="nil"/>
              <w:bottom w:val="single" w:sz="4" w:space="0" w:color="auto"/>
              <w:right w:val="single" w:sz="4" w:space="0" w:color="000000"/>
            </w:tcBorders>
            <w:shd w:val="clear" w:color="000000" w:fill="FFFFFF"/>
            <w:noWrap/>
            <w:vAlign w:val="center"/>
            <w:hideMark/>
          </w:tcPr>
          <w:p w14:paraId="62DF056D"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krūmijimasis-</w:t>
            </w:r>
            <w:proofErr w:type="spellStart"/>
            <w:r w:rsidRPr="00910608">
              <w:rPr>
                <w:rFonts w:ascii="Times New Roman" w:eastAsia="Times New Roman" w:hAnsi="Times New Roman"/>
                <w:color w:val="000000"/>
                <w:sz w:val="20"/>
                <w:szCs w:val="20"/>
                <w:lang w:eastAsia="lt-LT"/>
              </w:rPr>
              <w:t>bamblėjimas</w:t>
            </w:r>
            <w:proofErr w:type="spellEnd"/>
            <w:r w:rsidRPr="00910608">
              <w:rPr>
                <w:rFonts w:ascii="Times New Roman" w:eastAsia="Times New Roman" w:hAnsi="Times New Roman"/>
                <w:color w:val="000000"/>
                <w:sz w:val="20"/>
                <w:szCs w:val="20"/>
                <w:lang w:eastAsia="lt-LT"/>
              </w:rPr>
              <w:t xml:space="preserve"> ( BBCH 25-39)</w:t>
            </w:r>
          </w:p>
        </w:tc>
        <w:tc>
          <w:tcPr>
            <w:tcW w:w="2977" w:type="dxa"/>
            <w:tcBorders>
              <w:top w:val="single" w:sz="4" w:space="0" w:color="auto"/>
              <w:left w:val="nil"/>
              <w:bottom w:val="single" w:sz="4" w:space="0" w:color="auto"/>
              <w:right w:val="single" w:sz="4" w:space="0" w:color="000000"/>
            </w:tcBorders>
            <w:shd w:val="clear" w:color="000000" w:fill="FFFFFF"/>
          </w:tcPr>
          <w:p w14:paraId="20E00C34" w14:textId="77777777" w:rsidR="00AF5FE0" w:rsidRDefault="00AF5FE0" w:rsidP="00E326C1">
            <w:pPr>
              <w:spacing w:after="0" w:line="240" w:lineRule="auto"/>
              <w:rPr>
                <w:rFonts w:ascii="Times New Roman" w:eastAsia="Times New Roman" w:hAnsi="Times New Roman"/>
                <w:color w:val="000000"/>
                <w:sz w:val="20"/>
                <w:szCs w:val="20"/>
                <w:lang w:eastAsia="lt-LT"/>
              </w:rPr>
            </w:pPr>
          </w:p>
          <w:p w14:paraId="4E40E60E"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Stabilanas</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1D01EDA0" w14:textId="7A4C1FA0"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000000"/>
            </w:tcBorders>
            <w:shd w:val="clear" w:color="auto" w:fill="A6A6A6" w:themeFill="background1" w:themeFillShade="A6"/>
          </w:tcPr>
          <w:p w14:paraId="6FE5A500" w14:textId="556635C2" w:rsidR="00AF5FE0" w:rsidRPr="00E11C22" w:rsidRDefault="00AF5FE0" w:rsidP="00E326C1">
            <w:pPr>
              <w:spacing w:after="0" w:line="240" w:lineRule="auto"/>
              <w:rPr>
                <w:rFonts w:ascii="Times New Roman" w:eastAsia="Times New Roman" w:hAnsi="Times New Roman"/>
                <w:color w:val="000000"/>
                <w:sz w:val="20"/>
                <w:szCs w:val="20"/>
                <w:lang w:eastAsia="lt-LT"/>
              </w:rPr>
            </w:pPr>
          </w:p>
        </w:tc>
      </w:tr>
      <w:tr w:rsidR="00AF5FE0" w:rsidRPr="00784A37" w14:paraId="2B0CCA6B" w14:textId="77777777" w:rsidTr="00D256EC">
        <w:trPr>
          <w:trHeight w:val="300"/>
        </w:trPr>
        <w:tc>
          <w:tcPr>
            <w:tcW w:w="611" w:type="dxa"/>
            <w:tcBorders>
              <w:top w:val="single" w:sz="4" w:space="0" w:color="auto"/>
              <w:left w:val="single" w:sz="4" w:space="0" w:color="auto"/>
              <w:bottom w:val="nil"/>
              <w:right w:val="single" w:sz="4" w:space="0" w:color="auto"/>
            </w:tcBorders>
            <w:shd w:val="clear" w:color="000000" w:fill="FFFFFF"/>
            <w:noWrap/>
            <w:vAlign w:val="center"/>
            <w:hideMark/>
          </w:tcPr>
          <w:p w14:paraId="5D12B377" w14:textId="77777777" w:rsidR="00AF5FE0" w:rsidRPr="00E11C22" w:rsidRDefault="00AF5FE0" w:rsidP="00E326C1">
            <w:pPr>
              <w:spacing w:after="0" w:line="240" w:lineRule="auto"/>
              <w:jc w:val="center"/>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3</w:t>
            </w:r>
            <w:r>
              <w:rPr>
                <w:rFonts w:ascii="Times New Roman" w:eastAsia="Times New Roman" w:hAnsi="Times New Roman"/>
                <w:color w:val="000000"/>
                <w:sz w:val="20"/>
                <w:szCs w:val="20"/>
                <w:lang w:eastAsia="lt-LT"/>
              </w:rPr>
              <w:t>.</w:t>
            </w:r>
          </w:p>
        </w:tc>
        <w:tc>
          <w:tcPr>
            <w:tcW w:w="1162" w:type="dxa"/>
            <w:tcBorders>
              <w:top w:val="single" w:sz="4" w:space="0" w:color="auto"/>
              <w:left w:val="nil"/>
              <w:bottom w:val="nil"/>
              <w:right w:val="single" w:sz="4" w:space="0" w:color="auto"/>
            </w:tcBorders>
            <w:shd w:val="clear" w:color="000000" w:fill="FFFFFF"/>
            <w:vAlign w:val="center"/>
            <w:hideMark/>
          </w:tcPr>
          <w:p w14:paraId="317BC2E2"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V. miežiai</w:t>
            </w:r>
          </w:p>
        </w:tc>
        <w:tc>
          <w:tcPr>
            <w:tcW w:w="1268" w:type="dxa"/>
            <w:tcBorders>
              <w:top w:val="nil"/>
              <w:left w:val="nil"/>
              <w:bottom w:val="single" w:sz="4" w:space="0" w:color="auto"/>
              <w:right w:val="single" w:sz="4" w:space="0" w:color="auto"/>
            </w:tcBorders>
            <w:shd w:val="clear" w:color="000000" w:fill="FFFFFF"/>
            <w:noWrap/>
            <w:vAlign w:val="center"/>
            <w:hideMark/>
          </w:tcPr>
          <w:p w14:paraId="73F02C18" w14:textId="77777777" w:rsidR="00AF5FE0" w:rsidRPr="00E11C22" w:rsidRDefault="00AF5FE0" w:rsidP="00E326C1">
            <w:pPr>
              <w:spacing w:after="0" w:line="240" w:lineRule="auto"/>
              <w:jc w:val="center"/>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5 ha</w:t>
            </w:r>
          </w:p>
        </w:tc>
        <w:tc>
          <w:tcPr>
            <w:tcW w:w="5196" w:type="dxa"/>
            <w:tcBorders>
              <w:top w:val="single" w:sz="4" w:space="0" w:color="auto"/>
              <w:left w:val="single" w:sz="4" w:space="0" w:color="auto"/>
              <w:bottom w:val="single" w:sz="4" w:space="0" w:color="auto"/>
              <w:right w:val="nil"/>
            </w:tcBorders>
            <w:shd w:val="clear" w:color="000000" w:fill="FFFFFF"/>
            <w:vAlign w:val="center"/>
          </w:tcPr>
          <w:p w14:paraId="5FD8864F"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roofErr w:type="spellStart"/>
            <w:r w:rsidRPr="00910608">
              <w:rPr>
                <w:rFonts w:ascii="Times New Roman" w:eastAsia="Times New Roman" w:hAnsi="Times New Roman"/>
                <w:color w:val="000000"/>
                <w:sz w:val="20"/>
                <w:szCs w:val="20"/>
                <w:lang w:eastAsia="lt-LT"/>
              </w:rPr>
              <w:t>Bamblė</w:t>
            </w:r>
            <w:r>
              <w:rPr>
                <w:rFonts w:ascii="Times New Roman" w:eastAsia="Times New Roman" w:hAnsi="Times New Roman"/>
                <w:color w:val="000000"/>
                <w:sz w:val="20"/>
                <w:szCs w:val="20"/>
                <w:lang w:eastAsia="lt-LT"/>
              </w:rPr>
              <w:t>jimas</w:t>
            </w:r>
            <w:proofErr w:type="spellEnd"/>
            <w:r>
              <w:rPr>
                <w:rFonts w:ascii="Times New Roman" w:eastAsia="Times New Roman" w:hAnsi="Times New Roman"/>
                <w:color w:val="000000"/>
                <w:sz w:val="20"/>
                <w:szCs w:val="20"/>
                <w:lang w:eastAsia="lt-LT"/>
              </w:rPr>
              <w:t xml:space="preserve"> (</w:t>
            </w:r>
            <w:r w:rsidRPr="00910608">
              <w:rPr>
                <w:rFonts w:ascii="Times New Roman" w:eastAsia="Times New Roman" w:hAnsi="Times New Roman"/>
                <w:color w:val="000000"/>
                <w:sz w:val="20"/>
                <w:szCs w:val="20"/>
                <w:lang w:eastAsia="lt-LT"/>
              </w:rPr>
              <w:t>BBCH 30-37)</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10A56CA1"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Moxa</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450D7E" w14:textId="4D293E66"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236CAC" w14:textId="424BB09D" w:rsidR="00AF5FE0" w:rsidRPr="00E11C22" w:rsidRDefault="00AF5FE0" w:rsidP="00E326C1">
            <w:pPr>
              <w:spacing w:after="0" w:line="240" w:lineRule="auto"/>
              <w:rPr>
                <w:rFonts w:ascii="Times New Roman" w:eastAsia="Times New Roman" w:hAnsi="Times New Roman"/>
                <w:color w:val="000000"/>
                <w:sz w:val="20"/>
                <w:szCs w:val="20"/>
                <w:lang w:eastAsia="lt-LT"/>
              </w:rPr>
            </w:pPr>
          </w:p>
        </w:tc>
      </w:tr>
      <w:tr w:rsidR="00AF5FE0" w:rsidRPr="00784A37" w14:paraId="6FC6F984" w14:textId="77777777" w:rsidTr="00D256EC">
        <w:trPr>
          <w:trHeight w:val="330"/>
        </w:trPr>
        <w:tc>
          <w:tcPr>
            <w:tcW w:w="611" w:type="dxa"/>
            <w:tcBorders>
              <w:top w:val="single" w:sz="4" w:space="0" w:color="auto"/>
              <w:left w:val="single" w:sz="4" w:space="0" w:color="auto"/>
              <w:bottom w:val="single" w:sz="4" w:space="0" w:color="auto"/>
              <w:right w:val="single" w:sz="4" w:space="0" w:color="auto"/>
            </w:tcBorders>
            <w:shd w:val="clear" w:color="000000" w:fill="FFFFFF"/>
            <w:noWrap/>
            <w:hideMark/>
          </w:tcPr>
          <w:p w14:paraId="24BE2CBC" w14:textId="77777777" w:rsidR="00AF5FE0" w:rsidRPr="00E11C22" w:rsidRDefault="00AF5FE0" w:rsidP="00E326C1">
            <w:pPr>
              <w:spacing w:after="0" w:line="240" w:lineRule="auto"/>
              <w:jc w:val="center"/>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4</w:t>
            </w:r>
            <w:r>
              <w:rPr>
                <w:rFonts w:ascii="Times New Roman" w:eastAsia="Times New Roman" w:hAnsi="Times New Roman"/>
                <w:color w:val="000000"/>
                <w:sz w:val="20"/>
                <w:szCs w:val="20"/>
                <w:lang w:eastAsia="lt-LT"/>
              </w:rPr>
              <w:t>.</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2EC6F52D"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V. kviečiai</w:t>
            </w:r>
          </w:p>
        </w:tc>
        <w:tc>
          <w:tcPr>
            <w:tcW w:w="1268" w:type="dxa"/>
            <w:tcBorders>
              <w:top w:val="nil"/>
              <w:left w:val="nil"/>
              <w:bottom w:val="single" w:sz="4" w:space="0" w:color="auto"/>
              <w:right w:val="single" w:sz="4" w:space="0" w:color="auto"/>
            </w:tcBorders>
            <w:shd w:val="clear" w:color="auto" w:fill="auto"/>
            <w:noWrap/>
            <w:vAlign w:val="center"/>
            <w:hideMark/>
          </w:tcPr>
          <w:p w14:paraId="21B880C3" w14:textId="77777777" w:rsidR="00AF5FE0" w:rsidRPr="00E11C22" w:rsidRDefault="00AF5FE0" w:rsidP="00E326C1">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50</w:t>
            </w:r>
            <w:r w:rsidRPr="00910608">
              <w:rPr>
                <w:rFonts w:ascii="Times New Roman" w:eastAsia="Times New Roman" w:hAnsi="Times New Roman"/>
                <w:sz w:val="20"/>
                <w:szCs w:val="20"/>
                <w:lang w:eastAsia="lt-LT"/>
              </w:rPr>
              <w:t xml:space="preserve"> ha</w:t>
            </w:r>
          </w:p>
        </w:tc>
        <w:tc>
          <w:tcPr>
            <w:tcW w:w="5196" w:type="dxa"/>
            <w:tcBorders>
              <w:top w:val="single" w:sz="4" w:space="0" w:color="auto"/>
              <w:left w:val="nil"/>
              <w:bottom w:val="single" w:sz="4" w:space="0" w:color="auto"/>
              <w:right w:val="single" w:sz="4" w:space="0" w:color="000000"/>
            </w:tcBorders>
            <w:shd w:val="clear" w:color="000000" w:fill="FFFFFF"/>
            <w:noWrap/>
            <w:vAlign w:val="center"/>
            <w:hideMark/>
          </w:tcPr>
          <w:p w14:paraId="3E308245"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krūmijimasis-</w:t>
            </w:r>
            <w:proofErr w:type="spellStart"/>
            <w:r w:rsidRPr="00910608">
              <w:rPr>
                <w:rFonts w:ascii="Times New Roman" w:eastAsia="Times New Roman" w:hAnsi="Times New Roman"/>
                <w:color w:val="000000"/>
                <w:sz w:val="20"/>
                <w:szCs w:val="20"/>
                <w:lang w:eastAsia="lt-LT"/>
              </w:rPr>
              <w:t>bamblėjimas</w:t>
            </w:r>
            <w:proofErr w:type="spellEnd"/>
            <w:r w:rsidRPr="00910608">
              <w:rPr>
                <w:rFonts w:ascii="Times New Roman" w:eastAsia="Times New Roman" w:hAnsi="Times New Roman"/>
                <w:color w:val="000000"/>
                <w:sz w:val="20"/>
                <w:szCs w:val="20"/>
                <w:lang w:eastAsia="lt-LT"/>
              </w:rPr>
              <w:t xml:space="preserve"> (BBCH 25-39)</w:t>
            </w:r>
          </w:p>
        </w:tc>
        <w:tc>
          <w:tcPr>
            <w:tcW w:w="2977" w:type="dxa"/>
            <w:tcBorders>
              <w:top w:val="single" w:sz="4" w:space="0" w:color="auto"/>
              <w:left w:val="nil"/>
              <w:bottom w:val="single" w:sz="4" w:space="0" w:color="auto"/>
              <w:right w:val="single" w:sz="4" w:space="0" w:color="000000"/>
            </w:tcBorders>
            <w:shd w:val="clear" w:color="000000" w:fill="FFFFFF"/>
          </w:tcPr>
          <w:p w14:paraId="66026B34" w14:textId="77777777" w:rsidR="00AF5FE0" w:rsidRDefault="00AF5FE0" w:rsidP="00E326C1">
            <w:pPr>
              <w:spacing w:after="0" w:line="240" w:lineRule="auto"/>
              <w:rPr>
                <w:rFonts w:ascii="Times New Roman" w:eastAsia="Times New Roman" w:hAnsi="Times New Roman"/>
                <w:color w:val="000000"/>
                <w:sz w:val="20"/>
                <w:szCs w:val="20"/>
                <w:lang w:eastAsia="lt-LT"/>
              </w:rPr>
            </w:pPr>
          </w:p>
          <w:p w14:paraId="05D79771"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Stabilanas</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4227D2F1" w14:textId="6CC33D8A"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000000"/>
            </w:tcBorders>
            <w:shd w:val="clear" w:color="auto" w:fill="A6A6A6" w:themeFill="background1" w:themeFillShade="A6"/>
          </w:tcPr>
          <w:p w14:paraId="47645969" w14:textId="191CD46A" w:rsidR="00AF5FE0" w:rsidRPr="00E11C22" w:rsidRDefault="00AF5FE0" w:rsidP="00E326C1">
            <w:pPr>
              <w:spacing w:after="0" w:line="240" w:lineRule="auto"/>
              <w:rPr>
                <w:rFonts w:ascii="Times New Roman" w:eastAsia="Times New Roman" w:hAnsi="Times New Roman"/>
                <w:color w:val="000000"/>
                <w:sz w:val="20"/>
                <w:szCs w:val="20"/>
                <w:lang w:eastAsia="lt-LT"/>
              </w:rPr>
            </w:pPr>
          </w:p>
        </w:tc>
      </w:tr>
      <w:tr w:rsidR="00AF5FE0" w:rsidRPr="00784A37" w14:paraId="3C6E318F" w14:textId="77777777" w:rsidTr="00D256EC">
        <w:trPr>
          <w:trHeight w:val="330"/>
        </w:trPr>
        <w:tc>
          <w:tcPr>
            <w:tcW w:w="611" w:type="dxa"/>
            <w:tcBorders>
              <w:top w:val="nil"/>
              <w:left w:val="single" w:sz="4" w:space="0" w:color="auto"/>
              <w:bottom w:val="single" w:sz="4" w:space="0" w:color="auto"/>
              <w:right w:val="single" w:sz="4" w:space="0" w:color="auto"/>
            </w:tcBorders>
            <w:shd w:val="clear" w:color="000000" w:fill="FFFFFF"/>
            <w:noWrap/>
            <w:hideMark/>
          </w:tcPr>
          <w:p w14:paraId="3F5F3E21" w14:textId="77777777" w:rsidR="00AF5FE0" w:rsidRPr="00E11C22" w:rsidRDefault="00AF5FE0" w:rsidP="00E326C1">
            <w:pPr>
              <w:spacing w:after="0" w:line="240" w:lineRule="auto"/>
              <w:jc w:val="center"/>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5</w:t>
            </w:r>
            <w:r>
              <w:rPr>
                <w:rFonts w:ascii="Times New Roman" w:eastAsia="Times New Roman" w:hAnsi="Times New Roman"/>
                <w:color w:val="000000"/>
                <w:sz w:val="20"/>
                <w:szCs w:val="20"/>
                <w:lang w:eastAsia="lt-LT"/>
              </w:rPr>
              <w:t>.</w:t>
            </w:r>
          </w:p>
        </w:tc>
        <w:tc>
          <w:tcPr>
            <w:tcW w:w="1162" w:type="dxa"/>
            <w:tcBorders>
              <w:top w:val="nil"/>
              <w:left w:val="nil"/>
              <w:bottom w:val="single" w:sz="4" w:space="0" w:color="auto"/>
              <w:right w:val="single" w:sz="4" w:space="0" w:color="auto"/>
            </w:tcBorders>
            <w:shd w:val="clear" w:color="000000" w:fill="FFFFFF"/>
            <w:vAlign w:val="center"/>
            <w:hideMark/>
          </w:tcPr>
          <w:p w14:paraId="43DF5786"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Avižos</w:t>
            </w:r>
          </w:p>
        </w:tc>
        <w:tc>
          <w:tcPr>
            <w:tcW w:w="1268" w:type="dxa"/>
            <w:tcBorders>
              <w:top w:val="nil"/>
              <w:left w:val="nil"/>
              <w:bottom w:val="single" w:sz="4" w:space="0" w:color="auto"/>
              <w:right w:val="single" w:sz="4" w:space="0" w:color="auto"/>
            </w:tcBorders>
            <w:shd w:val="clear" w:color="auto" w:fill="auto"/>
            <w:noWrap/>
            <w:vAlign w:val="center"/>
            <w:hideMark/>
          </w:tcPr>
          <w:p w14:paraId="6A2D79DB" w14:textId="77777777" w:rsidR="00AF5FE0" w:rsidRPr="00E11C22" w:rsidRDefault="00AF5FE0" w:rsidP="00E326C1">
            <w:pPr>
              <w:spacing w:after="0" w:line="240" w:lineRule="auto"/>
              <w:jc w:val="center"/>
              <w:rPr>
                <w:rFonts w:ascii="Times New Roman" w:eastAsia="Times New Roman" w:hAnsi="Times New Roman"/>
                <w:sz w:val="20"/>
                <w:szCs w:val="20"/>
                <w:lang w:eastAsia="lt-LT"/>
              </w:rPr>
            </w:pPr>
            <w:r w:rsidRPr="00910608">
              <w:rPr>
                <w:rFonts w:ascii="Times New Roman" w:eastAsia="Times New Roman" w:hAnsi="Times New Roman"/>
                <w:sz w:val="20"/>
                <w:szCs w:val="20"/>
                <w:lang w:eastAsia="lt-LT"/>
              </w:rPr>
              <w:t>5 ha</w:t>
            </w:r>
          </w:p>
        </w:tc>
        <w:tc>
          <w:tcPr>
            <w:tcW w:w="5196" w:type="dxa"/>
            <w:tcBorders>
              <w:top w:val="single" w:sz="4" w:space="0" w:color="auto"/>
              <w:left w:val="single" w:sz="4" w:space="0" w:color="auto"/>
              <w:bottom w:val="single" w:sz="4" w:space="0" w:color="auto"/>
              <w:right w:val="nil"/>
            </w:tcBorders>
            <w:shd w:val="clear" w:color="000000" w:fill="FFFFFF"/>
            <w:vAlign w:val="center"/>
          </w:tcPr>
          <w:p w14:paraId="6DA8C004"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roofErr w:type="spellStart"/>
            <w:r w:rsidRPr="00910608">
              <w:rPr>
                <w:rFonts w:ascii="Times New Roman" w:eastAsia="Times New Roman" w:hAnsi="Times New Roman"/>
                <w:color w:val="000000"/>
                <w:sz w:val="20"/>
                <w:szCs w:val="20"/>
                <w:lang w:eastAsia="lt-LT"/>
              </w:rPr>
              <w:t>bamblėjimas</w:t>
            </w:r>
            <w:proofErr w:type="spellEnd"/>
            <w:r w:rsidRPr="00910608">
              <w:rPr>
                <w:rFonts w:ascii="Times New Roman" w:eastAsia="Times New Roman" w:hAnsi="Times New Roman"/>
                <w:color w:val="000000"/>
                <w:sz w:val="20"/>
                <w:szCs w:val="20"/>
                <w:lang w:eastAsia="lt-LT"/>
              </w:rPr>
              <w:t xml:space="preserve">  </w:t>
            </w:r>
            <w:r>
              <w:rPr>
                <w:rFonts w:ascii="Times New Roman" w:eastAsia="Times New Roman" w:hAnsi="Times New Roman"/>
                <w:color w:val="000000"/>
                <w:sz w:val="20"/>
                <w:szCs w:val="20"/>
                <w:lang w:eastAsia="lt-LT"/>
              </w:rPr>
              <w:t>(</w:t>
            </w:r>
            <w:r w:rsidRPr="00910608">
              <w:rPr>
                <w:rFonts w:ascii="Times New Roman" w:eastAsia="Times New Roman" w:hAnsi="Times New Roman"/>
                <w:color w:val="000000"/>
                <w:sz w:val="20"/>
                <w:szCs w:val="20"/>
                <w:lang w:eastAsia="lt-LT"/>
              </w:rPr>
              <w:t>BBCH 30-37)</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7DDB4426"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Moxa</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FD258D1" w14:textId="7984BE90"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3A6433D" w14:textId="748FA60D" w:rsidR="00AF5FE0" w:rsidRPr="00E11C22" w:rsidRDefault="00AF5FE0" w:rsidP="00E326C1">
            <w:pPr>
              <w:spacing w:after="0" w:line="240" w:lineRule="auto"/>
              <w:rPr>
                <w:rFonts w:ascii="Times New Roman" w:eastAsia="Times New Roman" w:hAnsi="Times New Roman"/>
                <w:color w:val="000000"/>
                <w:sz w:val="20"/>
                <w:szCs w:val="20"/>
                <w:lang w:eastAsia="lt-LT"/>
              </w:rPr>
            </w:pPr>
          </w:p>
        </w:tc>
      </w:tr>
      <w:tr w:rsidR="00AF5FE0" w:rsidRPr="00784A37" w14:paraId="1081A321" w14:textId="77777777" w:rsidTr="00D256EC">
        <w:trPr>
          <w:trHeight w:val="300"/>
        </w:trPr>
        <w:tc>
          <w:tcPr>
            <w:tcW w:w="611" w:type="dxa"/>
            <w:tcBorders>
              <w:top w:val="nil"/>
              <w:left w:val="single" w:sz="4" w:space="0" w:color="auto"/>
              <w:bottom w:val="single" w:sz="4" w:space="0" w:color="auto"/>
              <w:right w:val="single" w:sz="4" w:space="0" w:color="auto"/>
            </w:tcBorders>
            <w:shd w:val="clear" w:color="000000" w:fill="FFFFFF"/>
            <w:noWrap/>
            <w:hideMark/>
          </w:tcPr>
          <w:p w14:paraId="6A700FD7" w14:textId="77777777" w:rsidR="00AF5FE0" w:rsidRPr="00E11C22" w:rsidRDefault="00AF5FE0" w:rsidP="00E326C1">
            <w:pPr>
              <w:spacing w:after="0" w:line="240" w:lineRule="auto"/>
              <w:jc w:val="center"/>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6</w:t>
            </w:r>
            <w:r>
              <w:rPr>
                <w:rFonts w:ascii="Times New Roman" w:eastAsia="Times New Roman" w:hAnsi="Times New Roman"/>
                <w:color w:val="000000"/>
                <w:sz w:val="20"/>
                <w:szCs w:val="20"/>
                <w:lang w:eastAsia="lt-LT"/>
              </w:rPr>
              <w:t>.</w:t>
            </w:r>
          </w:p>
        </w:tc>
        <w:tc>
          <w:tcPr>
            <w:tcW w:w="1162" w:type="dxa"/>
            <w:tcBorders>
              <w:top w:val="nil"/>
              <w:left w:val="nil"/>
              <w:bottom w:val="single" w:sz="4" w:space="0" w:color="auto"/>
              <w:right w:val="single" w:sz="4" w:space="0" w:color="auto"/>
            </w:tcBorders>
            <w:shd w:val="clear" w:color="000000" w:fill="FFFFFF"/>
            <w:vAlign w:val="center"/>
            <w:hideMark/>
          </w:tcPr>
          <w:p w14:paraId="681CA397"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Rapsai</w:t>
            </w:r>
          </w:p>
        </w:tc>
        <w:tc>
          <w:tcPr>
            <w:tcW w:w="1268" w:type="dxa"/>
            <w:tcBorders>
              <w:top w:val="nil"/>
              <w:left w:val="nil"/>
              <w:bottom w:val="single" w:sz="4" w:space="0" w:color="auto"/>
              <w:right w:val="single" w:sz="4" w:space="0" w:color="auto"/>
            </w:tcBorders>
            <w:shd w:val="clear" w:color="000000" w:fill="FFFFFF"/>
            <w:noWrap/>
            <w:vAlign w:val="center"/>
            <w:hideMark/>
          </w:tcPr>
          <w:p w14:paraId="2DBCB4B1" w14:textId="77777777" w:rsidR="00AF5FE0" w:rsidRPr="00E11C22" w:rsidRDefault="00AF5FE0" w:rsidP="00E326C1">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22</w:t>
            </w:r>
            <w:r w:rsidRPr="00910608">
              <w:rPr>
                <w:rFonts w:ascii="Times New Roman" w:eastAsia="Times New Roman" w:hAnsi="Times New Roman"/>
                <w:color w:val="000000"/>
                <w:sz w:val="20"/>
                <w:szCs w:val="20"/>
                <w:lang w:eastAsia="lt-LT"/>
              </w:rPr>
              <w:t xml:space="preserve"> ha</w:t>
            </w:r>
          </w:p>
        </w:tc>
        <w:tc>
          <w:tcPr>
            <w:tcW w:w="5196" w:type="dxa"/>
            <w:tcBorders>
              <w:top w:val="single" w:sz="4" w:space="0" w:color="auto"/>
              <w:left w:val="nil"/>
              <w:bottom w:val="single" w:sz="4" w:space="0" w:color="auto"/>
              <w:right w:val="single" w:sz="4" w:space="0" w:color="000000"/>
            </w:tcBorders>
            <w:shd w:val="clear" w:color="000000" w:fill="FFFFFF"/>
            <w:noWrap/>
            <w:vAlign w:val="center"/>
            <w:hideMark/>
          </w:tcPr>
          <w:p w14:paraId="3B6CC62A"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stiebo ilgėjimas (BBCH 31-55)</w:t>
            </w:r>
          </w:p>
        </w:tc>
        <w:tc>
          <w:tcPr>
            <w:tcW w:w="2977" w:type="dxa"/>
            <w:tcBorders>
              <w:top w:val="single" w:sz="4" w:space="0" w:color="auto"/>
              <w:left w:val="nil"/>
              <w:bottom w:val="single" w:sz="4" w:space="0" w:color="auto"/>
              <w:right w:val="single" w:sz="4" w:space="0" w:color="auto"/>
            </w:tcBorders>
            <w:shd w:val="clear" w:color="000000" w:fill="FFFFFF"/>
          </w:tcPr>
          <w:p w14:paraId="56FB0742" w14:textId="77777777" w:rsidR="00AF5FE0" w:rsidRPr="00E11C22" w:rsidRDefault="00AF5FE0" w:rsidP="00E326C1">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Toprex</w:t>
            </w:r>
            <w:proofErr w:type="spellEnd"/>
          </w:p>
        </w:tc>
        <w:tc>
          <w:tcPr>
            <w:tcW w:w="1842" w:type="dxa"/>
            <w:tcBorders>
              <w:top w:val="single" w:sz="4" w:space="0" w:color="auto"/>
              <w:left w:val="single" w:sz="4" w:space="0" w:color="auto"/>
              <w:bottom w:val="single" w:sz="4" w:space="0" w:color="auto"/>
              <w:right w:val="single" w:sz="4" w:space="0" w:color="000000"/>
            </w:tcBorders>
            <w:shd w:val="clear" w:color="auto" w:fill="A6A6A6" w:themeFill="background1" w:themeFillShade="A6"/>
          </w:tcPr>
          <w:p w14:paraId="77524C2F" w14:textId="45E237C9" w:rsidR="00AF5FE0" w:rsidRPr="00E11C22" w:rsidRDefault="00AF5FE0" w:rsidP="00E326C1">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auto"/>
            </w:tcBorders>
            <w:shd w:val="clear" w:color="auto" w:fill="A6A6A6" w:themeFill="background1" w:themeFillShade="A6"/>
          </w:tcPr>
          <w:p w14:paraId="2B41A5C8" w14:textId="1282E5A0" w:rsidR="00AF5FE0" w:rsidRPr="00E11C22" w:rsidRDefault="00AF5FE0" w:rsidP="00E326C1">
            <w:pPr>
              <w:spacing w:after="0" w:line="240" w:lineRule="auto"/>
              <w:rPr>
                <w:rFonts w:ascii="Times New Roman" w:eastAsia="Times New Roman" w:hAnsi="Times New Roman"/>
                <w:color w:val="000000"/>
                <w:sz w:val="20"/>
                <w:szCs w:val="20"/>
                <w:lang w:eastAsia="lt-LT"/>
              </w:rPr>
            </w:pPr>
          </w:p>
        </w:tc>
      </w:tr>
      <w:tr w:rsidR="00AF5FE0" w:rsidRPr="00784A37" w14:paraId="0E56ED7D" w14:textId="77777777" w:rsidTr="00D256EC">
        <w:trPr>
          <w:trHeight w:val="300"/>
        </w:trPr>
        <w:tc>
          <w:tcPr>
            <w:tcW w:w="11214"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5BE8AD" w14:textId="77777777" w:rsidR="00AF5FE0" w:rsidRPr="00E11C22" w:rsidRDefault="00AF5FE0" w:rsidP="00566868">
            <w:pPr>
              <w:spacing w:after="0" w:line="240" w:lineRule="auto"/>
              <w:jc w:val="center"/>
              <w:rPr>
                <w:rFonts w:ascii="Times New Roman" w:eastAsia="Times New Roman" w:hAnsi="Times New Roman"/>
                <w:b/>
                <w:bCs/>
                <w:color w:val="000000"/>
                <w:sz w:val="20"/>
                <w:szCs w:val="20"/>
                <w:lang w:eastAsia="lt-LT"/>
              </w:rPr>
            </w:pPr>
            <w:r w:rsidRPr="00E11C22">
              <w:rPr>
                <w:rFonts w:ascii="Times New Roman" w:eastAsia="Times New Roman" w:hAnsi="Times New Roman"/>
                <w:b/>
                <w:bCs/>
                <w:color w:val="000000"/>
                <w:sz w:val="20"/>
                <w:szCs w:val="20"/>
                <w:lang w:eastAsia="lt-LT"/>
              </w:rPr>
              <w:t>Insekticidai (maksimali norma )</w:t>
            </w:r>
          </w:p>
        </w:tc>
        <w:tc>
          <w:tcPr>
            <w:tcW w:w="3543" w:type="dxa"/>
            <w:gridSpan w:val="2"/>
            <w:tcBorders>
              <w:right w:val="single" w:sz="4" w:space="0" w:color="auto"/>
            </w:tcBorders>
            <w:shd w:val="clear" w:color="auto" w:fill="A6A6A6" w:themeFill="background1" w:themeFillShade="A6"/>
          </w:tcPr>
          <w:p w14:paraId="58FA1DD2" w14:textId="77777777" w:rsidR="00AF5FE0" w:rsidRPr="00784A37" w:rsidRDefault="00AF5FE0">
            <w:pPr>
              <w:spacing w:after="0" w:line="240" w:lineRule="auto"/>
            </w:pPr>
          </w:p>
        </w:tc>
      </w:tr>
      <w:tr w:rsidR="00AF5FE0" w:rsidRPr="00784A37" w14:paraId="39EF58A6" w14:textId="77777777" w:rsidTr="00D256EC">
        <w:trPr>
          <w:trHeight w:val="300"/>
        </w:trPr>
        <w:tc>
          <w:tcPr>
            <w:tcW w:w="611" w:type="dxa"/>
            <w:tcBorders>
              <w:top w:val="nil"/>
              <w:left w:val="single" w:sz="4" w:space="0" w:color="auto"/>
              <w:bottom w:val="single" w:sz="4" w:space="0" w:color="auto"/>
              <w:right w:val="single" w:sz="4" w:space="0" w:color="auto"/>
            </w:tcBorders>
            <w:shd w:val="clear" w:color="000000" w:fill="FFFFFF"/>
            <w:noWrap/>
            <w:hideMark/>
          </w:tcPr>
          <w:p w14:paraId="37E192FA" w14:textId="77777777" w:rsidR="00AF5FE0" w:rsidRPr="00E11C22" w:rsidRDefault="00AF5FE0" w:rsidP="00566868">
            <w:pPr>
              <w:spacing w:after="0" w:line="240" w:lineRule="auto"/>
              <w:jc w:val="center"/>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1</w:t>
            </w:r>
            <w:r>
              <w:rPr>
                <w:rFonts w:ascii="Times New Roman" w:eastAsia="Times New Roman" w:hAnsi="Times New Roman"/>
                <w:color w:val="000000"/>
                <w:sz w:val="20"/>
                <w:szCs w:val="20"/>
                <w:lang w:eastAsia="lt-LT"/>
              </w:rPr>
              <w:t>.</w:t>
            </w:r>
          </w:p>
        </w:tc>
        <w:tc>
          <w:tcPr>
            <w:tcW w:w="1162" w:type="dxa"/>
            <w:tcBorders>
              <w:top w:val="nil"/>
              <w:left w:val="nil"/>
              <w:bottom w:val="single" w:sz="4" w:space="0" w:color="auto"/>
              <w:right w:val="single" w:sz="4" w:space="0" w:color="auto"/>
            </w:tcBorders>
            <w:shd w:val="clear" w:color="000000" w:fill="FFFFFF"/>
            <w:vAlign w:val="center"/>
            <w:hideMark/>
          </w:tcPr>
          <w:p w14:paraId="63D04DFF" w14:textId="77777777" w:rsidR="00AF5FE0" w:rsidRPr="00E11C22" w:rsidRDefault="00AF5FE0" w:rsidP="00566868">
            <w:pPr>
              <w:spacing w:after="0" w:line="240" w:lineRule="auto"/>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Ž. javai</w:t>
            </w:r>
          </w:p>
        </w:tc>
        <w:tc>
          <w:tcPr>
            <w:tcW w:w="1268" w:type="dxa"/>
            <w:tcBorders>
              <w:top w:val="nil"/>
              <w:left w:val="nil"/>
              <w:bottom w:val="single" w:sz="4" w:space="0" w:color="auto"/>
              <w:right w:val="single" w:sz="4" w:space="0" w:color="auto"/>
            </w:tcBorders>
            <w:shd w:val="clear" w:color="000000" w:fill="FFFFFF"/>
            <w:noWrap/>
            <w:vAlign w:val="bottom"/>
            <w:hideMark/>
          </w:tcPr>
          <w:p w14:paraId="494D0CEC" w14:textId="77777777" w:rsidR="00AF5FE0" w:rsidRPr="00E11C22" w:rsidRDefault="00AF5FE0" w:rsidP="00566868">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80</w:t>
            </w:r>
            <w:r w:rsidRPr="00E11C22">
              <w:rPr>
                <w:rFonts w:ascii="Times New Roman" w:eastAsia="Times New Roman" w:hAnsi="Times New Roman"/>
                <w:sz w:val="20"/>
                <w:szCs w:val="20"/>
                <w:lang w:eastAsia="lt-LT"/>
              </w:rPr>
              <w:t xml:space="preserve"> ha</w:t>
            </w:r>
          </w:p>
        </w:tc>
        <w:tc>
          <w:tcPr>
            <w:tcW w:w="5196" w:type="dxa"/>
            <w:tcBorders>
              <w:top w:val="single" w:sz="4" w:space="0" w:color="auto"/>
              <w:left w:val="nil"/>
              <w:bottom w:val="single" w:sz="4" w:space="0" w:color="auto"/>
              <w:right w:val="single" w:sz="4" w:space="0" w:color="000000"/>
            </w:tcBorders>
            <w:shd w:val="clear" w:color="000000" w:fill="FFFFFF"/>
            <w:noWrap/>
            <w:hideMark/>
          </w:tcPr>
          <w:p w14:paraId="2BF5990B" w14:textId="77777777" w:rsidR="00AF5FE0" w:rsidRPr="00E11C22" w:rsidRDefault="00AF5FE0" w:rsidP="00566868">
            <w:pPr>
              <w:spacing w:after="0" w:line="240" w:lineRule="auto"/>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 xml:space="preserve"> pagal poreikį*</w:t>
            </w:r>
          </w:p>
        </w:tc>
        <w:tc>
          <w:tcPr>
            <w:tcW w:w="2977" w:type="dxa"/>
            <w:tcBorders>
              <w:top w:val="single" w:sz="4" w:space="0" w:color="auto"/>
              <w:left w:val="nil"/>
              <w:bottom w:val="single" w:sz="4" w:space="0" w:color="auto"/>
              <w:right w:val="single" w:sz="4" w:space="0" w:color="auto"/>
            </w:tcBorders>
            <w:shd w:val="clear" w:color="000000" w:fill="FFFFFF"/>
          </w:tcPr>
          <w:p w14:paraId="07FD16A3" w14:textId="77777777" w:rsidR="00AF5FE0" w:rsidRPr="00E11C22" w:rsidRDefault="00AF5FE0" w:rsidP="00566868">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Bulldock</w:t>
            </w:r>
            <w:proofErr w:type="spellEnd"/>
          </w:p>
        </w:tc>
        <w:tc>
          <w:tcPr>
            <w:tcW w:w="1842" w:type="dxa"/>
            <w:tcBorders>
              <w:top w:val="single" w:sz="4" w:space="0" w:color="auto"/>
              <w:left w:val="single" w:sz="4" w:space="0" w:color="auto"/>
              <w:bottom w:val="single" w:sz="4" w:space="0" w:color="auto"/>
              <w:right w:val="single" w:sz="4" w:space="0" w:color="000000"/>
            </w:tcBorders>
            <w:shd w:val="clear" w:color="auto" w:fill="A6A6A6" w:themeFill="background1" w:themeFillShade="A6"/>
          </w:tcPr>
          <w:p w14:paraId="135A2450" w14:textId="42AFE92A" w:rsidR="00AF5FE0" w:rsidRPr="00E11C22" w:rsidRDefault="00AF5FE0" w:rsidP="00566868">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auto"/>
            </w:tcBorders>
            <w:shd w:val="clear" w:color="auto" w:fill="A6A6A6" w:themeFill="background1" w:themeFillShade="A6"/>
          </w:tcPr>
          <w:p w14:paraId="042FD447" w14:textId="7190D961" w:rsidR="00AF5FE0" w:rsidRPr="00E11C22" w:rsidRDefault="00AF5FE0" w:rsidP="00566868">
            <w:pPr>
              <w:spacing w:after="0" w:line="240" w:lineRule="auto"/>
              <w:rPr>
                <w:rFonts w:ascii="Times New Roman" w:eastAsia="Times New Roman" w:hAnsi="Times New Roman"/>
                <w:color w:val="000000"/>
                <w:sz w:val="20"/>
                <w:szCs w:val="20"/>
                <w:lang w:eastAsia="lt-LT"/>
              </w:rPr>
            </w:pPr>
          </w:p>
        </w:tc>
      </w:tr>
      <w:tr w:rsidR="00AF5FE0" w:rsidRPr="00784A37" w14:paraId="13E4B7A4" w14:textId="77777777" w:rsidTr="00D256EC">
        <w:trPr>
          <w:trHeight w:val="300"/>
        </w:trPr>
        <w:tc>
          <w:tcPr>
            <w:tcW w:w="611" w:type="dxa"/>
            <w:tcBorders>
              <w:top w:val="nil"/>
              <w:left w:val="single" w:sz="4" w:space="0" w:color="auto"/>
              <w:bottom w:val="single" w:sz="4" w:space="0" w:color="auto"/>
              <w:right w:val="single" w:sz="4" w:space="0" w:color="auto"/>
            </w:tcBorders>
            <w:shd w:val="clear" w:color="000000" w:fill="FFFFFF"/>
            <w:noWrap/>
            <w:hideMark/>
          </w:tcPr>
          <w:p w14:paraId="2E289C44" w14:textId="77777777" w:rsidR="00AF5FE0" w:rsidRPr="00E11C22" w:rsidRDefault="00AF5FE0" w:rsidP="00566868">
            <w:pPr>
              <w:spacing w:after="0" w:line="240" w:lineRule="auto"/>
              <w:jc w:val="center"/>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2</w:t>
            </w:r>
            <w:r>
              <w:rPr>
                <w:rFonts w:ascii="Times New Roman" w:eastAsia="Times New Roman" w:hAnsi="Times New Roman"/>
                <w:color w:val="000000"/>
                <w:sz w:val="20"/>
                <w:szCs w:val="20"/>
                <w:lang w:eastAsia="lt-LT"/>
              </w:rPr>
              <w:t>.</w:t>
            </w:r>
          </w:p>
        </w:tc>
        <w:tc>
          <w:tcPr>
            <w:tcW w:w="1162" w:type="dxa"/>
            <w:tcBorders>
              <w:top w:val="nil"/>
              <w:left w:val="nil"/>
              <w:bottom w:val="single" w:sz="4" w:space="0" w:color="auto"/>
              <w:right w:val="single" w:sz="4" w:space="0" w:color="auto"/>
            </w:tcBorders>
            <w:shd w:val="clear" w:color="000000" w:fill="FFFFFF"/>
            <w:vAlign w:val="center"/>
            <w:hideMark/>
          </w:tcPr>
          <w:p w14:paraId="66FFACE0" w14:textId="77777777" w:rsidR="00AF5FE0" w:rsidRPr="00E11C22" w:rsidRDefault="00AF5FE0" w:rsidP="00566868">
            <w:pPr>
              <w:spacing w:after="0" w:line="240" w:lineRule="auto"/>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V. javai</w:t>
            </w:r>
          </w:p>
        </w:tc>
        <w:tc>
          <w:tcPr>
            <w:tcW w:w="1268" w:type="dxa"/>
            <w:tcBorders>
              <w:top w:val="nil"/>
              <w:left w:val="nil"/>
              <w:bottom w:val="single" w:sz="4" w:space="0" w:color="auto"/>
              <w:right w:val="single" w:sz="4" w:space="0" w:color="auto"/>
            </w:tcBorders>
            <w:shd w:val="clear" w:color="000000" w:fill="FFFFFF"/>
            <w:noWrap/>
            <w:vAlign w:val="bottom"/>
            <w:hideMark/>
          </w:tcPr>
          <w:p w14:paraId="7997F4D9" w14:textId="77777777" w:rsidR="00AF5FE0" w:rsidRPr="00E11C22" w:rsidRDefault="00AF5FE0" w:rsidP="00566868">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50</w:t>
            </w:r>
            <w:r w:rsidRPr="00E11C22">
              <w:rPr>
                <w:rFonts w:ascii="Times New Roman" w:eastAsia="Times New Roman" w:hAnsi="Times New Roman"/>
                <w:sz w:val="20"/>
                <w:szCs w:val="20"/>
                <w:lang w:eastAsia="lt-LT"/>
              </w:rPr>
              <w:t xml:space="preserve"> ha</w:t>
            </w:r>
          </w:p>
        </w:tc>
        <w:tc>
          <w:tcPr>
            <w:tcW w:w="5196" w:type="dxa"/>
            <w:tcBorders>
              <w:top w:val="single" w:sz="4" w:space="0" w:color="auto"/>
              <w:left w:val="nil"/>
              <w:bottom w:val="single" w:sz="4" w:space="0" w:color="auto"/>
              <w:right w:val="single" w:sz="4" w:space="0" w:color="000000"/>
            </w:tcBorders>
            <w:shd w:val="clear" w:color="000000" w:fill="FFFFFF"/>
            <w:noWrap/>
            <w:hideMark/>
          </w:tcPr>
          <w:p w14:paraId="5599231D" w14:textId="77777777" w:rsidR="00AF5FE0" w:rsidRPr="00E11C22" w:rsidRDefault="00AF5FE0" w:rsidP="00566868">
            <w:pPr>
              <w:spacing w:after="0" w:line="240" w:lineRule="auto"/>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 xml:space="preserve"> pagal poreikį*</w:t>
            </w:r>
          </w:p>
        </w:tc>
        <w:tc>
          <w:tcPr>
            <w:tcW w:w="2977" w:type="dxa"/>
            <w:tcBorders>
              <w:top w:val="single" w:sz="4" w:space="0" w:color="auto"/>
              <w:left w:val="nil"/>
              <w:bottom w:val="single" w:sz="4" w:space="0" w:color="auto"/>
              <w:right w:val="single" w:sz="4" w:space="0" w:color="000000"/>
            </w:tcBorders>
            <w:shd w:val="clear" w:color="000000" w:fill="FFFFFF"/>
          </w:tcPr>
          <w:p w14:paraId="6EE4FA28" w14:textId="77777777" w:rsidR="00AF5FE0" w:rsidRPr="00E11C22" w:rsidRDefault="00AF5FE0" w:rsidP="00566868">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Bulldock</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615DBC93" w14:textId="5CF0585F" w:rsidR="00AF5FE0" w:rsidRPr="00E11C22" w:rsidRDefault="00AF5FE0" w:rsidP="00566868">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auto"/>
            </w:tcBorders>
            <w:shd w:val="clear" w:color="auto" w:fill="A6A6A6" w:themeFill="background1" w:themeFillShade="A6"/>
          </w:tcPr>
          <w:p w14:paraId="641850E8" w14:textId="0B7B115A" w:rsidR="00AF5FE0" w:rsidRPr="00E11C22" w:rsidRDefault="00AF5FE0" w:rsidP="00566868">
            <w:pPr>
              <w:spacing w:after="0" w:line="240" w:lineRule="auto"/>
              <w:rPr>
                <w:rFonts w:ascii="Times New Roman" w:eastAsia="Times New Roman" w:hAnsi="Times New Roman"/>
                <w:color w:val="000000"/>
                <w:sz w:val="20"/>
                <w:szCs w:val="20"/>
                <w:lang w:eastAsia="lt-LT"/>
              </w:rPr>
            </w:pPr>
          </w:p>
        </w:tc>
      </w:tr>
      <w:tr w:rsidR="00AF5FE0" w:rsidRPr="00784A37" w14:paraId="7C8F757A" w14:textId="77777777" w:rsidTr="00D256EC">
        <w:trPr>
          <w:trHeight w:val="525"/>
        </w:trPr>
        <w:tc>
          <w:tcPr>
            <w:tcW w:w="61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865BC82" w14:textId="77777777" w:rsidR="00AF5FE0" w:rsidRPr="00E11C22" w:rsidRDefault="00AF5FE0" w:rsidP="00566868">
            <w:pPr>
              <w:spacing w:after="0" w:line="240" w:lineRule="auto"/>
              <w:jc w:val="center"/>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3</w:t>
            </w:r>
            <w:r>
              <w:rPr>
                <w:rFonts w:ascii="Times New Roman" w:eastAsia="Times New Roman" w:hAnsi="Times New Roman"/>
                <w:color w:val="000000"/>
                <w:sz w:val="20"/>
                <w:szCs w:val="20"/>
                <w:lang w:eastAsia="lt-LT"/>
              </w:rPr>
              <w:t>.</w:t>
            </w:r>
          </w:p>
        </w:tc>
        <w:tc>
          <w:tcPr>
            <w:tcW w:w="11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1FDAE55" w14:textId="77777777" w:rsidR="00AF5FE0" w:rsidRPr="00E11C22" w:rsidRDefault="00AF5FE0" w:rsidP="00566868">
            <w:pPr>
              <w:spacing w:after="0" w:line="240" w:lineRule="auto"/>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Ž. rapsai</w:t>
            </w:r>
          </w:p>
        </w:tc>
        <w:tc>
          <w:tcPr>
            <w:tcW w:w="1268" w:type="dxa"/>
            <w:tcBorders>
              <w:top w:val="nil"/>
              <w:left w:val="nil"/>
              <w:bottom w:val="single" w:sz="4" w:space="0" w:color="auto"/>
              <w:right w:val="nil"/>
            </w:tcBorders>
            <w:shd w:val="clear" w:color="000000" w:fill="FFFFFF"/>
            <w:noWrap/>
            <w:hideMark/>
          </w:tcPr>
          <w:p w14:paraId="7C15A3F4" w14:textId="77777777" w:rsidR="00AF5FE0" w:rsidRPr="00E11C22" w:rsidRDefault="00AF5FE0" w:rsidP="00566868">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22</w:t>
            </w:r>
            <w:r w:rsidRPr="00E11C22">
              <w:rPr>
                <w:rFonts w:ascii="Times New Roman" w:eastAsia="Times New Roman" w:hAnsi="Times New Roman"/>
                <w:sz w:val="20"/>
                <w:szCs w:val="20"/>
                <w:lang w:eastAsia="lt-LT"/>
              </w:rPr>
              <w:t xml:space="preserve"> ha</w:t>
            </w:r>
          </w:p>
        </w:tc>
        <w:tc>
          <w:tcPr>
            <w:tcW w:w="5196"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3FC6DF" w14:textId="77777777" w:rsidR="00AF5FE0" w:rsidRPr="00E11C22" w:rsidRDefault="00AF5FE0" w:rsidP="00566868">
            <w:pPr>
              <w:spacing w:after="0" w:line="240" w:lineRule="auto"/>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 xml:space="preserve"> </w:t>
            </w:r>
            <w:proofErr w:type="spellStart"/>
            <w:r w:rsidRPr="00E11C22">
              <w:rPr>
                <w:rFonts w:ascii="Times New Roman" w:eastAsia="Times New Roman" w:hAnsi="Times New Roman"/>
                <w:color w:val="000000"/>
                <w:sz w:val="20"/>
                <w:szCs w:val="20"/>
                <w:lang w:eastAsia="lt-LT"/>
              </w:rPr>
              <w:t>žiedinukams</w:t>
            </w:r>
            <w:proofErr w:type="spellEnd"/>
            <w:r w:rsidRPr="00E11C22">
              <w:rPr>
                <w:rFonts w:ascii="Times New Roman" w:eastAsia="Times New Roman" w:hAnsi="Times New Roman"/>
                <w:color w:val="000000"/>
                <w:sz w:val="20"/>
                <w:szCs w:val="20"/>
                <w:lang w:eastAsia="lt-LT"/>
              </w:rPr>
              <w:t xml:space="preserve">, amarams, kandims,   </w:t>
            </w:r>
            <w:proofErr w:type="spellStart"/>
            <w:r w:rsidRPr="00E11C22">
              <w:rPr>
                <w:rFonts w:ascii="Times New Roman" w:eastAsia="Times New Roman" w:hAnsi="Times New Roman"/>
                <w:color w:val="000000"/>
                <w:sz w:val="20"/>
                <w:szCs w:val="20"/>
                <w:lang w:eastAsia="lt-LT"/>
              </w:rPr>
              <w:t>ankštariniams</w:t>
            </w:r>
            <w:proofErr w:type="spellEnd"/>
            <w:r w:rsidRPr="00E11C22">
              <w:rPr>
                <w:rFonts w:ascii="Times New Roman" w:eastAsia="Times New Roman" w:hAnsi="Times New Roman"/>
                <w:color w:val="000000"/>
                <w:sz w:val="20"/>
                <w:szCs w:val="20"/>
                <w:lang w:eastAsia="lt-LT"/>
              </w:rPr>
              <w:t xml:space="preserve"> </w:t>
            </w:r>
            <w:proofErr w:type="spellStart"/>
            <w:r w:rsidRPr="00E11C22">
              <w:rPr>
                <w:rFonts w:ascii="Times New Roman" w:eastAsia="Times New Roman" w:hAnsi="Times New Roman"/>
                <w:color w:val="000000"/>
                <w:sz w:val="20"/>
                <w:szCs w:val="20"/>
                <w:lang w:eastAsia="lt-LT"/>
              </w:rPr>
              <w:t>paslėptrastraubliams</w:t>
            </w:r>
            <w:proofErr w:type="spellEnd"/>
            <w:r w:rsidRPr="00E11C22">
              <w:rPr>
                <w:rFonts w:ascii="Times New Roman" w:eastAsia="Times New Roman" w:hAnsi="Times New Roman"/>
                <w:color w:val="000000"/>
                <w:sz w:val="20"/>
                <w:szCs w:val="20"/>
                <w:lang w:eastAsia="lt-LT"/>
              </w:rPr>
              <w:t xml:space="preserve">, </w:t>
            </w:r>
            <w:proofErr w:type="spellStart"/>
            <w:r w:rsidRPr="00E11C22">
              <w:rPr>
                <w:rFonts w:ascii="Times New Roman" w:eastAsia="Times New Roman" w:hAnsi="Times New Roman"/>
                <w:color w:val="000000"/>
                <w:sz w:val="20"/>
                <w:szCs w:val="20"/>
                <w:lang w:eastAsia="lt-LT"/>
              </w:rPr>
              <w:t>rapsiniams</w:t>
            </w:r>
            <w:proofErr w:type="spellEnd"/>
            <w:r w:rsidRPr="00E11C22">
              <w:rPr>
                <w:rFonts w:ascii="Times New Roman" w:eastAsia="Times New Roman" w:hAnsi="Times New Roman"/>
                <w:color w:val="000000"/>
                <w:sz w:val="20"/>
                <w:szCs w:val="20"/>
                <w:lang w:eastAsia="lt-LT"/>
              </w:rPr>
              <w:t xml:space="preserve"> pjūkleliams naikinti - </w:t>
            </w:r>
            <w:r w:rsidRPr="00E11C22">
              <w:rPr>
                <w:rFonts w:ascii="Times New Roman" w:eastAsia="Times New Roman" w:hAnsi="Times New Roman"/>
                <w:b/>
                <w:bCs/>
                <w:color w:val="000000"/>
                <w:sz w:val="20"/>
                <w:szCs w:val="20"/>
                <w:lang w:eastAsia="lt-LT"/>
              </w:rPr>
              <w:t>kontaktinis</w:t>
            </w:r>
          </w:p>
        </w:tc>
        <w:tc>
          <w:tcPr>
            <w:tcW w:w="2977" w:type="dxa"/>
            <w:tcBorders>
              <w:top w:val="single" w:sz="4" w:space="0" w:color="auto"/>
              <w:left w:val="single" w:sz="4" w:space="0" w:color="auto"/>
              <w:bottom w:val="single" w:sz="4" w:space="0" w:color="auto"/>
              <w:right w:val="single" w:sz="4" w:space="0" w:color="000000"/>
            </w:tcBorders>
            <w:shd w:val="clear" w:color="000000" w:fill="FFFFFF"/>
          </w:tcPr>
          <w:p w14:paraId="5ABD33E6" w14:textId="77777777" w:rsidR="00AF5FE0" w:rsidRDefault="00AF5FE0" w:rsidP="00566868">
            <w:pPr>
              <w:spacing w:after="0" w:line="240" w:lineRule="auto"/>
              <w:rPr>
                <w:rFonts w:ascii="Times New Roman" w:eastAsia="Times New Roman" w:hAnsi="Times New Roman"/>
                <w:color w:val="000000"/>
                <w:sz w:val="20"/>
                <w:szCs w:val="20"/>
                <w:lang w:eastAsia="lt-LT"/>
              </w:rPr>
            </w:pPr>
          </w:p>
          <w:p w14:paraId="277CE50F" w14:textId="77777777" w:rsidR="00AF5FE0" w:rsidRPr="00E11C22" w:rsidRDefault="00AF5FE0" w:rsidP="00566868">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Kaiso</w:t>
            </w:r>
            <w:proofErr w:type="spellEnd"/>
          </w:p>
        </w:tc>
        <w:tc>
          <w:tcPr>
            <w:tcW w:w="1842" w:type="dxa"/>
            <w:tcBorders>
              <w:top w:val="single" w:sz="4" w:space="0" w:color="auto"/>
              <w:left w:val="single" w:sz="4" w:space="0" w:color="auto"/>
              <w:bottom w:val="single" w:sz="4" w:space="0" w:color="auto"/>
              <w:right w:val="single" w:sz="4" w:space="0" w:color="000000"/>
            </w:tcBorders>
            <w:shd w:val="clear" w:color="auto" w:fill="A6A6A6" w:themeFill="background1" w:themeFillShade="A6"/>
          </w:tcPr>
          <w:p w14:paraId="3B73ECB3" w14:textId="0B555F33" w:rsidR="00AF5FE0" w:rsidRPr="00E11C22" w:rsidRDefault="00AF5FE0" w:rsidP="00566868">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A58942" w14:textId="6531CF2A" w:rsidR="00AF5FE0" w:rsidRPr="00E11C22" w:rsidRDefault="00AF5FE0" w:rsidP="00566868">
            <w:pPr>
              <w:spacing w:after="0" w:line="240" w:lineRule="auto"/>
              <w:rPr>
                <w:rFonts w:ascii="Times New Roman" w:eastAsia="Times New Roman" w:hAnsi="Times New Roman"/>
                <w:color w:val="000000"/>
                <w:sz w:val="20"/>
                <w:szCs w:val="20"/>
                <w:lang w:eastAsia="lt-LT"/>
              </w:rPr>
            </w:pPr>
          </w:p>
        </w:tc>
      </w:tr>
      <w:tr w:rsidR="00AF5FE0" w:rsidRPr="00784A37" w14:paraId="58042415" w14:textId="77777777" w:rsidTr="00D256EC">
        <w:trPr>
          <w:trHeight w:val="300"/>
        </w:trPr>
        <w:tc>
          <w:tcPr>
            <w:tcW w:w="611" w:type="dxa"/>
            <w:vMerge/>
            <w:tcBorders>
              <w:top w:val="single" w:sz="4" w:space="0" w:color="auto"/>
              <w:left w:val="single" w:sz="4" w:space="0" w:color="auto"/>
              <w:bottom w:val="single" w:sz="4" w:space="0" w:color="auto"/>
              <w:right w:val="single" w:sz="4" w:space="0" w:color="auto"/>
            </w:tcBorders>
            <w:vAlign w:val="center"/>
            <w:hideMark/>
          </w:tcPr>
          <w:p w14:paraId="269AB49F" w14:textId="77777777" w:rsidR="00AF5FE0" w:rsidRPr="00E11C22" w:rsidRDefault="00AF5FE0" w:rsidP="00566868">
            <w:pPr>
              <w:spacing w:after="0" w:line="240" w:lineRule="auto"/>
              <w:rPr>
                <w:rFonts w:ascii="Times New Roman" w:eastAsia="Times New Roman" w:hAnsi="Times New Roman"/>
                <w:color w:val="000000"/>
                <w:sz w:val="20"/>
                <w:szCs w:val="20"/>
                <w:lang w:eastAsia="lt-LT"/>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180FEF70" w14:textId="77777777" w:rsidR="00AF5FE0" w:rsidRPr="00E11C22" w:rsidRDefault="00AF5FE0" w:rsidP="00566868">
            <w:pPr>
              <w:spacing w:after="0" w:line="240" w:lineRule="auto"/>
              <w:rPr>
                <w:rFonts w:ascii="Times New Roman" w:eastAsia="Times New Roman" w:hAnsi="Times New Roman"/>
                <w:color w:val="000000"/>
                <w:sz w:val="20"/>
                <w:szCs w:val="20"/>
                <w:lang w:eastAsia="lt-LT"/>
              </w:rPr>
            </w:pPr>
          </w:p>
        </w:tc>
        <w:tc>
          <w:tcPr>
            <w:tcW w:w="1268" w:type="dxa"/>
            <w:tcBorders>
              <w:top w:val="single" w:sz="4" w:space="0" w:color="auto"/>
              <w:left w:val="nil"/>
              <w:bottom w:val="single" w:sz="4" w:space="0" w:color="auto"/>
              <w:right w:val="nil"/>
            </w:tcBorders>
            <w:shd w:val="clear" w:color="000000" w:fill="FFFFFF"/>
            <w:noWrap/>
            <w:hideMark/>
          </w:tcPr>
          <w:p w14:paraId="36614D97" w14:textId="77777777" w:rsidR="00AF5FE0" w:rsidRPr="00E11C22" w:rsidRDefault="00AF5FE0" w:rsidP="00836BBE">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22</w:t>
            </w:r>
            <w:r w:rsidRPr="00E11C22">
              <w:rPr>
                <w:rFonts w:ascii="Times New Roman" w:eastAsia="Times New Roman" w:hAnsi="Times New Roman"/>
                <w:sz w:val="20"/>
                <w:szCs w:val="20"/>
                <w:lang w:eastAsia="lt-LT"/>
              </w:rPr>
              <w:t xml:space="preserve"> ha</w:t>
            </w:r>
          </w:p>
        </w:tc>
        <w:tc>
          <w:tcPr>
            <w:tcW w:w="5196"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4DEA72A5" w14:textId="77777777" w:rsidR="00AF5FE0" w:rsidRPr="00E11C22" w:rsidRDefault="00AF5FE0" w:rsidP="00566868">
            <w:pPr>
              <w:spacing w:after="0" w:line="240" w:lineRule="auto"/>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 xml:space="preserve"> </w:t>
            </w:r>
            <w:proofErr w:type="spellStart"/>
            <w:r w:rsidRPr="00E11C22">
              <w:rPr>
                <w:rFonts w:ascii="Times New Roman" w:eastAsia="Times New Roman" w:hAnsi="Times New Roman"/>
                <w:color w:val="000000"/>
                <w:sz w:val="20"/>
                <w:szCs w:val="20"/>
                <w:lang w:eastAsia="lt-LT"/>
              </w:rPr>
              <w:t>žiedinukams</w:t>
            </w:r>
            <w:proofErr w:type="spellEnd"/>
            <w:r w:rsidRPr="00E11C22">
              <w:rPr>
                <w:rFonts w:ascii="Times New Roman" w:eastAsia="Times New Roman" w:hAnsi="Times New Roman"/>
                <w:color w:val="000000"/>
                <w:sz w:val="20"/>
                <w:szCs w:val="20"/>
                <w:lang w:eastAsia="lt-LT"/>
              </w:rPr>
              <w:t xml:space="preserve"> naikinti - </w:t>
            </w:r>
            <w:r w:rsidRPr="00E11C22">
              <w:rPr>
                <w:rFonts w:ascii="Times New Roman" w:eastAsia="Times New Roman" w:hAnsi="Times New Roman"/>
                <w:b/>
                <w:bCs/>
                <w:color w:val="000000"/>
                <w:sz w:val="20"/>
                <w:szCs w:val="20"/>
                <w:lang w:eastAsia="lt-LT"/>
              </w:rPr>
              <w:t>kontaktinis-sisteminis</w:t>
            </w:r>
          </w:p>
        </w:tc>
        <w:tc>
          <w:tcPr>
            <w:tcW w:w="2977" w:type="dxa"/>
            <w:tcBorders>
              <w:top w:val="single" w:sz="4" w:space="0" w:color="auto"/>
              <w:left w:val="single" w:sz="4" w:space="0" w:color="auto"/>
              <w:bottom w:val="single" w:sz="4" w:space="0" w:color="auto"/>
              <w:right w:val="single" w:sz="4" w:space="0" w:color="000000"/>
            </w:tcBorders>
            <w:shd w:val="clear" w:color="000000" w:fill="FFFFFF"/>
          </w:tcPr>
          <w:p w14:paraId="363D0726" w14:textId="77777777" w:rsidR="00AF5FE0" w:rsidRDefault="00AF5FE0" w:rsidP="00566868">
            <w:pPr>
              <w:spacing w:after="0" w:line="240" w:lineRule="auto"/>
              <w:rPr>
                <w:rFonts w:ascii="Times New Roman" w:eastAsia="Times New Roman" w:hAnsi="Times New Roman"/>
                <w:color w:val="000000"/>
                <w:sz w:val="20"/>
                <w:szCs w:val="20"/>
                <w:lang w:eastAsia="lt-LT"/>
              </w:rPr>
            </w:pPr>
          </w:p>
          <w:p w14:paraId="5E480329" w14:textId="77777777" w:rsidR="00AF5FE0" w:rsidRPr="00E11C22" w:rsidRDefault="00AF5FE0" w:rsidP="00566868">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Mospilan</w:t>
            </w:r>
            <w:proofErr w:type="spellEnd"/>
          </w:p>
        </w:tc>
        <w:tc>
          <w:tcPr>
            <w:tcW w:w="1842" w:type="dxa"/>
            <w:tcBorders>
              <w:top w:val="single" w:sz="4" w:space="0" w:color="auto"/>
              <w:left w:val="single" w:sz="4" w:space="0" w:color="auto"/>
              <w:bottom w:val="single" w:sz="4" w:space="0" w:color="auto"/>
              <w:right w:val="single" w:sz="4" w:space="0" w:color="000000"/>
            </w:tcBorders>
            <w:shd w:val="clear" w:color="auto" w:fill="A6A6A6" w:themeFill="background1" w:themeFillShade="A6"/>
          </w:tcPr>
          <w:p w14:paraId="33BD99DA" w14:textId="42E55B78" w:rsidR="00AF5FE0" w:rsidRPr="00E11C22" w:rsidRDefault="00AF5FE0" w:rsidP="00566868">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single" w:sz="4" w:space="0" w:color="auto"/>
              <w:bottom w:val="single" w:sz="4" w:space="0" w:color="auto"/>
              <w:right w:val="single" w:sz="4" w:space="0" w:color="000000"/>
            </w:tcBorders>
            <w:shd w:val="clear" w:color="auto" w:fill="A6A6A6" w:themeFill="background1" w:themeFillShade="A6"/>
          </w:tcPr>
          <w:p w14:paraId="7E107276" w14:textId="73F2E2EE" w:rsidR="00AF5FE0" w:rsidRPr="00E11C22" w:rsidRDefault="00AF5FE0" w:rsidP="00566868">
            <w:pPr>
              <w:spacing w:after="0" w:line="240" w:lineRule="auto"/>
              <w:rPr>
                <w:rFonts w:ascii="Times New Roman" w:eastAsia="Times New Roman" w:hAnsi="Times New Roman"/>
                <w:color w:val="000000"/>
                <w:sz w:val="20"/>
                <w:szCs w:val="20"/>
                <w:lang w:eastAsia="lt-LT"/>
              </w:rPr>
            </w:pPr>
          </w:p>
        </w:tc>
      </w:tr>
      <w:tr w:rsidR="00AF5FE0" w:rsidRPr="00784A37" w14:paraId="367F06DF" w14:textId="77777777" w:rsidTr="00D256EC">
        <w:trPr>
          <w:trHeight w:val="300"/>
        </w:trPr>
        <w:tc>
          <w:tcPr>
            <w:tcW w:w="61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E9265A" w14:textId="77777777" w:rsidR="00AF5FE0" w:rsidRPr="00E11C22" w:rsidRDefault="00AF5FE0" w:rsidP="00566868">
            <w:pPr>
              <w:spacing w:after="0" w:line="240" w:lineRule="auto"/>
              <w:jc w:val="center"/>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lastRenderedPageBreak/>
              <w:t>4</w:t>
            </w:r>
            <w:r>
              <w:rPr>
                <w:rFonts w:ascii="Times New Roman" w:eastAsia="Times New Roman" w:hAnsi="Times New Roman"/>
                <w:color w:val="000000"/>
                <w:sz w:val="20"/>
                <w:szCs w:val="20"/>
                <w:lang w:eastAsia="lt-LT"/>
              </w:rPr>
              <w:t>.</w:t>
            </w:r>
          </w:p>
        </w:tc>
        <w:tc>
          <w:tcPr>
            <w:tcW w:w="116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7113AD" w14:textId="77777777" w:rsidR="00AF5FE0" w:rsidRPr="00E11C22" w:rsidRDefault="00AF5FE0" w:rsidP="00566868">
            <w:pPr>
              <w:spacing w:after="0" w:line="240" w:lineRule="auto"/>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V. rapsai</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hideMark/>
          </w:tcPr>
          <w:p w14:paraId="050CAA8B" w14:textId="77777777" w:rsidR="00AF5FE0" w:rsidRPr="00E11C22" w:rsidRDefault="00AF5FE0" w:rsidP="00566868">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15</w:t>
            </w:r>
            <w:r w:rsidRPr="00E11C22">
              <w:rPr>
                <w:rFonts w:ascii="Times New Roman" w:eastAsia="Times New Roman" w:hAnsi="Times New Roman"/>
                <w:sz w:val="20"/>
                <w:szCs w:val="20"/>
                <w:lang w:eastAsia="lt-LT"/>
              </w:rPr>
              <w:t xml:space="preserve"> ha</w:t>
            </w:r>
          </w:p>
        </w:tc>
        <w:tc>
          <w:tcPr>
            <w:tcW w:w="5196" w:type="dxa"/>
            <w:tcBorders>
              <w:top w:val="single" w:sz="4" w:space="0" w:color="auto"/>
              <w:left w:val="single" w:sz="4" w:space="0" w:color="auto"/>
              <w:bottom w:val="single" w:sz="4" w:space="0" w:color="auto"/>
              <w:right w:val="single" w:sz="4" w:space="0" w:color="auto"/>
            </w:tcBorders>
            <w:shd w:val="clear" w:color="000000" w:fill="FFFFFF"/>
            <w:noWrap/>
            <w:hideMark/>
          </w:tcPr>
          <w:p w14:paraId="51F7500A" w14:textId="77777777" w:rsidR="00AF5FE0" w:rsidRPr="00E11C22" w:rsidRDefault="00AF5FE0" w:rsidP="00566868">
            <w:pPr>
              <w:spacing w:after="0" w:line="240" w:lineRule="auto"/>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 xml:space="preserve"> spragėms naikinti - </w:t>
            </w:r>
            <w:r w:rsidRPr="00E11C22">
              <w:rPr>
                <w:rFonts w:ascii="Times New Roman" w:eastAsia="Times New Roman" w:hAnsi="Times New Roman"/>
                <w:b/>
                <w:bCs/>
                <w:color w:val="000000"/>
                <w:sz w:val="20"/>
                <w:szCs w:val="20"/>
                <w:lang w:eastAsia="lt-LT"/>
              </w:rPr>
              <w:t>kontaktinis</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17C67CA8" w14:textId="77777777" w:rsidR="00AF5FE0" w:rsidRPr="00E11C22" w:rsidRDefault="00AF5FE0" w:rsidP="00566868">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Bulldock</w:t>
            </w:r>
            <w:proofErr w:type="spellEnd"/>
          </w:p>
        </w:tc>
        <w:tc>
          <w:tcPr>
            <w:tcW w:w="1842" w:type="dxa"/>
            <w:tcBorders>
              <w:top w:val="single" w:sz="4" w:space="0" w:color="auto"/>
              <w:left w:val="single" w:sz="4" w:space="0" w:color="auto"/>
              <w:bottom w:val="single" w:sz="4" w:space="0" w:color="auto"/>
              <w:right w:val="single" w:sz="4" w:space="0" w:color="000000"/>
            </w:tcBorders>
            <w:shd w:val="clear" w:color="auto" w:fill="A6A6A6" w:themeFill="background1" w:themeFillShade="A6"/>
          </w:tcPr>
          <w:p w14:paraId="34A8F786" w14:textId="47F8CA95" w:rsidR="00AF5FE0" w:rsidRPr="00E11C22" w:rsidRDefault="00AF5FE0" w:rsidP="00566868">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000000"/>
            </w:tcBorders>
            <w:shd w:val="clear" w:color="auto" w:fill="A6A6A6" w:themeFill="background1" w:themeFillShade="A6"/>
          </w:tcPr>
          <w:p w14:paraId="512C95E3" w14:textId="2E80955D" w:rsidR="00AF5FE0" w:rsidRPr="00E11C22" w:rsidRDefault="00AF5FE0" w:rsidP="00566868">
            <w:pPr>
              <w:spacing w:after="0" w:line="240" w:lineRule="auto"/>
              <w:rPr>
                <w:rFonts w:ascii="Times New Roman" w:eastAsia="Times New Roman" w:hAnsi="Times New Roman"/>
                <w:color w:val="000000"/>
                <w:sz w:val="20"/>
                <w:szCs w:val="20"/>
                <w:lang w:eastAsia="lt-LT"/>
              </w:rPr>
            </w:pPr>
          </w:p>
        </w:tc>
      </w:tr>
      <w:tr w:rsidR="00AF5FE0" w:rsidRPr="00784A37" w14:paraId="051B827F" w14:textId="77777777" w:rsidTr="00D256EC">
        <w:trPr>
          <w:trHeight w:val="300"/>
        </w:trPr>
        <w:tc>
          <w:tcPr>
            <w:tcW w:w="611" w:type="dxa"/>
            <w:vMerge/>
            <w:tcBorders>
              <w:top w:val="single" w:sz="4" w:space="0" w:color="auto"/>
              <w:left w:val="single" w:sz="4" w:space="0" w:color="auto"/>
              <w:bottom w:val="single" w:sz="4" w:space="0" w:color="auto"/>
              <w:right w:val="single" w:sz="4" w:space="0" w:color="auto"/>
            </w:tcBorders>
            <w:vAlign w:val="center"/>
            <w:hideMark/>
          </w:tcPr>
          <w:p w14:paraId="423777F2" w14:textId="77777777" w:rsidR="00AF5FE0" w:rsidRPr="00E11C22" w:rsidRDefault="00AF5FE0" w:rsidP="00566868">
            <w:pPr>
              <w:spacing w:after="0" w:line="240" w:lineRule="auto"/>
              <w:rPr>
                <w:rFonts w:ascii="Times New Roman" w:eastAsia="Times New Roman" w:hAnsi="Times New Roman"/>
                <w:color w:val="000000"/>
                <w:sz w:val="20"/>
                <w:szCs w:val="20"/>
                <w:lang w:eastAsia="lt-LT"/>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65015E12" w14:textId="77777777" w:rsidR="00AF5FE0" w:rsidRPr="00E11C22" w:rsidRDefault="00AF5FE0" w:rsidP="00566868">
            <w:pPr>
              <w:spacing w:after="0" w:line="240" w:lineRule="auto"/>
              <w:rPr>
                <w:rFonts w:ascii="Times New Roman" w:eastAsia="Times New Roman" w:hAnsi="Times New Roman"/>
                <w:color w:val="000000"/>
                <w:sz w:val="20"/>
                <w:szCs w:val="20"/>
                <w:lang w:eastAsia="lt-LT"/>
              </w:rPr>
            </w:pPr>
          </w:p>
        </w:tc>
        <w:tc>
          <w:tcPr>
            <w:tcW w:w="1268" w:type="dxa"/>
            <w:tcBorders>
              <w:top w:val="single" w:sz="4" w:space="0" w:color="auto"/>
              <w:left w:val="single" w:sz="4" w:space="0" w:color="auto"/>
              <w:bottom w:val="single" w:sz="4" w:space="0" w:color="auto"/>
              <w:right w:val="single" w:sz="4" w:space="0" w:color="auto"/>
            </w:tcBorders>
            <w:shd w:val="clear" w:color="000000" w:fill="FFFFFF"/>
            <w:noWrap/>
            <w:hideMark/>
          </w:tcPr>
          <w:p w14:paraId="0082CC9B" w14:textId="77777777" w:rsidR="00AF5FE0" w:rsidRPr="00E11C22" w:rsidRDefault="00AF5FE0" w:rsidP="00566868">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15</w:t>
            </w:r>
            <w:r w:rsidRPr="00E11C22">
              <w:rPr>
                <w:rFonts w:ascii="Times New Roman" w:eastAsia="Times New Roman" w:hAnsi="Times New Roman"/>
                <w:sz w:val="20"/>
                <w:szCs w:val="20"/>
                <w:lang w:eastAsia="lt-LT"/>
              </w:rPr>
              <w:t xml:space="preserve"> ha</w:t>
            </w:r>
          </w:p>
        </w:tc>
        <w:tc>
          <w:tcPr>
            <w:tcW w:w="5196" w:type="dxa"/>
            <w:tcBorders>
              <w:top w:val="single" w:sz="4" w:space="0" w:color="auto"/>
              <w:left w:val="single" w:sz="4" w:space="0" w:color="auto"/>
              <w:bottom w:val="single" w:sz="4" w:space="0" w:color="auto"/>
              <w:right w:val="single" w:sz="4" w:space="0" w:color="auto"/>
            </w:tcBorders>
            <w:shd w:val="clear" w:color="000000" w:fill="FFFFFF"/>
            <w:noWrap/>
            <w:hideMark/>
          </w:tcPr>
          <w:p w14:paraId="34F017A6" w14:textId="77777777" w:rsidR="00AF5FE0" w:rsidRPr="00E11C22" w:rsidRDefault="00AF5FE0" w:rsidP="00566868">
            <w:pPr>
              <w:spacing w:after="0" w:line="240" w:lineRule="auto"/>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 xml:space="preserve"> spragėms, amarams naikinti</w:t>
            </w:r>
            <w:r>
              <w:rPr>
                <w:rFonts w:ascii="Times New Roman" w:eastAsia="Times New Roman" w:hAnsi="Times New Roman"/>
                <w:color w:val="000000"/>
                <w:sz w:val="20"/>
                <w:szCs w:val="20"/>
                <w:lang w:eastAsia="lt-LT"/>
              </w:rPr>
              <w:t xml:space="preserve"> </w:t>
            </w:r>
            <w:r w:rsidRPr="00E11C22">
              <w:rPr>
                <w:rFonts w:ascii="Times New Roman" w:eastAsia="Times New Roman" w:hAnsi="Times New Roman"/>
                <w:color w:val="000000"/>
                <w:sz w:val="20"/>
                <w:szCs w:val="20"/>
                <w:lang w:eastAsia="lt-LT"/>
              </w:rPr>
              <w:t xml:space="preserve">-  </w:t>
            </w:r>
            <w:r w:rsidRPr="00E11C22">
              <w:rPr>
                <w:rFonts w:ascii="Times New Roman" w:eastAsia="Times New Roman" w:hAnsi="Times New Roman"/>
                <w:b/>
                <w:bCs/>
                <w:color w:val="000000"/>
                <w:sz w:val="20"/>
                <w:szCs w:val="20"/>
                <w:lang w:eastAsia="lt-LT"/>
              </w:rPr>
              <w:t>kontaktinis-sisteminis</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79C7FDC4" w14:textId="77777777" w:rsidR="00AF5FE0" w:rsidRDefault="00AF5FE0" w:rsidP="00566868">
            <w:pPr>
              <w:spacing w:after="0" w:line="240" w:lineRule="auto"/>
              <w:rPr>
                <w:rFonts w:ascii="Times New Roman" w:eastAsia="Times New Roman" w:hAnsi="Times New Roman"/>
                <w:color w:val="000000"/>
                <w:sz w:val="20"/>
                <w:szCs w:val="20"/>
                <w:lang w:eastAsia="lt-LT"/>
              </w:rPr>
            </w:pPr>
          </w:p>
          <w:p w14:paraId="085F31F8" w14:textId="77777777" w:rsidR="00AF5FE0" w:rsidRPr="00E11C22" w:rsidRDefault="00AF5FE0" w:rsidP="00566868">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Mospilan</w:t>
            </w:r>
            <w:proofErr w:type="spellEnd"/>
          </w:p>
        </w:tc>
        <w:tc>
          <w:tcPr>
            <w:tcW w:w="1842" w:type="dxa"/>
            <w:tcBorders>
              <w:top w:val="single" w:sz="4" w:space="0" w:color="auto"/>
              <w:left w:val="single" w:sz="4" w:space="0" w:color="auto"/>
              <w:bottom w:val="single" w:sz="4" w:space="0" w:color="auto"/>
              <w:right w:val="single" w:sz="4" w:space="0" w:color="000000"/>
            </w:tcBorders>
            <w:shd w:val="clear" w:color="auto" w:fill="A6A6A6" w:themeFill="background1" w:themeFillShade="A6"/>
          </w:tcPr>
          <w:p w14:paraId="4B51BC36" w14:textId="15EEE575" w:rsidR="00AF5FE0" w:rsidRPr="00E11C22" w:rsidRDefault="00AF5FE0" w:rsidP="00566868">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000000"/>
            </w:tcBorders>
            <w:shd w:val="clear" w:color="auto" w:fill="A6A6A6" w:themeFill="background1" w:themeFillShade="A6"/>
          </w:tcPr>
          <w:p w14:paraId="4DBA74B1" w14:textId="08E576B9" w:rsidR="00AF5FE0" w:rsidRPr="00E11C22" w:rsidRDefault="00AF5FE0" w:rsidP="00566868">
            <w:pPr>
              <w:spacing w:after="0" w:line="240" w:lineRule="auto"/>
              <w:rPr>
                <w:rFonts w:ascii="Times New Roman" w:eastAsia="Times New Roman" w:hAnsi="Times New Roman"/>
                <w:color w:val="000000"/>
                <w:sz w:val="20"/>
                <w:szCs w:val="20"/>
                <w:lang w:eastAsia="lt-LT"/>
              </w:rPr>
            </w:pPr>
          </w:p>
        </w:tc>
      </w:tr>
      <w:tr w:rsidR="00AF5FE0" w:rsidRPr="00784A37" w14:paraId="069F3B8E" w14:textId="77777777" w:rsidTr="00D256EC">
        <w:trPr>
          <w:trHeight w:val="510"/>
        </w:trPr>
        <w:tc>
          <w:tcPr>
            <w:tcW w:w="611" w:type="dxa"/>
            <w:vMerge/>
            <w:tcBorders>
              <w:top w:val="single" w:sz="4" w:space="0" w:color="auto"/>
              <w:left w:val="single" w:sz="4" w:space="0" w:color="auto"/>
              <w:bottom w:val="single" w:sz="4" w:space="0" w:color="auto"/>
              <w:right w:val="single" w:sz="4" w:space="0" w:color="auto"/>
            </w:tcBorders>
            <w:vAlign w:val="center"/>
            <w:hideMark/>
          </w:tcPr>
          <w:p w14:paraId="0B69ED99" w14:textId="77777777" w:rsidR="00AF5FE0" w:rsidRPr="00E11C22" w:rsidRDefault="00AF5FE0" w:rsidP="00566868">
            <w:pPr>
              <w:spacing w:after="0" w:line="240" w:lineRule="auto"/>
              <w:rPr>
                <w:rFonts w:ascii="Times New Roman" w:eastAsia="Times New Roman" w:hAnsi="Times New Roman"/>
                <w:color w:val="000000"/>
                <w:sz w:val="20"/>
                <w:szCs w:val="20"/>
                <w:lang w:eastAsia="lt-LT"/>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79CCC78B" w14:textId="77777777" w:rsidR="00AF5FE0" w:rsidRPr="00E11C22" w:rsidRDefault="00AF5FE0" w:rsidP="00566868">
            <w:pPr>
              <w:spacing w:after="0" w:line="240" w:lineRule="auto"/>
              <w:rPr>
                <w:rFonts w:ascii="Times New Roman" w:eastAsia="Times New Roman" w:hAnsi="Times New Roman"/>
                <w:color w:val="000000"/>
                <w:sz w:val="20"/>
                <w:szCs w:val="20"/>
                <w:lang w:eastAsia="lt-LT"/>
              </w:rPr>
            </w:pPr>
          </w:p>
        </w:tc>
        <w:tc>
          <w:tcPr>
            <w:tcW w:w="1268" w:type="dxa"/>
            <w:tcBorders>
              <w:top w:val="single" w:sz="4" w:space="0" w:color="auto"/>
              <w:left w:val="single" w:sz="4" w:space="0" w:color="auto"/>
              <w:bottom w:val="single" w:sz="4" w:space="0" w:color="auto"/>
              <w:right w:val="single" w:sz="4" w:space="0" w:color="auto"/>
            </w:tcBorders>
            <w:shd w:val="clear" w:color="000000" w:fill="FFFFFF"/>
            <w:noWrap/>
            <w:hideMark/>
          </w:tcPr>
          <w:p w14:paraId="40100BD8" w14:textId="77777777" w:rsidR="00AF5FE0" w:rsidRPr="00E11C22" w:rsidRDefault="00AF5FE0" w:rsidP="009A2D5A">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15</w:t>
            </w:r>
            <w:r w:rsidRPr="00E11C22">
              <w:rPr>
                <w:rFonts w:ascii="Times New Roman" w:eastAsia="Times New Roman" w:hAnsi="Times New Roman"/>
                <w:sz w:val="20"/>
                <w:szCs w:val="20"/>
                <w:lang w:eastAsia="lt-LT"/>
              </w:rPr>
              <w:t xml:space="preserve"> ha </w:t>
            </w:r>
          </w:p>
        </w:tc>
        <w:tc>
          <w:tcPr>
            <w:tcW w:w="5196" w:type="dxa"/>
            <w:tcBorders>
              <w:top w:val="single" w:sz="4" w:space="0" w:color="auto"/>
              <w:left w:val="single" w:sz="4" w:space="0" w:color="auto"/>
              <w:bottom w:val="single" w:sz="4" w:space="0" w:color="auto"/>
              <w:right w:val="single" w:sz="4" w:space="0" w:color="auto"/>
            </w:tcBorders>
            <w:shd w:val="clear" w:color="000000" w:fill="FFFFFF"/>
            <w:hideMark/>
          </w:tcPr>
          <w:p w14:paraId="42A32A1F" w14:textId="77777777" w:rsidR="00AF5FE0" w:rsidRPr="00E11C22" w:rsidRDefault="00AF5FE0" w:rsidP="009A2D5A">
            <w:pPr>
              <w:spacing w:after="0" w:line="240" w:lineRule="auto"/>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 xml:space="preserve"> </w:t>
            </w:r>
            <w:proofErr w:type="spellStart"/>
            <w:r w:rsidRPr="00E11C22">
              <w:rPr>
                <w:rFonts w:ascii="Times New Roman" w:eastAsia="Times New Roman" w:hAnsi="Times New Roman"/>
                <w:color w:val="000000"/>
                <w:sz w:val="20"/>
                <w:szCs w:val="20"/>
                <w:lang w:eastAsia="lt-LT"/>
              </w:rPr>
              <w:t>žiedinukams</w:t>
            </w:r>
            <w:proofErr w:type="spellEnd"/>
            <w:r w:rsidRPr="00E11C22">
              <w:rPr>
                <w:rFonts w:ascii="Times New Roman" w:eastAsia="Times New Roman" w:hAnsi="Times New Roman"/>
                <w:color w:val="000000"/>
                <w:sz w:val="20"/>
                <w:szCs w:val="20"/>
                <w:lang w:eastAsia="lt-LT"/>
              </w:rPr>
              <w:t xml:space="preserve">, kandims, </w:t>
            </w:r>
            <w:proofErr w:type="spellStart"/>
            <w:r w:rsidRPr="00E11C22">
              <w:rPr>
                <w:rFonts w:ascii="Times New Roman" w:eastAsia="Times New Roman" w:hAnsi="Times New Roman"/>
                <w:color w:val="000000"/>
                <w:sz w:val="20"/>
                <w:szCs w:val="20"/>
                <w:lang w:eastAsia="lt-LT"/>
              </w:rPr>
              <w:t>ankštariniams</w:t>
            </w:r>
            <w:proofErr w:type="spellEnd"/>
            <w:r w:rsidRPr="00E11C22">
              <w:rPr>
                <w:rFonts w:ascii="Times New Roman" w:eastAsia="Times New Roman" w:hAnsi="Times New Roman"/>
                <w:color w:val="000000"/>
                <w:sz w:val="20"/>
                <w:szCs w:val="20"/>
                <w:lang w:eastAsia="lt-LT"/>
              </w:rPr>
              <w:t xml:space="preserve"> </w:t>
            </w:r>
            <w:proofErr w:type="spellStart"/>
            <w:r w:rsidRPr="00E11C22">
              <w:rPr>
                <w:rFonts w:ascii="Times New Roman" w:eastAsia="Times New Roman" w:hAnsi="Times New Roman"/>
                <w:color w:val="000000"/>
                <w:sz w:val="20"/>
                <w:szCs w:val="20"/>
                <w:lang w:eastAsia="lt-LT"/>
              </w:rPr>
              <w:t>paslėptrastraubliams</w:t>
            </w:r>
            <w:proofErr w:type="spellEnd"/>
            <w:r w:rsidRPr="00E11C22">
              <w:rPr>
                <w:rFonts w:ascii="Times New Roman" w:eastAsia="Times New Roman" w:hAnsi="Times New Roman"/>
                <w:color w:val="000000"/>
                <w:sz w:val="20"/>
                <w:szCs w:val="20"/>
                <w:lang w:eastAsia="lt-LT"/>
              </w:rPr>
              <w:t xml:space="preserve">, </w:t>
            </w:r>
            <w:proofErr w:type="spellStart"/>
            <w:r w:rsidRPr="00E11C22">
              <w:rPr>
                <w:rFonts w:ascii="Times New Roman" w:eastAsia="Times New Roman" w:hAnsi="Times New Roman"/>
                <w:color w:val="000000"/>
                <w:sz w:val="20"/>
                <w:szCs w:val="20"/>
                <w:lang w:eastAsia="lt-LT"/>
              </w:rPr>
              <w:t>rapsiniams</w:t>
            </w:r>
            <w:proofErr w:type="spellEnd"/>
            <w:r w:rsidRPr="00E11C22">
              <w:rPr>
                <w:rFonts w:ascii="Times New Roman" w:eastAsia="Times New Roman" w:hAnsi="Times New Roman"/>
                <w:color w:val="000000"/>
                <w:sz w:val="20"/>
                <w:szCs w:val="20"/>
                <w:lang w:eastAsia="lt-LT"/>
              </w:rPr>
              <w:t xml:space="preserve"> pjūkleliams naikinti - </w:t>
            </w:r>
            <w:r w:rsidRPr="00E11C22">
              <w:rPr>
                <w:rFonts w:ascii="Times New Roman" w:eastAsia="Times New Roman" w:hAnsi="Times New Roman"/>
                <w:b/>
                <w:bCs/>
                <w:color w:val="000000"/>
                <w:sz w:val="20"/>
                <w:szCs w:val="20"/>
                <w:lang w:eastAsia="lt-LT"/>
              </w:rPr>
              <w:t xml:space="preserve">kontaktinis-sisteminis </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0893BA23" w14:textId="77777777" w:rsidR="00AF5FE0" w:rsidRDefault="00AF5FE0" w:rsidP="00566868">
            <w:pPr>
              <w:spacing w:after="0" w:line="240" w:lineRule="auto"/>
              <w:rPr>
                <w:rFonts w:ascii="Times New Roman" w:eastAsia="Times New Roman" w:hAnsi="Times New Roman"/>
                <w:color w:val="000000"/>
                <w:sz w:val="20"/>
                <w:szCs w:val="20"/>
                <w:lang w:eastAsia="lt-LT"/>
              </w:rPr>
            </w:pPr>
          </w:p>
          <w:p w14:paraId="26588025" w14:textId="77777777" w:rsidR="00AF5FE0" w:rsidRDefault="00AF5FE0" w:rsidP="00566868">
            <w:pPr>
              <w:spacing w:after="0" w:line="240" w:lineRule="auto"/>
              <w:rPr>
                <w:rFonts w:ascii="Times New Roman" w:eastAsia="Times New Roman" w:hAnsi="Times New Roman"/>
                <w:color w:val="000000"/>
                <w:sz w:val="20"/>
                <w:szCs w:val="20"/>
                <w:lang w:eastAsia="lt-LT"/>
              </w:rPr>
            </w:pPr>
          </w:p>
          <w:p w14:paraId="2C38E475" w14:textId="77777777" w:rsidR="00AF5FE0" w:rsidRDefault="00AF5FE0" w:rsidP="00566868">
            <w:pPr>
              <w:spacing w:after="0" w:line="240" w:lineRule="auto"/>
              <w:rPr>
                <w:rFonts w:ascii="Times New Roman" w:eastAsia="Times New Roman" w:hAnsi="Times New Roman"/>
                <w:color w:val="000000"/>
                <w:sz w:val="20"/>
                <w:szCs w:val="20"/>
                <w:lang w:eastAsia="lt-LT"/>
              </w:rPr>
            </w:pPr>
          </w:p>
          <w:p w14:paraId="1DA12E41" w14:textId="77777777" w:rsidR="00AF5FE0" w:rsidRDefault="00AF5FE0" w:rsidP="00566868">
            <w:pPr>
              <w:spacing w:after="0" w:line="240" w:lineRule="auto"/>
              <w:rPr>
                <w:rFonts w:ascii="Times New Roman" w:eastAsia="Times New Roman" w:hAnsi="Times New Roman"/>
                <w:color w:val="000000"/>
                <w:sz w:val="20"/>
                <w:szCs w:val="20"/>
                <w:lang w:eastAsia="lt-LT"/>
              </w:rPr>
            </w:pPr>
          </w:p>
          <w:p w14:paraId="4B782D9B" w14:textId="77777777" w:rsidR="00AF5FE0" w:rsidRPr="00E11C22" w:rsidRDefault="00AF5FE0" w:rsidP="00566868">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Mavrik</w:t>
            </w:r>
            <w:proofErr w:type="spellEnd"/>
          </w:p>
        </w:tc>
        <w:tc>
          <w:tcPr>
            <w:tcW w:w="1842" w:type="dxa"/>
            <w:tcBorders>
              <w:top w:val="single" w:sz="4" w:space="0" w:color="auto"/>
              <w:left w:val="single" w:sz="4" w:space="0" w:color="auto"/>
              <w:bottom w:val="single" w:sz="4" w:space="0" w:color="auto"/>
              <w:right w:val="single" w:sz="4" w:space="0" w:color="000000"/>
            </w:tcBorders>
            <w:shd w:val="clear" w:color="auto" w:fill="A6A6A6" w:themeFill="background1" w:themeFillShade="A6"/>
          </w:tcPr>
          <w:p w14:paraId="7BAFC628" w14:textId="3508A296" w:rsidR="00AF5FE0" w:rsidRPr="00E11C22" w:rsidRDefault="00AF5FE0" w:rsidP="00566868">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000000"/>
            </w:tcBorders>
            <w:shd w:val="clear" w:color="auto" w:fill="A6A6A6" w:themeFill="background1" w:themeFillShade="A6"/>
          </w:tcPr>
          <w:p w14:paraId="610E8F60" w14:textId="036E2EDE" w:rsidR="00AF5FE0" w:rsidRPr="00E11C22" w:rsidRDefault="00AF5FE0" w:rsidP="00566868">
            <w:pPr>
              <w:spacing w:after="0" w:line="240" w:lineRule="auto"/>
              <w:rPr>
                <w:rFonts w:ascii="Times New Roman" w:eastAsia="Times New Roman" w:hAnsi="Times New Roman"/>
                <w:color w:val="000000"/>
                <w:sz w:val="20"/>
                <w:szCs w:val="20"/>
                <w:lang w:eastAsia="lt-LT"/>
              </w:rPr>
            </w:pPr>
          </w:p>
        </w:tc>
      </w:tr>
      <w:tr w:rsidR="00AF5FE0" w:rsidRPr="00784A37" w14:paraId="441CDD98" w14:textId="77777777" w:rsidTr="00D256EC">
        <w:trPr>
          <w:trHeight w:val="300"/>
        </w:trPr>
        <w:tc>
          <w:tcPr>
            <w:tcW w:w="611" w:type="dxa"/>
            <w:tcBorders>
              <w:top w:val="single" w:sz="4" w:space="0" w:color="auto"/>
              <w:left w:val="single" w:sz="4" w:space="0" w:color="auto"/>
              <w:bottom w:val="single" w:sz="4" w:space="0" w:color="auto"/>
              <w:right w:val="single" w:sz="4" w:space="0" w:color="auto"/>
            </w:tcBorders>
            <w:shd w:val="clear" w:color="000000" w:fill="FFFFFF"/>
            <w:noWrap/>
            <w:hideMark/>
          </w:tcPr>
          <w:p w14:paraId="25BC7CB9" w14:textId="77777777" w:rsidR="00AF5FE0" w:rsidRPr="00E11C22" w:rsidRDefault="00AF5FE0" w:rsidP="00566868">
            <w:pPr>
              <w:spacing w:after="0" w:line="240" w:lineRule="auto"/>
              <w:jc w:val="center"/>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5</w:t>
            </w:r>
            <w:r>
              <w:rPr>
                <w:rFonts w:ascii="Times New Roman" w:eastAsia="Times New Roman" w:hAnsi="Times New Roman"/>
                <w:color w:val="000000"/>
                <w:sz w:val="20"/>
                <w:szCs w:val="20"/>
                <w:lang w:eastAsia="lt-LT"/>
              </w:rPr>
              <w:t>.</w:t>
            </w:r>
          </w:p>
        </w:tc>
        <w:tc>
          <w:tcPr>
            <w:tcW w:w="1162" w:type="dxa"/>
            <w:tcBorders>
              <w:top w:val="single" w:sz="4" w:space="0" w:color="auto"/>
              <w:left w:val="nil"/>
              <w:bottom w:val="single" w:sz="4" w:space="0" w:color="auto"/>
              <w:right w:val="single" w:sz="4" w:space="0" w:color="auto"/>
            </w:tcBorders>
            <w:shd w:val="clear" w:color="000000" w:fill="FFFFFF"/>
            <w:hideMark/>
          </w:tcPr>
          <w:p w14:paraId="4B097948" w14:textId="77777777" w:rsidR="00AF5FE0" w:rsidRPr="00E11C22" w:rsidRDefault="00AF5FE0" w:rsidP="00566868">
            <w:pPr>
              <w:spacing w:after="0" w:line="240" w:lineRule="auto"/>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Žirniai, pupos</w:t>
            </w:r>
          </w:p>
        </w:tc>
        <w:tc>
          <w:tcPr>
            <w:tcW w:w="1268" w:type="dxa"/>
            <w:tcBorders>
              <w:top w:val="single" w:sz="4" w:space="0" w:color="auto"/>
              <w:left w:val="nil"/>
              <w:bottom w:val="single" w:sz="4" w:space="0" w:color="auto"/>
              <w:right w:val="single" w:sz="4" w:space="0" w:color="auto"/>
            </w:tcBorders>
            <w:shd w:val="clear" w:color="000000" w:fill="FFFFFF"/>
            <w:noWrap/>
            <w:hideMark/>
          </w:tcPr>
          <w:p w14:paraId="457EA236" w14:textId="77777777" w:rsidR="00AF5FE0" w:rsidRPr="00E11C22" w:rsidRDefault="00AF5FE0" w:rsidP="00566868">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15</w:t>
            </w:r>
            <w:r w:rsidRPr="00E11C22">
              <w:rPr>
                <w:rFonts w:ascii="Times New Roman" w:eastAsia="Times New Roman" w:hAnsi="Times New Roman"/>
                <w:color w:val="000000"/>
                <w:sz w:val="20"/>
                <w:szCs w:val="20"/>
                <w:lang w:eastAsia="lt-LT"/>
              </w:rPr>
              <w:t xml:space="preserve"> ha</w:t>
            </w:r>
          </w:p>
        </w:tc>
        <w:tc>
          <w:tcPr>
            <w:tcW w:w="5196" w:type="dxa"/>
            <w:tcBorders>
              <w:top w:val="single" w:sz="4" w:space="0" w:color="auto"/>
              <w:left w:val="nil"/>
              <w:bottom w:val="single" w:sz="4" w:space="0" w:color="auto"/>
              <w:right w:val="single" w:sz="4" w:space="0" w:color="000000"/>
            </w:tcBorders>
            <w:shd w:val="clear" w:color="000000" w:fill="FFFFFF"/>
            <w:noWrap/>
            <w:vAlign w:val="center"/>
            <w:hideMark/>
          </w:tcPr>
          <w:p w14:paraId="2621D067" w14:textId="77777777" w:rsidR="00AF5FE0" w:rsidRPr="00E11C22" w:rsidRDefault="00AF5FE0" w:rsidP="00566868">
            <w:pPr>
              <w:spacing w:after="0" w:line="240" w:lineRule="auto"/>
              <w:rPr>
                <w:rFonts w:ascii="Times New Roman" w:eastAsia="Times New Roman" w:hAnsi="Times New Roman"/>
                <w:sz w:val="20"/>
                <w:szCs w:val="20"/>
                <w:lang w:eastAsia="lt-LT"/>
              </w:rPr>
            </w:pPr>
            <w:r w:rsidRPr="00E11C22">
              <w:rPr>
                <w:rFonts w:ascii="Times New Roman" w:eastAsia="Times New Roman" w:hAnsi="Times New Roman"/>
                <w:sz w:val="20"/>
                <w:szCs w:val="20"/>
                <w:lang w:eastAsia="lt-LT"/>
              </w:rPr>
              <w:t xml:space="preserve"> </w:t>
            </w:r>
            <w:proofErr w:type="spellStart"/>
            <w:r w:rsidRPr="00E11C22">
              <w:rPr>
                <w:rFonts w:ascii="Times New Roman" w:eastAsia="Times New Roman" w:hAnsi="Times New Roman"/>
                <w:sz w:val="20"/>
                <w:szCs w:val="20"/>
                <w:lang w:eastAsia="lt-LT"/>
              </w:rPr>
              <w:t>sitonams</w:t>
            </w:r>
            <w:proofErr w:type="spellEnd"/>
            <w:r w:rsidRPr="00E11C22">
              <w:rPr>
                <w:rFonts w:ascii="Times New Roman" w:eastAsia="Times New Roman" w:hAnsi="Times New Roman"/>
                <w:sz w:val="20"/>
                <w:szCs w:val="20"/>
                <w:lang w:eastAsia="lt-LT"/>
              </w:rPr>
              <w:t xml:space="preserve">, amarams naikinti - </w:t>
            </w:r>
            <w:r w:rsidRPr="00E11C22">
              <w:rPr>
                <w:rFonts w:ascii="Times New Roman" w:eastAsia="Times New Roman" w:hAnsi="Times New Roman"/>
                <w:b/>
                <w:bCs/>
                <w:sz w:val="20"/>
                <w:szCs w:val="20"/>
                <w:lang w:eastAsia="lt-LT"/>
              </w:rPr>
              <w:t>kontaktinis-sisteminis</w:t>
            </w:r>
          </w:p>
        </w:tc>
        <w:tc>
          <w:tcPr>
            <w:tcW w:w="2977" w:type="dxa"/>
            <w:tcBorders>
              <w:top w:val="single" w:sz="4" w:space="0" w:color="auto"/>
              <w:left w:val="nil"/>
              <w:bottom w:val="single" w:sz="4" w:space="0" w:color="auto"/>
              <w:right w:val="single" w:sz="4" w:space="0" w:color="000000"/>
            </w:tcBorders>
            <w:shd w:val="clear" w:color="000000" w:fill="FFFFFF"/>
          </w:tcPr>
          <w:p w14:paraId="7A44D0A3" w14:textId="77777777" w:rsidR="00AF5FE0" w:rsidRDefault="00AF5FE0" w:rsidP="00566868">
            <w:pPr>
              <w:spacing w:after="0" w:line="240" w:lineRule="auto"/>
              <w:rPr>
                <w:rFonts w:ascii="Times New Roman" w:eastAsia="Times New Roman" w:hAnsi="Times New Roman"/>
                <w:sz w:val="20"/>
                <w:szCs w:val="20"/>
                <w:lang w:eastAsia="lt-LT"/>
              </w:rPr>
            </w:pPr>
          </w:p>
          <w:p w14:paraId="3D04F985" w14:textId="77777777" w:rsidR="00AF5FE0" w:rsidRPr="00E11C22" w:rsidRDefault="00AF5FE0" w:rsidP="00566868">
            <w:pPr>
              <w:spacing w:after="0" w:line="240" w:lineRule="auto"/>
              <w:rPr>
                <w:rFonts w:ascii="Times New Roman" w:eastAsia="Times New Roman" w:hAnsi="Times New Roman"/>
                <w:sz w:val="20"/>
                <w:szCs w:val="20"/>
                <w:lang w:eastAsia="lt-LT"/>
              </w:rPr>
            </w:pPr>
            <w:proofErr w:type="spellStart"/>
            <w:r>
              <w:rPr>
                <w:rFonts w:ascii="Times New Roman" w:eastAsia="Times New Roman" w:hAnsi="Times New Roman"/>
                <w:sz w:val="20"/>
                <w:szCs w:val="20"/>
                <w:lang w:eastAsia="lt-LT"/>
              </w:rPr>
              <w:t>Nexide</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3161E271" w14:textId="27522737" w:rsidR="00AF5FE0" w:rsidRPr="00E11C22" w:rsidRDefault="00AF5FE0" w:rsidP="00566868">
            <w:pPr>
              <w:spacing w:after="0" w:line="240" w:lineRule="auto"/>
              <w:rPr>
                <w:rFonts w:ascii="Times New Roman" w:eastAsia="Times New Roman" w:hAnsi="Times New Roman"/>
                <w:sz w:val="20"/>
                <w:szCs w:val="20"/>
                <w:lang w:eastAsia="lt-LT"/>
              </w:rPr>
            </w:pPr>
          </w:p>
        </w:tc>
        <w:tc>
          <w:tcPr>
            <w:tcW w:w="1701" w:type="dxa"/>
            <w:tcBorders>
              <w:top w:val="single" w:sz="4" w:space="0" w:color="auto"/>
              <w:left w:val="nil"/>
              <w:bottom w:val="single" w:sz="4" w:space="0" w:color="auto"/>
              <w:right w:val="single" w:sz="4" w:space="0" w:color="000000"/>
            </w:tcBorders>
            <w:shd w:val="clear" w:color="auto" w:fill="A6A6A6" w:themeFill="background1" w:themeFillShade="A6"/>
          </w:tcPr>
          <w:p w14:paraId="08DDE813" w14:textId="15B730D7" w:rsidR="00AF5FE0" w:rsidRPr="00E11C22" w:rsidRDefault="00AF5FE0" w:rsidP="00566868">
            <w:pPr>
              <w:spacing w:after="0" w:line="240" w:lineRule="auto"/>
              <w:rPr>
                <w:rFonts w:ascii="Times New Roman" w:eastAsia="Times New Roman" w:hAnsi="Times New Roman"/>
                <w:sz w:val="20"/>
                <w:szCs w:val="20"/>
                <w:lang w:eastAsia="lt-LT"/>
              </w:rPr>
            </w:pPr>
          </w:p>
        </w:tc>
      </w:tr>
      <w:tr w:rsidR="00AF5FE0" w:rsidRPr="00784A37" w14:paraId="69192751" w14:textId="77777777" w:rsidTr="00D256EC">
        <w:trPr>
          <w:trHeight w:val="510"/>
        </w:trPr>
        <w:tc>
          <w:tcPr>
            <w:tcW w:w="611" w:type="dxa"/>
            <w:tcBorders>
              <w:top w:val="nil"/>
              <w:left w:val="single" w:sz="4" w:space="0" w:color="auto"/>
              <w:bottom w:val="single" w:sz="4" w:space="0" w:color="auto"/>
              <w:right w:val="single" w:sz="4" w:space="0" w:color="auto"/>
            </w:tcBorders>
            <w:shd w:val="clear" w:color="000000" w:fill="FFFFFF"/>
            <w:noWrap/>
            <w:hideMark/>
          </w:tcPr>
          <w:p w14:paraId="226DEF01" w14:textId="77777777" w:rsidR="00AF5FE0" w:rsidRPr="00E11C22" w:rsidRDefault="00AF5FE0" w:rsidP="00566868">
            <w:pPr>
              <w:spacing w:after="0" w:line="240" w:lineRule="auto"/>
              <w:jc w:val="center"/>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6</w:t>
            </w:r>
            <w:r>
              <w:rPr>
                <w:rFonts w:ascii="Times New Roman" w:eastAsia="Times New Roman" w:hAnsi="Times New Roman"/>
                <w:color w:val="000000"/>
                <w:sz w:val="20"/>
                <w:szCs w:val="20"/>
                <w:lang w:eastAsia="lt-LT"/>
              </w:rPr>
              <w:t>.</w:t>
            </w:r>
          </w:p>
        </w:tc>
        <w:tc>
          <w:tcPr>
            <w:tcW w:w="1162" w:type="dxa"/>
            <w:tcBorders>
              <w:top w:val="nil"/>
              <w:left w:val="nil"/>
              <w:bottom w:val="single" w:sz="4" w:space="0" w:color="auto"/>
              <w:right w:val="single" w:sz="4" w:space="0" w:color="auto"/>
            </w:tcBorders>
            <w:shd w:val="clear" w:color="000000" w:fill="FFFFFF"/>
            <w:hideMark/>
          </w:tcPr>
          <w:p w14:paraId="6E76CA95" w14:textId="77777777" w:rsidR="00AF5FE0" w:rsidRPr="00E11C22" w:rsidRDefault="00AF5FE0" w:rsidP="00566868">
            <w:pPr>
              <w:spacing w:after="0" w:line="240" w:lineRule="auto"/>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Cukriniai runkeliai</w:t>
            </w:r>
          </w:p>
        </w:tc>
        <w:tc>
          <w:tcPr>
            <w:tcW w:w="1268" w:type="dxa"/>
            <w:tcBorders>
              <w:top w:val="nil"/>
              <w:left w:val="nil"/>
              <w:bottom w:val="single" w:sz="4" w:space="0" w:color="auto"/>
              <w:right w:val="single" w:sz="4" w:space="0" w:color="auto"/>
            </w:tcBorders>
            <w:shd w:val="clear" w:color="000000" w:fill="FFFFFF"/>
            <w:noWrap/>
            <w:vAlign w:val="center"/>
            <w:hideMark/>
          </w:tcPr>
          <w:p w14:paraId="5E46B26F" w14:textId="77777777" w:rsidR="00AF5FE0" w:rsidRPr="00E11C22" w:rsidRDefault="001B45E6" w:rsidP="00566868">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2</w:t>
            </w:r>
            <w:r w:rsidR="00AF5FE0" w:rsidRPr="00E11C22">
              <w:rPr>
                <w:rFonts w:ascii="Times New Roman" w:eastAsia="Times New Roman" w:hAnsi="Times New Roman"/>
                <w:sz w:val="20"/>
                <w:szCs w:val="20"/>
                <w:lang w:eastAsia="lt-LT"/>
              </w:rPr>
              <w:t xml:space="preserve"> ha x2</w:t>
            </w:r>
          </w:p>
        </w:tc>
        <w:tc>
          <w:tcPr>
            <w:tcW w:w="5196" w:type="dxa"/>
            <w:tcBorders>
              <w:top w:val="single" w:sz="4" w:space="0" w:color="auto"/>
              <w:left w:val="nil"/>
              <w:bottom w:val="single" w:sz="4" w:space="0" w:color="auto"/>
              <w:right w:val="single" w:sz="4" w:space="0" w:color="000000"/>
            </w:tcBorders>
            <w:shd w:val="clear" w:color="000000" w:fill="FFFFFF"/>
            <w:noWrap/>
            <w:vAlign w:val="center"/>
            <w:hideMark/>
          </w:tcPr>
          <w:p w14:paraId="59383359" w14:textId="77777777" w:rsidR="00AF5FE0" w:rsidRPr="00E11C22" w:rsidRDefault="00AF5FE0" w:rsidP="00566868">
            <w:pPr>
              <w:spacing w:after="0" w:line="240" w:lineRule="auto"/>
              <w:rPr>
                <w:rFonts w:ascii="Times New Roman" w:eastAsia="Times New Roman" w:hAnsi="Times New Roman"/>
                <w:sz w:val="20"/>
                <w:szCs w:val="20"/>
                <w:lang w:eastAsia="lt-LT"/>
              </w:rPr>
            </w:pPr>
            <w:r w:rsidRPr="00E11C22">
              <w:rPr>
                <w:rFonts w:ascii="Times New Roman" w:eastAsia="Times New Roman" w:hAnsi="Times New Roman"/>
                <w:sz w:val="20"/>
                <w:szCs w:val="20"/>
                <w:lang w:eastAsia="lt-LT"/>
              </w:rPr>
              <w:t xml:space="preserve"> </w:t>
            </w:r>
            <w:proofErr w:type="spellStart"/>
            <w:r w:rsidRPr="00E11C22">
              <w:rPr>
                <w:rFonts w:ascii="Times New Roman" w:eastAsia="Times New Roman" w:hAnsi="Times New Roman"/>
                <w:sz w:val="20"/>
                <w:szCs w:val="20"/>
                <w:lang w:eastAsia="lt-LT"/>
              </w:rPr>
              <w:t>runkelinei</w:t>
            </w:r>
            <w:proofErr w:type="spellEnd"/>
            <w:r w:rsidRPr="00E11C22">
              <w:rPr>
                <w:rFonts w:ascii="Times New Roman" w:eastAsia="Times New Roman" w:hAnsi="Times New Roman"/>
                <w:sz w:val="20"/>
                <w:szCs w:val="20"/>
                <w:lang w:eastAsia="lt-LT"/>
              </w:rPr>
              <w:t xml:space="preserve"> musei, amarams naikinti – </w:t>
            </w:r>
            <w:r w:rsidRPr="00E11C22">
              <w:rPr>
                <w:rFonts w:ascii="Times New Roman" w:eastAsia="Times New Roman" w:hAnsi="Times New Roman"/>
                <w:b/>
                <w:bCs/>
                <w:sz w:val="20"/>
                <w:szCs w:val="20"/>
                <w:lang w:eastAsia="lt-LT"/>
              </w:rPr>
              <w:t xml:space="preserve">kontaktinis-sisteminis </w:t>
            </w:r>
            <w:r w:rsidRPr="00E11C22">
              <w:rPr>
                <w:rFonts w:ascii="Times New Roman" w:eastAsia="Times New Roman" w:hAnsi="Times New Roman"/>
                <w:sz w:val="20"/>
                <w:szCs w:val="20"/>
                <w:lang w:eastAsia="lt-LT"/>
              </w:rPr>
              <w:t xml:space="preserve">- </w:t>
            </w:r>
            <w:r w:rsidRPr="00E11C22">
              <w:rPr>
                <w:rFonts w:ascii="Times New Roman" w:eastAsia="Times New Roman" w:hAnsi="Times New Roman"/>
                <w:b/>
                <w:bCs/>
                <w:sz w:val="20"/>
                <w:szCs w:val="20"/>
                <w:lang w:eastAsia="lt-LT"/>
              </w:rPr>
              <w:t>2 purškimai</w:t>
            </w:r>
          </w:p>
        </w:tc>
        <w:tc>
          <w:tcPr>
            <w:tcW w:w="2977" w:type="dxa"/>
            <w:tcBorders>
              <w:top w:val="single" w:sz="4" w:space="0" w:color="auto"/>
              <w:left w:val="nil"/>
              <w:bottom w:val="single" w:sz="4" w:space="0" w:color="auto"/>
              <w:right w:val="single" w:sz="4" w:space="0" w:color="auto"/>
            </w:tcBorders>
            <w:shd w:val="clear" w:color="000000" w:fill="FFFFFF"/>
          </w:tcPr>
          <w:p w14:paraId="5C16D42B" w14:textId="77777777" w:rsidR="00AF5FE0" w:rsidRDefault="00AF5FE0" w:rsidP="00566868">
            <w:pPr>
              <w:spacing w:after="0" w:line="240" w:lineRule="auto"/>
              <w:rPr>
                <w:rFonts w:ascii="Times New Roman" w:eastAsia="Times New Roman" w:hAnsi="Times New Roman"/>
                <w:sz w:val="20"/>
                <w:szCs w:val="20"/>
                <w:lang w:eastAsia="lt-LT"/>
              </w:rPr>
            </w:pPr>
          </w:p>
          <w:p w14:paraId="72D6529B" w14:textId="77777777" w:rsidR="00AF5FE0" w:rsidRPr="00E11C22" w:rsidRDefault="00AF5FE0" w:rsidP="00566868">
            <w:pPr>
              <w:spacing w:after="0" w:line="240" w:lineRule="auto"/>
              <w:rPr>
                <w:rFonts w:ascii="Times New Roman" w:eastAsia="Times New Roman" w:hAnsi="Times New Roman"/>
                <w:sz w:val="20"/>
                <w:szCs w:val="20"/>
                <w:lang w:eastAsia="lt-LT"/>
              </w:rPr>
            </w:pPr>
            <w:proofErr w:type="spellStart"/>
            <w:r>
              <w:rPr>
                <w:rFonts w:ascii="Times New Roman" w:eastAsia="Times New Roman" w:hAnsi="Times New Roman"/>
                <w:sz w:val="20"/>
                <w:szCs w:val="20"/>
                <w:lang w:eastAsia="lt-LT"/>
              </w:rPr>
              <w:t>Teppeki</w:t>
            </w:r>
            <w:proofErr w:type="spellEnd"/>
          </w:p>
        </w:tc>
        <w:tc>
          <w:tcPr>
            <w:tcW w:w="1842" w:type="dxa"/>
            <w:tcBorders>
              <w:top w:val="single" w:sz="4" w:space="0" w:color="auto"/>
              <w:left w:val="single" w:sz="4" w:space="0" w:color="auto"/>
              <w:bottom w:val="single" w:sz="4" w:space="0" w:color="auto"/>
              <w:right w:val="single" w:sz="4" w:space="0" w:color="000000"/>
            </w:tcBorders>
            <w:shd w:val="clear" w:color="auto" w:fill="A6A6A6" w:themeFill="background1" w:themeFillShade="A6"/>
          </w:tcPr>
          <w:p w14:paraId="675A6DEE" w14:textId="2FD96300" w:rsidR="00AF5FE0" w:rsidRPr="00E11C22" w:rsidRDefault="00AF5FE0" w:rsidP="00566868">
            <w:pPr>
              <w:spacing w:after="0" w:line="240" w:lineRule="auto"/>
              <w:rPr>
                <w:rFonts w:ascii="Times New Roman" w:eastAsia="Times New Roman" w:hAnsi="Times New Roman"/>
                <w:sz w:val="20"/>
                <w:szCs w:val="20"/>
                <w:lang w:eastAsia="lt-LT"/>
              </w:rPr>
            </w:pPr>
          </w:p>
        </w:tc>
        <w:tc>
          <w:tcPr>
            <w:tcW w:w="1701" w:type="dxa"/>
            <w:tcBorders>
              <w:top w:val="single" w:sz="4" w:space="0" w:color="auto"/>
              <w:left w:val="nil"/>
              <w:bottom w:val="single" w:sz="4" w:space="0" w:color="auto"/>
              <w:right w:val="single" w:sz="4" w:space="0" w:color="auto"/>
            </w:tcBorders>
            <w:shd w:val="clear" w:color="auto" w:fill="A6A6A6" w:themeFill="background1" w:themeFillShade="A6"/>
          </w:tcPr>
          <w:p w14:paraId="6B66FD87" w14:textId="41B7C7FF" w:rsidR="00AF5FE0" w:rsidRPr="00E11C22" w:rsidRDefault="00AF5FE0" w:rsidP="00566868">
            <w:pPr>
              <w:spacing w:after="0" w:line="240" w:lineRule="auto"/>
              <w:rPr>
                <w:rFonts w:ascii="Times New Roman" w:eastAsia="Times New Roman" w:hAnsi="Times New Roman"/>
                <w:sz w:val="20"/>
                <w:szCs w:val="20"/>
                <w:lang w:eastAsia="lt-LT"/>
              </w:rPr>
            </w:pPr>
          </w:p>
        </w:tc>
      </w:tr>
      <w:tr w:rsidR="00AF5FE0" w:rsidRPr="00784A37" w14:paraId="599C7ADB" w14:textId="77777777" w:rsidTr="00D256EC">
        <w:trPr>
          <w:trHeight w:val="300"/>
        </w:trPr>
        <w:tc>
          <w:tcPr>
            <w:tcW w:w="1475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05063143" w14:textId="77777777" w:rsidR="00AF5FE0" w:rsidRPr="00784A37" w:rsidRDefault="00AF5FE0" w:rsidP="00AF5FE0">
            <w:pPr>
              <w:spacing w:after="0" w:line="240" w:lineRule="auto"/>
              <w:jc w:val="center"/>
            </w:pPr>
            <w:r w:rsidRPr="00E11C22">
              <w:rPr>
                <w:rFonts w:ascii="Times New Roman" w:eastAsia="Times New Roman" w:hAnsi="Times New Roman"/>
                <w:b/>
                <w:bCs/>
                <w:color w:val="000000"/>
                <w:sz w:val="20"/>
                <w:szCs w:val="20"/>
                <w:lang w:eastAsia="lt-LT"/>
              </w:rPr>
              <w:t>Fungicidai (maksimali norma)</w:t>
            </w:r>
          </w:p>
        </w:tc>
      </w:tr>
      <w:tr w:rsidR="00AF5FE0" w:rsidRPr="00784A37" w14:paraId="2AFC36EE" w14:textId="77777777" w:rsidTr="00D256EC">
        <w:trPr>
          <w:trHeight w:val="300"/>
        </w:trPr>
        <w:tc>
          <w:tcPr>
            <w:tcW w:w="61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3220124" w14:textId="77777777" w:rsidR="00AF5FE0" w:rsidRPr="00E11C22" w:rsidRDefault="00AF5FE0" w:rsidP="00EE29A9">
            <w:pPr>
              <w:spacing w:after="0" w:line="240" w:lineRule="auto"/>
              <w:jc w:val="center"/>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1</w:t>
            </w:r>
            <w:r>
              <w:rPr>
                <w:rFonts w:ascii="Times New Roman" w:eastAsia="Times New Roman" w:hAnsi="Times New Roman"/>
                <w:color w:val="000000"/>
                <w:sz w:val="20"/>
                <w:szCs w:val="20"/>
                <w:lang w:eastAsia="lt-LT"/>
              </w:rPr>
              <w:t>.</w:t>
            </w:r>
          </w:p>
        </w:tc>
        <w:tc>
          <w:tcPr>
            <w:tcW w:w="11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A92BD43"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 xml:space="preserve">Ž. kviečiai, </w:t>
            </w:r>
            <w:r w:rsidRPr="00910608">
              <w:rPr>
                <w:rFonts w:ascii="Times New Roman" w:eastAsia="Times New Roman" w:hAnsi="Times New Roman"/>
                <w:color w:val="000000"/>
                <w:sz w:val="20"/>
                <w:szCs w:val="20"/>
                <w:lang w:eastAsia="lt-LT"/>
              </w:rPr>
              <w:t xml:space="preserve">ž. kvietrugiai    </w:t>
            </w:r>
          </w:p>
        </w:tc>
        <w:tc>
          <w:tcPr>
            <w:tcW w:w="1268" w:type="dxa"/>
            <w:tcBorders>
              <w:top w:val="nil"/>
              <w:left w:val="nil"/>
              <w:bottom w:val="single" w:sz="4" w:space="0" w:color="auto"/>
              <w:right w:val="single" w:sz="4" w:space="0" w:color="auto"/>
            </w:tcBorders>
            <w:shd w:val="clear" w:color="000000" w:fill="FFFFFF"/>
            <w:noWrap/>
            <w:hideMark/>
          </w:tcPr>
          <w:p w14:paraId="5A737E7E" w14:textId="77777777" w:rsidR="00AF5FE0" w:rsidRPr="00E11C22" w:rsidRDefault="00AF5FE0" w:rsidP="00EE29A9">
            <w:pPr>
              <w:spacing w:after="0" w:line="240" w:lineRule="auto"/>
              <w:jc w:val="center"/>
              <w:rPr>
                <w:rFonts w:ascii="Times New Roman" w:eastAsia="Times New Roman" w:hAnsi="Times New Roman"/>
                <w:sz w:val="20"/>
                <w:szCs w:val="20"/>
                <w:lang w:eastAsia="lt-LT"/>
              </w:rPr>
            </w:pPr>
            <w:r w:rsidRPr="00910608">
              <w:rPr>
                <w:rFonts w:ascii="Times New Roman" w:eastAsia="Times New Roman" w:hAnsi="Times New Roman"/>
                <w:sz w:val="20"/>
                <w:szCs w:val="20"/>
                <w:lang w:eastAsia="lt-LT"/>
              </w:rPr>
              <w:t>15 ha</w:t>
            </w:r>
          </w:p>
        </w:tc>
        <w:tc>
          <w:tcPr>
            <w:tcW w:w="5196" w:type="dxa"/>
            <w:tcBorders>
              <w:top w:val="single" w:sz="4" w:space="0" w:color="auto"/>
              <w:left w:val="nil"/>
              <w:bottom w:val="single" w:sz="4" w:space="0" w:color="auto"/>
              <w:right w:val="single" w:sz="4" w:space="0" w:color="000000"/>
            </w:tcBorders>
            <w:shd w:val="clear" w:color="000000" w:fill="FFFFFF"/>
            <w:hideMark/>
          </w:tcPr>
          <w:p w14:paraId="1BC888BC"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 xml:space="preserve">apsaugai nuo lapų ligų (BBCH 29-32) </w:t>
            </w:r>
          </w:p>
        </w:tc>
        <w:tc>
          <w:tcPr>
            <w:tcW w:w="2977" w:type="dxa"/>
            <w:tcBorders>
              <w:top w:val="single" w:sz="4" w:space="0" w:color="auto"/>
              <w:left w:val="nil"/>
              <w:bottom w:val="single" w:sz="4" w:space="0" w:color="auto"/>
              <w:right w:val="single" w:sz="4" w:space="0" w:color="auto"/>
            </w:tcBorders>
            <w:shd w:val="clear" w:color="000000" w:fill="FFFFFF"/>
          </w:tcPr>
          <w:p w14:paraId="7732496B"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Ampera</w:t>
            </w:r>
            <w:proofErr w:type="spellEnd"/>
          </w:p>
        </w:tc>
        <w:tc>
          <w:tcPr>
            <w:tcW w:w="1842" w:type="dxa"/>
            <w:tcBorders>
              <w:top w:val="single" w:sz="4" w:space="0" w:color="auto"/>
              <w:left w:val="single" w:sz="4" w:space="0" w:color="auto"/>
              <w:bottom w:val="single" w:sz="4" w:space="0" w:color="auto"/>
              <w:right w:val="single" w:sz="4" w:space="0" w:color="000000"/>
            </w:tcBorders>
            <w:shd w:val="clear" w:color="auto" w:fill="A6A6A6" w:themeFill="background1" w:themeFillShade="A6"/>
          </w:tcPr>
          <w:p w14:paraId="5F3785C1" w14:textId="4280690A" w:rsidR="00AF5FE0" w:rsidRPr="00E11C22" w:rsidRDefault="00AF5FE0" w:rsidP="00EE29A9">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auto"/>
            </w:tcBorders>
            <w:shd w:val="clear" w:color="auto" w:fill="A6A6A6" w:themeFill="background1" w:themeFillShade="A6"/>
          </w:tcPr>
          <w:p w14:paraId="70132EED" w14:textId="534A7195" w:rsidR="00AF5FE0" w:rsidRPr="00E11C22" w:rsidRDefault="00AF5FE0" w:rsidP="00EE29A9">
            <w:pPr>
              <w:spacing w:after="0" w:line="240" w:lineRule="auto"/>
              <w:rPr>
                <w:rFonts w:ascii="Times New Roman" w:eastAsia="Times New Roman" w:hAnsi="Times New Roman"/>
                <w:color w:val="000000"/>
                <w:sz w:val="20"/>
                <w:szCs w:val="20"/>
                <w:lang w:eastAsia="lt-LT"/>
              </w:rPr>
            </w:pPr>
          </w:p>
        </w:tc>
      </w:tr>
      <w:tr w:rsidR="00AF5FE0" w:rsidRPr="00784A37" w14:paraId="16F26508" w14:textId="77777777" w:rsidTr="00D256EC">
        <w:trPr>
          <w:trHeight w:val="615"/>
        </w:trPr>
        <w:tc>
          <w:tcPr>
            <w:tcW w:w="611" w:type="dxa"/>
            <w:vMerge/>
            <w:tcBorders>
              <w:top w:val="nil"/>
              <w:left w:val="single" w:sz="4" w:space="0" w:color="auto"/>
              <w:bottom w:val="single" w:sz="4" w:space="0" w:color="000000"/>
              <w:right w:val="single" w:sz="4" w:space="0" w:color="auto"/>
            </w:tcBorders>
            <w:vAlign w:val="center"/>
            <w:hideMark/>
          </w:tcPr>
          <w:p w14:paraId="28D4139E"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p>
        </w:tc>
        <w:tc>
          <w:tcPr>
            <w:tcW w:w="1162" w:type="dxa"/>
            <w:vMerge/>
            <w:tcBorders>
              <w:top w:val="nil"/>
              <w:left w:val="single" w:sz="4" w:space="0" w:color="auto"/>
              <w:bottom w:val="single" w:sz="4" w:space="0" w:color="000000"/>
              <w:right w:val="single" w:sz="4" w:space="0" w:color="auto"/>
            </w:tcBorders>
            <w:vAlign w:val="center"/>
            <w:hideMark/>
          </w:tcPr>
          <w:p w14:paraId="6B014EFD"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p>
        </w:tc>
        <w:tc>
          <w:tcPr>
            <w:tcW w:w="1268" w:type="dxa"/>
            <w:tcBorders>
              <w:top w:val="nil"/>
              <w:left w:val="nil"/>
              <w:bottom w:val="single" w:sz="4" w:space="0" w:color="auto"/>
              <w:right w:val="single" w:sz="4" w:space="0" w:color="auto"/>
            </w:tcBorders>
            <w:shd w:val="clear" w:color="000000" w:fill="FFFFFF"/>
            <w:noWrap/>
            <w:hideMark/>
          </w:tcPr>
          <w:p w14:paraId="2C4041C3" w14:textId="77777777" w:rsidR="00AF5FE0" w:rsidRPr="00E11C22" w:rsidRDefault="00AF5FE0" w:rsidP="00EE29A9">
            <w:pPr>
              <w:spacing w:after="0" w:line="240" w:lineRule="auto"/>
              <w:jc w:val="center"/>
              <w:rPr>
                <w:rFonts w:ascii="Times New Roman" w:eastAsia="Times New Roman" w:hAnsi="Times New Roman"/>
                <w:sz w:val="20"/>
                <w:szCs w:val="20"/>
                <w:lang w:eastAsia="lt-LT"/>
              </w:rPr>
            </w:pPr>
            <w:r w:rsidRPr="00910608">
              <w:rPr>
                <w:rFonts w:ascii="Times New Roman" w:eastAsia="Times New Roman" w:hAnsi="Times New Roman"/>
                <w:sz w:val="20"/>
                <w:szCs w:val="20"/>
                <w:lang w:eastAsia="lt-LT"/>
              </w:rPr>
              <w:t>15 ha</w:t>
            </w:r>
          </w:p>
        </w:tc>
        <w:tc>
          <w:tcPr>
            <w:tcW w:w="5196" w:type="dxa"/>
            <w:tcBorders>
              <w:top w:val="single" w:sz="4" w:space="0" w:color="auto"/>
              <w:left w:val="single" w:sz="4" w:space="0" w:color="auto"/>
              <w:bottom w:val="single" w:sz="4" w:space="0" w:color="auto"/>
              <w:right w:val="nil"/>
            </w:tcBorders>
            <w:shd w:val="clear" w:color="000000" w:fill="FFFFFF"/>
          </w:tcPr>
          <w:p w14:paraId="3827A770" w14:textId="77777777" w:rsidR="00AF5FE0" w:rsidRPr="00E11C22" w:rsidRDefault="00AF5FE0" w:rsidP="00EE29A9">
            <w:pPr>
              <w:pStyle w:val="NoSpacing"/>
              <w:rPr>
                <w:sz w:val="20"/>
                <w:szCs w:val="20"/>
              </w:rPr>
            </w:pPr>
            <w:r w:rsidRPr="00910608">
              <w:rPr>
                <w:color w:val="000000"/>
                <w:sz w:val="20"/>
                <w:szCs w:val="20"/>
              </w:rPr>
              <w:t>apsaugai nuo lapų-varpų ligų (BBCH-39-51)</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644F461B" w14:textId="77777777" w:rsidR="00AF5FE0" w:rsidRDefault="00AF5FE0" w:rsidP="00EE29A9">
            <w:pPr>
              <w:spacing w:after="0" w:line="240" w:lineRule="auto"/>
              <w:rPr>
                <w:rFonts w:ascii="Times New Roman" w:eastAsia="Times New Roman" w:hAnsi="Times New Roman"/>
                <w:color w:val="000000"/>
                <w:sz w:val="20"/>
                <w:szCs w:val="20"/>
                <w:lang w:eastAsia="lt-LT"/>
              </w:rPr>
            </w:pPr>
          </w:p>
          <w:p w14:paraId="50417284"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Mirador</w:t>
            </w:r>
            <w:proofErr w:type="spellEnd"/>
            <w:r>
              <w:rPr>
                <w:rFonts w:ascii="Times New Roman" w:eastAsia="Times New Roman" w:hAnsi="Times New Roman"/>
                <w:color w:val="000000"/>
                <w:sz w:val="20"/>
                <w:szCs w:val="20"/>
                <w:lang w:eastAsia="lt-LT"/>
              </w:rPr>
              <w:t xml:space="preserve"> Forte</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0D332A" w14:textId="69F44FDF" w:rsidR="00AF5FE0" w:rsidRPr="00E11C22" w:rsidRDefault="00AF5FE0" w:rsidP="00EE29A9">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EEDF1E" w14:textId="5CA909AF" w:rsidR="00AF5FE0" w:rsidRPr="00E11C22" w:rsidRDefault="00AF5FE0" w:rsidP="00EE29A9">
            <w:pPr>
              <w:spacing w:after="0" w:line="240" w:lineRule="auto"/>
              <w:rPr>
                <w:rFonts w:ascii="Times New Roman" w:eastAsia="Times New Roman" w:hAnsi="Times New Roman"/>
                <w:color w:val="000000"/>
                <w:sz w:val="20"/>
                <w:szCs w:val="20"/>
                <w:lang w:eastAsia="lt-LT"/>
              </w:rPr>
            </w:pPr>
          </w:p>
        </w:tc>
      </w:tr>
      <w:tr w:rsidR="00AF5FE0" w:rsidRPr="00784A37" w14:paraId="4A6E6FF4" w14:textId="77777777" w:rsidTr="00D256EC">
        <w:trPr>
          <w:trHeight w:val="345"/>
        </w:trPr>
        <w:tc>
          <w:tcPr>
            <w:tcW w:w="611" w:type="dxa"/>
            <w:vMerge/>
            <w:tcBorders>
              <w:top w:val="nil"/>
              <w:left w:val="single" w:sz="4" w:space="0" w:color="auto"/>
              <w:bottom w:val="single" w:sz="4" w:space="0" w:color="000000"/>
              <w:right w:val="single" w:sz="4" w:space="0" w:color="auto"/>
            </w:tcBorders>
            <w:vAlign w:val="center"/>
            <w:hideMark/>
          </w:tcPr>
          <w:p w14:paraId="6C1AA35E"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p>
        </w:tc>
        <w:tc>
          <w:tcPr>
            <w:tcW w:w="1162" w:type="dxa"/>
            <w:vMerge/>
            <w:tcBorders>
              <w:top w:val="nil"/>
              <w:left w:val="single" w:sz="4" w:space="0" w:color="auto"/>
              <w:bottom w:val="single" w:sz="4" w:space="0" w:color="000000"/>
              <w:right w:val="single" w:sz="4" w:space="0" w:color="auto"/>
            </w:tcBorders>
            <w:vAlign w:val="center"/>
            <w:hideMark/>
          </w:tcPr>
          <w:p w14:paraId="54FA4795"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p>
        </w:tc>
        <w:tc>
          <w:tcPr>
            <w:tcW w:w="1268" w:type="dxa"/>
            <w:tcBorders>
              <w:top w:val="nil"/>
              <w:left w:val="nil"/>
              <w:bottom w:val="single" w:sz="4" w:space="0" w:color="auto"/>
              <w:right w:val="single" w:sz="4" w:space="0" w:color="auto"/>
            </w:tcBorders>
            <w:shd w:val="clear" w:color="000000" w:fill="FFFFFF"/>
            <w:noWrap/>
            <w:hideMark/>
          </w:tcPr>
          <w:p w14:paraId="2098F17A" w14:textId="77777777" w:rsidR="00AF5FE0" w:rsidRPr="00E11C22" w:rsidRDefault="00AF5FE0" w:rsidP="00EE29A9">
            <w:pPr>
              <w:spacing w:after="0" w:line="240" w:lineRule="auto"/>
              <w:jc w:val="center"/>
              <w:rPr>
                <w:rFonts w:ascii="Times New Roman" w:eastAsia="Times New Roman" w:hAnsi="Times New Roman"/>
                <w:sz w:val="20"/>
                <w:szCs w:val="20"/>
                <w:lang w:eastAsia="lt-LT"/>
              </w:rPr>
            </w:pPr>
            <w:r w:rsidRPr="00910608">
              <w:rPr>
                <w:rFonts w:ascii="Times New Roman" w:eastAsia="Times New Roman" w:hAnsi="Times New Roman"/>
                <w:sz w:val="20"/>
                <w:szCs w:val="20"/>
                <w:lang w:eastAsia="lt-LT"/>
              </w:rPr>
              <w:t>15 ha</w:t>
            </w:r>
          </w:p>
        </w:tc>
        <w:tc>
          <w:tcPr>
            <w:tcW w:w="5196" w:type="dxa"/>
            <w:tcBorders>
              <w:top w:val="single" w:sz="4" w:space="0" w:color="auto"/>
              <w:left w:val="nil"/>
              <w:bottom w:val="single" w:sz="4" w:space="0" w:color="auto"/>
              <w:right w:val="single" w:sz="4" w:space="0" w:color="000000"/>
            </w:tcBorders>
            <w:shd w:val="clear" w:color="000000" w:fill="FFFFFF"/>
            <w:hideMark/>
          </w:tcPr>
          <w:p w14:paraId="2674A0B3"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apsaugai nuo varpų ligų (BBCH 60-69)</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6345C286"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Orius</w:t>
            </w:r>
          </w:p>
        </w:tc>
        <w:tc>
          <w:tcPr>
            <w:tcW w:w="1842" w:type="dxa"/>
            <w:tcBorders>
              <w:top w:val="single" w:sz="4" w:space="0" w:color="auto"/>
              <w:left w:val="single" w:sz="4" w:space="0" w:color="auto"/>
              <w:bottom w:val="single" w:sz="4" w:space="0" w:color="auto"/>
              <w:right w:val="single" w:sz="4" w:space="0" w:color="000000"/>
            </w:tcBorders>
            <w:shd w:val="clear" w:color="auto" w:fill="A6A6A6" w:themeFill="background1" w:themeFillShade="A6"/>
          </w:tcPr>
          <w:p w14:paraId="0644842C" w14:textId="6B41014B" w:rsidR="00AF5FE0" w:rsidRPr="00E11C22" w:rsidRDefault="00AF5FE0" w:rsidP="00EE29A9">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000000"/>
            </w:tcBorders>
            <w:shd w:val="clear" w:color="auto" w:fill="A6A6A6" w:themeFill="background1" w:themeFillShade="A6"/>
          </w:tcPr>
          <w:p w14:paraId="0D8F3845" w14:textId="5BE55916" w:rsidR="00AF5FE0" w:rsidRPr="00E11C22" w:rsidRDefault="00AF5FE0" w:rsidP="00EE29A9">
            <w:pPr>
              <w:spacing w:after="0" w:line="240" w:lineRule="auto"/>
              <w:rPr>
                <w:rFonts w:ascii="Times New Roman" w:eastAsia="Times New Roman" w:hAnsi="Times New Roman"/>
                <w:color w:val="000000"/>
                <w:sz w:val="20"/>
                <w:szCs w:val="20"/>
                <w:lang w:eastAsia="lt-LT"/>
              </w:rPr>
            </w:pPr>
          </w:p>
        </w:tc>
      </w:tr>
      <w:tr w:rsidR="00AF5FE0" w:rsidRPr="00784A37" w14:paraId="00E3B3A8" w14:textId="77777777" w:rsidTr="00D256EC">
        <w:trPr>
          <w:trHeight w:val="300"/>
        </w:trPr>
        <w:tc>
          <w:tcPr>
            <w:tcW w:w="61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9C9C906" w14:textId="77777777" w:rsidR="00AF5FE0" w:rsidRPr="00E11C22" w:rsidRDefault="00AF5FE0" w:rsidP="00EE29A9">
            <w:pPr>
              <w:spacing w:after="0" w:line="240" w:lineRule="auto"/>
              <w:jc w:val="center"/>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2</w:t>
            </w:r>
            <w:r>
              <w:rPr>
                <w:rFonts w:ascii="Times New Roman" w:eastAsia="Times New Roman" w:hAnsi="Times New Roman"/>
                <w:color w:val="000000"/>
                <w:sz w:val="20"/>
                <w:szCs w:val="20"/>
                <w:lang w:eastAsia="lt-LT"/>
              </w:rPr>
              <w:t>.</w:t>
            </w:r>
          </w:p>
        </w:tc>
        <w:tc>
          <w:tcPr>
            <w:tcW w:w="11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D319571"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 xml:space="preserve">Ž. kviečiai </w:t>
            </w:r>
          </w:p>
        </w:tc>
        <w:tc>
          <w:tcPr>
            <w:tcW w:w="1268" w:type="dxa"/>
            <w:tcBorders>
              <w:top w:val="nil"/>
              <w:left w:val="nil"/>
              <w:bottom w:val="single" w:sz="4" w:space="0" w:color="auto"/>
              <w:right w:val="single" w:sz="4" w:space="0" w:color="auto"/>
            </w:tcBorders>
            <w:shd w:val="clear" w:color="000000" w:fill="FFFFFF"/>
            <w:noWrap/>
            <w:hideMark/>
          </w:tcPr>
          <w:p w14:paraId="123ED49D" w14:textId="77777777" w:rsidR="00AF5FE0" w:rsidRPr="00E11C22" w:rsidRDefault="00AF5FE0" w:rsidP="00EE29A9">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65</w:t>
            </w:r>
            <w:r w:rsidRPr="00910608">
              <w:rPr>
                <w:rFonts w:ascii="Times New Roman" w:eastAsia="Times New Roman" w:hAnsi="Times New Roman"/>
                <w:color w:val="000000"/>
                <w:sz w:val="20"/>
                <w:szCs w:val="20"/>
                <w:lang w:eastAsia="lt-LT"/>
              </w:rPr>
              <w:t xml:space="preserve"> ha</w:t>
            </w:r>
          </w:p>
        </w:tc>
        <w:tc>
          <w:tcPr>
            <w:tcW w:w="5196" w:type="dxa"/>
            <w:tcBorders>
              <w:top w:val="single" w:sz="4" w:space="0" w:color="auto"/>
              <w:left w:val="nil"/>
              <w:bottom w:val="single" w:sz="4" w:space="0" w:color="auto"/>
              <w:right w:val="single" w:sz="4" w:space="0" w:color="000000"/>
            </w:tcBorders>
            <w:shd w:val="clear" w:color="000000" w:fill="FFFFFF"/>
            <w:hideMark/>
          </w:tcPr>
          <w:p w14:paraId="0F6F463B"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apsaugai nuo lapų ligų (BBCH 29-39)</w:t>
            </w:r>
          </w:p>
        </w:tc>
        <w:tc>
          <w:tcPr>
            <w:tcW w:w="2977" w:type="dxa"/>
            <w:tcBorders>
              <w:top w:val="single" w:sz="4" w:space="0" w:color="auto"/>
              <w:left w:val="nil"/>
              <w:bottom w:val="single" w:sz="4" w:space="0" w:color="auto"/>
              <w:right w:val="single" w:sz="4" w:space="0" w:color="000000"/>
            </w:tcBorders>
            <w:shd w:val="clear" w:color="000000" w:fill="FFFFFF"/>
          </w:tcPr>
          <w:p w14:paraId="3AE60BF1"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Balaya+Flexity</w:t>
            </w:r>
            <w:proofErr w:type="spellEnd"/>
            <w:r>
              <w:rPr>
                <w:rFonts w:ascii="Times New Roman" w:eastAsia="Times New Roman" w:hAnsi="Times New Roman"/>
                <w:color w:val="000000"/>
                <w:sz w:val="20"/>
                <w:szCs w:val="20"/>
                <w:lang w:eastAsia="lt-LT"/>
              </w:rPr>
              <w:t xml:space="preserve"> </w:t>
            </w:r>
            <w:proofErr w:type="spellStart"/>
            <w:r>
              <w:rPr>
                <w:rFonts w:ascii="Times New Roman" w:eastAsia="Times New Roman" w:hAnsi="Times New Roman"/>
                <w:color w:val="000000"/>
                <w:sz w:val="20"/>
                <w:szCs w:val="20"/>
                <w:lang w:eastAsia="lt-LT"/>
              </w:rPr>
              <w:t>pack</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2664F378" w14:textId="37DB8BFD" w:rsidR="00AF5FE0" w:rsidRPr="00E11C22" w:rsidRDefault="00AF5FE0" w:rsidP="00EE29A9">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000000"/>
            </w:tcBorders>
            <w:shd w:val="clear" w:color="auto" w:fill="A6A6A6" w:themeFill="background1" w:themeFillShade="A6"/>
          </w:tcPr>
          <w:p w14:paraId="09DD110C" w14:textId="7C96388E" w:rsidR="00AF5FE0" w:rsidRPr="00E11C22" w:rsidRDefault="00AF5FE0" w:rsidP="00EE29A9">
            <w:pPr>
              <w:spacing w:after="0" w:line="240" w:lineRule="auto"/>
              <w:rPr>
                <w:rFonts w:ascii="Times New Roman" w:eastAsia="Times New Roman" w:hAnsi="Times New Roman"/>
                <w:color w:val="000000"/>
                <w:sz w:val="20"/>
                <w:szCs w:val="20"/>
                <w:lang w:eastAsia="lt-LT"/>
              </w:rPr>
            </w:pPr>
          </w:p>
        </w:tc>
      </w:tr>
      <w:tr w:rsidR="00AF5FE0" w:rsidRPr="00784A37" w14:paraId="4E7D4F38" w14:textId="77777777" w:rsidTr="00D256EC">
        <w:trPr>
          <w:trHeight w:val="300"/>
        </w:trPr>
        <w:tc>
          <w:tcPr>
            <w:tcW w:w="611" w:type="dxa"/>
            <w:vMerge/>
            <w:tcBorders>
              <w:top w:val="nil"/>
              <w:left w:val="single" w:sz="4" w:space="0" w:color="auto"/>
              <w:bottom w:val="single" w:sz="4" w:space="0" w:color="000000"/>
              <w:right w:val="single" w:sz="4" w:space="0" w:color="auto"/>
            </w:tcBorders>
            <w:vAlign w:val="center"/>
            <w:hideMark/>
          </w:tcPr>
          <w:p w14:paraId="3A6FF3A5"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p>
        </w:tc>
        <w:tc>
          <w:tcPr>
            <w:tcW w:w="1162" w:type="dxa"/>
            <w:vMerge/>
            <w:tcBorders>
              <w:top w:val="nil"/>
              <w:left w:val="single" w:sz="4" w:space="0" w:color="auto"/>
              <w:bottom w:val="single" w:sz="4" w:space="0" w:color="000000"/>
              <w:right w:val="single" w:sz="4" w:space="0" w:color="auto"/>
            </w:tcBorders>
            <w:vAlign w:val="center"/>
            <w:hideMark/>
          </w:tcPr>
          <w:p w14:paraId="73E2E2F2"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p>
        </w:tc>
        <w:tc>
          <w:tcPr>
            <w:tcW w:w="1268" w:type="dxa"/>
            <w:tcBorders>
              <w:top w:val="nil"/>
              <w:left w:val="nil"/>
              <w:bottom w:val="single" w:sz="4" w:space="0" w:color="auto"/>
              <w:right w:val="single" w:sz="4" w:space="0" w:color="auto"/>
            </w:tcBorders>
            <w:shd w:val="clear" w:color="000000" w:fill="FFFFFF"/>
            <w:noWrap/>
            <w:hideMark/>
          </w:tcPr>
          <w:p w14:paraId="622959B2" w14:textId="77777777" w:rsidR="00AF5FE0" w:rsidRPr="00E11C22" w:rsidRDefault="00AF5FE0" w:rsidP="00EE29A9">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65</w:t>
            </w:r>
            <w:r w:rsidRPr="00910608">
              <w:rPr>
                <w:rFonts w:ascii="Times New Roman" w:eastAsia="Times New Roman" w:hAnsi="Times New Roman"/>
                <w:color w:val="000000"/>
                <w:sz w:val="20"/>
                <w:szCs w:val="20"/>
                <w:lang w:eastAsia="lt-LT"/>
              </w:rPr>
              <w:t xml:space="preserve"> ha</w:t>
            </w:r>
          </w:p>
        </w:tc>
        <w:tc>
          <w:tcPr>
            <w:tcW w:w="5196" w:type="dxa"/>
            <w:tcBorders>
              <w:top w:val="single" w:sz="4" w:space="0" w:color="auto"/>
              <w:left w:val="nil"/>
              <w:bottom w:val="single" w:sz="4" w:space="0" w:color="auto"/>
              <w:right w:val="single" w:sz="4" w:space="0" w:color="000000"/>
            </w:tcBorders>
            <w:shd w:val="clear" w:color="000000" w:fill="FFFFFF"/>
            <w:hideMark/>
          </w:tcPr>
          <w:p w14:paraId="6762DE33"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apsaugai nuo lapų-varpų ligų (BBCH 49-61)</w:t>
            </w:r>
          </w:p>
        </w:tc>
        <w:tc>
          <w:tcPr>
            <w:tcW w:w="2977" w:type="dxa"/>
            <w:tcBorders>
              <w:top w:val="single" w:sz="4" w:space="0" w:color="auto"/>
              <w:left w:val="nil"/>
              <w:bottom w:val="single" w:sz="4" w:space="0" w:color="auto"/>
              <w:right w:val="single" w:sz="4" w:space="0" w:color="000000"/>
            </w:tcBorders>
            <w:shd w:val="clear" w:color="000000" w:fill="FFFFFF"/>
          </w:tcPr>
          <w:p w14:paraId="56F330E1" w14:textId="77777777" w:rsidR="00AF5FE0" w:rsidRDefault="00AF5FE0" w:rsidP="00EE29A9">
            <w:pPr>
              <w:spacing w:after="0" w:line="240" w:lineRule="auto"/>
              <w:rPr>
                <w:rFonts w:ascii="Times New Roman" w:eastAsia="Times New Roman" w:hAnsi="Times New Roman"/>
                <w:color w:val="000000"/>
                <w:sz w:val="20"/>
                <w:szCs w:val="20"/>
                <w:lang w:eastAsia="lt-LT"/>
              </w:rPr>
            </w:pPr>
          </w:p>
          <w:p w14:paraId="4AA70639"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Orius</w:t>
            </w:r>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04A6946C" w14:textId="77777777" w:rsidR="00AF5FE0" w:rsidRDefault="00AF5FE0" w:rsidP="00EE29A9">
            <w:pPr>
              <w:spacing w:after="0" w:line="240" w:lineRule="auto"/>
              <w:rPr>
                <w:rFonts w:ascii="Times New Roman" w:eastAsia="Times New Roman" w:hAnsi="Times New Roman"/>
                <w:color w:val="000000"/>
                <w:sz w:val="20"/>
                <w:szCs w:val="20"/>
                <w:lang w:eastAsia="lt-LT"/>
              </w:rPr>
            </w:pPr>
          </w:p>
          <w:p w14:paraId="0598B34D" w14:textId="44BA0699" w:rsidR="00AF5FE0" w:rsidRPr="00E11C22" w:rsidRDefault="00AF5FE0" w:rsidP="00EE29A9">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000000"/>
            </w:tcBorders>
            <w:shd w:val="clear" w:color="auto" w:fill="A6A6A6" w:themeFill="background1" w:themeFillShade="A6"/>
          </w:tcPr>
          <w:p w14:paraId="3BC34D67" w14:textId="2A04A303" w:rsidR="00AF5FE0" w:rsidRPr="00E11C22" w:rsidRDefault="00AF5FE0" w:rsidP="00EE29A9">
            <w:pPr>
              <w:spacing w:after="0" w:line="240" w:lineRule="auto"/>
              <w:rPr>
                <w:rFonts w:ascii="Times New Roman" w:eastAsia="Times New Roman" w:hAnsi="Times New Roman"/>
                <w:color w:val="000000"/>
                <w:sz w:val="20"/>
                <w:szCs w:val="20"/>
                <w:lang w:eastAsia="lt-LT"/>
              </w:rPr>
            </w:pPr>
          </w:p>
        </w:tc>
      </w:tr>
      <w:tr w:rsidR="00AF5FE0" w:rsidRPr="00784A37" w14:paraId="78726AF4" w14:textId="77777777" w:rsidTr="00D256EC">
        <w:trPr>
          <w:trHeight w:val="300"/>
        </w:trPr>
        <w:tc>
          <w:tcPr>
            <w:tcW w:w="61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854F947" w14:textId="77777777" w:rsidR="00AF5FE0" w:rsidRPr="00E11C22" w:rsidRDefault="00AF5FE0" w:rsidP="00EE29A9">
            <w:pPr>
              <w:spacing w:after="0" w:line="240" w:lineRule="auto"/>
              <w:jc w:val="center"/>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3</w:t>
            </w:r>
            <w:r>
              <w:rPr>
                <w:rFonts w:ascii="Times New Roman" w:eastAsia="Times New Roman" w:hAnsi="Times New Roman"/>
                <w:color w:val="000000"/>
                <w:sz w:val="20"/>
                <w:szCs w:val="20"/>
                <w:lang w:eastAsia="lt-LT"/>
              </w:rPr>
              <w:t>.</w:t>
            </w:r>
          </w:p>
        </w:tc>
        <w:tc>
          <w:tcPr>
            <w:tcW w:w="11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EEBDBC8"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V. kviečiai</w:t>
            </w:r>
          </w:p>
        </w:tc>
        <w:tc>
          <w:tcPr>
            <w:tcW w:w="1268" w:type="dxa"/>
            <w:tcBorders>
              <w:top w:val="nil"/>
              <w:left w:val="nil"/>
              <w:bottom w:val="single" w:sz="4" w:space="0" w:color="auto"/>
              <w:right w:val="single" w:sz="4" w:space="0" w:color="auto"/>
            </w:tcBorders>
            <w:shd w:val="clear" w:color="000000" w:fill="FFFFFF"/>
            <w:noWrap/>
            <w:hideMark/>
          </w:tcPr>
          <w:p w14:paraId="295B49F8" w14:textId="77777777" w:rsidR="00AF5FE0" w:rsidRPr="00E11C22" w:rsidRDefault="00AF5FE0" w:rsidP="00EE29A9">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50</w:t>
            </w:r>
            <w:r w:rsidRPr="00910608">
              <w:rPr>
                <w:rFonts w:ascii="Times New Roman" w:eastAsia="Times New Roman" w:hAnsi="Times New Roman"/>
                <w:sz w:val="20"/>
                <w:szCs w:val="20"/>
                <w:lang w:eastAsia="lt-LT"/>
              </w:rPr>
              <w:t xml:space="preserve"> ha</w:t>
            </w:r>
          </w:p>
        </w:tc>
        <w:tc>
          <w:tcPr>
            <w:tcW w:w="5196" w:type="dxa"/>
            <w:tcBorders>
              <w:top w:val="single" w:sz="4" w:space="0" w:color="auto"/>
              <w:left w:val="nil"/>
              <w:bottom w:val="single" w:sz="4" w:space="0" w:color="auto"/>
              <w:right w:val="single" w:sz="4" w:space="0" w:color="000000"/>
            </w:tcBorders>
            <w:shd w:val="clear" w:color="000000" w:fill="FFFFFF"/>
            <w:hideMark/>
          </w:tcPr>
          <w:p w14:paraId="2E317F6B"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apsaugai nuo lapų ligų (BBCH 29-39)</w:t>
            </w:r>
          </w:p>
        </w:tc>
        <w:tc>
          <w:tcPr>
            <w:tcW w:w="2977" w:type="dxa"/>
            <w:tcBorders>
              <w:top w:val="single" w:sz="4" w:space="0" w:color="auto"/>
              <w:left w:val="nil"/>
              <w:bottom w:val="single" w:sz="4" w:space="0" w:color="auto"/>
              <w:right w:val="single" w:sz="4" w:space="0" w:color="000000"/>
            </w:tcBorders>
            <w:shd w:val="clear" w:color="000000" w:fill="FFFFFF"/>
          </w:tcPr>
          <w:p w14:paraId="3BF1FAEC"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Ampera</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4D33FB69" w14:textId="2F9BF952" w:rsidR="00AF5FE0" w:rsidRPr="00E11C22" w:rsidRDefault="00AF5FE0" w:rsidP="00EE29A9">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000000"/>
            </w:tcBorders>
            <w:shd w:val="clear" w:color="auto" w:fill="A6A6A6" w:themeFill="background1" w:themeFillShade="A6"/>
          </w:tcPr>
          <w:p w14:paraId="5E40D684" w14:textId="0DB87B2F" w:rsidR="00AF5FE0" w:rsidRPr="00E11C22" w:rsidRDefault="00AF5FE0" w:rsidP="00EE29A9">
            <w:pPr>
              <w:spacing w:after="0" w:line="240" w:lineRule="auto"/>
              <w:rPr>
                <w:rFonts w:ascii="Times New Roman" w:eastAsia="Times New Roman" w:hAnsi="Times New Roman"/>
                <w:color w:val="000000"/>
                <w:sz w:val="20"/>
                <w:szCs w:val="20"/>
                <w:lang w:eastAsia="lt-LT"/>
              </w:rPr>
            </w:pPr>
          </w:p>
        </w:tc>
      </w:tr>
      <w:tr w:rsidR="00AF5FE0" w:rsidRPr="00784A37" w14:paraId="4B13CA23" w14:textId="77777777" w:rsidTr="00D256EC">
        <w:trPr>
          <w:trHeight w:val="300"/>
        </w:trPr>
        <w:tc>
          <w:tcPr>
            <w:tcW w:w="611" w:type="dxa"/>
            <w:vMerge/>
            <w:tcBorders>
              <w:top w:val="nil"/>
              <w:left w:val="single" w:sz="4" w:space="0" w:color="auto"/>
              <w:bottom w:val="single" w:sz="4" w:space="0" w:color="000000"/>
              <w:right w:val="single" w:sz="4" w:space="0" w:color="auto"/>
            </w:tcBorders>
            <w:vAlign w:val="center"/>
            <w:hideMark/>
          </w:tcPr>
          <w:p w14:paraId="587E0D26"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p>
        </w:tc>
        <w:tc>
          <w:tcPr>
            <w:tcW w:w="1162" w:type="dxa"/>
            <w:vMerge/>
            <w:tcBorders>
              <w:top w:val="nil"/>
              <w:left w:val="single" w:sz="4" w:space="0" w:color="auto"/>
              <w:bottom w:val="single" w:sz="4" w:space="0" w:color="000000"/>
              <w:right w:val="single" w:sz="4" w:space="0" w:color="auto"/>
            </w:tcBorders>
            <w:vAlign w:val="center"/>
            <w:hideMark/>
          </w:tcPr>
          <w:p w14:paraId="76CB440B"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p>
        </w:tc>
        <w:tc>
          <w:tcPr>
            <w:tcW w:w="1268" w:type="dxa"/>
            <w:tcBorders>
              <w:top w:val="nil"/>
              <w:left w:val="nil"/>
              <w:bottom w:val="single" w:sz="4" w:space="0" w:color="auto"/>
              <w:right w:val="single" w:sz="4" w:space="0" w:color="auto"/>
            </w:tcBorders>
            <w:shd w:val="clear" w:color="000000" w:fill="FFFFFF"/>
            <w:noWrap/>
            <w:hideMark/>
          </w:tcPr>
          <w:p w14:paraId="6EFE40A5" w14:textId="77777777" w:rsidR="00AF5FE0" w:rsidRPr="00E11C22" w:rsidRDefault="00AF5FE0" w:rsidP="00EE29A9">
            <w:pPr>
              <w:spacing w:after="0" w:line="240" w:lineRule="auto"/>
              <w:jc w:val="center"/>
              <w:rPr>
                <w:rFonts w:ascii="Times New Roman" w:eastAsia="Times New Roman" w:hAnsi="Times New Roman"/>
                <w:sz w:val="20"/>
                <w:szCs w:val="20"/>
                <w:lang w:eastAsia="lt-LT"/>
              </w:rPr>
            </w:pPr>
            <w:r w:rsidRPr="00910608">
              <w:rPr>
                <w:rFonts w:ascii="Times New Roman" w:eastAsia="Times New Roman" w:hAnsi="Times New Roman"/>
                <w:sz w:val="20"/>
                <w:szCs w:val="20"/>
                <w:lang w:eastAsia="lt-LT"/>
              </w:rPr>
              <w:t>45 ha</w:t>
            </w:r>
          </w:p>
        </w:tc>
        <w:tc>
          <w:tcPr>
            <w:tcW w:w="5196" w:type="dxa"/>
            <w:tcBorders>
              <w:top w:val="single" w:sz="4" w:space="0" w:color="auto"/>
              <w:left w:val="nil"/>
              <w:bottom w:val="single" w:sz="4" w:space="0" w:color="auto"/>
              <w:right w:val="single" w:sz="4" w:space="0" w:color="000000"/>
            </w:tcBorders>
            <w:shd w:val="clear" w:color="000000" w:fill="FFFFFF"/>
            <w:hideMark/>
          </w:tcPr>
          <w:p w14:paraId="2B02F473"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apsaugai nuo varpų ligų (BBCH 49-61)</w:t>
            </w:r>
          </w:p>
        </w:tc>
        <w:tc>
          <w:tcPr>
            <w:tcW w:w="2977" w:type="dxa"/>
            <w:tcBorders>
              <w:top w:val="single" w:sz="4" w:space="0" w:color="auto"/>
              <w:left w:val="nil"/>
              <w:bottom w:val="single" w:sz="4" w:space="0" w:color="auto"/>
              <w:right w:val="single" w:sz="4" w:space="0" w:color="000000"/>
            </w:tcBorders>
            <w:shd w:val="clear" w:color="000000" w:fill="FFFFFF"/>
          </w:tcPr>
          <w:p w14:paraId="2B68B905"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Orius</w:t>
            </w:r>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6B8EB51A" w14:textId="795A7CFB" w:rsidR="00AF5FE0" w:rsidRPr="00E11C22" w:rsidRDefault="00AF5FE0" w:rsidP="00EE29A9">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000000"/>
            </w:tcBorders>
            <w:shd w:val="clear" w:color="auto" w:fill="A6A6A6" w:themeFill="background1" w:themeFillShade="A6"/>
          </w:tcPr>
          <w:p w14:paraId="5CC6A0CD" w14:textId="1F79B141" w:rsidR="00AF5FE0" w:rsidRPr="00E11C22" w:rsidRDefault="00AF5FE0" w:rsidP="00EE29A9">
            <w:pPr>
              <w:spacing w:after="0" w:line="240" w:lineRule="auto"/>
              <w:rPr>
                <w:rFonts w:ascii="Times New Roman" w:eastAsia="Times New Roman" w:hAnsi="Times New Roman"/>
                <w:color w:val="000000"/>
                <w:sz w:val="20"/>
                <w:szCs w:val="20"/>
                <w:lang w:eastAsia="lt-LT"/>
              </w:rPr>
            </w:pPr>
          </w:p>
        </w:tc>
      </w:tr>
      <w:tr w:rsidR="00AF5FE0" w:rsidRPr="00784A37" w14:paraId="52220910" w14:textId="77777777" w:rsidTr="00D256EC">
        <w:trPr>
          <w:trHeight w:val="1020"/>
        </w:trPr>
        <w:tc>
          <w:tcPr>
            <w:tcW w:w="611" w:type="dxa"/>
            <w:tcBorders>
              <w:top w:val="nil"/>
              <w:left w:val="single" w:sz="4" w:space="0" w:color="auto"/>
              <w:bottom w:val="single" w:sz="4" w:space="0" w:color="auto"/>
              <w:right w:val="single" w:sz="4" w:space="0" w:color="auto"/>
            </w:tcBorders>
            <w:shd w:val="clear" w:color="000000" w:fill="FFFFFF"/>
            <w:noWrap/>
            <w:hideMark/>
          </w:tcPr>
          <w:p w14:paraId="513E8F9C" w14:textId="77777777" w:rsidR="00AF5FE0" w:rsidRPr="00E11C22" w:rsidRDefault="00AF5FE0" w:rsidP="00EE29A9">
            <w:pPr>
              <w:spacing w:after="0" w:line="240" w:lineRule="auto"/>
              <w:jc w:val="center"/>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4</w:t>
            </w:r>
            <w:r>
              <w:rPr>
                <w:rFonts w:ascii="Times New Roman" w:eastAsia="Times New Roman" w:hAnsi="Times New Roman"/>
                <w:color w:val="000000"/>
                <w:sz w:val="20"/>
                <w:szCs w:val="20"/>
                <w:lang w:eastAsia="lt-LT"/>
              </w:rPr>
              <w:t>.</w:t>
            </w:r>
          </w:p>
        </w:tc>
        <w:tc>
          <w:tcPr>
            <w:tcW w:w="1162" w:type="dxa"/>
            <w:tcBorders>
              <w:top w:val="nil"/>
              <w:left w:val="nil"/>
              <w:bottom w:val="single" w:sz="4" w:space="0" w:color="auto"/>
              <w:right w:val="single" w:sz="4" w:space="0" w:color="auto"/>
            </w:tcBorders>
            <w:shd w:val="clear" w:color="000000" w:fill="FFFFFF"/>
            <w:vAlign w:val="center"/>
            <w:hideMark/>
          </w:tcPr>
          <w:p w14:paraId="681826EA"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 xml:space="preserve">Avižos, </w:t>
            </w:r>
            <w:r w:rsidRPr="00910608">
              <w:rPr>
                <w:rFonts w:ascii="Times New Roman" w:eastAsia="Times New Roman" w:hAnsi="Times New Roman"/>
                <w:color w:val="000000"/>
                <w:sz w:val="20"/>
                <w:szCs w:val="20"/>
                <w:lang w:eastAsia="lt-LT"/>
              </w:rPr>
              <w:t xml:space="preserve">v. miežiai,         </w:t>
            </w:r>
            <w:r>
              <w:rPr>
                <w:rFonts w:ascii="Times New Roman" w:eastAsia="Times New Roman" w:hAnsi="Times New Roman"/>
                <w:color w:val="000000"/>
                <w:sz w:val="20"/>
                <w:szCs w:val="20"/>
                <w:lang w:eastAsia="lt-LT"/>
              </w:rPr>
              <w:br/>
              <w:t xml:space="preserve">ž. miežiai, </w:t>
            </w:r>
            <w:r w:rsidRPr="00910608">
              <w:rPr>
                <w:rFonts w:ascii="Times New Roman" w:eastAsia="Times New Roman" w:hAnsi="Times New Roman"/>
                <w:color w:val="000000"/>
                <w:sz w:val="20"/>
                <w:szCs w:val="20"/>
                <w:lang w:eastAsia="lt-LT"/>
              </w:rPr>
              <w:t>v. kvietrugiai</w:t>
            </w:r>
          </w:p>
        </w:tc>
        <w:tc>
          <w:tcPr>
            <w:tcW w:w="1268" w:type="dxa"/>
            <w:tcBorders>
              <w:top w:val="nil"/>
              <w:left w:val="nil"/>
              <w:bottom w:val="single" w:sz="4" w:space="0" w:color="auto"/>
              <w:right w:val="single" w:sz="4" w:space="0" w:color="auto"/>
            </w:tcBorders>
            <w:shd w:val="clear" w:color="000000" w:fill="FFFFFF"/>
            <w:noWrap/>
            <w:hideMark/>
          </w:tcPr>
          <w:p w14:paraId="0199D7A6" w14:textId="77777777" w:rsidR="00AF5FE0" w:rsidRPr="00E11C22" w:rsidRDefault="00AF5FE0" w:rsidP="00EE29A9">
            <w:pPr>
              <w:spacing w:after="0" w:line="240" w:lineRule="auto"/>
              <w:jc w:val="center"/>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10 ha</w:t>
            </w:r>
          </w:p>
        </w:tc>
        <w:tc>
          <w:tcPr>
            <w:tcW w:w="5196" w:type="dxa"/>
            <w:tcBorders>
              <w:top w:val="single" w:sz="4" w:space="0" w:color="auto"/>
              <w:left w:val="nil"/>
              <w:bottom w:val="single" w:sz="4" w:space="0" w:color="auto"/>
              <w:right w:val="single" w:sz="4" w:space="0" w:color="000000"/>
            </w:tcBorders>
            <w:shd w:val="clear" w:color="000000" w:fill="FFFFFF"/>
            <w:noWrap/>
            <w:hideMark/>
          </w:tcPr>
          <w:p w14:paraId="05F2995B"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apsaugai nuo lapų ligų (BBCH 29-60)</w:t>
            </w:r>
          </w:p>
        </w:tc>
        <w:tc>
          <w:tcPr>
            <w:tcW w:w="2977" w:type="dxa"/>
            <w:tcBorders>
              <w:top w:val="single" w:sz="4" w:space="0" w:color="auto"/>
              <w:left w:val="nil"/>
              <w:bottom w:val="single" w:sz="4" w:space="0" w:color="auto"/>
              <w:right w:val="single" w:sz="4" w:space="0" w:color="000000"/>
            </w:tcBorders>
            <w:shd w:val="clear" w:color="000000" w:fill="FFFFFF"/>
          </w:tcPr>
          <w:p w14:paraId="46F1E551" w14:textId="77777777" w:rsidR="00AF5FE0" w:rsidRDefault="00AF5FE0" w:rsidP="00EE29A9">
            <w:pPr>
              <w:spacing w:after="0" w:line="240" w:lineRule="auto"/>
              <w:rPr>
                <w:rFonts w:ascii="Times New Roman" w:eastAsia="Times New Roman" w:hAnsi="Times New Roman"/>
                <w:color w:val="000000"/>
                <w:sz w:val="20"/>
                <w:szCs w:val="20"/>
                <w:lang w:eastAsia="lt-LT"/>
              </w:rPr>
            </w:pPr>
          </w:p>
          <w:p w14:paraId="48F72EAC"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Ampera</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4D6BDA01" w14:textId="1A91DF0F" w:rsidR="00AF5FE0" w:rsidRPr="00E11C22" w:rsidRDefault="00AF5FE0" w:rsidP="00EE29A9">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000000"/>
            </w:tcBorders>
            <w:shd w:val="clear" w:color="auto" w:fill="A6A6A6" w:themeFill="background1" w:themeFillShade="A6"/>
          </w:tcPr>
          <w:p w14:paraId="6D50DC58" w14:textId="6927111F" w:rsidR="00AF5FE0" w:rsidRPr="00E11C22" w:rsidRDefault="00AF5FE0" w:rsidP="00EE29A9">
            <w:pPr>
              <w:spacing w:after="0" w:line="240" w:lineRule="auto"/>
              <w:rPr>
                <w:rFonts w:ascii="Times New Roman" w:eastAsia="Times New Roman" w:hAnsi="Times New Roman"/>
                <w:color w:val="000000"/>
                <w:sz w:val="20"/>
                <w:szCs w:val="20"/>
                <w:lang w:eastAsia="lt-LT"/>
              </w:rPr>
            </w:pPr>
          </w:p>
        </w:tc>
      </w:tr>
      <w:tr w:rsidR="00AF5FE0" w:rsidRPr="00784A37" w14:paraId="56155BAD" w14:textId="77777777" w:rsidTr="00D256EC">
        <w:trPr>
          <w:trHeight w:val="285"/>
        </w:trPr>
        <w:tc>
          <w:tcPr>
            <w:tcW w:w="611" w:type="dxa"/>
            <w:tcBorders>
              <w:top w:val="nil"/>
              <w:left w:val="single" w:sz="4" w:space="0" w:color="auto"/>
              <w:bottom w:val="single" w:sz="4" w:space="0" w:color="auto"/>
              <w:right w:val="single" w:sz="4" w:space="0" w:color="auto"/>
            </w:tcBorders>
            <w:shd w:val="clear" w:color="000000" w:fill="FFFFFF"/>
            <w:noWrap/>
            <w:hideMark/>
          </w:tcPr>
          <w:p w14:paraId="7EC296A1" w14:textId="77777777" w:rsidR="00AF5FE0" w:rsidRPr="00E11C22" w:rsidRDefault="00AF5FE0" w:rsidP="00EE29A9">
            <w:pPr>
              <w:spacing w:after="0" w:line="240" w:lineRule="auto"/>
              <w:jc w:val="center"/>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5</w:t>
            </w:r>
            <w:r>
              <w:rPr>
                <w:rFonts w:ascii="Times New Roman" w:eastAsia="Times New Roman" w:hAnsi="Times New Roman"/>
                <w:color w:val="000000"/>
                <w:sz w:val="20"/>
                <w:szCs w:val="20"/>
                <w:lang w:eastAsia="lt-LT"/>
              </w:rPr>
              <w:t>.</w:t>
            </w:r>
          </w:p>
        </w:tc>
        <w:tc>
          <w:tcPr>
            <w:tcW w:w="1162" w:type="dxa"/>
            <w:tcBorders>
              <w:top w:val="nil"/>
              <w:left w:val="nil"/>
              <w:bottom w:val="single" w:sz="4" w:space="0" w:color="auto"/>
              <w:right w:val="single" w:sz="4" w:space="0" w:color="auto"/>
            </w:tcBorders>
            <w:shd w:val="clear" w:color="000000" w:fill="FFFFFF"/>
            <w:noWrap/>
            <w:hideMark/>
          </w:tcPr>
          <w:p w14:paraId="0A19AD4E"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Rapsai</w:t>
            </w:r>
          </w:p>
        </w:tc>
        <w:tc>
          <w:tcPr>
            <w:tcW w:w="1268" w:type="dxa"/>
            <w:tcBorders>
              <w:top w:val="nil"/>
              <w:left w:val="nil"/>
              <w:bottom w:val="single" w:sz="4" w:space="0" w:color="auto"/>
              <w:right w:val="single" w:sz="4" w:space="0" w:color="auto"/>
            </w:tcBorders>
            <w:shd w:val="clear" w:color="000000" w:fill="FFFFFF"/>
            <w:noWrap/>
            <w:hideMark/>
          </w:tcPr>
          <w:p w14:paraId="161A44E8" w14:textId="77777777" w:rsidR="00AF5FE0" w:rsidRPr="00E11C22" w:rsidRDefault="00AF5FE0" w:rsidP="00EE29A9">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37</w:t>
            </w:r>
            <w:r w:rsidRPr="00910608">
              <w:rPr>
                <w:rFonts w:ascii="Times New Roman" w:eastAsia="Times New Roman" w:hAnsi="Times New Roman"/>
                <w:sz w:val="20"/>
                <w:szCs w:val="20"/>
                <w:lang w:eastAsia="lt-LT"/>
              </w:rPr>
              <w:t xml:space="preserve"> ha</w:t>
            </w:r>
          </w:p>
        </w:tc>
        <w:tc>
          <w:tcPr>
            <w:tcW w:w="5196" w:type="dxa"/>
            <w:tcBorders>
              <w:top w:val="single" w:sz="4" w:space="0" w:color="auto"/>
              <w:left w:val="nil"/>
              <w:bottom w:val="single" w:sz="4" w:space="0" w:color="auto"/>
              <w:right w:val="single" w:sz="4" w:space="0" w:color="000000"/>
            </w:tcBorders>
            <w:shd w:val="clear" w:color="000000" w:fill="FFFFFF"/>
            <w:hideMark/>
          </w:tcPr>
          <w:p w14:paraId="08D23B45"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 xml:space="preserve">apsaugai nuo </w:t>
            </w:r>
            <w:proofErr w:type="spellStart"/>
            <w:r w:rsidRPr="00910608">
              <w:rPr>
                <w:rFonts w:ascii="Times New Roman" w:eastAsia="Times New Roman" w:hAnsi="Times New Roman"/>
                <w:color w:val="000000"/>
                <w:sz w:val="20"/>
                <w:szCs w:val="20"/>
                <w:lang w:eastAsia="lt-LT"/>
              </w:rPr>
              <w:t>fomozės</w:t>
            </w:r>
            <w:proofErr w:type="spellEnd"/>
            <w:r w:rsidRPr="00910608">
              <w:rPr>
                <w:rFonts w:ascii="Times New Roman" w:eastAsia="Times New Roman" w:hAnsi="Times New Roman"/>
                <w:color w:val="000000"/>
                <w:sz w:val="20"/>
                <w:szCs w:val="20"/>
                <w:lang w:eastAsia="lt-LT"/>
              </w:rPr>
              <w:t xml:space="preserve">, sklerotinio puvinio, juodosios </w:t>
            </w:r>
            <w:proofErr w:type="spellStart"/>
            <w:r w:rsidRPr="00910608">
              <w:rPr>
                <w:rFonts w:ascii="Times New Roman" w:eastAsia="Times New Roman" w:hAnsi="Times New Roman"/>
                <w:color w:val="000000"/>
                <w:sz w:val="20"/>
                <w:szCs w:val="20"/>
                <w:lang w:eastAsia="lt-LT"/>
              </w:rPr>
              <w:t>dėmėtligės</w:t>
            </w:r>
            <w:proofErr w:type="spellEnd"/>
            <w:r w:rsidRPr="00910608">
              <w:rPr>
                <w:rFonts w:ascii="Times New Roman" w:eastAsia="Times New Roman" w:hAnsi="Times New Roman"/>
                <w:color w:val="000000"/>
                <w:sz w:val="20"/>
                <w:szCs w:val="20"/>
                <w:lang w:eastAsia="lt-LT"/>
              </w:rPr>
              <w:t>, miltligės  (BBCH 65-69)</w:t>
            </w:r>
          </w:p>
        </w:tc>
        <w:tc>
          <w:tcPr>
            <w:tcW w:w="2977" w:type="dxa"/>
            <w:tcBorders>
              <w:top w:val="single" w:sz="4" w:space="0" w:color="auto"/>
              <w:left w:val="nil"/>
              <w:bottom w:val="single" w:sz="4" w:space="0" w:color="auto"/>
              <w:right w:val="single" w:sz="4" w:space="0" w:color="000000"/>
            </w:tcBorders>
            <w:shd w:val="clear" w:color="000000" w:fill="FFFFFF"/>
          </w:tcPr>
          <w:p w14:paraId="04388862" w14:textId="77777777" w:rsidR="00AF5FE0" w:rsidRDefault="00AF5FE0" w:rsidP="00EE29A9">
            <w:pPr>
              <w:spacing w:after="0" w:line="240" w:lineRule="auto"/>
              <w:rPr>
                <w:rFonts w:ascii="Times New Roman" w:eastAsia="Times New Roman" w:hAnsi="Times New Roman"/>
                <w:color w:val="000000"/>
                <w:sz w:val="20"/>
                <w:szCs w:val="20"/>
                <w:lang w:eastAsia="lt-LT"/>
              </w:rPr>
            </w:pPr>
          </w:p>
          <w:p w14:paraId="07D4C191" w14:textId="77777777" w:rsidR="00AF5FE0" w:rsidRDefault="00AF5FE0" w:rsidP="00EE29A9">
            <w:pPr>
              <w:spacing w:after="0" w:line="240" w:lineRule="auto"/>
              <w:rPr>
                <w:rFonts w:ascii="Times New Roman" w:eastAsia="Times New Roman" w:hAnsi="Times New Roman"/>
                <w:color w:val="000000"/>
                <w:sz w:val="20"/>
                <w:szCs w:val="20"/>
                <w:lang w:eastAsia="lt-LT"/>
              </w:rPr>
            </w:pPr>
          </w:p>
          <w:p w14:paraId="0812805E"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Mirador</w:t>
            </w:r>
            <w:proofErr w:type="spellEnd"/>
            <w:r>
              <w:rPr>
                <w:rFonts w:ascii="Times New Roman" w:eastAsia="Times New Roman" w:hAnsi="Times New Roman"/>
                <w:color w:val="000000"/>
                <w:sz w:val="20"/>
                <w:szCs w:val="20"/>
                <w:lang w:eastAsia="lt-LT"/>
              </w:rPr>
              <w:t xml:space="preserve"> Forte</w:t>
            </w:r>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25784E2A" w14:textId="501E8C74" w:rsidR="00AF5FE0" w:rsidRPr="00E11C22" w:rsidRDefault="00AF5FE0" w:rsidP="00EE29A9">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000000"/>
            </w:tcBorders>
            <w:shd w:val="clear" w:color="auto" w:fill="A6A6A6" w:themeFill="background1" w:themeFillShade="A6"/>
          </w:tcPr>
          <w:p w14:paraId="2A4938D0" w14:textId="3EFF1489" w:rsidR="00AF5FE0" w:rsidRPr="00E11C22" w:rsidRDefault="00AF5FE0" w:rsidP="00EE29A9">
            <w:pPr>
              <w:spacing w:after="0" w:line="240" w:lineRule="auto"/>
              <w:rPr>
                <w:rFonts w:ascii="Times New Roman" w:eastAsia="Times New Roman" w:hAnsi="Times New Roman"/>
                <w:color w:val="000000"/>
                <w:sz w:val="20"/>
                <w:szCs w:val="20"/>
                <w:lang w:eastAsia="lt-LT"/>
              </w:rPr>
            </w:pPr>
          </w:p>
        </w:tc>
      </w:tr>
      <w:tr w:rsidR="00AF5FE0" w:rsidRPr="00784A37" w14:paraId="6E2AE423" w14:textId="77777777" w:rsidTr="00D256EC">
        <w:trPr>
          <w:trHeight w:val="961"/>
        </w:trPr>
        <w:tc>
          <w:tcPr>
            <w:tcW w:w="611" w:type="dxa"/>
            <w:tcBorders>
              <w:top w:val="single" w:sz="4" w:space="0" w:color="auto"/>
              <w:left w:val="single" w:sz="4" w:space="0" w:color="auto"/>
              <w:bottom w:val="single" w:sz="4" w:space="0" w:color="auto"/>
              <w:right w:val="single" w:sz="4" w:space="0" w:color="auto"/>
            </w:tcBorders>
            <w:shd w:val="clear" w:color="000000" w:fill="FFFFFF"/>
            <w:noWrap/>
            <w:hideMark/>
          </w:tcPr>
          <w:p w14:paraId="0C6AED11" w14:textId="77777777" w:rsidR="00AF5FE0" w:rsidRPr="00E11C22" w:rsidRDefault="00AF5FE0" w:rsidP="00EE29A9">
            <w:pPr>
              <w:spacing w:after="0" w:line="240" w:lineRule="auto"/>
              <w:jc w:val="center"/>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6</w:t>
            </w:r>
            <w:r>
              <w:rPr>
                <w:rFonts w:ascii="Times New Roman" w:eastAsia="Times New Roman" w:hAnsi="Times New Roman"/>
                <w:color w:val="000000"/>
                <w:sz w:val="20"/>
                <w:szCs w:val="20"/>
                <w:lang w:eastAsia="lt-LT"/>
              </w:rPr>
              <w:t>.</w:t>
            </w:r>
          </w:p>
        </w:tc>
        <w:tc>
          <w:tcPr>
            <w:tcW w:w="1162" w:type="dxa"/>
            <w:tcBorders>
              <w:top w:val="single" w:sz="4" w:space="0" w:color="auto"/>
              <w:left w:val="nil"/>
              <w:bottom w:val="single" w:sz="4" w:space="0" w:color="auto"/>
              <w:right w:val="single" w:sz="4" w:space="0" w:color="auto"/>
            </w:tcBorders>
            <w:shd w:val="clear" w:color="000000" w:fill="FFFFFF"/>
            <w:hideMark/>
          </w:tcPr>
          <w:p w14:paraId="7D156A42"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Žirniai, pupos</w:t>
            </w:r>
          </w:p>
        </w:tc>
        <w:tc>
          <w:tcPr>
            <w:tcW w:w="1268" w:type="dxa"/>
            <w:tcBorders>
              <w:top w:val="single" w:sz="4" w:space="0" w:color="auto"/>
              <w:left w:val="nil"/>
              <w:bottom w:val="single" w:sz="4" w:space="0" w:color="auto"/>
              <w:right w:val="single" w:sz="4" w:space="0" w:color="auto"/>
            </w:tcBorders>
            <w:shd w:val="clear" w:color="000000" w:fill="FFFFFF"/>
            <w:noWrap/>
            <w:vAlign w:val="center"/>
            <w:hideMark/>
          </w:tcPr>
          <w:p w14:paraId="399A51F3" w14:textId="77777777" w:rsidR="00AF5FE0" w:rsidRPr="00E11C22" w:rsidRDefault="00AF5FE0" w:rsidP="00EE29A9">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15</w:t>
            </w:r>
            <w:r w:rsidRPr="00910608">
              <w:rPr>
                <w:rFonts w:ascii="Times New Roman" w:eastAsia="Times New Roman" w:hAnsi="Times New Roman"/>
                <w:color w:val="000000"/>
                <w:sz w:val="20"/>
                <w:szCs w:val="20"/>
                <w:lang w:eastAsia="lt-LT"/>
              </w:rPr>
              <w:t xml:space="preserve"> ha</w:t>
            </w:r>
          </w:p>
        </w:tc>
        <w:tc>
          <w:tcPr>
            <w:tcW w:w="5196" w:type="dxa"/>
            <w:tcBorders>
              <w:top w:val="single" w:sz="4" w:space="0" w:color="auto"/>
              <w:left w:val="nil"/>
              <w:bottom w:val="single" w:sz="4" w:space="0" w:color="auto"/>
              <w:right w:val="single" w:sz="4" w:space="0" w:color="000000"/>
            </w:tcBorders>
            <w:shd w:val="clear" w:color="000000" w:fill="FFFFFF"/>
            <w:vAlign w:val="center"/>
            <w:hideMark/>
          </w:tcPr>
          <w:p w14:paraId="7046A760"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 xml:space="preserve">apsaugai nuo pupų rūdžių, pilkojo </w:t>
            </w:r>
            <w:proofErr w:type="spellStart"/>
            <w:r w:rsidRPr="00910608">
              <w:rPr>
                <w:rFonts w:ascii="Times New Roman" w:eastAsia="Times New Roman" w:hAnsi="Times New Roman"/>
                <w:color w:val="000000"/>
                <w:sz w:val="20"/>
                <w:szCs w:val="20"/>
                <w:lang w:eastAsia="lt-LT"/>
              </w:rPr>
              <w:t>kekerio</w:t>
            </w:r>
            <w:proofErr w:type="spellEnd"/>
            <w:r w:rsidRPr="00910608">
              <w:rPr>
                <w:rFonts w:ascii="Times New Roman" w:eastAsia="Times New Roman" w:hAnsi="Times New Roman"/>
                <w:color w:val="000000"/>
                <w:sz w:val="20"/>
                <w:szCs w:val="20"/>
                <w:lang w:eastAsia="lt-LT"/>
              </w:rPr>
              <w:t xml:space="preserve"> puv</w:t>
            </w:r>
            <w:r>
              <w:rPr>
                <w:rFonts w:ascii="Times New Roman" w:eastAsia="Times New Roman" w:hAnsi="Times New Roman"/>
                <w:color w:val="000000"/>
                <w:sz w:val="20"/>
                <w:szCs w:val="20"/>
                <w:lang w:eastAsia="lt-LT"/>
              </w:rPr>
              <w:t xml:space="preserve">inio, </w:t>
            </w:r>
            <w:proofErr w:type="spellStart"/>
            <w:r>
              <w:rPr>
                <w:rFonts w:ascii="Times New Roman" w:eastAsia="Times New Roman" w:hAnsi="Times New Roman"/>
                <w:color w:val="000000"/>
                <w:sz w:val="20"/>
                <w:szCs w:val="20"/>
                <w:lang w:eastAsia="lt-LT"/>
              </w:rPr>
              <w:t>askochitozės</w:t>
            </w:r>
            <w:proofErr w:type="spellEnd"/>
            <w:r>
              <w:rPr>
                <w:rFonts w:ascii="Times New Roman" w:eastAsia="Times New Roman" w:hAnsi="Times New Roman"/>
                <w:color w:val="000000"/>
                <w:sz w:val="20"/>
                <w:szCs w:val="20"/>
                <w:lang w:eastAsia="lt-LT"/>
              </w:rPr>
              <w:t xml:space="preserve">, degulių </w:t>
            </w:r>
          </w:p>
        </w:tc>
        <w:tc>
          <w:tcPr>
            <w:tcW w:w="2977" w:type="dxa"/>
            <w:tcBorders>
              <w:top w:val="single" w:sz="4" w:space="0" w:color="auto"/>
              <w:left w:val="nil"/>
              <w:bottom w:val="single" w:sz="4" w:space="0" w:color="auto"/>
              <w:right w:val="single" w:sz="4" w:space="0" w:color="000000"/>
            </w:tcBorders>
            <w:shd w:val="clear" w:color="000000" w:fill="FFFFFF"/>
          </w:tcPr>
          <w:p w14:paraId="618FEE62" w14:textId="77777777" w:rsidR="00AF5FE0" w:rsidRDefault="00AF5FE0" w:rsidP="00EE29A9">
            <w:pPr>
              <w:spacing w:after="0" w:line="240" w:lineRule="auto"/>
              <w:rPr>
                <w:rFonts w:ascii="Times New Roman" w:eastAsia="Times New Roman" w:hAnsi="Times New Roman"/>
                <w:color w:val="000000"/>
                <w:sz w:val="20"/>
                <w:szCs w:val="20"/>
                <w:lang w:eastAsia="lt-LT"/>
              </w:rPr>
            </w:pPr>
          </w:p>
          <w:p w14:paraId="69B8FDA4" w14:textId="77777777" w:rsidR="00AF5FE0" w:rsidRDefault="00AF5FE0" w:rsidP="00EE29A9">
            <w:pPr>
              <w:spacing w:after="0" w:line="240" w:lineRule="auto"/>
              <w:rPr>
                <w:rFonts w:ascii="Times New Roman" w:eastAsia="Times New Roman" w:hAnsi="Times New Roman"/>
                <w:color w:val="000000"/>
                <w:sz w:val="20"/>
                <w:szCs w:val="20"/>
                <w:lang w:eastAsia="lt-LT"/>
              </w:rPr>
            </w:pPr>
          </w:p>
          <w:p w14:paraId="78E766D3"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Propulse</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7EB1FFF7" w14:textId="5AC38FCE" w:rsidR="00AF5FE0" w:rsidRPr="00E11C22" w:rsidRDefault="00AF5FE0" w:rsidP="00EE29A9">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000000"/>
            </w:tcBorders>
            <w:shd w:val="clear" w:color="auto" w:fill="A6A6A6" w:themeFill="background1" w:themeFillShade="A6"/>
          </w:tcPr>
          <w:p w14:paraId="6B9C81C2" w14:textId="1B70A8FB" w:rsidR="00AF5FE0" w:rsidRPr="00E11C22" w:rsidRDefault="00AF5FE0" w:rsidP="00EE29A9">
            <w:pPr>
              <w:spacing w:after="0" w:line="240" w:lineRule="auto"/>
              <w:rPr>
                <w:rFonts w:ascii="Times New Roman" w:eastAsia="Times New Roman" w:hAnsi="Times New Roman"/>
                <w:color w:val="000000"/>
                <w:sz w:val="20"/>
                <w:szCs w:val="20"/>
                <w:lang w:eastAsia="lt-LT"/>
              </w:rPr>
            </w:pPr>
          </w:p>
        </w:tc>
      </w:tr>
      <w:tr w:rsidR="00AF5FE0" w:rsidRPr="00784A37" w14:paraId="26F338BC" w14:textId="77777777" w:rsidTr="00D256EC">
        <w:trPr>
          <w:trHeight w:val="510"/>
        </w:trPr>
        <w:tc>
          <w:tcPr>
            <w:tcW w:w="611" w:type="dxa"/>
            <w:tcBorders>
              <w:top w:val="nil"/>
              <w:left w:val="single" w:sz="4" w:space="0" w:color="auto"/>
              <w:bottom w:val="single" w:sz="4" w:space="0" w:color="auto"/>
              <w:right w:val="single" w:sz="4" w:space="0" w:color="auto"/>
            </w:tcBorders>
            <w:shd w:val="clear" w:color="000000" w:fill="FFFFFF"/>
            <w:noWrap/>
            <w:hideMark/>
          </w:tcPr>
          <w:p w14:paraId="7E7F0BDF" w14:textId="77777777" w:rsidR="00AF5FE0" w:rsidRPr="00E11C22" w:rsidRDefault="00AF5FE0" w:rsidP="00EE29A9">
            <w:pPr>
              <w:spacing w:after="0" w:line="240" w:lineRule="auto"/>
              <w:jc w:val="center"/>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lastRenderedPageBreak/>
              <w:t>7</w:t>
            </w:r>
            <w:r>
              <w:rPr>
                <w:rFonts w:ascii="Times New Roman" w:eastAsia="Times New Roman" w:hAnsi="Times New Roman"/>
                <w:color w:val="000000"/>
                <w:sz w:val="20"/>
                <w:szCs w:val="20"/>
                <w:lang w:eastAsia="lt-LT"/>
              </w:rPr>
              <w:t>.</w:t>
            </w:r>
          </w:p>
        </w:tc>
        <w:tc>
          <w:tcPr>
            <w:tcW w:w="1162" w:type="dxa"/>
            <w:tcBorders>
              <w:top w:val="nil"/>
              <w:left w:val="nil"/>
              <w:bottom w:val="single" w:sz="4" w:space="0" w:color="auto"/>
              <w:right w:val="single" w:sz="4" w:space="0" w:color="auto"/>
            </w:tcBorders>
            <w:shd w:val="clear" w:color="000000" w:fill="FFFFFF"/>
            <w:hideMark/>
          </w:tcPr>
          <w:p w14:paraId="6AF75F46"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Cukriniai runkeliai</w:t>
            </w:r>
          </w:p>
        </w:tc>
        <w:tc>
          <w:tcPr>
            <w:tcW w:w="1268" w:type="dxa"/>
            <w:tcBorders>
              <w:top w:val="nil"/>
              <w:left w:val="nil"/>
              <w:bottom w:val="single" w:sz="4" w:space="0" w:color="auto"/>
              <w:right w:val="single" w:sz="4" w:space="0" w:color="auto"/>
            </w:tcBorders>
            <w:shd w:val="clear" w:color="000000" w:fill="FFFFFF"/>
            <w:noWrap/>
            <w:vAlign w:val="center"/>
            <w:hideMark/>
          </w:tcPr>
          <w:p w14:paraId="2F0EE49C" w14:textId="77777777" w:rsidR="00AF5FE0" w:rsidRPr="00E11C22" w:rsidRDefault="00AF5FE0" w:rsidP="00EE29A9">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2</w:t>
            </w:r>
            <w:r w:rsidRPr="00910608">
              <w:rPr>
                <w:rFonts w:ascii="Times New Roman" w:eastAsia="Times New Roman" w:hAnsi="Times New Roman"/>
                <w:sz w:val="20"/>
                <w:szCs w:val="20"/>
                <w:lang w:eastAsia="lt-LT"/>
              </w:rPr>
              <w:t xml:space="preserve"> ha x</w:t>
            </w:r>
            <w:r>
              <w:rPr>
                <w:rFonts w:ascii="Times New Roman" w:eastAsia="Times New Roman" w:hAnsi="Times New Roman"/>
                <w:sz w:val="20"/>
                <w:szCs w:val="20"/>
                <w:lang w:eastAsia="lt-LT"/>
              </w:rPr>
              <w:t xml:space="preserve"> </w:t>
            </w:r>
            <w:r w:rsidRPr="00910608">
              <w:rPr>
                <w:rFonts w:ascii="Times New Roman" w:eastAsia="Times New Roman" w:hAnsi="Times New Roman"/>
                <w:sz w:val="20"/>
                <w:szCs w:val="20"/>
                <w:lang w:eastAsia="lt-LT"/>
              </w:rPr>
              <w:t>2</w:t>
            </w:r>
          </w:p>
        </w:tc>
        <w:tc>
          <w:tcPr>
            <w:tcW w:w="5196" w:type="dxa"/>
            <w:tcBorders>
              <w:top w:val="single" w:sz="4" w:space="0" w:color="auto"/>
              <w:left w:val="nil"/>
              <w:bottom w:val="single" w:sz="4" w:space="0" w:color="auto"/>
              <w:right w:val="single" w:sz="4" w:space="0" w:color="000000"/>
            </w:tcBorders>
            <w:shd w:val="clear" w:color="000000" w:fill="FFFFFF"/>
            <w:vAlign w:val="center"/>
            <w:hideMark/>
          </w:tcPr>
          <w:p w14:paraId="696508F7"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apsaugai nuo baltulių,</w:t>
            </w:r>
            <w:r>
              <w:rPr>
                <w:rFonts w:ascii="Times New Roman" w:eastAsia="Times New Roman" w:hAnsi="Times New Roman"/>
                <w:color w:val="000000"/>
                <w:sz w:val="20"/>
                <w:szCs w:val="20"/>
                <w:lang w:eastAsia="lt-LT"/>
              </w:rPr>
              <w:t xml:space="preserve"> </w:t>
            </w:r>
            <w:proofErr w:type="spellStart"/>
            <w:r>
              <w:rPr>
                <w:rFonts w:ascii="Times New Roman" w:eastAsia="Times New Roman" w:hAnsi="Times New Roman"/>
                <w:color w:val="000000"/>
                <w:sz w:val="20"/>
                <w:szCs w:val="20"/>
                <w:lang w:eastAsia="lt-LT"/>
              </w:rPr>
              <w:t>rudmargės</w:t>
            </w:r>
            <w:proofErr w:type="spellEnd"/>
            <w:r>
              <w:rPr>
                <w:rFonts w:ascii="Times New Roman" w:eastAsia="Times New Roman" w:hAnsi="Times New Roman"/>
                <w:color w:val="000000"/>
                <w:sz w:val="20"/>
                <w:szCs w:val="20"/>
                <w:lang w:eastAsia="lt-LT"/>
              </w:rPr>
              <w:t xml:space="preserve">, miltligės, rūdžių </w:t>
            </w:r>
            <w:r w:rsidRPr="00910608">
              <w:rPr>
                <w:rFonts w:ascii="Times New Roman" w:eastAsia="Times New Roman" w:hAnsi="Times New Roman"/>
                <w:color w:val="000000"/>
                <w:sz w:val="20"/>
                <w:szCs w:val="20"/>
                <w:lang w:eastAsia="lt-LT"/>
              </w:rPr>
              <w:t>-</w:t>
            </w:r>
            <w:r w:rsidRPr="00910608">
              <w:rPr>
                <w:rFonts w:ascii="Times New Roman" w:eastAsia="Times New Roman" w:hAnsi="Times New Roman"/>
                <w:b/>
                <w:bCs/>
                <w:color w:val="000000"/>
                <w:sz w:val="20"/>
                <w:szCs w:val="20"/>
                <w:lang w:eastAsia="lt-LT"/>
              </w:rPr>
              <w:t xml:space="preserve"> 2 purškimai</w:t>
            </w:r>
          </w:p>
        </w:tc>
        <w:tc>
          <w:tcPr>
            <w:tcW w:w="2977" w:type="dxa"/>
            <w:tcBorders>
              <w:top w:val="single" w:sz="4" w:space="0" w:color="auto"/>
              <w:left w:val="nil"/>
              <w:bottom w:val="single" w:sz="4" w:space="0" w:color="auto"/>
              <w:right w:val="single" w:sz="4" w:space="0" w:color="auto"/>
            </w:tcBorders>
            <w:shd w:val="clear" w:color="000000" w:fill="FFFFFF"/>
          </w:tcPr>
          <w:p w14:paraId="6415D2D4" w14:textId="77777777" w:rsidR="00AF5FE0" w:rsidRDefault="00AF5FE0" w:rsidP="00EE29A9">
            <w:pPr>
              <w:spacing w:after="0" w:line="240" w:lineRule="auto"/>
              <w:rPr>
                <w:rFonts w:ascii="Times New Roman" w:eastAsia="Times New Roman" w:hAnsi="Times New Roman"/>
                <w:color w:val="000000"/>
                <w:sz w:val="20"/>
                <w:szCs w:val="20"/>
                <w:lang w:eastAsia="lt-LT"/>
              </w:rPr>
            </w:pPr>
          </w:p>
          <w:p w14:paraId="34460CD2"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Amistar</w:t>
            </w:r>
            <w:proofErr w:type="spellEnd"/>
            <w:r>
              <w:rPr>
                <w:rFonts w:ascii="Times New Roman" w:eastAsia="Times New Roman" w:hAnsi="Times New Roman"/>
                <w:color w:val="000000"/>
                <w:sz w:val="20"/>
                <w:szCs w:val="20"/>
                <w:lang w:eastAsia="lt-LT"/>
              </w:rPr>
              <w:t xml:space="preserve"> </w:t>
            </w:r>
            <w:proofErr w:type="spellStart"/>
            <w:r>
              <w:rPr>
                <w:rFonts w:ascii="Times New Roman" w:eastAsia="Times New Roman" w:hAnsi="Times New Roman"/>
                <w:color w:val="000000"/>
                <w:sz w:val="20"/>
                <w:szCs w:val="20"/>
                <w:lang w:eastAsia="lt-LT"/>
              </w:rPr>
              <w:t>Gold</w:t>
            </w:r>
            <w:proofErr w:type="spellEnd"/>
          </w:p>
        </w:tc>
        <w:tc>
          <w:tcPr>
            <w:tcW w:w="1842" w:type="dxa"/>
            <w:tcBorders>
              <w:top w:val="single" w:sz="4" w:space="0" w:color="auto"/>
              <w:left w:val="single" w:sz="4" w:space="0" w:color="auto"/>
              <w:bottom w:val="single" w:sz="4" w:space="0" w:color="auto"/>
              <w:right w:val="single" w:sz="4" w:space="0" w:color="000000"/>
            </w:tcBorders>
            <w:shd w:val="clear" w:color="auto" w:fill="A6A6A6" w:themeFill="background1" w:themeFillShade="A6"/>
          </w:tcPr>
          <w:p w14:paraId="440D9B57" w14:textId="4C0F622D" w:rsidR="00AF5FE0" w:rsidRPr="00E11C22" w:rsidRDefault="00AF5FE0" w:rsidP="00EE29A9">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auto"/>
            </w:tcBorders>
            <w:shd w:val="clear" w:color="auto" w:fill="A6A6A6" w:themeFill="background1" w:themeFillShade="A6"/>
          </w:tcPr>
          <w:p w14:paraId="6C8E377A" w14:textId="05362CA5" w:rsidR="00AF5FE0" w:rsidRPr="00E11C22" w:rsidRDefault="00AF5FE0" w:rsidP="00EE29A9">
            <w:pPr>
              <w:spacing w:after="0" w:line="240" w:lineRule="auto"/>
              <w:rPr>
                <w:rFonts w:ascii="Times New Roman" w:eastAsia="Times New Roman" w:hAnsi="Times New Roman"/>
                <w:color w:val="000000"/>
                <w:sz w:val="20"/>
                <w:szCs w:val="20"/>
                <w:lang w:eastAsia="lt-LT"/>
              </w:rPr>
            </w:pPr>
          </w:p>
        </w:tc>
      </w:tr>
      <w:tr w:rsidR="00AF5FE0" w:rsidRPr="00784A37" w14:paraId="7F068D40" w14:textId="77777777" w:rsidTr="00D256EC">
        <w:trPr>
          <w:trHeight w:val="300"/>
        </w:trPr>
        <w:tc>
          <w:tcPr>
            <w:tcW w:w="6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D4500C" w14:textId="77777777" w:rsidR="00AF5FE0" w:rsidRPr="00E11C22" w:rsidRDefault="00AF5FE0" w:rsidP="00EE29A9">
            <w:pPr>
              <w:spacing w:after="0" w:line="240" w:lineRule="auto"/>
              <w:jc w:val="center"/>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8</w:t>
            </w:r>
            <w:r>
              <w:rPr>
                <w:rFonts w:ascii="Times New Roman" w:eastAsia="Times New Roman" w:hAnsi="Times New Roman"/>
                <w:color w:val="000000"/>
                <w:sz w:val="20"/>
                <w:szCs w:val="20"/>
                <w:lang w:eastAsia="lt-LT"/>
              </w:rPr>
              <w:t>.</w:t>
            </w:r>
          </w:p>
        </w:tc>
        <w:tc>
          <w:tcPr>
            <w:tcW w:w="1162" w:type="dxa"/>
            <w:tcBorders>
              <w:top w:val="nil"/>
              <w:left w:val="nil"/>
              <w:bottom w:val="single" w:sz="4" w:space="0" w:color="auto"/>
              <w:right w:val="single" w:sz="4" w:space="0" w:color="auto"/>
            </w:tcBorders>
            <w:shd w:val="clear" w:color="000000" w:fill="FFFFFF"/>
            <w:vAlign w:val="center"/>
            <w:hideMark/>
          </w:tcPr>
          <w:p w14:paraId="7B0FCEB2"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Kukurūzai</w:t>
            </w:r>
          </w:p>
        </w:tc>
        <w:tc>
          <w:tcPr>
            <w:tcW w:w="1268" w:type="dxa"/>
            <w:tcBorders>
              <w:top w:val="nil"/>
              <w:left w:val="nil"/>
              <w:bottom w:val="single" w:sz="4" w:space="0" w:color="auto"/>
              <w:right w:val="single" w:sz="4" w:space="0" w:color="auto"/>
            </w:tcBorders>
            <w:shd w:val="clear" w:color="000000" w:fill="FFFFFF"/>
            <w:noWrap/>
            <w:vAlign w:val="bottom"/>
            <w:hideMark/>
          </w:tcPr>
          <w:p w14:paraId="287989E9" w14:textId="77777777" w:rsidR="00AF5FE0" w:rsidRPr="00E11C22" w:rsidRDefault="00AF5FE0" w:rsidP="00EE29A9">
            <w:pPr>
              <w:spacing w:after="0" w:line="240" w:lineRule="auto"/>
              <w:jc w:val="center"/>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2 ha</w:t>
            </w:r>
          </w:p>
        </w:tc>
        <w:tc>
          <w:tcPr>
            <w:tcW w:w="5196" w:type="dxa"/>
            <w:tcBorders>
              <w:top w:val="single" w:sz="4" w:space="0" w:color="auto"/>
              <w:left w:val="nil"/>
              <w:bottom w:val="single" w:sz="4" w:space="0" w:color="auto"/>
              <w:right w:val="single" w:sz="4" w:space="0" w:color="000000"/>
            </w:tcBorders>
            <w:shd w:val="clear" w:color="000000" w:fill="FFFFFF"/>
            <w:vAlign w:val="center"/>
            <w:hideMark/>
          </w:tcPr>
          <w:p w14:paraId="59AC843D"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 xml:space="preserve">apsaugai nuo </w:t>
            </w:r>
            <w:proofErr w:type="spellStart"/>
            <w:r w:rsidRPr="00910608">
              <w:rPr>
                <w:rFonts w:ascii="Times New Roman" w:eastAsia="Times New Roman" w:hAnsi="Times New Roman"/>
                <w:color w:val="000000"/>
                <w:sz w:val="20"/>
                <w:szCs w:val="20"/>
                <w:lang w:eastAsia="lt-LT"/>
              </w:rPr>
              <w:t>fuzariozės</w:t>
            </w:r>
            <w:proofErr w:type="spellEnd"/>
            <w:r w:rsidRPr="00910608">
              <w:rPr>
                <w:rFonts w:ascii="Times New Roman" w:eastAsia="Times New Roman" w:hAnsi="Times New Roman"/>
                <w:color w:val="000000"/>
                <w:sz w:val="20"/>
                <w:szCs w:val="20"/>
                <w:lang w:eastAsia="lt-LT"/>
              </w:rPr>
              <w:t xml:space="preserve">, </w:t>
            </w:r>
            <w:proofErr w:type="spellStart"/>
            <w:r w:rsidRPr="00910608">
              <w:rPr>
                <w:rFonts w:ascii="Times New Roman" w:eastAsia="Times New Roman" w:hAnsi="Times New Roman"/>
                <w:color w:val="000000"/>
                <w:sz w:val="20"/>
                <w:szCs w:val="20"/>
                <w:lang w:eastAsia="lt-LT"/>
              </w:rPr>
              <w:t>dryžligės</w:t>
            </w:r>
            <w:proofErr w:type="spellEnd"/>
          </w:p>
        </w:tc>
        <w:tc>
          <w:tcPr>
            <w:tcW w:w="2977" w:type="dxa"/>
            <w:tcBorders>
              <w:top w:val="single" w:sz="4" w:space="0" w:color="auto"/>
              <w:left w:val="nil"/>
              <w:bottom w:val="single" w:sz="4" w:space="0" w:color="auto"/>
              <w:right w:val="single" w:sz="4" w:space="0" w:color="auto"/>
            </w:tcBorders>
            <w:shd w:val="clear" w:color="000000" w:fill="FFFFFF"/>
          </w:tcPr>
          <w:p w14:paraId="4A59F4C5" w14:textId="77777777" w:rsidR="00AF5FE0" w:rsidRPr="00E11C22" w:rsidRDefault="00AF5FE0" w:rsidP="00EE29A9">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Propulse</w:t>
            </w:r>
            <w:proofErr w:type="spellEnd"/>
          </w:p>
        </w:tc>
        <w:tc>
          <w:tcPr>
            <w:tcW w:w="1842" w:type="dxa"/>
            <w:tcBorders>
              <w:top w:val="single" w:sz="4" w:space="0" w:color="auto"/>
              <w:left w:val="single" w:sz="4" w:space="0" w:color="auto"/>
              <w:bottom w:val="single" w:sz="4" w:space="0" w:color="auto"/>
              <w:right w:val="single" w:sz="4" w:space="0" w:color="000000"/>
            </w:tcBorders>
            <w:shd w:val="clear" w:color="auto" w:fill="A6A6A6" w:themeFill="background1" w:themeFillShade="A6"/>
          </w:tcPr>
          <w:p w14:paraId="781016E2" w14:textId="0A5B76AF" w:rsidR="00AF5FE0" w:rsidRPr="00E11C22" w:rsidRDefault="00AF5FE0" w:rsidP="00EE29A9">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auto"/>
            </w:tcBorders>
            <w:shd w:val="clear" w:color="auto" w:fill="A6A6A6" w:themeFill="background1" w:themeFillShade="A6"/>
          </w:tcPr>
          <w:p w14:paraId="1C4ADCD5" w14:textId="71E4C8A6" w:rsidR="00AF5FE0" w:rsidRPr="00E11C22" w:rsidRDefault="00AF5FE0" w:rsidP="00EE29A9">
            <w:pPr>
              <w:spacing w:after="0" w:line="240" w:lineRule="auto"/>
              <w:rPr>
                <w:rFonts w:ascii="Times New Roman" w:eastAsia="Times New Roman" w:hAnsi="Times New Roman"/>
                <w:color w:val="000000"/>
                <w:sz w:val="20"/>
                <w:szCs w:val="20"/>
                <w:lang w:eastAsia="lt-LT"/>
              </w:rPr>
            </w:pPr>
          </w:p>
        </w:tc>
      </w:tr>
      <w:tr w:rsidR="00AF5FE0" w:rsidRPr="00784A37" w14:paraId="0DD9D01C" w14:textId="77777777" w:rsidTr="00D256EC">
        <w:trPr>
          <w:trHeight w:val="375"/>
        </w:trPr>
        <w:tc>
          <w:tcPr>
            <w:tcW w:w="1475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965C118" w14:textId="77777777" w:rsidR="00AF5FE0" w:rsidRDefault="00AF5FE0" w:rsidP="00E326C1">
            <w:pPr>
              <w:spacing w:after="0" w:line="240" w:lineRule="auto"/>
              <w:rPr>
                <w:rFonts w:ascii="Times New Roman" w:eastAsia="Times New Roman" w:hAnsi="Times New Roman"/>
                <w:color w:val="000000"/>
                <w:sz w:val="20"/>
                <w:szCs w:val="20"/>
                <w:lang w:eastAsia="lt-LT"/>
              </w:rPr>
            </w:pPr>
          </w:p>
          <w:p w14:paraId="0FAD7E7A" w14:textId="77777777" w:rsidR="00AF5FE0" w:rsidRPr="00784A37" w:rsidRDefault="00AF5FE0">
            <w:pPr>
              <w:spacing w:after="0" w:line="240" w:lineRule="auto"/>
            </w:pPr>
            <w:r w:rsidRPr="00E11C22">
              <w:rPr>
                <w:rFonts w:ascii="Times New Roman" w:eastAsia="Times New Roman" w:hAnsi="Times New Roman"/>
                <w:color w:val="000000"/>
                <w:sz w:val="20"/>
                <w:szCs w:val="20"/>
                <w:lang w:eastAsia="lt-LT"/>
              </w:rPr>
              <w:t>P</w:t>
            </w:r>
            <w:r w:rsidRPr="00E11C22">
              <w:rPr>
                <w:rFonts w:ascii="Times New Roman" w:eastAsia="Times New Roman" w:hAnsi="Times New Roman"/>
                <w:b/>
                <w:bCs/>
                <w:color w:val="000000"/>
                <w:sz w:val="20"/>
                <w:szCs w:val="20"/>
                <w:lang w:eastAsia="lt-LT"/>
              </w:rPr>
              <w:t>aviršiaus aktyvioji medžiaga (maksimali norma)</w:t>
            </w:r>
          </w:p>
        </w:tc>
      </w:tr>
      <w:tr w:rsidR="00AF5FE0" w:rsidRPr="00784A37" w14:paraId="548A25BE" w14:textId="77777777" w:rsidTr="00D256EC">
        <w:trPr>
          <w:trHeight w:val="510"/>
        </w:trPr>
        <w:tc>
          <w:tcPr>
            <w:tcW w:w="611" w:type="dxa"/>
            <w:tcBorders>
              <w:top w:val="nil"/>
              <w:left w:val="single" w:sz="4" w:space="0" w:color="auto"/>
              <w:bottom w:val="single" w:sz="4" w:space="0" w:color="auto"/>
              <w:right w:val="single" w:sz="4" w:space="0" w:color="auto"/>
            </w:tcBorders>
            <w:shd w:val="clear" w:color="000000" w:fill="FFFFFF"/>
            <w:noWrap/>
            <w:vAlign w:val="center"/>
            <w:hideMark/>
          </w:tcPr>
          <w:p w14:paraId="78118814" w14:textId="77777777" w:rsidR="00AF5FE0" w:rsidRPr="00E11C22" w:rsidRDefault="00AF5FE0" w:rsidP="00566868">
            <w:pPr>
              <w:spacing w:after="0" w:line="240" w:lineRule="auto"/>
              <w:jc w:val="center"/>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1</w:t>
            </w:r>
            <w:r>
              <w:rPr>
                <w:rFonts w:ascii="Times New Roman" w:eastAsia="Times New Roman" w:hAnsi="Times New Roman"/>
                <w:color w:val="000000"/>
                <w:sz w:val="20"/>
                <w:szCs w:val="20"/>
                <w:lang w:eastAsia="lt-LT"/>
              </w:rPr>
              <w:t>.</w:t>
            </w:r>
          </w:p>
        </w:tc>
        <w:tc>
          <w:tcPr>
            <w:tcW w:w="1162" w:type="dxa"/>
            <w:tcBorders>
              <w:top w:val="nil"/>
              <w:left w:val="nil"/>
              <w:bottom w:val="single" w:sz="4" w:space="0" w:color="auto"/>
              <w:right w:val="single" w:sz="4" w:space="0" w:color="auto"/>
            </w:tcBorders>
            <w:shd w:val="clear" w:color="000000" w:fill="FFFFFF"/>
            <w:vAlign w:val="center"/>
            <w:hideMark/>
          </w:tcPr>
          <w:p w14:paraId="539E5329" w14:textId="77777777" w:rsidR="00AF5FE0" w:rsidRPr="00E11C22" w:rsidRDefault="00AF5FE0" w:rsidP="00566868">
            <w:pPr>
              <w:spacing w:after="0" w:line="240" w:lineRule="auto"/>
              <w:rPr>
                <w:rFonts w:ascii="Times New Roman" w:eastAsia="Times New Roman" w:hAnsi="Times New Roman"/>
                <w:sz w:val="20"/>
                <w:szCs w:val="20"/>
                <w:lang w:eastAsia="lt-LT"/>
              </w:rPr>
            </w:pPr>
            <w:r w:rsidRPr="00E11C22">
              <w:rPr>
                <w:rFonts w:ascii="Times New Roman" w:eastAsia="Times New Roman" w:hAnsi="Times New Roman"/>
                <w:sz w:val="20"/>
                <w:szCs w:val="20"/>
                <w:lang w:eastAsia="lt-LT"/>
              </w:rPr>
              <w:t>Visos augalų rūšys</w:t>
            </w:r>
          </w:p>
        </w:tc>
        <w:tc>
          <w:tcPr>
            <w:tcW w:w="1268" w:type="dxa"/>
            <w:tcBorders>
              <w:top w:val="nil"/>
              <w:left w:val="nil"/>
              <w:bottom w:val="single" w:sz="4" w:space="0" w:color="auto"/>
              <w:right w:val="single" w:sz="4" w:space="0" w:color="auto"/>
            </w:tcBorders>
            <w:shd w:val="clear" w:color="000000" w:fill="FFFFFF"/>
            <w:noWrap/>
            <w:vAlign w:val="bottom"/>
            <w:hideMark/>
          </w:tcPr>
          <w:p w14:paraId="7BE93B4F" w14:textId="77777777" w:rsidR="00AF5FE0" w:rsidRPr="00E11C22" w:rsidRDefault="00AF5FE0" w:rsidP="00566868">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5</w:t>
            </w:r>
            <w:r w:rsidRPr="00E11C22">
              <w:rPr>
                <w:rFonts w:ascii="Times New Roman" w:eastAsia="Times New Roman" w:hAnsi="Times New Roman"/>
                <w:sz w:val="20"/>
                <w:szCs w:val="20"/>
                <w:lang w:eastAsia="lt-LT"/>
              </w:rPr>
              <w:t>0 ha</w:t>
            </w:r>
          </w:p>
        </w:tc>
        <w:tc>
          <w:tcPr>
            <w:tcW w:w="5196" w:type="dxa"/>
            <w:tcBorders>
              <w:top w:val="single" w:sz="4" w:space="0" w:color="auto"/>
              <w:left w:val="nil"/>
              <w:bottom w:val="single" w:sz="4" w:space="0" w:color="auto"/>
              <w:right w:val="single" w:sz="4" w:space="0" w:color="000000"/>
            </w:tcBorders>
            <w:shd w:val="clear" w:color="000000" w:fill="FFFFFF"/>
            <w:vAlign w:val="center"/>
            <w:hideMark/>
          </w:tcPr>
          <w:p w14:paraId="3D9549B9" w14:textId="77777777" w:rsidR="00AF5FE0" w:rsidRPr="00E11C22" w:rsidRDefault="00AF5FE0" w:rsidP="00566868">
            <w:pPr>
              <w:spacing w:after="0" w:line="240" w:lineRule="auto"/>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 </w:t>
            </w:r>
          </w:p>
        </w:tc>
        <w:tc>
          <w:tcPr>
            <w:tcW w:w="2977" w:type="dxa"/>
            <w:tcBorders>
              <w:top w:val="single" w:sz="4" w:space="0" w:color="auto"/>
              <w:left w:val="nil"/>
              <w:bottom w:val="single" w:sz="4" w:space="0" w:color="auto"/>
              <w:right w:val="single" w:sz="4" w:space="0" w:color="000000"/>
            </w:tcBorders>
            <w:shd w:val="clear" w:color="000000" w:fill="FFFFFF"/>
          </w:tcPr>
          <w:p w14:paraId="233A1A25" w14:textId="77777777" w:rsidR="00AF5FE0" w:rsidRDefault="00AF5FE0" w:rsidP="00566868">
            <w:pPr>
              <w:spacing w:after="0" w:line="240" w:lineRule="auto"/>
              <w:rPr>
                <w:rFonts w:ascii="Times New Roman" w:eastAsia="Times New Roman" w:hAnsi="Times New Roman"/>
                <w:color w:val="000000"/>
                <w:sz w:val="20"/>
                <w:szCs w:val="20"/>
                <w:lang w:eastAsia="lt-LT"/>
              </w:rPr>
            </w:pPr>
          </w:p>
          <w:p w14:paraId="0709D26A" w14:textId="77777777" w:rsidR="00AF5FE0" w:rsidRPr="00E11C22" w:rsidRDefault="00AF5FE0" w:rsidP="00566868">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Lignum</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2755D984" w14:textId="70F28788" w:rsidR="00AF5FE0" w:rsidRPr="00E11C22" w:rsidRDefault="00AF5FE0" w:rsidP="00566868">
            <w:pPr>
              <w:spacing w:after="0" w:line="240" w:lineRule="auto"/>
              <w:rPr>
                <w:rFonts w:ascii="Times New Roman" w:eastAsia="Times New Roman" w:hAnsi="Times New Roman"/>
                <w:color w:val="000000"/>
                <w:sz w:val="20"/>
                <w:szCs w:val="20"/>
                <w:lang w:eastAsia="lt-LT"/>
              </w:rPr>
            </w:pPr>
          </w:p>
        </w:tc>
        <w:tc>
          <w:tcPr>
            <w:tcW w:w="1701" w:type="dxa"/>
            <w:tcBorders>
              <w:top w:val="single" w:sz="4" w:space="0" w:color="auto"/>
              <w:left w:val="nil"/>
              <w:bottom w:val="single" w:sz="4" w:space="0" w:color="auto"/>
              <w:right w:val="single" w:sz="4" w:space="0" w:color="000000"/>
            </w:tcBorders>
            <w:shd w:val="clear" w:color="auto" w:fill="A6A6A6" w:themeFill="background1" w:themeFillShade="A6"/>
          </w:tcPr>
          <w:p w14:paraId="7324597E" w14:textId="234656BB" w:rsidR="00AF5FE0" w:rsidRPr="00E11C22" w:rsidRDefault="00AF5FE0" w:rsidP="00566868">
            <w:pPr>
              <w:spacing w:after="0" w:line="240" w:lineRule="auto"/>
              <w:rPr>
                <w:rFonts w:ascii="Times New Roman" w:eastAsia="Times New Roman" w:hAnsi="Times New Roman"/>
                <w:color w:val="000000"/>
                <w:sz w:val="20"/>
                <w:szCs w:val="20"/>
                <w:lang w:eastAsia="lt-LT"/>
              </w:rPr>
            </w:pPr>
          </w:p>
        </w:tc>
      </w:tr>
    </w:tbl>
    <w:p w14:paraId="52D6C450" w14:textId="77777777" w:rsidR="00566868" w:rsidRDefault="00566868" w:rsidP="006A4BBC">
      <w:pPr>
        <w:pStyle w:val="NoSpacing"/>
        <w:rPr>
          <w:b/>
          <w:lang w:eastAsia="en-US"/>
        </w:rPr>
      </w:pPr>
    </w:p>
    <w:p w14:paraId="1436062F" w14:textId="77777777" w:rsidR="00245C3E" w:rsidRPr="006A4BBC" w:rsidRDefault="00566868" w:rsidP="00566868">
      <w:pPr>
        <w:pStyle w:val="NoSpacing"/>
        <w:tabs>
          <w:tab w:val="center" w:pos="7285"/>
        </w:tabs>
        <w:rPr>
          <w:b/>
          <w:bCs/>
          <w:color w:val="000000"/>
        </w:rPr>
      </w:pPr>
      <w:r>
        <w:rPr>
          <w:b/>
          <w:bCs/>
          <w:color w:val="000000"/>
        </w:rPr>
        <w:tab/>
      </w:r>
      <w:r w:rsidRPr="00586399">
        <w:rPr>
          <w:b/>
          <w:bCs/>
          <w:color w:val="000000"/>
        </w:rPr>
        <w:t>KAUNO AUGALŲ VEISLIŲ TYRIMO SKYRIAUS AUGALŲ APSAUGOS PRODUKTŲ POREIKIS 20</w:t>
      </w:r>
      <w:r w:rsidR="00EE29A9">
        <w:rPr>
          <w:b/>
          <w:bCs/>
          <w:color w:val="000000"/>
        </w:rPr>
        <w:t>21</w:t>
      </w:r>
      <w:r w:rsidRPr="00586399">
        <w:rPr>
          <w:b/>
          <w:bCs/>
          <w:color w:val="000000"/>
        </w:rPr>
        <w:t xml:space="preserve"> M. III KETVIRTĮ</w:t>
      </w:r>
    </w:p>
    <w:tbl>
      <w:tblPr>
        <w:tblW w:w="14772" w:type="dxa"/>
        <w:tblLayout w:type="fixed"/>
        <w:tblCellMar>
          <w:left w:w="30" w:type="dxa"/>
          <w:right w:w="30" w:type="dxa"/>
        </w:tblCellMar>
        <w:tblLook w:val="0000" w:firstRow="0" w:lastRow="0" w:firstColumn="0" w:lastColumn="0" w:noHBand="0" w:noVBand="0"/>
      </w:tblPr>
      <w:tblGrid>
        <w:gridCol w:w="612"/>
        <w:gridCol w:w="1119"/>
        <w:gridCol w:w="1276"/>
        <w:gridCol w:w="5245"/>
        <w:gridCol w:w="2977"/>
        <w:gridCol w:w="1842"/>
        <w:gridCol w:w="1701"/>
      </w:tblGrid>
      <w:tr w:rsidR="001B45E6" w:rsidRPr="00784A37" w14:paraId="191220A9" w14:textId="77777777" w:rsidTr="00D256EC">
        <w:trPr>
          <w:trHeight w:val="627"/>
        </w:trPr>
        <w:tc>
          <w:tcPr>
            <w:tcW w:w="612" w:type="dxa"/>
            <w:tcBorders>
              <w:top w:val="single" w:sz="4" w:space="0" w:color="auto"/>
              <w:left w:val="single" w:sz="6" w:space="0" w:color="auto"/>
              <w:bottom w:val="single" w:sz="6" w:space="0" w:color="auto"/>
              <w:right w:val="single" w:sz="6" w:space="0" w:color="auto"/>
            </w:tcBorders>
          </w:tcPr>
          <w:p w14:paraId="7797F9BC" w14:textId="77777777" w:rsidR="001B45E6" w:rsidRPr="00784A37" w:rsidRDefault="001B45E6" w:rsidP="00566868">
            <w:pPr>
              <w:autoSpaceDE w:val="0"/>
              <w:autoSpaceDN w:val="0"/>
              <w:adjustRightInd w:val="0"/>
              <w:spacing w:after="0" w:line="240" w:lineRule="auto"/>
              <w:jc w:val="center"/>
              <w:rPr>
                <w:rFonts w:ascii="Times New Roman" w:hAnsi="Times New Roman"/>
                <w:b/>
                <w:color w:val="000000"/>
                <w:sz w:val="20"/>
                <w:szCs w:val="20"/>
              </w:rPr>
            </w:pPr>
            <w:r w:rsidRPr="00784A37">
              <w:rPr>
                <w:rFonts w:ascii="Times New Roman" w:hAnsi="Times New Roman"/>
                <w:b/>
                <w:color w:val="000000"/>
                <w:sz w:val="20"/>
                <w:szCs w:val="20"/>
              </w:rPr>
              <w:t>Eil. Nr.</w:t>
            </w:r>
          </w:p>
        </w:tc>
        <w:tc>
          <w:tcPr>
            <w:tcW w:w="1119" w:type="dxa"/>
            <w:tcBorders>
              <w:top w:val="single" w:sz="6" w:space="0" w:color="auto"/>
              <w:left w:val="single" w:sz="6" w:space="0" w:color="auto"/>
              <w:bottom w:val="nil"/>
              <w:right w:val="single" w:sz="6" w:space="0" w:color="auto"/>
            </w:tcBorders>
          </w:tcPr>
          <w:p w14:paraId="1C549823" w14:textId="77777777" w:rsidR="001B45E6" w:rsidRPr="00784A37" w:rsidRDefault="001B45E6" w:rsidP="00566868">
            <w:pPr>
              <w:autoSpaceDE w:val="0"/>
              <w:autoSpaceDN w:val="0"/>
              <w:adjustRightInd w:val="0"/>
              <w:spacing w:after="0" w:line="240" w:lineRule="auto"/>
              <w:jc w:val="center"/>
              <w:rPr>
                <w:rFonts w:ascii="Times New Roman" w:hAnsi="Times New Roman"/>
                <w:b/>
                <w:color w:val="000000"/>
                <w:sz w:val="20"/>
                <w:szCs w:val="20"/>
              </w:rPr>
            </w:pPr>
            <w:r w:rsidRPr="00784A37">
              <w:rPr>
                <w:rFonts w:ascii="Times New Roman" w:hAnsi="Times New Roman"/>
                <w:b/>
                <w:color w:val="000000"/>
                <w:sz w:val="20"/>
                <w:szCs w:val="20"/>
              </w:rPr>
              <w:t>Augalų rūšis</w:t>
            </w:r>
          </w:p>
        </w:tc>
        <w:tc>
          <w:tcPr>
            <w:tcW w:w="1276" w:type="dxa"/>
            <w:tcBorders>
              <w:top w:val="single" w:sz="6" w:space="0" w:color="auto"/>
              <w:left w:val="single" w:sz="6" w:space="0" w:color="auto"/>
              <w:bottom w:val="nil"/>
              <w:right w:val="single" w:sz="6" w:space="0" w:color="auto"/>
            </w:tcBorders>
          </w:tcPr>
          <w:p w14:paraId="745D2D7C" w14:textId="77777777" w:rsidR="001B45E6" w:rsidRPr="00784A37" w:rsidRDefault="001B45E6" w:rsidP="00566868">
            <w:pPr>
              <w:autoSpaceDE w:val="0"/>
              <w:autoSpaceDN w:val="0"/>
              <w:adjustRightInd w:val="0"/>
              <w:spacing w:after="0" w:line="240" w:lineRule="auto"/>
              <w:jc w:val="center"/>
              <w:rPr>
                <w:rFonts w:ascii="Times New Roman" w:hAnsi="Times New Roman"/>
                <w:b/>
                <w:color w:val="000000"/>
                <w:sz w:val="20"/>
                <w:szCs w:val="20"/>
              </w:rPr>
            </w:pPr>
            <w:r w:rsidRPr="00784A37">
              <w:rPr>
                <w:rFonts w:ascii="Times New Roman" w:hAnsi="Times New Roman"/>
                <w:b/>
                <w:color w:val="000000"/>
                <w:sz w:val="20"/>
                <w:szCs w:val="20"/>
              </w:rPr>
              <w:t>Auginamas plotas, sėklų kiekis</w:t>
            </w:r>
          </w:p>
        </w:tc>
        <w:tc>
          <w:tcPr>
            <w:tcW w:w="5245" w:type="dxa"/>
            <w:tcBorders>
              <w:top w:val="single" w:sz="6" w:space="0" w:color="auto"/>
              <w:left w:val="single" w:sz="6" w:space="0" w:color="auto"/>
              <w:bottom w:val="single" w:sz="6" w:space="0" w:color="auto"/>
              <w:right w:val="single" w:sz="4" w:space="0" w:color="auto"/>
            </w:tcBorders>
          </w:tcPr>
          <w:p w14:paraId="35A6E5C9" w14:textId="77777777" w:rsidR="001B45E6" w:rsidRPr="00784A37" w:rsidRDefault="001B45E6" w:rsidP="00566868">
            <w:pPr>
              <w:autoSpaceDE w:val="0"/>
              <w:autoSpaceDN w:val="0"/>
              <w:adjustRightInd w:val="0"/>
              <w:spacing w:after="0" w:line="240" w:lineRule="auto"/>
              <w:rPr>
                <w:rFonts w:ascii="Times New Roman" w:hAnsi="Times New Roman"/>
                <w:b/>
                <w:color w:val="000000"/>
                <w:sz w:val="20"/>
                <w:szCs w:val="20"/>
              </w:rPr>
            </w:pPr>
            <w:r w:rsidRPr="00784A37">
              <w:rPr>
                <w:rFonts w:ascii="Times New Roman" w:hAnsi="Times New Roman"/>
                <w:b/>
                <w:color w:val="000000"/>
                <w:sz w:val="20"/>
                <w:szCs w:val="20"/>
              </w:rPr>
              <w:t>Augalų apsaugos produktai</w:t>
            </w:r>
          </w:p>
        </w:tc>
        <w:tc>
          <w:tcPr>
            <w:tcW w:w="2977" w:type="dxa"/>
            <w:tcBorders>
              <w:top w:val="single" w:sz="6" w:space="0" w:color="auto"/>
              <w:left w:val="single" w:sz="4" w:space="0" w:color="auto"/>
              <w:bottom w:val="single" w:sz="6" w:space="0" w:color="auto"/>
              <w:right w:val="single" w:sz="4" w:space="0" w:color="auto"/>
            </w:tcBorders>
          </w:tcPr>
          <w:p w14:paraId="5ECA0DAF" w14:textId="77777777" w:rsidR="001B45E6" w:rsidRPr="00784A37" w:rsidRDefault="001B45E6" w:rsidP="00566868">
            <w:pPr>
              <w:autoSpaceDE w:val="0"/>
              <w:autoSpaceDN w:val="0"/>
              <w:adjustRightInd w:val="0"/>
              <w:spacing w:after="0" w:line="240" w:lineRule="auto"/>
              <w:rPr>
                <w:rFonts w:ascii="Times New Roman" w:hAnsi="Times New Roman"/>
                <w:b/>
                <w:color w:val="000000"/>
                <w:sz w:val="20"/>
                <w:szCs w:val="20"/>
              </w:rPr>
            </w:pPr>
            <w:r w:rsidRPr="00784A37">
              <w:rPr>
                <w:rFonts w:ascii="Times New Roman" w:hAnsi="Times New Roman"/>
                <w:b/>
                <w:color w:val="000000"/>
                <w:sz w:val="20"/>
                <w:szCs w:val="20"/>
              </w:rPr>
              <w:t>Siūlomos prekės pavadinimas</w:t>
            </w:r>
          </w:p>
        </w:tc>
        <w:tc>
          <w:tcPr>
            <w:tcW w:w="1842" w:type="dxa"/>
            <w:tcBorders>
              <w:top w:val="single" w:sz="6" w:space="0" w:color="auto"/>
              <w:left w:val="single" w:sz="4" w:space="0" w:color="auto"/>
              <w:bottom w:val="single" w:sz="6" w:space="0" w:color="auto"/>
              <w:right w:val="single" w:sz="4" w:space="0" w:color="auto"/>
            </w:tcBorders>
            <w:shd w:val="clear" w:color="auto" w:fill="A6A6A6" w:themeFill="background1" w:themeFillShade="A6"/>
          </w:tcPr>
          <w:p w14:paraId="087BDF39" w14:textId="77777777" w:rsidR="001B45E6" w:rsidRPr="00784A37" w:rsidRDefault="001B45E6" w:rsidP="00566868">
            <w:pPr>
              <w:autoSpaceDE w:val="0"/>
              <w:autoSpaceDN w:val="0"/>
              <w:adjustRightInd w:val="0"/>
              <w:spacing w:after="0" w:line="240" w:lineRule="auto"/>
              <w:rPr>
                <w:rFonts w:ascii="Times New Roman" w:hAnsi="Times New Roman"/>
                <w:b/>
                <w:color w:val="000000"/>
                <w:sz w:val="20"/>
                <w:szCs w:val="20"/>
              </w:rPr>
            </w:pPr>
            <w:r w:rsidRPr="00784A37">
              <w:rPr>
                <w:rFonts w:ascii="Times New Roman" w:hAnsi="Times New Roman"/>
                <w:b/>
                <w:color w:val="000000"/>
                <w:sz w:val="20"/>
                <w:szCs w:val="20"/>
              </w:rPr>
              <w:t>Prekės vieneto kaina EUR su PVM</w:t>
            </w:r>
          </w:p>
        </w:tc>
        <w:tc>
          <w:tcPr>
            <w:tcW w:w="1701" w:type="dxa"/>
            <w:tcBorders>
              <w:top w:val="single" w:sz="6" w:space="0" w:color="auto"/>
              <w:left w:val="single" w:sz="4" w:space="0" w:color="auto"/>
              <w:bottom w:val="single" w:sz="6" w:space="0" w:color="auto"/>
              <w:right w:val="single" w:sz="4" w:space="0" w:color="auto"/>
            </w:tcBorders>
            <w:shd w:val="clear" w:color="auto" w:fill="A6A6A6" w:themeFill="background1" w:themeFillShade="A6"/>
          </w:tcPr>
          <w:p w14:paraId="132F4FB9" w14:textId="77777777" w:rsidR="001B45E6" w:rsidRPr="00784A37" w:rsidRDefault="001B45E6" w:rsidP="00566868">
            <w:pPr>
              <w:rPr>
                <w:rFonts w:ascii="Times New Roman" w:hAnsi="Times New Roman"/>
                <w:b/>
                <w:color w:val="000000"/>
                <w:sz w:val="20"/>
                <w:szCs w:val="20"/>
              </w:rPr>
            </w:pPr>
            <w:r w:rsidRPr="00784A37">
              <w:rPr>
                <w:rFonts w:ascii="Times New Roman" w:hAnsi="Times New Roman"/>
                <w:b/>
                <w:color w:val="000000"/>
                <w:sz w:val="20"/>
                <w:szCs w:val="20"/>
              </w:rPr>
              <w:t>Kaina vienam hektarui / tonai, EUR su PVM</w:t>
            </w:r>
          </w:p>
        </w:tc>
      </w:tr>
      <w:tr w:rsidR="0072355A" w:rsidRPr="00784A37" w14:paraId="0E9800DC" w14:textId="77777777" w:rsidTr="00D256EC">
        <w:trPr>
          <w:trHeight w:val="290"/>
        </w:trPr>
        <w:tc>
          <w:tcPr>
            <w:tcW w:w="14772" w:type="dxa"/>
            <w:gridSpan w:val="7"/>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677BAC90" w14:textId="77777777" w:rsidR="0072355A" w:rsidRPr="0072355A" w:rsidRDefault="00BC7FE5" w:rsidP="0072355A">
            <w:pPr>
              <w:autoSpaceDE w:val="0"/>
              <w:autoSpaceDN w:val="0"/>
              <w:adjustRightInd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Beic</w:t>
            </w:r>
            <w:r w:rsidR="0072355A" w:rsidRPr="0072355A">
              <w:rPr>
                <w:rFonts w:ascii="Times New Roman" w:hAnsi="Times New Roman"/>
                <w:b/>
                <w:color w:val="000000"/>
                <w:sz w:val="20"/>
                <w:szCs w:val="20"/>
              </w:rPr>
              <w:t>ai (maksimali norma)</w:t>
            </w:r>
          </w:p>
        </w:tc>
      </w:tr>
      <w:tr w:rsidR="001B45E6" w:rsidRPr="00784A37" w14:paraId="49BC3B5C" w14:textId="77777777" w:rsidTr="00D256EC">
        <w:trPr>
          <w:trHeight w:val="290"/>
        </w:trPr>
        <w:tc>
          <w:tcPr>
            <w:tcW w:w="612" w:type="dxa"/>
            <w:tcBorders>
              <w:top w:val="single" w:sz="6" w:space="0" w:color="auto"/>
              <w:left w:val="single" w:sz="6" w:space="0" w:color="auto"/>
              <w:bottom w:val="single" w:sz="6" w:space="0" w:color="auto"/>
              <w:right w:val="nil"/>
            </w:tcBorders>
            <w:shd w:val="solid" w:color="FFFFFF" w:fill="auto"/>
          </w:tcPr>
          <w:p w14:paraId="7865A4A7" w14:textId="77777777" w:rsidR="001B45E6" w:rsidRPr="00784A37" w:rsidRDefault="001B45E6" w:rsidP="00566868">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w:t>
            </w:r>
          </w:p>
        </w:tc>
        <w:tc>
          <w:tcPr>
            <w:tcW w:w="1119" w:type="dxa"/>
            <w:tcBorders>
              <w:top w:val="single" w:sz="6" w:space="0" w:color="auto"/>
              <w:left w:val="single" w:sz="6" w:space="0" w:color="auto"/>
              <w:bottom w:val="single" w:sz="6" w:space="0" w:color="auto"/>
              <w:right w:val="single" w:sz="6" w:space="0" w:color="auto"/>
            </w:tcBorders>
            <w:shd w:val="solid" w:color="FFFFFF" w:fill="auto"/>
          </w:tcPr>
          <w:p w14:paraId="6E6A855D" w14:textId="77777777"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Ž. kviečiai</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078B33CE" w14:textId="77777777" w:rsidR="001B45E6" w:rsidRPr="00784A37" w:rsidRDefault="001B45E6" w:rsidP="00566868">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30 t sėklų</w:t>
            </w:r>
          </w:p>
        </w:tc>
        <w:tc>
          <w:tcPr>
            <w:tcW w:w="5245" w:type="dxa"/>
            <w:tcBorders>
              <w:top w:val="single" w:sz="6" w:space="0" w:color="auto"/>
              <w:left w:val="single" w:sz="6" w:space="0" w:color="auto"/>
              <w:bottom w:val="single" w:sz="6" w:space="0" w:color="auto"/>
              <w:right w:val="single" w:sz="4" w:space="0" w:color="auto"/>
            </w:tcBorders>
            <w:shd w:val="solid" w:color="FFFFFF" w:fill="auto"/>
          </w:tcPr>
          <w:p w14:paraId="024F126C" w14:textId="77777777"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p>
        </w:tc>
        <w:tc>
          <w:tcPr>
            <w:tcW w:w="2977" w:type="dxa"/>
            <w:tcBorders>
              <w:top w:val="single" w:sz="6" w:space="0" w:color="auto"/>
              <w:left w:val="single" w:sz="4" w:space="0" w:color="auto"/>
              <w:bottom w:val="single" w:sz="6" w:space="0" w:color="auto"/>
              <w:right w:val="single" w:sz="4" w:space="0" w:color="auto"/>
            </w:tcBorders>
            <w:shd w:val="solid" w:color="FFFFFF" w:fill="auto"/>
          </w:tcPr>
          <w:p w14:paraId="2E826FA2" w14:textId="77777777"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Vibrance</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Duo</w:t>
            </w:r>
            <w:proofErr w:type="spellEnd"/>
          </w:p>
        </w:tc>
        <w:tc>
          <w:tcPr>
            <w:tcW w:w="1842" w:type="dxa"/>
            <w:tcBorders>
              <w:top w:val="single" w:sz="6" w:space="0" w:color="auto"/>
              <w:left w:val="single" w:sz="4" w:space="0" w:color="auto"/>
              <w:bottom w:val="single" w:sz="6" w:space="0" w:color="auto"/>
              <w:right w:val="single" w:sz="4" w:space="0" w:color="auto"/>
            </w:tcBorders>
            <w:shd w:val="clear" w:color="auto" w:fill="A6A6A6" w:themeFill="background1" w:themeFillShade="A6"/>
          </w:tcPr>
          <w:p w14:paraId="5D016EBF" w14:textId="6BC3F24E"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4" w:space="0" w:color="auto"/>
              <w:bottom w:val="single" w:sz="6" w:space="0" w:color="auto"/>
              <w:right w:val="single" w:sz="4" w:space="0" w:color="auto"/>
            </w:tcBorders>
            <w:shd w:val="clear" w:color="auto" w:fill="A6A6A6" w:themeFill="background1" w:themeFillShade="A6"/>
          </w:tcPr>
          <w:p w14:paraId="1B027E84" w14:textId="57337D04"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p>
        </w:tc>
      </w:tr>
      <w:tr w:rsidR="001B45E6" w:rsidRPr="00784A37" w14:paraId="4CD5A317" w14:textId="77777777" w:rsidTr="00D256EC">
        <w:trPr>
          <w:trHeight w:val="348"/>
        </w:trPr>
        <w:tc>
          <w:tcPr>
            <w:tcW w:w="612" w:type="dxa"/>
            <w:tcBorders>
              <w:top w:val="single" w:sz="6" w:space="0" w:color="auto"/>
              <w:left w:val="single" w:sz="6" w:space="0" w:color="auto"/>
              <w:bottom w:val="single" w:sz="6" w:space="0" w:color="auto"/>
              <w:right w:val="nil"/>
            </w:tcBorders>
            <w:shd w:val="solid" w:color="FFFFFF" w:fill="auto"/>
          </w:tcPr>
          <w:p w14:paraId="553E151B" w14:textId="77777777" w:rsidR="001B45E6" w:rsidRPr="00784A37" w:rsidRDefault="001B45E6" w:rsidP="00566868">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2.</w:t>
            </w:r>
          </w:p>
        </w:tc>
        <w:tc>
          <w:tcPr>
            <w:tcW w:w="1119" w:type="dxa"/>
            <w:tcBorders>
              <w:top w:val="single" w:sz="6" w:space="0" w:color="auto"/>
              <w:left w:val="single" w:sz="6" w:space="0" w:color="auto"/>
              <w:bottom w:val="single" w:sz="6" w:space="0" w:color="auto"/>
              <w:right w:val="single" w:sz="6" w:space="0" w:color="auto"/>
            </w:tcBorders>
            <w:shd w:val="solid" w:color="FFFFFF" w:fill="auto"/>
          </w:tcPr>
          <w:p w14:paraId="49BCA119" w14:textId="77777777"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Ž. javai</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647D1253" w14:textId="77777777" w:rsidR="001B45E6" w:rsidRPr="00784A37" w:rsidRDefault="001B45E6" w:rsidP="00566868">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2 t sėklų</w:t>
            </w:r>
          </w:p>
        </w:tc>
        <w:tc>
          <w:tcPr>
            <w:tcW w:w="5245" w:type="dxa"/>
            <w:tcBorders>
              <w:top w:val="single" w:sz="6" w:space="0" w:color="auto"/>
              <w:left w:val="single" w:sz="6" w:space="0" w:color="auto"/>
              <w:bottom w:val="single" w:sz="6" w:space="0" w:color="auto"/>
              <w:right w:val="single" w:sz="4" w:space="0" w:color="auto"/>
            </w:tcBorders>
            <w:shd w:val="solid" w:color="FFFFFF" w:fill="auto"/>
          </w:tcPr>
          <w:p w14:paraId="2D34D69E" w14:textId="77777777"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universalus, tinkantis ž. kviečiams, ž. kvietrugiams, ž. miežiams, ž. rugiams</w:t>
            </w:r>
          </w:p>
        </w:tc>
        <w:tc>
          <w:tcPr>
            <w:tcW w:w="2977" w:type="dxa"/>
            <w:tcBorders>
              <w:top w:val="single" w:sz="6" w:space="0" w:color="auto"/>
              <w:left w:val="single" w:sz="4" w:space="0" w:color="auto"/>
              <w:bottom w:val="single" w:sz="6" w:space="0" w:color="auto"/>
              <w:right w:val="single" w:sz="4" w:space="0" w:color="auto"/>
            </w:tcBorders>
            <w:shd w:val="solid" w:color="FFFFFF" w:fill="auto"/>
          </w:tcPr>
          <w:p w14:paraId="5F1A246B" w14:textId="77777777" w:rsidR="001B45E6" w:rsidRDefault="001B45E6" w:rsidP="00566868">
            <w:pPr>
              <w:autoSpaceDE w:val="0"/>
              <w:autoSpaceDN w:val="0"/>
              <w:adjustRightInd w:val="0"/>
              <w:spacing w:after="0" w:line="240" w:lineRule="auto"/>
              <w:rPr>
                <w:rFonts w:ascii="Times New Roman" w:hAnsi="Times New Roman"/>
                <w:color w:val="000000"/>
                <w:sz w:val="20"/>
                <w:szCs w:val="20"/>
              </w:rPr>
            </w:pPr>
          </w:p>
          <w:p w14:paraId="08F3FF7B" w14:textId="77777777"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Diffend</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Extra</w:t>
            </w:r>
            <w:proofErr w:type="spellEnd"/>
          </w:p>
        </w:tc>
        <w:tc>
          <w:tcPr>
            <w:tcW w:w="1842" w:type="dxa"/>
            <w:tcBorders>
              <w:top w:val="single" w:sz="6" w:space="0" w:color="auto"/>
              <w:left w:val="single" w:sz="4" w:space="0" w:color="auto"/>
              <w:bottom w:val="single" w:sz="6" w:space="0" w:color="auto"/>
              <w:right w:val="single" w:sz="4" w:space="0" w:color="auto"/>
            </w:tcBorders>
            <w:shd w:val="clear" w:color="auto" w:fill="A6A6A6" w:themeFill="background1" w:themeFillShade="A6"/>
          </w:tcPr>
          <w:p w14:paraId="007E04FC" w14:textId="5EE5794C"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4" w:space="0" w:color="auto"/>
              <w:bottom w:val="single" w:sz="6" w:space="0" w:color="auto"/>
              <w:right w:val="single" w:sz="4" w:space="0" w:color="auto"/>
            </w:tcBorders>
            <w:shd w:val="clear" w:color="auto" w:fill="A6A6A6" w:themeFill="background1" w:themeFillShade="A6"/>
          </w:tcPr>
          <w:p w14:paraId="61066175" w14:textId="246B415C"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p>
        </w:tc>
      </w:tr>
      <w:tr w:rsidR="0072355A" w:rsidRPr="00784A37" w14:paraId="049B4F81" w14:textId="77777777" w:rsidTr="00D256EC">
        <w:trPr>
          <w:trHeight w:val="348"/>
        </w:trPr>
        <w:tc>
          <w:tcPr>
            <w:tcW w:w="14772" w:type="dxa"/>
            <w:gridSpan w:val="7"/>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3ADE7E2D" w14:textId="77777777" w:rsidR="0072355A" w:rsidRPr="0072355A" w:rsidRDefault="0072355A" w:rsidP="0072355A">
            <w:pPr>
              <w:autoSpaceDE w:val="0"/>
              <w:autoSpaceDN w:val="0"/>
              <w:adjustRightInd w:val="0"/>
              <w:spacing w:after="0" w:line="240" w:lineRule="auto"/>
              <w:jc w:val="center"/>
              <w:rPr>
                <w:rFonts w:ascii="Times New Roman" w:hAnsi="Times New Roman"/>
                <w:b/>
                <w:color w:val="000000"/>
                <w:sz w:val="20"/>
                <w:szCs w:val="20"/>
              </w:rPr>
            </w:pPr>
            <w:r w:rsidRPr="0072355A">
              <w:rPr>
                <w:rFonts w:ascii="Times New Roman" w:hAnsi="Times New Roman"/>
                <w:b/>
                <w:color w:val="000000"/>
                <w:sz w:val="20"/>
                <w:szCs w:val="20"/>
              </w:rPr>
              <w:t>Herbicidai</w:t>
            </w:r>
            <w:r>
              <w:rPr>
                <w:rFonts w:ascii="Times New Roman" w:hAnsi="Times New Roman"/>
                <w:b/>
                <w:color w:val="000000"/>
                <w:sz w:val="20"/>
                <w:szCs w:val="20"/>
              </w:rPr>
              <w:t xml:space="preserve"> </w:t>
            </w:r>
            <w:r w:rsidRPr="0072355A">
              <w:rPr>
                <w:rFonts w:ascii="Times New Roman" w:hAnsi="Times New Roman"/>
                <w:b/>
                <w:color w:val="000000"/>
                <w:sz w:val="20"/>
                <w:szCs w:val="20"/>
              </w:rPr>
              <w:t>(maksimali norma)</w:t>
            </w:r>
          </w:p>
        </w:tc>
      </w:tr>
      <w:tr w:rsidR="001B45E6" w:rsidRPr="00784A37" w14:paraId="7862AD20" w14:textId="77777777" w:rsidTr="00D256EC">
        <w:trPr>
          <w:trHeight w:val="492"/>
        </w:trPr>
        <w:tc>
          <w:tcPr>
            <w:tcW w:w="612" w:type="dxa"/>
            <w:tcBorders>
              <w:top w:val="single" w:sz="6" w:space="0" w:color="auto"/>
              <w:left w:val="single" w:sz="6" w:space="0" w:color="auto"/>
              <w:bottom w:val="nil"/>
              <w:right w:val="single" w:sz="6" w:space="0" w:color="auto"/>
            </w:tcBorders>
            <w:shd w:val="solid" w:color="FFFFFF" w:fill="auto"/>
          </w:tcPr>
          <w:p w14:paraId="5545C275" w14:textId="77777777" w:rsidR="001B45E6" w:rsidRPr="00784A37" w:rsidRDefault="001B45E6" w:rsidP="00566868">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w:t>
            </w:r>
          </w:p>
        </w:tc>
        <w:tc>
          <w:tcPr>
            <w:tcW w:w="1119" w:type="dxa"/>
            <w:tcBorders>
              <w:top w:val="single" w:sz="6" w:space="0" w:color="auto"/>
              <w:left w:val="single" w:sz="6" w:space="0" w:color="auto"/>
              <w:bottom w:val="nil"/>
              <w:right w:val="single" w:sz="6" w:space="0" w:color="auto"/>
            </w:tcBorders>
            <w:shd w:val="solid" w:color="FFFFFF" w:fill="auto"/>
          </w:tcPr>
          <w:p w14:paraId="7041DDFD" w14:textId="77777777"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 xml:space="preserve">Ž. kviečiai, </w:t>
            </w:r>
            <w:proofErr w:type="spellStart"/>
            <w:r w:rsidRPr="00784A37">
              <w:rPr>
                <w:rFonts w:ascii="Times New Roman" w:hAnsi="Times New Roman"/>
                <w:color w:val="000000"/>
                <w:sz w:val="20"/>
                <w:szCs w:val="20"/>
              </w:rPr>
              <w:t>ž.kvietrugiai</w:t>
            </w:r>
            <w:proofErr w:type="spellEnd"/>
            <w:r w:rsidRPr="00784A37">
              <w:rPr>
                <w:rFonts w:ascii="Times New Roman" w:hAnsi="Times New Roman"/>
                <w:color w:val="000000"/>
                <w:sz w:val="20"/>
                <w:szCs w:val="20"/>
              </w:rPr>
              <w:t>,        ž. miežiai</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29EE2ACC" w14:textId="77777777" w:rsidR="001B45E6" w:rsidRPr="00784A37" w:rsidRDefault="001B45E6" w:rsidP="00566868">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50 ha</w:t>
            </w:r>
          </w:p>
        </w:tc>
        <w:tc>
          <w:tcPr>
            <w:tcW w:w="5245" w:type="dxa"/>
            <w:tcBorders>
              <w:top w:val="single" w:sz="6" w:space="0" w:color="auto"/>
              <w:left w:val="single" w:sz="6" w:space="0" w:color="auto"/>
              <w:bottom w:val="single" w:sz="6" w:space="0" w:color="auto"/>
              <w:right w:val="single" w:sz="4" w:space="0" w:color="auto"/>
            </w:tcBorders>
            <w:shd w:val="solid" w:color="FFFFFF" w:fill="auto"/>
          </w:tcPr>
          <w:p w14:paraId="30EC9F90" w14:textId="77777777" w:rsidR="001B45E6" w:rsidRPr="00784A37" w:rsidRDefault="001B45E6" w:rsidP="00AD7A38">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 xml:space="preserve">dviskiltėms piktžolėms ir </w:t>
            </w:r>
            <w:proofErr w:type="spellStart"/>
            <w:r w:rsidRPr="00784A37">
              <w:rPr>
                <w:rFonts w:ascii="Times New Roman" w:hAnsi="Times New Roman"/>
                <w:color w:val="000000"/>
                <w:sz w:val="20"/>
                <w:szCs w:val="20"/>
              </w:rPr>
              <w:t>smilguolei</w:t>
            </w:r>
            <w:proofErr w:type="spellEnd"/>
            <w:r w:rsidRPr="00784A37">
              <w:rPr>
                <w:rFonts w:ascii="Times New Roman" w:hAnsi="Times New Roman"/>
                <w:color w:val="000000"/>
                <w:sz w:val="20"/>
                <w:szCs w:val="20"/>
              </w:rPr>
              <w:t xml:space="preserve"> naikinti</w:t>
            </w:r>
          </w:p>
        </w:tc>
        <w:tc>
          <w:tcPr>
            <w:tcW w:w="2977" w:type="dxa"/>
            <w:tcBorders>
              <w:top w:val="single" w:sz="6" w:space="0" w:color="auto"/>
              <w:left w:val="single" w:sz="4" w:space="0" w:color="auto"/>
              <w:bottom w:val="single" w:sz="6" w:space="0" w:color="auto"/>
              <w:right w:val="single" w:sz="4" w:space="0" w:color="auto"/>
            </w:tcBorders>
            <w:shd w:val="solid" w:color="FFFFFF" w:fill="auto"/>
          </w:tcPr>
          <w:p w14:paraId="00B22DC9" w14:textId="77777777" w:rsidR="001B45E6" w:rsidRDefault="001B45E6" w:rsidP="00566868">
            <w:pPr>
              <w:autoSpaceDE w:val="0"/>
              <w:autoSpaceDN w:val="0"/>
              <w:adjustRightInd w:val="0"/>
              <w:spacing w:after="0" w:line="240" w:lineRule="auto"/>
              <w:rPr>
                <w:rFonts w:ascii="Times New Roman" w:hAnsi="Times New Roman"/>
                <w:color w:val="000000"/>
                <w:sz w:val="20"/>
                <w:szCs w:val="20"/>
              </w:rPr>
            </w:pPr>
          </w:p>
          <w:p w14:paraId="4E931CA9" w14:textId="77777777"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Legacy</w:t>
            </w:r>
            <w:proofErr w:type="spellEnd"/>
            <w:r>
              <w:rPr>
                <w:rFonts w:ascii="Times New Roman" w:hAnsi="Times New Roman"/>
                <w:color w:val="000000"/>
                <w:sz w:val="20"/>
                <w:szCs w:val="20"/>
              </w:rPr>
              <w:t xml:space="preserve"> Pro</w:t>
            </w:r>
          </w:p>
        </w:tc>
        <w:tc>
          <w:tcPr>
            <w:tcW w:w="1842" w:type="dxa"/>
            <w:tcBorders>
              <w:top w:val="single" w:sz="6" w:space="0" w:color="auto"/>
              <w:left w:val="single" w:sz="4" w:space="0" w:color="auto"/>
              <w:bottom w:val="single" w:sz="6" w:space="0" w:color="auto"/>
              <w:right w:val="single" w:sz="4" w:space="0" w:color="auto"/>
            </w:tcBorders>
            <w:shd w:val="clear" w:color="auto" w:fill="A6A6A6" w:themeFill="background1" w:themeFillShade="A6"/>
          </w:tcPr>
          <w:p w14:paraId="52C99BB3" w14:textId="41B73DB7"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4" w:space="0" w:color="auto"/>
              <w:bottom w:val="single" w:sz="6" w:space="0" w:color="auto"/>
              <w:right w:val="single" w:sz="4" w:space="0" w:color="auto"/>
            </w:tcBorders>
            <w:shd w:val="clear" w:color="auto" w:fill="A6A6A6" w:themeFill="background1" w:themeFillShade="A6"/>
          </w:tcPr>
          <w:p w14:paraId="5C09A097" w14:textId="2DC76069"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p>
        </w:tc>
      </w:tr>
      <w:tr w:rsidR="001B45E6" w:rsidRPr="00784A37" w14:paraId="5E21538A" w14:textId="77777777" w:rsidTr="00D256EC">
        <w:trPr>
          <w:trHeight w:val="290"/>
        </w:trPr>
        <w:tc>
          <w:tcPr>
            <w:tcW w:w="612" w:type="dxa"/>
            <w:tcBorders>
              <w:top w:val="nil"/>
              <w:left w:val="single" w:sz="6" w:space="0" w:color="auto"/>
              <w:bottom w:val="single" w:sz="6" w:space="0" w:color="auto"/>
              <w:right w:val="single" w:sz="6" w:space="0" w:color="auto"/>
            </w:tcBorders>
            <w:shd w:val="solid" w:color="FFFFFF" w:fill="auto"/>
          </w:tcPr>
          <w:p w14:paraId="7C989085" w14:textId="77777777" w:rsidR="001B45E6" w:rsidRPr="00784A37" w:rsidRDefault="001B45E6" w:rsidP="00566868">
            <w:pPr>
              <w:autoSpaceDE w:val="0"/>
              <w:autoSpaceDN w:val="0"/>
              <w:adjustRightInd w:val="0"/>
              <w:spacing w:after="0" w:line="240" w:lineRule="auto"/>
              <w:jc w:val="center"/>
              <w:rPr>
                <w:rFonts w:ascii="Times New Roman" w:hAnsi="Times New Roman"/>
                <w:color w:val="000000"/>
                <w:sz w:val="20"/>
                <w:szCs w:val="20"/>
              </w:rPr>
            </w:pPr>
          </w:p>
        </w:tc>
        <w:tc>
          <w:tcPr>
            <w:tcW w:w="1119" w:type="dxa"/>
            <w:tcBorders>
              <w:top w:val="nil"/>
              <w:left w:val="single" w:sz="6" w:space="0" w:color="auto"/>
              <w:bottom w:val="single" w:sz="6" w:space="0" w:color="auto"/>
              <w:right w:val="single" w:sz="6" w:space="0" w:color="auto"/>
            </w:tcBorders>
            <w:shd w:val="solid" w:color="FFFFFF" w:fill="auto"/>
          </w:tcPr>
          <w:p w14:paraId="03ED2DBD" w14:textId="77777777"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3D006308" w14:textId="77777777" w:rsidR="001B45E6" w:rsidRPr="00784A37" w:rsidRDefault="001B45E6" w:rsidP="00566868">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40 ha</w:t>
            </w:r>
          </w:p>
        </w:tc>
        <w:tc>
          <w:tcPr>
            <w:tcW w:w="5245" w:type="dxa"/>
            <w:tcBorders>
              <w:top w:val="single" w:sz="6" w:space="0" w:color="auto"/>
              <w:left w:val="single" w:sz="6" w:space="0" w:color="auto"/>
              <w:bottom w:val="single" w:sz="6" w:space="0" w:color="auto"/>
              <w:right w:val="single" w:sz="4" w:space="0" w:color="auto"/>
            </w:tcBorders>
            <w:shd w:val="solid" w:color="FFFFFF" w:fill="auto"/>
          </w:tcPr>
          <w:p w14:paraId="52E40CA9" w14:textId="77777777"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rapsų pabiroms naikinti</w:t>
            </w:r>
          </w:p>
        </w:tc>
        <w:tc>
          <w:tcPr>
            <w:tcW w:w="2977" w:type="dxa"/>
            <w:tcBorders>
              <w:top w:val="single" w:sz="6" w:space="0" w:color="auto"/>
              <w:left w:val="single" w:sz="4" w:space="0" w:color="auto"/>
              <w:bottom w:val="single" w:sz="6" w:space="0" w:color="auto"/>
              <w:right w:val="single" w:sz="4" w:space="0" w:color="auto"/>
            </w:tcBorders>
            <w:shd w:val="solid" w:color="FFFFFF" w:fill="auto"/>
          </w:tcPr>
          <w:p w14:paraId="11C698AC" w14:textId="77777777" w:rsidR="001B45E6" w:rsidRPr="00784A37" w:rsidRDefault="001B45E6" w:rsidP="00EA30AD">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Stakato</w:t>
            </w:r>
            <w:proofErr w:type="spellEnd"/>
          </w:p>
        </w:tc>
        <w:tc>
          <w:tcPr>
            <w:tcW w:w="1842" w:type="dxa"/>
            <w:tcBorders>
              <w:top w:val="single" w:sz="6" w:space="0" w:color="auto"/>
              <w:left w:val="single" w:sz="4" w:space="0" w:color="auto"/>
              <w:bottom w:val="single" w:sz="6" w:space="0" w:color="auto"/>
              <w:right w:val="single" w:sz="4" w:space="0" w:color="auto"/>
            </w:tcBorders>
            <w:shd w:val="clear" w:color="auto" w:fill="A6A6A6" w:themeFill="background1" w:themeFillShade="A6"/>
          </w:tcPr>
          <w:p w14:paraId="0ADBB9D5" w14:textId="54CA6832" w:rsidR="001B45E6" w:rsidRPr="00784A37" w:rsidRDefault="001B45E6" w:rsidP="00EA30AD">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4" w:space="0" w:color="auto"/>
              <w:bottom w:val="single" w:sz="6" w:space="0" w:color="auto"/>
              <w:right w:val="single" w:sz="4" w:space="0" w:color="auto"/>
            </w:tcBorders>
            <w:shd w:val="clear" w:color="auto" w:fill="A6A6A6" w:themeFill="background1" w:themeFillShade="A6"/>
          </w:tcPr>
          <w:p w14:paraId="2A74CE76" w14:textId="740C2E03" w:rsidR="001B45E6" w:rsidRPr="00784A37" w:rsidRDefault="001B45E6" w:rsidP="00EA30AD">
            <w:pPr>
              <w:autoSpaceDE w:val="0"/>
              <w:autoSpaceDN w:val="0"/>
              <w:adjustRightInd w:val="0"/>
              <w:spacing w:after="0" w:line="240" w:lineRule="auto"/>
              <w:rPr>
                <w:rFonts w:ascii="Times New Roman" w:hAnsi="Times New Roman"/>
                <w:color w:val="000000"/>
                <w:sz w:val="20"/>
                <w:szCs w:val="20"/>
              </w:rPr>
            </w:pPr>
          </w:p>
        </w:tc>
      </w:tr>
      <w:tr w:rsidR="001B45E6" w:rsidRPr="00784A37" w14:paraId="569B3E91" w14:textId="77777777" w:rsidTr="00D256EC">
        <w:trPr>
          <w:trHeight w:val="290"/>
        </w:trPr>
        <w:tc>
          <w:tcPr>
            <w:tcW w:w="612" w:type="dxa"/>
            <w:tcBorders>
              <w:top w:val="single" w:sz="6" w:space="0" w:color="auto"/>
              <w:left w:val="single" w:sz="6" w:space="0" w:color="auto"/>
              <w:bottom w:val="nil"/>
              <w:right w:val="single" w:sz="6" w:space="0" w:color="auto"/>
            </w:tcBorders>
            <w:shd w:val="solid" w:color="FFFFFF" w:fill="auto"/>
          </w:tcPr>
          <w:p w14:paraId="3F8ECAB2" w14:textId="77777777" w:rsidR="001B45E6" w:rsidRPr="00784A37" w:rsidRDefault="001B45E6" w:rsidP="00566868">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2.</w:t>
            </w:r>
          </w:p>
        </w:tc>
        <w:tc>
          <w:tcPr>
            <w:tcW w:w="1119" w:type="dxa"/>
            <w:tcBorders>
              <w:top w:val="single" w:sz="6" w:space="0" w:color="auto"/>
              <w:left w:val="single" w:sz="6" w:space="0" w:color="auto"/>
              <w:bottom w:val="nil"/>
              <w:right w:val="single" w:sz="6" w:space="0" w:color="auto"/>
            </w:tcBorders>
            <w:shd w:val="solid" w:color="FFFFFF" w:fill="auto"/>
          </w:tcPr>
          <w:p w14:paraId="6402E847" w14:textId="77777777"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Ž. rapsai</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5E95CEEC" w14:textId="77777777" w:rsidR="001B45E6" w:rsidRPr="00784A37" w:rsidRDefault="001B45E6" w:rsidP="00566868">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15 ha</w:t>
            </w:r>
          </w:p>
        </w:tc>
        <w:tc>
          <w:tcPr>
            <w:tcW w:w="5245" w:type="dxa"/>
            <w:tcBorders>
              <w:top w:val="single" w:sz="6" w:space="0" w:color="auto"/>
              <w:left w:val="single" w:sz="6" w:space="0" w:color="auto"/>
              <w:bottom w:val="single" w:sz="6" w:space="0" w:color="auto"/>
              <w:right w:val="single" w:sz="4" w:space="0" w:color="auto"/>
            </w:tcBorders>
            <w:shd w:val="solid" w:color="FFFFFF" w:fill="auto"/>
          </w:tcPr>
          <w:p w14:paraId="3430197D" w14:textId="77777777"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 xml:space="preserve"> dviskiltėms vienmetėms piktžolėms (garstukas, dirvinė čiužutė) naikinti </w:t>
            </w:r>
          </w:p>
        </w:tc>
        <w:tc>
          <w:tcPr>
            <w:tcW w:w="2977" w:type="dxa"/>
            <w:tcBorders>
              <w:top w:val="single" w:sz="6" w:space="0" w:color="auto"/>
              <w:left w:val="single" w:sz="4" w:space="0" w:color="auto"/>
              <w:bottom w:val="single" w:sz="6" w:space="0" w:color="auto"/>
              <w:right w:val="single" w:sz="4" w:space="0" w:color="auto"/>
            </w:tcBorders>
            <w:shd w:val="solid" w:color="FFFFFF" w:fill="auto"/>
          </w:tcPr>
          <w:p w14:paraId="344E9D83" w14:textId="77777777" w:rsidR="001B45E6" w:rsidRDefault="001B45E6" w:rsidP="00566868">
            <w:pPr>
              <w:autoSpaceDE w:val="0"/>
              <w:autoSpaceDN w:val="0"/>
              <w:adjustRightInd w:val="0"/>
              <w:spacing w:after="0" w:line="240" w:lineRule="auto"/>
              <w:rPr>
                <w:rFonts w:ascii="Times New Roman" w:hAnsi="Times New Roman"/>
                <w:color w:val="000000"/>
                <w:sz w:val="20"/>
                <w:szCs w:val="20"/>
              </w:rPr>
            </w:pPr>
          </w:p>
          <w:p w14:paraId="46FD80E8" w14:textId="77777777" w:rsidR="001B45E6" w:rsidRDefault="001B45E6" w:rsidP="00566868">
            <w:pPr>
              <w:autoSpaceDE w:val="0"/>
              <w:autoSpaceDN w:val="0"/>
              <w:adjustRightInd w:val="0"/>
              <w:spacing w:after="0" w:line="240" w:lineRule="auto"/>
              <w:rPr>
                <w:rFonts w:ascii="Times New Roman" w:hAnsi="Times New Roman"/>
                <w:color w:val="000000"/>
                <w:sz w:val="20"/>
                <w:szCs w:val="20"/>
              </w:rPr>
            </w:pPr>
          </w:p>
          <w:p w14:paraId="064727B7" w14:textId="77777777"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Sultan</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super</w:t>
            </w:r>
            <w:proofErr w:type="spellEnd"/>
          </w:p>
        </w:tc>
        <w:tc>
          <w:tcPr>
            <w:tcW w:w="1842" w:type="dxa"/>
            <w:tcBorders>
              <w:top w:val="single" w:sz="6" w:space="0" w:color="auto"/>
              <w:left w:val="single" w:sz="4" w:space="0" w:color="auto"/>
              <w:bottom w:val="single" w:sz="6" w:space="0" w:color="auto"/>
              <w:right w:val="single" w:sz="4" w:space="0" w:color="auto"/>
            </w:tcBorders>
            <w:shd w:val="clear" w:color="auto" w:fill="A6A6A6" w:themeFill="background1" w:themeFillShade="A6"/>
          </w:tcPr>
          <w:p w14:paraId="72CE243B" w14:textId="124E1FDB"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4" w:space="0" w:color="auto"/>
              <w:bottom w:val="single" w:sz="6" w:space="0" w:color="auto"/>
              <w:right w:val="single" w:sz="4" w:space="0" w:color="auto"/>
            </w:tcBorders>
            <w:shd w:val="clear" w:color="auto" w:fill="A6A6A6" w:themeFill="background1" w:themeFillShade="A6"/>
          </w:tcPr>
          <w:p w14:paraId="674ED701" w14:textId="5A28C449"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p>
        </w:tc>
      </w:tr>
      <w:tr w:rsidR="001B45E6" w:rsidRPr="00784A37" w14:paraId="2FE90B5C" w14:textId="77777777" w:rsidTr="00D256EC">
        <w:trPr>
          <w:trHeight w:val="290"/>
        </w:trPr>
        <w:tc>
          <w:tcPr>
            <w:tcW w:w="612" w:type="dxa"/>
            <w:tcBorders>
              <w:top w:val="single" w:sz="6" w:space="0" w:color="auto"/>
              <w:left w:val="single" w:sz="6" w:space="0" w:color="auto"/>
              <w:bottom w:val="single" w:sz="6" w:space="0" w:color="auto"/>
              <w:right w:val="single" w:sz="6" w:space="0" w:color="auto"/>
            </w:tcBorders>
            <w:shd w:val="solid" w:color="FFFFFF" w:fill="auto"/>
          </w:tcPr>
          <w:p w14:paraId="1CBC2E86" w14:textId="77777777" w:rsidR="001B45E6" w:rsidRPr="00784A37" w:rsidRDefault="001B45E6" w:rsidP="00566868">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3.</w:t>
            </w:r>
          </w:p>
        </w:tc>
        <w:tc>
          <w:tcPr>
            <w:tcW w:w="1119" w:type="dxa"/>
            <w:tcBorders>
              <w:top w:val="single" w:sz="6" w:space="0" w:color="auto"/>
              <w:left w:val="single" w:sz="6" w:space="0" w:color="auto"/>
              <w:bottom w:val="single" w:sz="6" w:space="0" w:color="auto"/>
              <w:right w:val="single" w:sz="6" w:space="0" w:color="auto"/>
            </w:tcBorders>
            <w:shd w:val="solid" w:color="FFFFFF" w:fill="auto"/>
          </w:tcPr>
          <w:p w14:paraId="7A518917" w14:textId="77777777"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Ražienos</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25054353" w14:textId="77777777" w:rsidR="001B45E6" w:rsidRPr="00784A37" w:rsidRDefault="001B45E6" w:rsidP="00566868">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150 ha</w:t>
            </w:r>
          </w:p>
        </w:tc>
        <w:tc>
          <w:tcPr>
            <w:tcW w:w="5245" w:type="dxa"/>
            <w:tcBorders>
              <w:top w:val="single" w:sz="6" w:space="0" w:color="auto"/>
              <w:left w:val="single" w:sz="6" w:space="0" w:color="auto"/>
              <w:bottom w:val="single" w:sz="6" w:space="0" w:color="auto"/>
              <w:right w:val="single" w:sz="4" w:space="0" w:color="auto"/>
            </w:tcBorders>
            <w:shd w:val="solid" w:color="FFFFFF" w:fill="auto"/>
          </w:tcPr>
          <w:p w14:paraId="55F48651" w14:textId="77777777"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proofErr w:type="spellStart"/>
            <w:r w:rsidRPr="00784A37">
              <w:rPr>
                <w:rFonts w:ascii="Times New Roman" w:hAnsi="Times New Roman"/>
                <w:color w:val="000000"/>
                <w:sz w:val="20"/>
                <w:szCs w:val="20"/>
              </w:rPr>
              <w:t>vienaskiltėms</w:t>
            </w:r>
            <w:proofErr w:type="spellEnd"/>
            <w:r w:rsidRPr="00784A37">
              <w:rPr>
                <w:rFonts w:ascii="Times New Roman" w:hAnsi="Times New Roman"/>
                <w:color w:val="000000"/>
                <w:sz w:val="20"/>
                <w:szCs w:val="20"/>
              </w:rPr>
              <w:t xml:space="preserve"> ir dviskiltėms piktžolėms naikinti</w:t>
            </w:r>
          </w:p>
        </w:tc>
        <w:tc>
          <w:tcPr>
            <w:tcW w:w="2977" w:type="dxa"/>
            <w:tcBorders>
              <w:top w:val="single" w:sz="6" w:space="0" w:color="auto"/>
              <w:left w:val="single" w:sz="4" w:space="0" w:color="auto"/>
              <w:bottom w:val="single" w:sz="6" w:space="0" w:color="auto"/>
              <w:right w:val="single" w:sz="4" w:space="0" w:color="auto"/>
            </w:tcBorders>
            <w:shd w:val="solid" w:color="FFFFFF" w:fill="auto"/>
          </w:tcPr>
          <w:p w14:paraId="20D1AFFD" w14:textId="77777777" w:rsidR="001B45E6" w:rsidRDefault="001B45E6" w:rsidP="00566868">
            <w:pPr>
              <w:autoSpaceDE w:val="0"/>
              <w:autoSpaceDN w:val="0"/>
              <w:adjustRightInd w:val="0"/>
              <w:spacing w:after="0" w:line="240" w:lineRule="auto"/>
              <w:rPr>
                <w:rFonts w:ascii="Times New Roman" w:hAnsi="Times New Roman"/>
                <w:color w:val="000000"/>
                <w:sz w:val="20"/>
                <w:szCs w:val="20"/>
              </w:rPr>
            </w:pPr>
          </w:p>
          <w:p w14:paraId="2759393B" w14:textId="77777777"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Gallup</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super</w:t>
            </w:r>
            <w:proofErr w:type="spellEnd"/>
          </w:p>
        </w:tc>
        <w:tc>
          <w:tcPr>
            <w:tcW w:w="1842" w:type="dxa"/>
            <w:tcBorders>
              <w:top w:val="single" w:sz="6" w:space="0" w:color="auto"/>
              <w:left w:val="single" w:sz="4" w:space="0" w:color="auto"/>
              <w:bottom w:val="single" w:sz="6" w:space="0" w:color="auto"/>
              <w:right w:val="single" w:sz="4" w:space="0" w:color="auto"/>
            </w:tcBorders>
            <w:shd w:val="clear" w:color="auto" w:fill="A6A6A6" w:themeFill="background1" w:themeFillShade="A6"/>
          </w:tcPr>
          <w:p w14:paraId="70E670B3" w14:textId="68FF1968"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4" w:space="0" w:color="auto"/>
              <w:bottom w:val="single" w:sz="6" w:space="0" w:color="auto"/>
              <w:right w:val="single" w:sz="4" w:space="0" w:color="auto"/>
            </w:tcBorders>
            <w:shd w:val="clear" w:color="auto" w:fill="A6A6A6" w:themeFill="background1" w:themeFillShade="A6"/>
          </w:tcPr>
          <w:p w14:paraId="369FEA37" w14:textId="1D7E9269"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p>
        </w:tc>
      </w:tr>
      <w:tr w:rsidR="001B45E6" w:rsidRPr="00784A37" w14:paraId="468207DC" w14:textId="77777777" w:rsidTr="00D256EC">
        <w:trPr>
          <w:trHeight w:val="290"/>
        </w:trPr>
        <w:tc>
          <w:tcPr>
            <w:tcW w:w="14772" w:type="dxa"/>
            <w:gridSpan w:val="7"/>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1A6597EC" w14:textId="77777777" w:rsidR="001B45E6" w:rsidRPr="00784A37" w:rsidRDefault="001B45E6" w:rsidP="00695519">
            <w:pPr>
              <w:autoSpaceDE w:val="0"/>
              <w:autoSpaceDN w:val="0"/>
              <w:adjustRightInd w:val="0"/>
              <w:spacing w:after="0" w:line="240" w:lineRule="auto"/>
              <w:jc w:val="center"/>
              <w:rPr>
                <w:rFonts w:ascii="Times New Roman" w:hAnsi="Times New Roman"/>
                <w:b/>
                <w:bCs/>
                <w:color w:val="000000"/>
                <w:sz w:val="20"/>
                <w:szCs w:val="20"/>
              </w:rPr>
            </w:pPr>
            <w:r w:rsidRPr="00784A37">
              <w:rPr>
                <w:rFonts w:ascii="Times New Roman" w:hAnsi="Times New Roman"/>
                <w:b/>
                <w:bCs/>
                <w:color w:val="000000"/>
                <w:sz w:val="20"/>
                <w:szCs w:val="20"/>
              </w:rPr>
              <w:t>Augimo reguliatoriai (maksimali norma)</w:t>
            </w:r>
          </w:p>
        </w:tc>
      </w:tr>
      <w:tr w:rsidR="001B45E6" w:rsidRPr="00784A37" w14:paraId="2BBB1DC9" w14:textId="77777777" w:rsidTr="00D256EC">
        <w:trPr>
          <w:trHeight w:val="290"/>
        </w:trPr>
        <w:tc>
          <w:tcPr>
            <w:tcW w:w="612" w:type="dxa"/>
            <w:tcBorders>
              <w:top w:val="single" w:sz="6" w:space="0" w:color="auto"/>
              <w:left w:val="single" w:sz="6" w:space="0" w:color="auto"/>
              <w:bottom w:val="single" w:sz="6" w:space="0" w:color="auto"/>
              <w:right w:val="single" w:sz="6" w:space="0" w:color="auto"/>
            </w:tcBorders>
            <w:shd w:val="solid" w:color="FFFFFF" w:fill="auto"/>
          </w:tcPr>
          <w:p w14:paraId="05745592" w14:textId="77777777" w:rsidR="001B45E6" w:rsidRPr="00784A37" w:rsidRDefault="001B45E6" w:rsidP="00566868">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w:t>
            </w:r>
          </w:p>
        </w:tc>
        <w:tc>
          <w:tcPr>
            <w:tcW w:w="1119" w:type="dxa"/>
            <w:tcBorders>
              <w:top w:val="single" w:sz="6" w:space="0" w:color="auto"/>
              <w:left w:val="single" w:sz="6" w:space="0" w:color="auto"/>
              <w:bottom w:val="single" w:sz="6" w:space="0" w:color="auto"/>
              <w:right w:val="single" w:sz="6" w:space="0" w:color="auto"/>
            </w:tcBorders>
            <w:shd w:val="solid" w:color="FFFFFF" w:fill="auto"/>
          </w:tcPr>
          <w:p w14:paraId="5B0382ED" w14:textId="77777777"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Ž. rapsai</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30C2A37A" w14:textId="77777777" w:rsidR="001B45E6" w:rsidRPr="00784A37" w:rsidRDefault="001B45E6" w:rsidP="00566868">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15 ha</w:t>
            </w:r>
          </w:p>
        </w:tc>
        <w:tc>
          <w:tcPr>
            <w:tcW w:w="5245" w:type="dxa"/>
            <w:tcBorders>
              <w:top w:val="single" w:sz="6" w:space="0" w:color="auto"/>
              <w:left w:val="single" w:sz="6" w:space="0" w:color="auto"/>
              <w:bottom w:val="single" w:sz="6" w:space="0" w:color="auto"/>
              <w:right w:val="single" w:sz="4" w:space="0" w:color="auto"/>
            </w:tcBorders>
            <w:shd w:val="solid" w:color="FFFFFF" w:fill="auto"/>
          </w:tcPr>
          <w:p w14:paraId="36064FF2" w14:textId="77777777"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rudenį (BBCH 13-20)</w:t>
            </w:r>
          </w:p>
        </w:tc>
        <w:tc>
          <w:tcPr>
            <w:tcW w:w="2977" w:type="dxa"/>
            <w:tcBorders>
              <w:top w:val="single" w:sz="6" w:space="0" w:color="auto"/>
              <w:left w:val="single" w:sz="4" w:space="0" w:color="auto"/>
              <w:bottom w:val="single" w:sz="6" w:space="0" w:color="auto"/>
              <w:right w:val="single" w:sz="4" w:space="0" w:color="auto"/>
            </w:tcBorders>
            <w:shd w:val="solid" w:color="FFFFFF" w:fill="auto"/>
          </w:tcPr>
          <w:p w14:paraId="2B35BB7A" w14:textId="77777777"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Caryx</w:t>
            </w:r>
            <w:proofErr w:type="spellEnd"/>
          </w:p>
        </w:tc>
        <w:tc>
          <w:tcPr>
            <w:tcW w:w="1842" w:type="dxa"/>
            <w:tcBorders>
              <w:top w:val="single" w:sz="6" w:space="0" w:color="auto"/>
              <w:left w:val="single" w:sz="4" w:space="0" w:color="auto"/>
              <w:bottom w:val="single" w:sz="6" w:space="0" w:color="auto"/>
              <w:right w:val="single" w:sz="4" w:space="0" w:color="auto"/>
            </w:tcBorders>
            <w:shd w:val="clear" w:color="auto" w:fill="A6A6A6" w:themeFill="background1" w:themeFillShade="A6"/>
          </w:tcPr>
          <w:p w14:paraId="4765F283" w14:textId="1BC381A4"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4" w:space="0" w:color="auto"/>
              <w:bottom w:val="single" w:sz="6" w:space="0" w:color="auto"/>
              <w:right w:val="single" w:sz="4" w:space="0" w:color="auto"/>
            </w:tcBorders>
            <w:shd w:val="clear" w:color="auto" w:fill="A6A6A6" w:themeFill="background1" w:themeFillShade="A6"/>
          </w:tcPr>
          <w:p w14:paraId="2D157876" w14:textId="36512C99"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p>
        </w:tc>
      </w:tr>
      <w:tr w:rsidR="001B45E6" w:rsidRPr="00784A37" w14:paraId="7637BA40" w14:textId="77777777" w:rsidTr="00D256EC">
        <w:trPr>
          <w:trHeight w:val="290"/>
        </w:trPr>
        <w:tc>
          <w:tcPr>
            <w:tcW w:w="14772" w:type="dxa"/>
            <w:gridSpan w:val="7"/>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44727678" w14:textId="77777777" w:rsidR="001B45E6" w:rsidRPr="00784A37" w:rsidRDefault="001B45E6" w:rsidP="00854225">
            <w:pPr>
              <w:autoSpaceDE w:val="0"/>
              <w:autoSpaceDN w:val="0"/>
              <w:adjustRightInd w:val="0"/>
              <w:spacing w:after="0" w:line="240" w:lineRule="auto"/>
              <w:jc w:val="center"/>
              <w:rPr>
                <w:rFonts w:ascii="Times New Roman" w:hAnsi="Times New Roman"/>
                <w:b/>
                <w:bCs/>
                <w:color w:val="000000"/>
                <w:sz w:val="20"/>
                <w:szCs w:val="20"/>
              </w:rPr>
            </w:pPr>
            <w:r w:rsidRPr="00784A37">
              <w:rPr>
                <w:rFonts w:ascii="Times New Roman" w:hAnsi="Times New Roman"/>
                <w:b/>
                <w:bCs/>
                <w:color w:val="000000"/>
                <w:sz w:val="20"/>
                <w:szCs w:val="20"/>
              </w:rPr>
              <w:t>Insekticidai (maksimali norma)</w:t>
            </w:r>
          </w:p>
        </w:tc>
      </w:tr>
      <w:tr w:rsidR="001B45E6" w:rsidRPr="00784A37" w14:paraId="40760545" w14:textId="77777777" w:rsidTr="00D256EC">
        <w:trPr>
          <w:trHeight w:val="290"/>
        </w:trPr>
        <w:tc>
          <w:tcPr>
            <w:tcW w:w="612" w:type="dxa"/>
            <w:tcBorders>
              <w:top w:val="single" w:sz="6" w:space="0" w:color="auto"/>
              <w:left w:val="single" w:sz="6" w:space="0" w:color="auto"/>
              <w:bottom w:val="single" w:sz="6" w:space="0" w:color="auto"/>
              <w:right w:val="single" w:sz="6" w:space="0" w:color="auto"/>
            </w:tcBorders>
            <w:shd w:val="solid" w:color="FFFFFF" w:fill="auto"/>
          </w:tcPr>
          <w:p w14:paraId="52F10F3A" w14:textId="77777777" w:rsidR="001B45E6" w:rsidRPr="00784A37" w:rsidRDefault="001B45E6" w:rsidP="00566868">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w:t>
            </w:r>
          </w:p>
        </w:tc>
        <w:tc>
          <w:tcPr>
            <w:tcW w:w="1119" w:type="dxa"/>
            <w:tcBorders>
              <w:top w:val="single" w:sz="6" w:space="0" w:color="auto"/>
              <w:left w:val="single" w:sz="6" w:space="0" w:color="auto"/>
              <w:bottom w:val="single" w:sz="6" w:space="0" w:color="auto"/>
              <w:right w:val="single" w:sz="6" w:space="0" w:color="auto"/>
            </w:tcBorders>
            <w:shd w:val="solid" w:color="FFFFFF" w:fill="auto"/>
          </w:tcPr>
          <w:p w14:paraId="04E20628" w14:textId="77777777"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Ž. rapsai</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6E12D717" w14:textId="77777777" w:rsidR="001B45E6" w:rsidRPr="00784A37" w:rsidRDefault="001B45E6" w:rsidP="00566868">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15 ha</w:t>
            </w:r>
          </w:p>
        </w:tc>
        <w:tc>
          <w:tcPr>
            <w:tcW w:w="5245" w:type="dxa"/>
            <w:tcBorders>
              <w:top w:val="single" w:sz="6" w:space="0" w:color="auto"/>
              <w:left w:val="single" w:sz="6" w:space="0" w:color="auto"/>
              <w:bottom w:val="single" w:sz="6" w:space="0" w:color="auto"/>
              <w:right w:val="single" w:sz="4" w:space="0" w:color="auto"/>
            </w:tcBorders>
            <w:shd w:val="solid" w:color="FFFFFF" w:fill="auto"/>
          </w:tcPr>
          <w:p w14:paraId="63D26DC9" w14:textId="77777777"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pagal poreikį*, kontaktinis</w:t>
            </w:r>
          </w:p>
        </w:tc>
        <w:tc>
          <w:tcPr>
            <w:tcW w:w="2977" w:type="dxa"/>
            <w:tcBorders>
              <w:top w:val="single" w:sz="6" w:space="0" w:color="auto"/>
              <w:left w:val="single" w:sz="4" w:space="0" w:color="auto"/>
              <w:bottom w:val="single" w:sz="6" w:space="0" w:color="auto"/>
              <w:right w:val="single" w:sz="4" w:space="0" w:color="auto"/>
            </w:tcBorders>
            <w:shd w:val="solid" w:color="FFFFFF" w:fill="auto"/>
          </w:tcPr>
          <w:p w14:paraId="1ACAAF88" w14:textId="77777777"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Bulldock</w:t>
            </w:r>
            <w:proofErr w:type="spellEnd"/>
          </w:p>
        </w:tc>
        <w:tc>
          <w:tcPr>
            <w:tcW w:w="1842" w:type="dxa"/>
            <w:tcBorders>
              <w:top w:val="single" w:sz="6" w:space="0" w:color="auto"/>
              <w:left w:val="single" w:sz="4" w:space="0" w:color="auto"/>
              <w:bottom w:val="single" w:sz="6" w:space="0" w:color="auto"/>
              <w:right w:val="single" w:sz="4" w:space="0" w:color="auto"/>
            </w:tcBorders>
            <w:shd w:val="clear" w:color="auto" w:fill="A6A6A6" w:themeFill="background1" w:themeFillShade="A6"/>
          </w:tcPr>
          <w:p w14:paraId="6CBCC361" w14:textId="6328B003"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4" w:space="0" w:color="auto"/>
              <w:bottom w:val="single" w:sz="6" w:space="0" w:color="auto"/>
              <w:right w:val="single" w:sz="4" w:space="0" w:color="auto"/>
            </w:tcBorders>
            <w:shd w:val="clear" w:color="auto" w:fill="A6A6A6" w:themeFill="background1" w:themeFillShade="A6"/>
          </w:tcPr>
          <w:p w14:paraId="20A04B50" w14:textId="2AF55967" w:rsidR="001B45E6" w:rsidRPr="00784A37" w:rsidRDefault="001B45E6" w:rsidP="00566868">
            <w:pPr>
              <w:autoSpaceDE w:val="0"/>
              <w:autoSpaceDN w:val="0"/>
              <w:adjustRightInd w:val="0"/>
              <w:spacing w:after="0" w:line="240" w:lineRule="auto"/>
              <w:rPr>
                <w:rFonts w:ascii="Times New Roman" w:hAnsi="Times New Roman"/>
                <w:color w:val="000000"/>
                <w:sz w:val="20"/>
                <w:szCs w:val="20"/>
              </w:rPr>
            </w:pPr>
          </w:p>
        </w:tc>
      </w:tr>
    </w:tbl>
    <w:p w14:paraId="0AB4ED4E" w14:textId="77777777" w:rsidR="00566868" w:rsidRDefault="00566868" w:rsidP="00B67F2F">
      <w:pPr>
        <w:suppressAutoHyphens/>
        <w:spacing w:after="0" w:line="240" w:lineRule="auto"/>
        <w:jc w:val="both"/>
        <w:rPr>
          <w:rFonts w:ascii="Times New Roman" w:eastAsia="Times New Roman" w:hAnsi="Times New Roman"/>
          <w:b/>
          <w:sz w:val="24"/>
          <w:szCs w:val="20"/>
          <w:lang w:eastAsia="en-US"/>
        </w:rPr>
      </w:pPr>
    </w:p>
    <w:p w14:paraId="5A007684" w14:textId="77777777" w:rsidR="00BA2DCA" w:rsidRPr="006A4BBC" w:rsidRDefault="00902BB5" w:rsidP="006A4BBC">
      <w:pPr>
        <w:spacing w:after="0" w:line="240" w:lineRule="auto"/>
        <w:jc w:val="center"/>
        <w:rPr>
          <w:rFonts w:ascii="Times New Roman" w:hAnsi="Times New Roman"/>
          <w:b/>
          <w:bCs/>
          <w:color w:val="000000"/>
          <w:sz w:val="24"/>
          <w:szCs w:val="28"/>
        </w:rPr>
      </w:pPr>
      <w:r w:rsidRPr="00447676">
        <w:rPr>
          <w:rFonts w:ascii="Times New Roman" w:hAnsi="Times New Roman"/>
          <w:b/>
          <w:bCs/>
          <w:color w:val="000000"/>
          <w:sz w:val="24"/>
          <w:szCs w:val="28"/>
        </w:rPr>
        <w:t>KAIŠIADORIŲ AUGALŲ VEISLIŲ TYRIMO SKYRIAUS AUGALŲ APSAUGOS PRODUKTŲ POREIKIS 20</w:t>
      </w:r>
      <w:r w:rsidR="00EE29A9">
        <w:rPr>
          <w:rFonts w:ascii="Times New Roman" w:hAnsi="Times New Roman"/>
          <w:b/>
          <w:bCs/>
          <w:color w:val="000000"/>
          <w:sz w:val="24"/>
          <w:szCs w:val="28"/>
        </w:rPr>
        <w:t>21</w:t>
      </w:r>
      <w:r w:rsidRPr="00447676">
        <w:rPr>
          <w:rFonts w:ascii="Times New Roman" w:hAnsi="Times New Roman"/>
          <w:b/>
          <w:bCs/>
          <w:color w:val="000000"/>
          <w:sz w:val="24"/>
          <w:szCs w:val="28"/>
        </w:rPr>
        <w:t xml:space="preserve"> M. II KETVIRTĮ</w:t>
      </w:r>
    </w:p>
    <w:tbl>
      <w:tblPr>
        <w:tblW w:w="14772" w:type="dxa"/>
        <w:tblLayout w:type="fixed"/>
        <w:tblCellMar>
          <w:left w:w="30" w:type="dxa"/>
          <w:right w:w="30" w:type="dxa"/>
        </w:tblCellMar>
        <w:tblLook w:val="0000" w:firstRow="0" w:lastRow="0" w:firstColumn="0" w:lastColumn="0" w:noHBand="0" w:noVBand="0"/>
      </w:tblPr>
      <w:tblGrid>
        <w:gridCol w:w="892"/>
        <w:gridCol w:w="1637"/>
        <w:gridCol w:w="1245"/>
        <w:gridCol w:w="4478"/>
        <w:gridCol w:w="2977"/>
        <w:gridCol w:w="1842"/>
        <w:gridCol w:w="1701"/>
      </w:tblGrid>
      <w:tr w:rsidR="001B45E6" w:rsidRPr="00784A37" w14:paraId="07803C18" w14:textId="77777777" w:rsidTr="00D256EC">
        <w:trPr>
          <w:trHeight w:val="581"/>
        </w:trPr>
        <w:tc>
          <w:tcPr>
            <w:tcW w:w="892" w:type="dxa"/>
            <w:tcBorders>
              <w:top w:val="single" w:sz="6" w:space="0" w:color="auto"/>
              <w:left w:val="single" w:sz="6" w:space="0" w:color="auto"/>
              <w:bottom w:val="nil"/>
              <w:right w:val="single" w:sz="6" w:space="0" w:color="auto"/>
            </w:tcBorders>
          </w:tcPr>
          <w:p w14:paraId="5ECF9419" w14:textId="77777777" w:rsidR="001B45E6" w:rsidRPr="00E11C22" w:rsidRDefault="001B45E6" w:rsidP="00E11C22">
            <w:pPr>
              <w:pStyle w:val="NoSpacing"/>
              <w:rPr>
                <w:b/>
                <w:sz w:val="20"/>
                <w:szCs w:val="20"/>
              </w:rPr>
            </w:pPr>
            <w:r w:rsidRPr="00E11C22">
              <w:rPr>
                <w:b/>
                <w:sz w:val="20"/>
                <w:szCs w:val="20"/>
              </w:rPr>
              <w:lastRenderedPageBreak/>
              <w:t>Eil. Nr.</w:t>
            </w:r>
          </w:p>
        </w:tc>
        <w:tc>
          <w:tcPr>
            <w:tcW w:w="1637" w:type="dxa"/>
            <w:tcBorders>
              <w:top w:val="single" w:sz="6" w:space="0" w:color="auto"/>
              <w:left w:val="single" w:sz="6" w:space="0" w:color="auto"/>
              <w:bottom w:val="nil"/>
              <w:right w:val="single" w:sz="6" w:space="0" w:color="auto"/>
            </w:tcBorders>
          </w:tcPr>
          <w:p w14:paraId="5C715D5F" w14:textId="77777777" w:rsidR="001B45E6" w:rsidRPr="00E11C22" w:rsidRDefault="001B45E6" w:rsidP="00E11C22">
            <w:pPr>
              <w:pStyle w:val="NoSpacing"/>
              <w:rPr>
                <w:b/>
                <w:sz w:val="20"/>
                <w:szCs w:val="20"/>
              </w:rPr>
            </w:pPr>
            <w:r w:rsidRPr="00E11C22">
              <w:rPr>
                <w:b/>
                <w:sz w:val="20"/>
                <w:szCs w:val="20"/>
              </w:rPr>
              <w:t>Augalų rūšis</w:t>
            </w:r>
          </w:p>
        </w:tc>
        <w:tc>
          <w:tcPr>
            <w:tcW w:w="1245" w:type="dxa"/>
            <w:tcBorders>
              <w:top w:val="single" w:sz="6" w:space="0" w:color="auto"/>
              <w:left w:val="single" w:sz="6" w:space="0" w:color="auto"/>
              <w:bottom w:val="nil"/>
              <w:right w:val="single" w:sz="6" w:space="0" w:color="auto"/>
            </w:tcBorders>
          </w:tcPr>
          <w:p w14:paraId="0417DAA2" w14:textId="77777777" w:rsidR="001B45E6" w:rsidRPr="00E11C22" w:rsidRDefault="001B45E6" w:rsidP="00E11C22">
            <w:pPr>
              <w:pStyle w:val="NoSpacing"/>
              <w:rPr>
                <w:b/>
                <w:sz w:val="20"/>
                <w:szCs w:val="20"/>
              </w:rPr>
            </w:pPr>
            <w:r w:rsidRPr="00E11C22">
              <w:rPr>
                <w:b/>
                <w:sz w:val="20"/>
                <w:szCs w:val="20"/>
              </w:rPr>
              <w:t xml:space="preserve"> Plotas, ha</w:t>
            </w:r>
          </w:p>
        </w:tc>
        <w:tc>
          <w:tcPr>
            <w:tcW w:w="4478" w:type="dxa"/>
            <w:tcBorders>
              <w:top w:val="single" w:sz="6" w:space="0" w:color="auto"/>
              <w:left w:val="single" w:sz="6" w:space="0" w:color="auto"/>
              <w:bottom w:val="single" w:sz="6" w:space="0" w:color="auto"/>
              <w:right w:val="single" w:sz="6" w:space="0" w:color="auto"/>
            </w:tcBorders>
          </w:tcPr>
          <w:p w14:paraId="222B3984" w14:textId="77777777" w:rsidR="001B45E6" w:rsidRPr="00E11C22" w:rsidRDefault="001B45E6" w:rsidP="00E11C22">
            <w:pPr>
              <w:pStyle w:val="NoSpacing"/>
              <w:rPr>
                <w:b/>
                <w:sz w:val="20"/>
                <w:szCs w:val="20"/>
              </w:rPr>
            </w:pPr>
            <w:r w:rsidRPr="00E11C22">
              <w:rPr>
                <w:b/>
                <w:sz w:val="20"/>
                <w:szCs w:val="20"/>
              </w:rPr>
              <w:t>Augalų apsaugos produktai</w:t>
            </w:r>
          </w:p>
        </w:tc>
        <w:tc>
          <w:tcPr>
            <w:tcW w:w="2977" w:type="dxa"/>
            <w:tcBorders>
              <w:top w:val="single" w:sz="6" w:space="0" w:color="auto"/>
              <w:left w:val="single" w:sz="6" w:space="0" w:color="auto"/>
              <w:bottom w:val="single" w:sz="6" w:space="0" w:color="auto"/>
              <w:right w:val="single" w:sz="6" w:space="0" w:color="auto"/>
            </w:tcBorders>
          </w:tcPr>
          <w:p w14:paraId="6F4A4D6C" w14:textId="77777777" w:rsidR="001B45E6" w:rsidRPr="00E11C22" w:rsidRDefault="001B45E6" w:rsidP="00E11C22">
            <w:pPr>
              <w:pStyle w:val="NoSpacing"/>
              <w:rPr>
                <w:b/>
                <w:sz w:val="20"/>
                <w:szCs w:val="20"/>
              </w:rPr>
            </w:pPr>
            <w:r w:rsidRPr="00E11C22">
              <w:rPr>
                <w:b/>
                <w:sz w:val="20"/>
                <w:szCs w:val="20"/>
              </w:rPr>
              <w:t>Siūlomos prekės pavadinimas</w:t>
            </w:r>
          </w:p>
        </w:tc>
        <w:tc>
          <w:tcPr>
            <w:tcW w:w="184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10892B96" w14:textId="77777777" w:rsidR="001B45E6" w:rsidRPr="00E11C22" w:rsidRDefault="001B45E6" w:rsidP="00E11C22">
            <w:pPr>
              <w:pStyle w:val="NoSpacing"/>
              <w:rPr>
                <w:b/>
                <w:sz w:val="20"/>
                <w:szCs w:val="20"/>
              </w:rPr>
            </w:pPr>
            <w:r w:rsidRPr="00E11C22">
              <w:rPr>
                <w:b/>
                <w:sz w:val="20"/>
                <w:szCs w:val="20"/>
              </w:rPr>
              <w:t>Prekės vieneto kaina EUR su PVM</w:t>
            </w:r>
          </w:p>
        </w:tc>
        <w:tc>
          <w:tcPr>
            <w:tcW w:w="170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7959DD00" w14:textId="77777777" w:rsidR="001B45E6" w:rsidRPr="00E11C22" w:rsidRDefault="001B45E6" w:rsidP="00E11C22">
            <w:pPr>
              <w:pStyle w:val="NoSpacing"/>
              <w:rPr>
                <w:b/>
                <w:sz w:val="20"/>
                <w:szCs w:val="20"/>
              </w:rPr>
            </w:pPr>
            <w:r w:rsidRPr="00E11C22">
              <w:rPr>
                <w:b/>
                <w:sz w:val="20"/>
                <w:szCs w:val="20"/>
              </w:rPr>
              <w:t>Kaina vienam hektarui, EUR su PVM</w:t>
            </w:r>
          </w:p>
        </w:tc>
      </w:tr>
      <w:tr w:rsidR="001B45E6" w:rsidRPr="00784A37" w14:paraId="2F4307D6" w14:textId="77777777" w:rsidTr="00D256EC">
        <w:trPr>
          <w:trHeight w:val="290"/>
        </w:trPr>
        <w:tc>
          <w:tcPr>
            <w:tcW w:w="14772" w:type="dxa"/>
            <w:gridSpan w:val="7"/>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5D8E1831" w14:textId="77777777" w:rsidR="001B45E6" w:rsidRPr="00784A37" w:rsidRDefault="001B45E6" w:rsidP="00E11C22">
            <w:pPr>
              <w:autoSpaceDE w:val="0"/>
              <w:autoSpaceDN w:val="0"/>
              <w:adjustRightInd w:val="0"/>
              <w:spacing w:after="0" w:line="240" w:lineRule="auto"/>
              <w:jc w:val="center"/>
              <w:rPr>
                <w:rFonts w:ascii="Times New Roman" w:hAnsi="Times New Roman"/>
                <w:b/>
                <w:bCs/>
                <w:color w:val="000000"/>
                <w:sz w:val="20"/>
                <w:szCs w:val="20"/>
              </w:rPr>
            </w:pPr>
            <w:r w:rsidRPr="00784A37">
              <w:rPr>
                <w:rFonts w:ascii="Times New Roman" w:hAnsi="Times New Roman"/>
                <w:b/>
                <w:bCs/>
                <w:color w:val="000000"/>
                <w:sz w:val="20"/>
                <w:szCs w:val="20"/>
              </w:rPr>
              <w:t xml:space="preserve">Herbicidai (maksimali norma) </w:t>
            </w:r>
          </w:p>
        </w:tc>
      </w:tr>
      <w:tr w:rsidR="001B45E6" w:rsidRPr="00784A37" w14:paraId="04B7668E" w14:textId="77777777" w:rsidTr="00D256EC">
        <w:trPr>
          <w:trHeight w:val="319"/>
        </w:trPr>
        <w:tc>
          <w:tcPr>
            <w:tcW w:w="892" w:type="dxa"/>
            <w:tcBorders>
              <w:top w:val="single" w:sz="6" w:space="0" w:color="auto"/>
              <w:left w:val="single" w:sz="6" w:space="0" w:color="auto"/>
              <w:bottom w:val="single" w:sz="6" w:space="0" w:color="auto"/>
              <w:right w:val="single" w:sz="6" w:space="0" w:color="auto"/>
            </w:tcBorders>
            <w:shd w:val="solid" w:color="FFFFFF" w:fill="auto"/>
          </w:tcPr>
          <w:p w14:paraId="39907622" w14:textId="77777777" w:rsidR="001B45E6" w:rsidRPr="00784A37" w:rsidRDefault="001B45E6"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w:t>
            </w:r>
          </w:p>
        </w:tc>
        <w:tc>
          <w:tcPr>
            <w:tcW w:w="1637" w:type="dxa"/>
            <w:tcBorders>
              <w:top w:val="single" w:sz="6" w:space="0" w:color="auto"/>
              <w:left w:val="single" w:sz="6" w:space="0" w:color="auto"/>
              <w:bottom w:val="single" w:sz="6" w:space="0" w:color="auto"/>
              <w:right w:val="single" w:sz="6" w:space="0" w:color="auto"/>
            </w:tcBorders>
            <w:shd w:val="solid" w:color="FFFFFF" w:fill="auto"/>
          </w:tcPr>
          <w:p w14:paraId="7610C493" w14:textId="7777777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r w:rsidRPr="00E11C22">
              <w:rPr>
                <w:rFonts w:ascii="Times New Roman" w:eastAsia="Times New Roman" w:hAnsi="Times New Roman"/>
                <w:color w:val="000000"/>
                <w:sz w:val="20"/>
                <w:szCs w:val="20"/>
                <w:lang w:eastAsia="lt-LT"/>
              </w:rPr>
              <w:t>Ražienos ir pūdymai</w:t>
            </w:r>
          </w:p>
        </w:tc>
        <w:tc>
          <w:tcPr>
            <w:tcW w:w="1245" w:type="dxa"/>
            <w:tcBorders>
              <w:top w:val="single" w:sz="6" w:space="0" w:color="auto"/>
              <w:left w:val="single" w:sz="6" w:space="0" w:color="auto"/>
              <w:bottom w:val="single" w:sz="6" w:space="0" w:color="auto"/>
              <w:right w:val="single" w:sz="6" w:space="0" w:color="auto"/>
            </w:tcBorders>
            <w:shd w:val="solid" w:color="FFFFFF" w:fill="auto"/>
          </w:tcPr>
          <w:p w14:paraId="7C522D84" w14:textId="7777777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5</w:t>
            </w:r>
          </w:p>
        </w:tc>
        <w:tc>
          <w:tcPr>
            <w:tcW w:w="4478" w:type="dxa"/>
            <w:tcBorders>
              <w:top w:val="single" w:sz="6" w:space="0" w:color="auto"/>
              <w:left w:val="single" w:sz="6" w:space="0" w:color="auto"/>
              <w:bottom w:val="single" w:sz="6" w:space="0" w:color="auto"/>
              <w:right w:val="single" w:sz="6" w:space="0" w:color="auto"/>
            </w:tcBorders>
            <w:shd w:val="solid" w:color="FFFFFF" w:fill="auto"/>
          </w:tcPr>
          <w:p w14:paraId="77A9135E" w14:textId="7777777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visoms piktžolėms ir pabiroms naikinti po derliaus nuėmimo</w:t>
            </w:r>
          </w:p>
        </w:tc>
        <w:tc>
          <w:tcPr>
            <w:tcW w:w="2977" w:type="dxa"/>
            <w:tcBorders>
              <w:top w:val="single" w:sz="6" w:space="0" w:color="auto"/>
              <w:left w:val="single" w:sz="6" w:space="0" w:color="auto"/>
              <w:bottom w:val="single" w:sz="6" w:space="0" w:color="auto"/>
              <w:right w:val="single" w:sz="6" w:space="0" w:color="auto"/>
            </w:tcBorders>
            <w:shd w:val="solid" w:color="FFFFFF" w:fill="auto"/>
          </w:tcPr>
          <w:p w14:paraId="2C58E513" w14:textId="7777777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Gallup</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super</w:t>
            </w:r>
            <w:proofErr w:type="spellEnd"/>
          </w:p>
        </w:tc>
        <w:tc>
          <w:tcPr>
            <w:tcW w:w="184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6958E157" w14:textId="7D59991A"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11C9C5D6" w14:textId="70EBB13D"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p>
        </w:tc>
      </w:tr>
      <w:tr w:rsidR="001B45E6" w:rsidRPr="00784A37" w14:paraId="16AAED93" w14:textId="77777777" w:rsidTr="00D256EC">
        <w:trPr>
          <w:trHeight w:val="305"/>
        </w:trPr>
        <w:tc>
          <w:tcPr>
            <w:tcW w:w="892" w:type="dxa"/>
            <w:tcBorders>
              <w:top w:val="nil"/>
              <w:left w:val="single" w:sz="6" w:space="0" w:color="auto"/>
              <w:bottom w:val="nil"/>
              <w:right w:val="single" w:sz="6" w:space="0" w:color="auto"/>
            </w:tcBorders>
            <w:shd w:val="solid" w:color="FFFFFF" w:fill="auto"/>
          </w:tcPr>
          <w:p w14:paraId="0AE617D3" w14:textId="77777777" w:rsidR="001B45E6" w:rsidRPr="00784A37" w:rsidRDefault="001B45E6"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2.</w:t>
            </w:r>
          </w:p>
        </w:tc>
        <w:tc>
          <w:tcPr>
            <w:tcW w:w="1637" w:type="dxa"/>
            <w:tcBorders>
              <w:top w:val="nil"/>
              <w:left w:val="single" w:sz="6" w:space="0" w:color="auto"/>
              <w:bottom w:val="nil"/>
              <w:right w:val="single" w:sz="6" w:space="0" w:color="auto"/>
            </w:tcBorders>
            <w:shd w:val="solid" w:color="FFFFFF" w:fill="auto"/>
          </w:tcPr>
          <w:p w14:paraId="382CC302" w14:textId="7777777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Kopūstai</w:t>
            </w:r>
          </w:p>
        </w:tc>
        <w:tc>
          <w:tcPr>
            <w:tcW w:w="1245" w:type="dxa"/>
            <w:vMerge w:val="restart"/>
            <w:tcBorders>
              <w:top w:val="single" w:sz="6" w:space="0" w:color="auto"/>
              <w:left w:val="single" w:sz="6" w:space="0" w:color="auto"/>
              <w:right w:val="single" w:sz="6" w:space="0" w:color="auto"/>
            </w:tcBorders>
            <w:shd w:val="solid" w:color="FFFFFF" w:fill="auto"/>
          </w:tcPr>
          <w:p w14:paraId="2841F6E6" w14:textId="7777777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1</w:t>
            </w:r>
          </w:p>
        </w:tc>
        <w:tc>
          <w:tcPr>
            <w:tcW w:w="4478" w:type="dxa"/>
            <w:tcBorders>
              <w:top w:val="single" w:sz="6" w:space="0" w:color="auto"/>
              <w:left w:val="single" w:sz="6" w:space="0" w:color="auto"/>
              <w:bottom w:val="single" w:sz="6" w:space="0" w:color="auto"/>
              <w:right w:val="single" w:sz="6" w:space="0" w:color="auto"/>
            </w:tcBorders>
            <w:shd w:val="solid" w:color="FFFFFF" w:fill="auto"/>
          </w:tcPr>
          <w:p w14:paraId="05A9A0DD" w14:textId="77777777" w:rsidR="001B45E6" w:rsidRPr="00784A37" w:rsidRDefault="001B45E6" w:rsidP="00EE29A9">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 xml:space="preserve">1 purškimas prieš </w:t>
            </w:r>
            <w:proofErr w:type="spellStart"/>
            <w:r w:rsidRPr="00784A37">
              <w:rPr>
                <w:rFonts w:ascii="Times New Roman" w:hAnsi="Times New Roman"/>
                <w:color w:val="000000"/>
                <w:sz w:val="20"/>
                <w:szCs w:val="20"/>
              </w:rPr>
              <w:t>kopustų</w:t>
            </w:r>
            <w:proofErr w:type="spellEnd"/>
            <w:r w:rsidRPr="00784A37">
              <w:rPr>
                <w:rFonts w:ascii="Times New Roman" w:hAnsi="Times New Roman"/>
                <w:color w:val="000000"/>
                <w:sz w:val="20"/>
                <w:szCs w:val="20"/>
              </w:rPr>
              <w:t xml:space="preserve"> sodinimą</w:t>
            </w:r>
          </w:p>
        </w:tc>
        <w:tc>
          <w:tcPr>
            <w:tcW w:w="2977" w:type="dxa"/>
            <w:tcBorders>
              <w:top w:val="single" w:sz="6" w:space="0" w:color="auto"/>
              <w:left w:val="single" w:sz="6" w:space="0" w:color="auto"/>
              <w:bottom w:val="single" w:sz="6" w:space="0" w:color="auto"/>
              <w:right w:val="single" w:sz="6" w:space="0" w:color="auto"/>
            </w:tcBorders>
            <w:shd w:val="solid" w:color="FFFFFF" w:fill="auto"/>
          </w:tcPr>
          <w:p w14:paraId="578CE074" w14:textId="7777777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Stomp</w:t>
            </w:r>
            <w:proofErr w:type="spellEnd"/>
          </w:p>
        </w:tc>
        <w:tc>
          <w:tcPr>
            <w:tcW w:w="184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528B9563" w14:textId="1CFB550B"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4FEEC93C" w14:textId="70FA3F6A"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p>
        </w:tc>
      </w:tr>
      <w:tr w:rsidR="001B45E6" w:rsidRPr="00784A37" w14:paraId="5A989BFB" w14:textId="77777777" w:rsidTr="00D256EC">
        <w:trPr>
          <w:trHeight w:val="305"/>
        </w:trPr>
        <w:tc>
          <w:tcPr>
            <w:tcW w:w="892" w:type="dxa"/>
            <w:tcBorders>
              <w:top w:val="nil"/>
              <w:left w:val="single" w:sz="6" w:space="0" w:color="auto"/>
              <w:bottom w:val="nil"/>
              <w:right w:val="single" w:sz="6" w:space="0" w:color="auto"/>
            </w:tcBorders>
            <w:shd w:val="solid" w:color="FFFFFF" w:fill="auto"/>
          </w:tcPr>
          <w:p w14:paraId="3668CDA9" w14:textId="77777777" w:rsidR="001B45E6" w:rsidRPr="00784A37" w:rsidRDefault="001B45E6" w:rsidP="00E11C22">
            <w:pPr>
              <w:autoSpaceDE w:val="0"/>
              <w:autoSpaceDN w:val="0"/>
              <w:adjustRightInd w:val="0"/>
              <w:spacing w:after="0" w:line="240" w:lineRule="auto"/>
              <w:jc w:val="center"/>
              <w:rPr>
                <w:rFonts w:ascii="Times New Roman" w:hAnsi="Times New Roman"/>
                <w:color w:val="000000"/>
                <w:sz w:val="20"/>
                <w:szCs w:val="20"/>
              </w:rPr>
            </w:pPr>
          </w:p>
        </w:tc>
        <w:tc>
          <w:tcPr>
            <w:tcW w:w="1637" w:type="dxa"/>
            <w:tcBorders>
              <w:top w:val="nil"/>
              <w:left w:val="single" w:sz="6" w:space="0" w:color="auto"/>
              <w:bottom w:val="nil"/>
              <w:right w:val="single" w:sz="6" w:space="0" w:color="auto"/>
            </w:tcBorders>
            <w:shd w:val="solid" w:color="FFFFFF" w:fill="auto"/>
          </w:tcPr>
          <w:p w14:paraId="6DA69B24" w14:textId="7777777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p>
        </w:tc>
        <w:tc>
          <w:tcPr>
            <w:tcW w:w="1245" w:type="dxa"/>
            <w:vMerge/>
            <w:tcBorders>
              <w:left w:val="single" w:sz="6" w:space="0" w:color="auto"/>
              <w:bottom w:val="single" w:sz="6" w:space="0" w:color="auto"/>
              <w:right w:val="single" w:sz="6" w:space="0" w:color="auto"/>
            </w:tcBorders>
            <w:shd w:val="solid" w:color="FFFFFF" w:fill="auto"/>
          </w:tcPr>
          <w:p w14:paraId="2B9AB09C" w14:textId="7777777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p>
        </w:tc>
        <w:tc>
          <w:tcPr>
            <w:tcW w:w="4478" w:type="dxa"/>
            <w:tcBorders>
              <w:top w:val="single" w:sz="6" w:space="0" w:color="auto"/>
              <w:left w:val="single" w:sz="6" w:space="0" w:color="auto"/>
              <w:bottom w:val="single" w:sz="6" w:space="0" w:color="auto"/>
              <w:right w:val="single" w:sz="6" w:space="0" w:color="auto"/>
            </w:tcBorders>
            <w:shd w:val="solid" w:color="FFFFFF" w:fill="auto"/>
          </w:tcPr>
          <w:p w14:paraId="68762650" w14:textId="77777777" w:rsidR="001B45E6" w:rsidRPr="00BA2A87" w:rsidRDefault="001B45E6" w:rsidP="00E11C22">
            <w:pPr>
              <w:autoSpaceDE w:val="0"/>
              <w:autoSpaceDN w:val="0"/>
              <w:adjustRightInd w:val="0"/>
              <w:spacing w:after="0" w:line="240" w:lineRule="auto"/>
              <w:rPr>
                <w:rFonts w:ascii="Times New Roman" w:hAnsi="Times New Roman"/>
                <w:color w:val="000000"/>
                <w:sz w:val="20"/>
                <w:szCs w:val="20"/>
              </w:rPr>
            </w:pPr>
            <w:r w:rsidRPr="00BA2A87">
              <w:rPr>
                <w:rFonts w:ascii="Times New Roman" w:hAnsi="Times New Roman"/>
                <w:color w:val="000000"/>
                <w:sz w:val="20"/>
                <w:szCs w:val="20"/>
              </w:rPr>
              <w:t>1 purškimas augalų vegetacijos metu</w:t>
            </w:r>
          </w:p>
        </w:tc>
        <w:tc>
          <w:tcPr>
            <w:tcW w:w="2977" w:type="dxa"/>
            <w:tcBorders>
              <w:top w:val="single" w:sz="6" w:space="0" w:color="auto"/>
              <w:left w:val="single" w:sz="6" w:space="0" w:color="auto"/>
              <w:bottom w:val="single" w:sz="6" w:space="0" w:color="auto"/>
              <w:right w:val="single" w:sz="6" w:space="0" w:color="auto"/>
            </w:tcBorders>
            <w:shd w:val="solid" w:color="FFFFFF" w:fill="auto"/>
          </w:tcPr>
          <w:p w14:paraId="17A8BC82" w14:textId="77777777" w:rsidR="001B45E6" w:rsidRPr="00BA2A87" w:rsidRDefault="001B45E6" w:rsidP="00E11C22">
            <w:pPr>
              <w:autoSpaceDE w:val="0"/>
              <w:autoSpaceDN w:val="0"/>
              <w:adjustRightInd w:val="0"/>
              <w:spacing w:after="0" w:line="240" w:lineRule="auto"/>
              <w:rPr>
                <w:rFonts w:ascii="Times New Roman" w:hAnsi="Times New Roman"/>
                <w:color w:val="000000"/>
                <w:sz w:val="20"/>
                <w:szCs w:val="20"/>
              </w:rPr>
            </w:pPr>
            <w:proofErr w:type="spellStart"/>
            <w:r w:rsidRPr="00BA2A87">
              <w:rPr>
                <w:rFonts w:ascii="Times New Roman" w:hAnsi="Times New Roman"/>
                <w:color w:val="000000"/>
                <w:sz w:val="20"/>
                <w:szCs w:val="20"/>
              </w:rPr>
              <w:t>Lentagran</w:t>
            </w:r>
            <w:proofErr w:type="spellEnd"/>
          </w:p>
        </w:tc>
        <w:tc>
          <w:tcPr>
            <w:tcW w:w="184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3F547ADA" w14:textId="4B5FBD18" w:rsidR="001B45E6" w:rsidRPr="00BA2A87" w:rsidRDefault="001B45E6" w:rsidP="00E11C22">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26F9DCCE" w14:textId="32E617AA" w:rsidR="001B45E6" w:rsidRPr="00BA2A87" w:rsidRDefault="001B45E6" w:rsidP="00E11C22">
            <w:pPr>
              <w:autoSpaceDE w:val="0"/>
              <w:autoSpaceDN w:val="0"/>
              <w:adjustRightInd w:val="0"/>
              <w:spacing w:after="0" w:line="240" w:lineRule="auto"/>
              <w:rPr>
                <w:rFonts w:ascii="Times New Roman" w:hAnsi="Times New Roman"/>
                <w:color w:val="000000"/>
                <w:sz w:val="20"/>
                <w:szCs w:val="20"/>
              </w:rPr>
            </w:pPr>
          </w:p>
        </w:tc>
      </w:tr>
      <w:tr w:rsidR="001B45E6" w:rsidRPr="00784A37" w14:paraId="6F6C9663" w14:textId="77777777" w:rsidTr="00D256EC">
        <w:trPr>
          <w:trHeight w:val="165"/>
        </w:trPr>
        <w:tc>
          <w:tcPr>
            <w:tcW w:w="14772" w:type="dxa"/>
            <w:gridSpan w:val="7"/>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2BA4E186" w14:textId="77777777" w:rsidR="001B45E6" w:rsidRPr="00784A37" w:rsidRDefault="001B45E6" w:rsidP="00E11C22">
            <w:pPr>
              <w:autoSpaceDE w:val="0"/>
              <w:autoSpaceDN w:val="0"/>
              <w:adjustRightInd w:val="0"/>
              <w:spacing w:after="0" w:line="240" w:lineRule="auto"/>
              <w:jc w:val="center"/>
              <w:rPr>
                <w:rFonts w:ascii="Times New Roman" w:hAnsi="Times New Roman"/>
                <w:b/>
                <w:bCs/>
                <w:color w:val="000000"/>
                <w:sz w:val="20"/>
                <w:szCs w:val="20"/>
              </w:rPr>
            </w:pPr>
            <w:r w:rsidRPr="00784A37">
              <w:rPr>
                <w:rFonts w:ascii="Times New Roman" w:hAnsi="Times New Roman"/>
                <w:b/>
                <w:bCs/>
                <w:color w:val="000000"/>
                <w:sz w:val="20"/>
                <w:szCs w:val="20"/>
              </w:rPr>
              <w:t>Augimo reguliatoriai (maksimali norma)</w:t>
            </w:r>
          </w:p>
        </w:tc>
      </w:tr>
      <w:tr w:rsidR="001B45E6" w:rsidRPr="00784A37" w14:paraId="180597F4" w14:textId="77777777" w:rsidTr="00D256EC">
        <w:trPr>
          <w:trHeight w:val="338"/>
        </w:trPr>
        <w:tc>
          <w:tcPr>
            <w:tcW w:w="892" w:type="dxa"/>
            <w:tcBorders>
              <w:top w:val="single" w:sz="6" w:space="0" w:color="auto"/>
              <w:left w:val="single" w:sz="6" w:space="0" w:color="auto"/>
              <w:bottom w:val="nil"/>
              <w:right w:val="single" w:sz="6" w:space="0" w:color="auto"/>
            </w:tcBorders>
            <w:shd w:val="solid" w:color="FFFFFF" w:fill="auto"/>
          </w:tcPr>
          <w:p w14:paraId="33D24376" w14:textId="77777777" w:rsidR="001B45E6" w:rsidRPr="00784A37" w:rsidRDefault="001B45E6"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w:t>
            </w:r>
          </w:p>
        </w:tc>
        <w:tc>
          <w:tcPr>
            <w:tcW w:w="1637" w:type="dxa"/>
            <w:tcBorders>
              <w:top w:val="single" w:sz="6" w:space="0" w:color="auto"/>
              <w:left w:val="single" w:sz="6" w:space="0" w:color="auto"/>
              <w:bottom w:val="nil"/>
              <w:right w:val="single" w:sz="6" w:space="0" w:color="auto"/>
            </w:tcBorders>
            <w:shd w:val="solid" w:color="FFFFFF" w:fill="auto"/>
          </w:tcPr>
          <w:p w14:paraId="2472C422" w14:textId="77777777" w:rsidR="001B45E6" w:rsidRPr="00784A37" w:rsidRDefault="001B45E6" w:rsidP="00EE29A9">
            <w:pPr>
              <w:autoSpaceDE w:val="0"/>
              <w:autoSpaceDN w:val="0"/>
              <w:adjustRightInd w:val="0"/>
              <w:spacing w:after="0" w:line="240" w:lineRule="auto"/>
              <w:rPr>
                <w:rFonts w:ascii="Times New Roman" w:hAnsi="Times New Roman"/>
                <w:color w:val="000000"/>
                <w:sz w:val="20"/>
                <w:szCs w:val="20"/>
              </w:rPr>
            </w:pPr>
            <w:r w:rsidRPr="00E11C22">
              <w:rPr>
                <w:rFonts w:ascii="Times New Roman" w:eastAsia="Times New Roman" w:hAnsi="Times New Roman"/>
                <w:color w:val="000000"/>
                <w:sz w:val="20"/>
                <w:szCs w:val="20"/>
                <w:lang w:eastAsia="lt-LT"/>
              </w:rPr>
              <w:t xml:space="preserve">Žieminiai </w:t>
            </w:r>
            <w:r>
              <w:rPr>
                <w:rFonts w:ascii="Times New Roman" w:eastAsia="Times New Roman" w:hAnsi="Times New Roman"/>
                <w:color w:val="000000"/>
                <w:sz w:val="20"/>
                <w:szCs w:val="20"/>
                <w:lang w:eastAsia="lt-LT"/>
              </w:rPr>
              <w:t>ir vasariniai kviečiai</w:t>
            </w:r>
            <w:r w:rsidRPr="00E11C22">
              <w:rPr>
                <w:rFonts w:ascii="Times New Roman" w:eastAsia="Times New Roman" w:hAnsi="Times New Roman"/>
                <w:color w:val="000000"/>
                <w:sz w:val="20"/>
                <w:szCs w:val="20"/>
                <w:lang w:eastAsia="lt-LT"/>
              </w:rPr>
              <w:t xml:space="preserve"> </w:t>
            </w:r>
          </w:p>
        </w:tc>
        <w:tc>
          <w:tcPr>
            <w:tcW w:w="1245" w:type="dxa"/>
            <w:tcBorders>
              <w:top w:val="single" w:sz="6" w:space="0" w:color="auto"/>
              <w:left w:val="single" w:sz="6" w:space="0" w:color="auto"/>
              <w:bottom w:val="single" w:sz="6" w:space="0" w:color="auto"/>
              <w:right w:val="single" w:sz="6" w:space="0" w:color="auto"/>
            </w:tcBorders>
            <w:shd w:val="solid" w:color="FFFFFF" w:fill="auto"/>
          </w:tcPr>
          <w:p w14:paraId="61DB2404" w14:textId="7777777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5</w:t>
            </w:r>
          </w:p>
        </w:tc>
        <w:tc>
          <w:tcPr>
            <w:tcW w:w="4478" w:type="dxa"/>
            <w:tcBorders>
              <w:top w:val="single" w:sz="6" w:space="0" w:color="auto"/>
              <w:left w:val="single" w:sz="6" w:space="0" w:color="auto"/>
              <w:bottom w:val="single" w:sz="6" w:space="0" w:color="auto"/>
              <w:right w:val="single" w:sz="6" w:space="0" w:color="auto"/>
            </w:tcBorders>
            <w:shd w:val="solid" w:color="FFFFFF" w:fill="auto"/>
          </w:tcPr>
          <w:p w14:paraId="2F019B39" w14:textId="77777777" w:rsidR="001B45E6" w:rsidRPr="00784A37" w:rsidRDefault="001B45E6" w:rsidP="00EE29A9">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 xml:space="preserve">krūmijimasis – </w:t>
            </w:r>
            <w:proofErr w:type="spellStart"/>
            <w:r w:rsidRPr="00784A37">
              <w:rPr>
                <w:rFonts w:ascii="Times New Roman" w:hAnsi="Times New Roman"/>
                <w:color w:val="000000"/>
                <w:sz w:val="20"/>
                <w:szCs w:val="20"/>
              </w:rPr>
              <w:t>bamblėjimas</w:t>
            </w:r>
            <w:proofErr w:type="spellEnd"/>
          </w:p>
        </w:tc>
        <w:tc>
          <w:tcPr>
            <w:tcW w:w="2977" w:type="dxa"/>
            <w:tcBorders>
              <w:top w:val="single" w:sz="6" w:space="0" w:color="auto"/>
              <w:left w:val="single" w:sz="6" w:space="0" w:color="auto"/>
              <w:bottom w:val="single" w:sz="6" w:space="0" w:color="auto"/>
              <w:right w:val="single" w:sz="6" w:space="0" w:color="auto"/>
            </w:tcBorders>
            <w:shd w:val="solid" w:color="FFFFFF" w:fill="auto"/>
          </w:tcPr>
          <w:p w14:paraId="6BACB784" w14:textId="7777777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Stabilanas</w:t>
            </w:r>
            <w:proofErr w:type="spellEnd"/>
          </w:p>
        </w:tc>
        <w:tc>
          <w:tcPr>
            <w:tcW w:w="184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5C092CAD" w14:textId="40269559"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6703CE13" w14:textId="233C40D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p>
        </w:tc>
      </w:tr>
      <w:tr w:rsidR="001B45E6" w:rsidRPr="00784A37" w14:paraId="75B927DB" w14:textId="77777777" w:rsidTr="00D256EC">
        <w:trPr>
          <w:trHeight w:val="290"/>
        </w:trPr>
        <w:tc>
          <w:tcPr>
            <w:tcW w:w="14772" w:type="dxa"/>
            <w:gridSpan w:val="7"/>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29A33872" w14:textId="77777777" w:rsidR="001B45E6" w:rsidRPr="00784A37" w:rsidRDefault="001B45E6" w:rsidP="00E11C22">
            <w:pPr>
              <w:autoSpaceDE w:val="0"/>
              <w:autoSpaceDN w:val="0"/>
              <w:adjustRightInd w:val="0"/>
              <w:spacing w:after="0" w:line="240" w:lineRule="auto"/>
              <w:jc w:val="center"/>
              <w:rPr>
                <w:rFonts w:ascii="Times New Roman" w:hAnsi="Times New Roman"/>
                <w:b/>
                <w:bCs/>
                <w:color w:val="000000"/>
                <w:sz w:val="20"/>
                <w:szCs w:val="20"/>
              </w:rPr>
            </w:pPr>
            <w:r w:rsidRPr="00784A37">
              <w:rPr>
                <w:rFonts w:ascii="Times New Roman" w:hAnsi="Times New Roman"/>
                <w:b/>
                <w:bCs/>
                <w:color w:val="000000"/>
                <w:sz w:val="20"/>
                <w:szCs w:val="20"/>
              </w:rPr>
              <w:t>Insekticidai (maksimali norma)</w:t>
            </w:r>
          </w:p>
        </w:tc>
      </w:tr>
      <w:tr w:rsidR="001B45E6" w:rsidRPr="00784A37" w14:paraId="730B1717" w14:textId="77777777" w:rsidTr="00D256EC">
        <w:trPr>
          <w:trHeight w:val="581"/>
        </w:trPr>
        <w:tc>
          <w:tcPr>
            <w:tcW w:w="892" w:type="dxa"/>
            <w:tcBorders>
              <w:top w:val="single" w:sz="6" w:space="0" w:color="auto"/>
              <w:left w:val="single" w:sz="6" w:space="0" w:color="auto"/>
              <w:bottom w:val="single" w:sz="6" w:space="0" w:color="auto"/>
              <w:right w:val="single" w:sz="6" w:space="0" w:color="auto"/>
            </w:tcBorders>
            <w:shd w:val="solid" w:color="FFFFFF" w:fill="auto"/>
          </w:tcPr>
          <w:p w14:paraId="5B3AF079" w14:textId="77777777" w:rsidR="001B45E6" w:rsidRPr="00784A37" w:rsidRDefault="001B45E6"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w:t>
            </w:r>
          </w:p>
        </w:tc>
        <w:tc>
          <w:tcPr>
            <w:tcW w:w="1637" w:type="dxa"/>
            <w:tcBorders>
              <w:top w:val="single" w:sz="6" w:space="0" w:color="auto"/>
              <w:left w:val="single" w:sz="6" w:space="0" w:color="auto"/>
              <w:bottom w:val="single" w:sz="6" w:space="0" w:color="auto"/>
              <w:right w:val="single" w:sz="6" w:space="0" w:color="auto"/>
            </w:tcBorders>
            <w:shd w:val="solid" w:color="FFFFFF" w:fill="auto"/>
          </w:tcPr>
          <w:p w14:paraId="7F282BCB" w14:textId="7777777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r w:rsidRPr="00E11C22">
              <w:rPr>
                <w:rFonts w:ascii="Times New Roman" w:eastAsia="Times New Roman" w:hAnsi="Times New Roman"/>
                <w:color w:val="000000"/>
                <w:sz w:val="20"/>
                <w:szCs w:val="20"/>
                <w:lang w:eastAsia="lt-LT"/>
              </w:rPr>
              <w:t xml:space="preserve">Žieminiai ir </w:t>
            </w:r>
            <w:proofErr w:type="spellStart"/>
            <w:r w:rsidRPr="00E11C22">
              <w:rPr>
                <w:rFonts w:ascii="Times New Roman" w:eastAsia="Times New Roman" w:hAnsi="Times New Roman"/>
                <w:color w:val="000000"/>
                <w:sz w:val="20"/>
                <w:szCs w:val="20"/>
                <w:lang w:eastAsia="lt-LT"/>
              </w:rPr>
              <w:t>vasaraniai</w:t>
            </w:r>
            <w:proofErr w:type="spellEnd"/>
            <w:r w:rsidRPr="00E11C22">
              <w:rPr>
                <w:rFonts w:ascii="Times New Roman" w:eastAsia="Times New Roman" w:hAnsi="Times New Roman"/>
                <w:color w:val="000000"/>
                <w:sz w:val="20"/>
                <w:szCs w:val="20"/>
                <w:lang w:eastAsia="lt-LT"/>
              </w:rPr>
              <w:t xml:space="preserve"> kviečiai, kvietrugiai, rugiai, avižos</w:t>
            </w:r>
          </w:p>
        </w:tc>
        <w:tc>
          <w:tcPr>
            <w:tcW w:w="1245" w:type="dxa"/>
            <w:tcBorders>
              <w:top w:val="single" w:sz="6" w:space="0" w:color="auto"/>
              <w:left w:val="single" w:sz="6" w:space="0" w:color="auto"/>
              <w:bottom w:val="single" w:sz="6" w:space="0" w:color="auto"/>
              <w:right w:val="single" w:sz="6" w:space="0" w:color="auto"/>
            </w:tcBorders>
            <w:shd w:val="solid" w:color="FFFFFF" w:fill="auto"/>
          </w:tcPr>
          <w:p w14:paraId="432502C8" w14:textId="7777777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10</w:t>
            </w:r>
          </w:p>
        </w:tc>
        <w:tc>
          <w:tcPr>
            <w:tcW w:w="4478" w:type="dxa"/>
            <w:tcBorders>
              <w:top w:val="single" w:sz="6" w:space="0" w:color="auto"/>
              <w:left w:val="single" w:sz="6" w:space="0" w:color="auto"/>
              <w:bottom w:val="single" w:sz="6" w:space="0" w:color="auto"/>
              <w:right w:val="single" w:sz="6" w:space="0" w:color="auto"/>
            </w:tcBorders>
            <w:shd w:val="solid" w:color="FFFFFF" w:fill="auto"/>
          </w:tcPr>
          <w:p w14:paraId="7DE88C31" w14:textId="7777777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pagal poreikį*</w:t>
            </w:r>
          </w:p>
        </w:tc>
        <w:tc>
          <w:tcPr>
            <w:tcW w:w="2977" w:type="dxa"/>
            <w:tcBorders>
              <w:top w:val="single" w:sz="6" w:space="0" w:color="auto"/>
              <w:left w:val="single" w:sz="6" w:space="0" w:color="auto"/>
              <w:bottom w:val="single" w:sz="6" w:space="0" w:color="auto"/>
              <w:right w:val="single" w:sz="6" w:space="0" w:color="auto"/>
            </w:tcBorders>
            <w:shd w:val="solid" w:color="FFFFFF" w:fill="auto"/>
          </w:tcPr>
          <w:p w14:paraId="5D573653" w14:textId="77777777" w:rsidR="001B45E6" w:rsidRDefault="001B45E6" w:rsidP="00E11C22">
            <w:pPr>
              <w:autoSpaceDE w:val="0"/>
              <w:autoSpaceDN w:val="0"/>
              <w:adjustRightInd w:val="0"/>
              <w:spacing w:after="0" w:line="240" w:lineRule="auto"/>
              <w:rPr>
                <w:rFonts w:ascii="Times New Roman" w:hAnsi="Times New Roman"/>
                <w:color w:val="000000"/>
                <w:sz w:val="20"/>
                <w:szCs w:val="20"/>
              </w:rPr>
            </w:pPr>
          </w:p>
          <w:p w14:paraId="75CBF82C" w14:textId="7777777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Bulldock</w:t>
            </w:r>
            <w:proofErr w:type="spellEnd"/>
          </w:p>
        </w:tc>
        <w:tc>
          <w:tcPr>
            <w:tcW w:w="184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751F91D5" w14:textId="599032D9"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192672B4" w14:textId="0BFB9842"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p>
        </w:tc>
      </w:tr>
      <w:tr w:rsidR="001B45E6" w:rsidRPr="00784A37" w14:paraId="562A3BDD" w14:textId="77777777" w:rsidTr="00D256EC">
        <w:trPr>
          <w:trHeight w:val="581"/>
        </w:trPr>
        <w:tc>
          <w:tcPr>
            <w:tcW w:w="892" w:type="dxa"/>
            <w:tcBorders>
              <w:top w:val="single" w:sz="6" w:space="0" w:color="auto"/>
              <w:left w:val="single" w:sz="6" w:space="0" w:color="auto"/>
              <w:bottom w:val="single" w:sz="6" w:space="0" w:color="auto"/>
              <w:right w:val="single" w:sz="6" w:space="0" w:color="auto"/>
            </w:tcBorders>
            <w:shd w:val="solid" w:color="FFFFFF" w:fill="auto"/>
          </w:tcPr>
          <w:p w14:paraId="0B81B3F0" w14:textId="77777777" w:rsidR="001B45E6" w:rsidRPr="00784A37" w:rsidRDefault="001B45E6" w:rsidP="00FD17C6">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2.</w:t>
            </w:r>
          </w:p>
        </w:tc>
        <w:tc>
          <w:tcPr>
            <w:tcW w:w="1637" w:type="dxa"/>
            <w:tcBorders>
              <w:top w:val="single" w:sz="6" w:space="0" w:color="auto"/>
              <w:left w:val="single" w:sz="6" w:space="0" w:color="auto"/>
              <w:bottom w:val="single" w:sz="6" w:space="0" w:color="auto"/>
              <w:right w:val="single" w:sz="6" w:space="0" w:color="auto"/>
            </w:tcBorders>
            <w:shd w:val="solid" w:color="FFFFFF" w:fill="auto"/>
          </w:tcPr>
          <w:p w14:paraId="09E0A4EE" w14:textId="7777777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Kopūstai</w:t>
            </w:r>
          </w:p>
        </w:tc>
        <w:tc>
          <w:tcPr>
            <w:tcW w:w="1245" w:type="dxa"/>
            <w:tcBorders>
              <w:top w:val="single" w:sz="6" w:space="0" w:color="auto"/>
              <w:left w:val="nil"/>
              <w:bottom w:val="single" w:sz="6" w:space="0" w:color="auto"/>
              <w:right w:val="nil"/>
            </w:tcBorders>
            <w:shd w:val="solid" w:color="FFFFFF" w:fill="auto"/>
          </w:tcPr>
          <w:p w14:paraId="0A23EE6B" w14:textId="7777777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1 x 3</w:t>
            </w:r>
          </w:p>
        </w:tc>
        <w:tc>
          <w:tcPr>
            <w:tcW w:w="4478" w:type="dxa"/>
            <w:tcBorders>
              <w:top w:val="single" w:sz="6" w:space="0" w:color="auto"/>
              <w:left w:val="single" w:sz="6" w:space="0" w:color="auto"/>
              <w:bottom w:val="single" w:sz="6" w:space="0" w:color="auto"/>
            </w:tcBorders>
            <w:shd w:val="solid" w:color="FFFFFF" w:fill="auto"/>
          </w:tcPr>
          <w:p w14:paraId="1F7E3BF1" w14:textId="7777777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 xml:space="preserve">spragėms, kopūstiniams baltukams, amarams, ypatingai kopūstiniams </w:t>
            </w:r>
            <w:proofErr w:type="spellStart"/>
            <w:r w:rsidRPr="00784A37">
              <w:rPr>
                <w:rFonts w:ascii="Times New Roman" w:hAnsi="Times New Roman"/>
                <w:color w:val="000000"/>
                <w:sz w:val="20"/>
                <w:szCs w:val="20"/>
              </w:rPr>
              <w:t>pelėtgalviams</w:t>
            </w:r>
            <w:proofErr w:type="spellEnd"/>
            <w:r w:rsidRPr="00784A37">
              <w:rPr>
                <w:rFonts w:ascii="Times New Roman" w:hAnsi="Times New Roman"/>
                <w:color w:val="000000"/>
                <w:sz w:val="20"/>
                <w:szCs w:val="20"/>
              </w:rPr>
              <w:t xml:space="preserve"> ir kopūstinėms kandims naikinti  (3 purškimai)</w:t>
            </w:r>
          </w:p>
        </w:tc>
        <w:tc>
          <w:tcPr>
            <w:tcW w:w="2977" w:type="dxa"/>
            <w:tcBorders>
              <w:top w:val="single" w:sz="6" w:space="0" w:color="auto"/>
              <w:left w:val="single" w:sz="6" w:space="0" w:color="auto"/>
              <w:bottom w:val="single" w:sz="6" w:space="0" w:color="auto"/>
            </w:tcBorders>
            <w:shd w:val="solid" w:color="FFFFFF" w:fill="auto"/>
          </w:tcPr>
          <w:p w14:paraId="48CE4173" w14:textId="77777777" w:rsidR="001B45E6" w:rsidRDefault="001B45E6" w:rsidP="00E11C22">
            <w:pPr>
              <w:autoSpaceDE w:val="0"/>
              <w:autoSpaceDN w:val="0"/>
              <w:adjustRightInd w:val="0"/>
              <w:spacing w:after="0" w:line="240" w:lineRule="auto"/>
              <w:rPr>
                <w:rFonts w:ascii="Times New Roman" w:hAnsi="Times New Roman"/>
                <w:color w:val="000000"/>
                <w:sz w:val="20"/>
                <w:szCs w:val="20"/>
              </w:rPr>
            </w:pPr>
          </w:p>
          <w:p w14:paraId="2BB1BBC2" w14:textId="7777777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Steward</w:t>
            </w:r>
            <w:proofErr w:type="spellEnd"/>
          </w:p>
        </w:tc>
        <w:tc>
          <w:tcPr>
            <w:tcW w:w="1842" w:type="dxa"/>
            <w:tcBorders>
              <w:top w:val="single" w:sz="6" w:space="0" w:color="auto"/>
              <w:left w:val="single" w:sz="6" w:space="0" w:color="auto"/>
              <w:bottom w:val="single" w:sz="6" w:space="0" w:color="auto"/>
            </w:tcBorders>
            <w:shd w:val="clear" w:color="auto" w:fill="A6A6A6" w:themeFill="background1" w:themeFillShade="A6"/>
          </w:tcPr>
          <w:p w14:paraId="3CA8E797" w14:textId="4E0CE542"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66AB56B5" w14:textId="5FC3E12D"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p>
        </w:tc>
      </w:tr>
      <w:tr w:rsidR="001B45E6" w:rsidRPr="00784A37" w14:paraId="281AFEFD" w14:textId="77777777" w:rsidTr="00D256EC">
        <w:trPr>
          <w:trHeight w:val="290"/>
        </w:trPr>
        <w:tc>
          <w:tcPr>
            <w:tcW w:w="14772" w:type="dxa"/>
            <w:gridSpan w:val="7"/>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2D476C85" w14:textId="77777777" w:rsidR="001B45E6" w:rsidRPr="00784A37" w:rsidRDefault="001B45E6" w:rsidP="00E11C22">
            <w:pPr>
              <w:autoSpaceDE w:val="0"/>
              <w:autoSpaceDN w:val="0"/>
              <w:adjustRightInd w:val="0"/>
              <w:spacing w:after="0" w:line="240" w:lineRule="auto"/>
              <w:jc w:val="center"/>
              <w:rPr>
                <w:rFonts w:ascii="Times New Roman" w:hAnsi="Times New Roman"/>
                <w:b/>
                <w:bCs/>
                <w:color w:val="000000"/>
                <w:sz w:val="20"/>
                <w:szCs w:val="20"/>
              </w:rPr>
            </w:pPr>
            <w:r w:rsidRPr="00784A37">
              <w:rPr>
                <w:rFonts w:ascii="Times New Roman" w:hAnsi="Times New Roman"/>
                <w:b/>
                <w:bCs/>
                <w:color w:val="000000"/>
                <w:sz w:val="20"/>
                <w:szCs w:val="20"/>
              </w:rPr>
              <w:t>Fungicidai (maksimali norma)</w:t>
            </w:r>
          </w:p>
        </w:tc>
      </w:tr>
      <w:tr w:rsidR="001B45E6" w:rsidRPr="00784A37" w14:paraId="320908E7" w14:textId="77777777" w:rsidTr="00D256EC">
        <w:trPr>
          <w:trHeight w:val="318"/>
        </w:trPr>
        <w:tc>
          <w:tcPr>
            <w:tcW w:w="892" w:type="dxa"/>
            <w:tcBorders>
              <w:top w:val="single" w:sz="4" w:space="0" w:color="auto"/>
              <w:left w:val="single" w:sz="4" w:space="0" w:color="auto"/>
              <w:bottom w:val="single" w:sz="4" w:space="0" w:color="auto"/>
              <w:right w:val="single" w:sz="4" w:space="0" w:color="auto"/>
            </w:tcBorders>
            <w:shd w:val="solid" w:color="FFFFFF" w:fill="auto"/>
          </w:tcPr>
          <w:p w14:paraId="2EB4ED21" w14:textId="77777777" w:rsidR="001B45E6" w:rsidRPr="00784A37" w:rsidRDefault="001B45E6"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w:t>
            </w:r>
          </w:p>
        </w:tc>
        <w:tc>
          <w:tcPr>
            <w:tcW w:w="1637" w:type="dxa"/>
            <w:tcBorders>
              <w:top w:val="single" w:sz="6" w:space="0" w:color="auto"/>
              <w:left w:val="single" w:sz="4" w:space="0" w:color="auto"/>
              <w:bottom w:val="single" w:sz="4" w:space="0" w:color="auto"/>
              <w:right w:val="single" w:sz="6" w:space="0" w:color="auto"/>
            </w:tcBorders>
            <w:shd w:val="solid" w:color="FFFFFF" w:fill="auto"/>
          </w:tcPr>
          <w:p w14:paraId="6DF9CDD2" w14:textId="77777777" w:rsidR="001B45E6" w:rsidRPr="00784A37" w:rsidRDefault="001B45E6" w:rsidP="00EE29A9">
            <w:pPr>
              <w:autoSpaceDE w:val="0"/>
              <w:autoSpaceDN w:val="0"/>
              <w:adjustRightInd w:val="0"/>
              <w:spacing w:after="0" w:line="240" w:lineRule="auto"/>
              <w:rPr>
                <w:rFonts w:ascii="Times New Roman" w:hAnsi="Times New Roman"/>
                <w:color w:val="000000"/>
                <w:sz w:val="20"/>
                <w:szCs w:val="20"/>
              </w:rPr>
            </w:pPr>
            <w:r w:rsidRPr="00E11C22">
              <w:rPr>
                <w:rFonts w:ascii="Times New Roman" w:eastAsia="Times New Roman" w:hAnsi="Times New Roman"/>
                <w:color w:val="000000"/>
                <w:sz w:val="20"/>
                <w:szCs w:val="20"/>
                <w:lang w:eastAsia="lt-LT"/>
              </w:rPr>
              <w:t>Ž</w:t>
            </w:r>
            <w:r>
              <w:rPr>
                <w:rFonts w:ascii="Times New Roman" w:eastAsia="Times New Roman" w:hAnsi="Times New Roman"/>
                <w:color w:val="000000"/>
                <w:sz w:val="20"/>
                <w:szCs w:val="20"/>
                <w:lang w:eastAsia="lt-LT"/>
              </w:rPr>
              <w:t xml:space="preserve">ieminiai ir </w:t>
            </w:r>
            <w:proofErr w:type="spellStart"/>
            <w:r>
              <w:rPr>
                <w:rFonts w:ascii="Times New Roman" w:eastAsia="Times New Roman" w:hAnsi="Times New Roman"/>
                <w:color w:val="000000"/>
                <w:sz w:val="20"/>
                <w:szCs w:val="20"/>
                <w:lang w:eastAsia="lt-LT"/>
              </w:rPr>
              <w:t>vasaraniai</w:t>
            </w:r>
            <w:proofErr w:type="spellEnd"/>
            <w:r>
              <w:rPr>
                <w:rFonts w:ascii="Times New Roman" w:eastAsia="Times New Roman" w:hAnsi="Times New Roman"/>
                <w:color w:val="000000"/>
                <w:sz w:val="20"/>
                <w:szCs w:val="20"/>
                <w:lang w:eastAsia="lt-LT"/>
              </w:rPr>
              <w:t xml:space="preserve"> kviečiai</w:t>
            </w:r>
            <w:r w:rsidRPr="00E11C22">
              <w:rPr>
                <w:rFonts w:ascii="Times New Roman" w:eastAsia="Times New Roman" w:hAnsi="Times New Roman"/>
                <w:color w:val="000000"/>
                <w:sz w:val="20"/>
                <w:szCs w:val="20"/>
                <w:lang w:eastAsia="lt-LT"/>
              </w:rPr>
              <w:t xml:space="preserve"> </w:t>
            </w:r>
          </w:p>
        </w:tc>
        <w:tc>
          <w:tcPr>
            <w:tcW w:w="1245" w:type="dxa"/>
            <w:tcBorders>
              <w:top w:val="single" w:sz="6" w:space="0" w:color="auto"/>
              <w:left w:val="single" w:sz="6" w:space="0" w:color="auto"/>
              <w:bottom w:val="single" w:sz="6" w:space="0" w:color="auto"/>
              <w:right w:val="single" w:sz="6" w:space="0" w:color="auto"/>
            </w:tcBorders>
            <w:shd w:val="solid" w:color="FFFFFF" w:fill="auto"/>
          </w:tcPr>
          <w:p w14:paraId="2359F265" w14:textId="7777777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10</w:t>
            </w:r>
          </w:p>
        </w:tc>
        <w:tc>
          <w:tcPr>
            <w:tcW w:w="4478" w:type="dxa"/>
            <w:tcBorders>
              <w:top w:val="single" w:sz="6" w:space="0" w:color="auto"/>
              <w:left w:val="single" w:sz="6" w:space="0" w:color="auto"/>
              <w:bottom w:val="single" w:sz="6" w:space="0" w:color="auto"/>
              <w:right w:val="single" w:sz="6" w:space="0" w:color="auto"/>
            </w:tcBorders>
            <w:shd w:val="solid" w:color="FFFFFF" w:fill="auto"/>
          </w:tcPr>
          <w:p w14:paraId="4CB4BEF8" w14:textId="77777777" w:rsidR="001B45E6" w:rsidRPr="00784A37" w:rsidRDefault="001B45E6" w:rsidP="00AD7A38">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 xml:space="preserve">lapų ligoms naikinti  </w:t>
            </w:r>
          </w:p>
        </w:tc>
        <w:tc>
          <w:tcPr>
            <w:tcW w:w="2977" w:type="dxa"/>
            <w:tcBorders>
              <w:top w:val="single" w:sz="6" w:space="0" w:color="auto"/>
              <w:left w:val="single" w:sz="6" w:space="0" w:color="auto"/>
              <w:bottom w:val="single" w:sz="6" w:space="0" w:color="auto"/>
              <w:right w:val="single" w:sz="6" w:space="0" w:color="auto"/>
            </w:tcBorders>
            <w:shd w:val="solid" w:color="FFFFFF" w:fill="auto"/>
          </w:tcPr>
          <w:p w14:paraId="4D0F055D" w14:textId="7777777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Ampera</w:t>
            </w:r>
            <w:proofErr w:type="spellEnd"/>
          </w:p>
        </w:tc>
        <w:tc>
          <w:tcPr>
            <w:tcW w:w="184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544D8F62" w14:textId="78A27122"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3E829132" w14:textId="0ADB13E0"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p>
        </w:tc>
      </w:tr>
      <w:tr w:rsidR="001B45E6" w:rsidRPr="00784A37" w14:paraId="51276F8A" w14:textId="77777777" w:rsidTr="00D256EC">
        <w:trPr>
          <w:trHeight w:val="319"/>
        </w:trPr>
        <w:tc>
          <w:tcPr>
            <w:tcW w:w="892" w:type="dxa"/>
            <w:tcBorders>
              <w:top w:val="single" w:sz="4" w:space="0" w:color="auto"/>
              <w:left w:val="single" w:sz="4" w:space="0" w:color="auto"/>
              <w:bottom w:val="single" w:sz="4" w:space="0" w:color="auto"/>
              <w:right w:val="single" w:sz="4" w:space="0" w:color="auto"/>
            </w:tcBorders>
            <w:shd w:val="solid" w:color="FFFFFF" w:fill="auto"/>
          </w:tcPr>
          <w:p w14:paraId="1FA74250" w14:textId="77777777" w:rsidR="001B45E6" w:rsidRPr="00784A37" w:rsidRDefault="001B45E6"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2.</w:t>
            </w:r>
          </w:p>
        </w:tc>
        <w:tc>
          <w:tcPr>
            <w:tcW w:w="1637" w:type="dxa"/>
            <w:tcBorders>
              <w:top w:val="single" w:sz="4" w:space="0" w:color="auto"/>
              <w:left w:val="single" w:sz="4" w:space="0" w:color="auto"/>
              <w:bottom w:val="single" w:sz="4" w:space="0" w:color="auto"/>
              <w:right w:val="single" w:sz="4" w:space="0" w:color="auto"/>
            </w:tcBorders>
            <w:shd w:val="solid" w:color="FFFFFF" w:fill="auto"/>
          </w:tcPr>
          <w:p w14:paraId="6EA7B9F9" w14:textId="77777777" w:rsidR="001B45E6" w:rsidRPr="00E11C22" w:rsidRDefault="001B45E6" w:rsidP="00EE29A9">
            <w:pPr>
              <w:autoSpaceDE w:val="0"/>
              <w:autoSpaceDN w:val="0"/>
              <w:adjustRightInd w:val="0"/>
              <w:spacing w:after="0" w:line="240" w:lineRule="auto"/>
              <w:rPr>
                <w:rFonts w:ascii="Times New Roman" w:eastAsia="Times New Roman" w:hAnsi="Times New Roman"/>
                <w:color w:val="000000"/>
                <w:sz w:val="20"/>
                <w:szCs w:val="20"/>
                <w:lang w:eastAsia="lt-LT"/>
              </w:rPr>
            </w:pPr>
            <w:r w:rsidRPr="00123ADB">
              <w:rPr>
                <w:rFonts w:ascii="Times New Roman" w:eastAsia="Times New Roman" w:hAnsi="Times New Roman"/>
                <w:color w:val="000000"/>
                <w:sz w:val="20"/>
                <w:szCs w:val="20"/>
                <w:lang w:eastAsia="lt-LT"/>
              </w:rPr>
              <w:t xml:space="preserve">Žieminiai ir vasariniai </w:t>
            </w:r>
            <w:r>
              <w:rPr>
                <w:rFonts w:ascii="Times New Roman" w:eastAsia="Times New Roman" w:hAnsi="Times New Roman"/>
                <w:color w:val="000000"/>
                <w:sz w:val="20"/>
                <w:szCs w:val="20"/>
                <w:lang w:eastAsia="lt-LT"/>
              </w:rPr>
              <w:t>kviečiai</w:t>
            </w:r>
          </w:p>
        </w:tc>
        <w:tc>
          <w:tcPr>
            <w:tcW w:w="1245" w:type="dxa"/>
            <w:tcBorders>
              <w:top w:val="single" w:sz="4" w:space="0" w:color="auto"/>
              <w:left w:val="single" w:sz="4" w:space="0" w:color="auto"/>
              <w:bottom w:val="single" w:sz="4" w:space="0" w:color="auto"/>
              <w:right w:val="single" w:sz="4" w:space="0" w:color="auto"/>
            </w:tcBorders>
            <w:shd w:val="solid" w:color="FFFFFF" w:fill="auto"/>
          </w:tcPr>
          <w:p w14:paraId="3396672A" w14:textId="7777777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10</w:t>
            </w:r>
          </w:p>
        </w:tc>
        <w:tc>
          <w:tcPr>
            <w:tcW w:w="4478" w:type="dxa"/>
            <w:tcBorders>
              <w:top w:val="single" w:sz="4" w:space="0" w:color="auto"/>
              <w:left w:val="single" w:sz="4" w:space="0" w:color="auto"/>
              <w:bottom w:val="single" w:sz="4" w:space="0" w:color="auto"/>
              <w:right w:val="single" w:sz="4" w:space="0" w:color="auto"/>
            </w:tcBorders>
            <w:shd w:val="solid" w:color="FFFFFF" w:fill="auto"/>
          </w:tcPr>
          <w:p w14:paraId="2C008AB4" w14:textId="7777777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 xml:space="preserve">varpų ligoms, ypatingai varpų </w:t>
            </w:r>
            <w:proofErr w:type="spellStart"/>
            <w:r w:rsidRPr="00784A37">
              <w:rPr>
                <w:rFonts w:ascii="Times New Roman" w:hAnsi="Times New Roman"/>
                <w:color w:val="000000"/>
                <w:sz w:val="20"/>
                <w:szCs w:val="20"/>
              </w:rPr>
              <w:t>fuzariozei</w:t>
            </w:r>
            <w:proofErr w:type="spellEnd"/>
            <w:r w:rsidRPr="00784A37">
              <w:rPr>
                <w:rFonts w:ascii="Times New Roman" w:hAnsi="Times New Roman"/>
                <w:color w:val="000000"/>
                <w:sz w:val="20"/>
                <w:szCs w:val="20"/>
              </w:rPr>
              <w:t xml:space="preserve"> naikinti    </w:t>
            </w:r>
          </w:p>
        </w:tc>
        <w:tc>
          <w:tcPr>
            <w:tcW w:w="2977" w:type="dxa"/>
            <w:tcBorders>
              <w:top w:val="single" w:sz="4" w:space="0" w:color="auto"/>
              <w:left w:val="single" w:sz="4" w:space="0" w:color="auto"/>
              <w:bottom w:val="single" w:sz="4" w:space="0" w:color="auto"/>
              <w:right w:val="single" w:sz="4" w:space="0" w:color="auto"/>
            </w:tcBorders>
            <w:shd w:val="solid" w:color="FFFFFF" w:fill="auto"/>
          </w:tcPr>
          <w:p w14:paraId="2BD5EA11" w14:textId="7777777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Orius</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815D60" w14:textId="119628DB"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E8057E" w14:textId="48AA210A"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p>
        </w:tc>
      </w:tr>
      <w:tr w:rsidR="001B45E6" w:rsidRPr="00784A37" w14:paraId="17BDA484" w14:textId="77777777" w:rsidTr="00D256EC">
        <w:trPr>
          <w:trHeight w:val="290"/>
        </w:trPr>
        <w:tc>
          <w:tcPr>
            <w:tcW w:w="892" w:type="dxa"/>
            <w:tcBorders>
              <w:top w:val="single" w:sz="4" w:space="0" w:color="auto"/>
              <w:left w:val="single" w:sz="6" w:space="0" w:color="auto"/>
              <w:bottom w:val="single" w:sz="6" w:space="0" w:color="auto"/>
              <w:right w:val="single" w:sz="6" w:space="0" w:color="auto"/>
            </w:tcBorders>
            <w:shd w:val="solid" w:color="FFFFFF" w:fill="auto"/>
          </w:tcPr>
          <w:p w14:paraId="70EEE6E2" w14:textId="77777777" w:rsidR="001B45E6" w:rsidRPr="00784A37" w:rsidRDefault="001B45E6"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3.</w:t>
            </w:r>
          </w:p>
        </w:tc>
        <w:tc>
          <w:tcPr>
            <w:tcW w:w="1637" w:type="dxa"/>
            <w:tcBorders>
              <w:top w:val="single" w:sz="4" w:space="0" w:color="auto"/>
              <w:left w:val="single" w:sz="6" w:space="0" w:color="auto"/>
              <w:bottom w:val="single" w:sz="6" w:space="0" w:color="auto"/>
              <w:right w:val="single" w:sz="6" w:space="0" w:color="auto"/>
            </w:tcBorders>
            <w:shd w:val="solid" w:color="FFFFFF" w:fill="auto"/>
          </w:tcPr>
          <w:p w14:paraId="181C5F92" w14:textId="7777777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Kopūstai</w:t>
            </w:r>
          </w:p>
        </w:tc>
        <w:tc>
          <w:tcPr>
            <w:tcW w:w="1245" w:type="dxa"/>
            <w:tcBorders>
              <w:top w:val="single" w:sz="4" w:space="0" w:color="auto"/>
              <w:left w:val="single" w:sz="6" w:space="0" w:color="auto"/>
              <w:bottom w:val="single" w:sz="6" w:space="0" w:color="auto"/>
              <w:right w:val="single" w:sz="6" w:space="0" w:color="auto"/>
            </w:tcBorders>
            <w:shd w:val="solid" w:color="FFFFFF" w:fill="auto"/>
          </w:tcPr>
          <w:p w14:paraId="138B1412" w14:textId="7777777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1</w:t>
            </w:r>
          </w:p>
        </w:tc>
        <w:tc>
          <w:tcPr>
            <w:tcW w:w="4478" w:type="dxa"/>
            <w:tcBorders>
              <w:top w:val="single" w:sz="4" w:space="0" w:color="auto"/>
              <w:left w:val="single" w:sz="6" w:space="0" w:color="auto"/>
              <w:bottom w:val="single" w:sz="6" w:space="0" w:color="auto"/>
              <w:right w:val="single" w:sz="6" w:space="0" w:color="auto"/>
            </w:tcBorders>
            <w:shd w:val="solid" w:color="FFFFFF" w:fill="auto"/>
          </w:tcPr>
          <w:p w14:paraId="598DBA93" w14:textId="7777777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 xml:space="preserve">juodajai </w:t>
            </w:r>
            <w:proofErr w:type="spellStart"/>
            <w:r w:rsidRPr="00784A37">
              <w:rPr>
                <w:rFonts w:ascii="Times New Roman" w:hAnsi="Times New Roman"/>
                <w:color w:val="000000"/>
                <w:sz w:val="20"/>
                <w:szCs w:val="20"/>
              </w:rPr>
              <w:t>dėmėtligei</w:t>
            </w:r>
            <w:proofErr w:type="spellEnd"/>
            <w:r w:rsidRPr="00784A37">
              <w:rPr>
                <w:rFonts w:ascii="Times New Roman" w:hAnsi="Times New Roman"/>
                <w:color w:val="000000"/>
                <w:sz w:val="20"/>
                <w:szCs w:val="20"/>
              </w:rPr>
              <w:t xml:space="preserve">, miltligei, puviniams naikinti </w:t>
            </w:r>
          </w:p>
        </w:tc>
        <w:tc>
          <w:tcPr>
            <w:tcW w:w="2977" w:type="dxa"/>
            <w:tcBorders>
              <w:top w:val="single" w:sz="4" w:space="0" w:color="auto"/>
              <w:left w:val="single" w:sz="6" w:space="0" w:color="auto"/>
              <w:bottom w:val="single" w:sz="6" w:space="0" w:color="auto"/>
              <w:right w:val="single" w:sz="6" w:space="0" w:color="auto"/>
            </w:tcBorders>
            <w:shd w:val="solid" w:color="FFFFFF" w:fill="auto"/>
          </w:tcPr>
          <w:p w14:paraId="2D3B708C" w14:textId="7777777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Signum</w:t>
            </w:r>
            <w:proofErr w:type="spellEnd"/>
          </w:p>
        </w:tc>
        <w:tc>
          <w:tcPr>
            <w:tcW w:w="1842" w:type="dxa"/>
            <w:tcBorders>
              <w:top w:val="single" w:sz="4" w:space="0" w:color="auto"/>
              <w:left w:val="single" w:sz="6" w:space="0" w:color="auto"/>
              <w:bottom w:val="single" w:sz="6" w:space="0" w:color="auto"/>
              <w:right w:val="single" w:sz="6" w:space="0" w:color="auto"/>
            </w:tcBorders>
            <w:shd w:val="clear" w:color="auto" w:fill="A6A6A6" w:themeFill="background1" w:themeFillShade="A6"/>
          </w:tcPr>
          <w:p w14:paraId="5C5967D9" w14:textId="41C26169"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4" w:space="0" w:color="auto"/>
              <w:left w:val="single" w:sz="6" w:space="0" w:color="auto"/>
              <w:bottom w:val="single" w:sz="6" w:space="0" w:color="auto"/>
              <w:right w:val="single" w:sz="4" w:space="0" w:color="auto"/>
            </w:tcBorders>
            <w:shd w:val="clear" w:color="auto" w:fill="A6A6A6" w:themeFill="background1" w:themeFillShade="A6"/>
          </w:tcPr>
          <w:p w14:paraId="6CF1EA7D" w14:textId="591FDEBF"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p>
        </w:tc>
      </w:tr>
      <w:tr w:rsidR="001B45E6" w:rsidRPr="00784A37" w14:paraId="49C9C4C5" w14:textId="77777777" w:rsidTr="00D256EC">
        <w:trPr>
          <w:trHeight w:val="290"/>
        </w:trPr>
        <w:tc>
          <w:tcPr>
            <w:tcW w:w="14772" w:type="dxa"/>
            <w:gridSpan w:val="7"/>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615D0D08" w14:textId="77777777" w:rsidR="001B45E6" w:rsidRPr="00784A37" w:rsidRDefault="001B45E6" w:rsidP="00E11C22">
            <w:pPr>
              <w:autoSpaceDE w:val="0"/>
              <w:autoSpaceDN w:val="0"/>
              <w:adjustRightInd w:val="0"/>
              <w:spacing w:after="0" w:line="240" w:lineRule="auto"/>
              <w:jc w:val="center"/>
              <w:rPr>
                <w:rFonts w:ascii="Times New Roman" w:hAnsi="Times New Roman"/>
                <w:b/>
                <w:bCs/>
                <w:color w:val="000000"/>
                <w:sz w:val="20"/>
                <w:szCs w:val="20"/>
              </w:rPr>
            </w:pPr>
            <w:r w:rsidRPr="00784A37">
              <w:rPr>
                <w:rFonts w:ascii="Times New Roman" w:hAnsi="Times New Roman"/>
                <w:b/>
                <w:bCs/>
                <w:color w:val="000000"/>
                <w:sz w:val="20"/>
                <w:szCs w:val="20"/>
              </w:rPr>
              <w:t>Paviršiaus aktyviosios medžiagos (maksimali norma)</w:t>
            </w:r>
          </w:p>
        </w:tc>
      </w:tr>
      <w:tr w:rsidR="001B45E6" w:rsidRPr="00784A37" w14:paraId="38789E2D" w14:textId="77777777" w:rsidTr="00D256EC">
        <w:trPr>
          <w:trHeight w:val="209"/>
        </w:trPr>
        <w:tc>
          <w:tcPr>
            <w:tcW w:w="892" w:type="dxa"/>
            <w:tcBorders>
              <w:top w:val="single" w:sz="6" w:space="0" w:color="auto"/>
              <w:left w:val="single" w:sz="6" w:space="0" w:color="auto"/>
              <w:bottom w:val="single" w:sz="6" w:space="0" w:color="auto"/>
              <w:right w:val="single" w:sz="6" w:space="0" w:color="auto"/>
            </w:tcBorders>
            <w:shd w:val="solid" w:color="FFFFFF" w:fill="auto"/>
          </w:tcPr>
          <w:p w14:paraId="5C8EA3BD" w14:textId="77777777" w:rsidR="001B45E6" w:rsidRPr="00784A37" w:rsidRDefault="001B45E6"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w:t>
            </w:r>
          </w:p>
        </w:tc>
        <w:tc>
          <w:tcPr>
            <w:tcW w:w="1637" w:type="dxa"/>
            <w:tcBorders>
              <w:top w:val="single" w:sz="6" w:space="0" w:color="auto"/>
              <w:left w:val="single" w:sz="6" w:space="0" w:color="auto"/>
              <w:bottom w:val="single" w:sz="6" w:space="0" w:color="auto"/>
              <w:right w:val="single" w:sz="6" w:space="0" w:color="auto"/>
            </w:tcBorders>
            <w:shd w:val="solid" w:color="FFFFFF" w:fill="auto"/>
          </w:tcPr>
          <w:p w14:paraId="672C7242" w14:textId="7777777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Visos augalų rūšys</w:t>
            </w:r>
          </w:p>
        </w:tc>
        <w:tc>
          <w:tcPr>
            <w:tcW w:w="1245" w:type="dxa"/>
            <w:tcBorders>
              <w:top w:val="single" w:sz="6" w:space="0" w:color="auto"/>
              <w:left w:val="single" w:sz="6" w:space="0" w:color="auto"/>
              <w:bottom w:val="single" w:sz="6" w:space="0" w:color="auto"/>
              <w:right w:val="single" w:sz="6" w:space="0" w:color="auto"/>
            </w:tcBorders>
            <w:shd w:val="solid" w:color="FFFFFF" w:fill="auto"/>
          </w:tcPr>
          <w:p w14:paraId="2F283DB2" w14:textId="7777777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30</w:t>
            </w:r>
          </w:p>
        </w:tc>
        <w:tc>
          <w:tcPr>
            <w:tcW w:w="4478" w:type="dxa"/>
            <w:tcBorders>
              <w:top w:val="single" w:sz="6" w:space="0" w:color="auto"/>
              <w:left w:val="single" w:sz="6" w:space="0" w:color="auto"/>
              <w:bottom w:val="single" w:sz="6" w:space="0" w:color="auto"/>
              <w:right w:val="single" w:sz="6" w:space="0" w:color="auto"/>
            </w:tcBorders>
            <w:shd w:val="solid" w:color="FFFFFF" w:fill="auto"/>
          </w:tcPr>
          <w:p w14:paraId="35D3A8D6" w14:textId="7777777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p>
        </w:tc>
        <w:tc>
          <w:tcPr>
            <w:tcW w:w="2977" w:type="dxa"/>
            <w:tcBorders>
              <w:top w:val="single" w:sz="6" w:space="0" w:color="auto"/>
              <w:left w:val="single" w:sz="6" w:space="0" w:color="auto"/>
              <w:bottom w:val="single" w:sz="6" w:space="0" w:color="auto"/>
              <w:right w:val="single" w:sz="6" w:space="0" w:color="auto"/>
            </w:tcBorders>
            <w:shd w:val="solid" w:color="FFFFFF" w:fill="auto"/>
          </w:tcPr>
          <w:p w14:paraId="1400E50C" w14:textId="77777777"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Lignum</w:t>
            </w:r>
            <w:proofErr w:type="spellEnd"/>
          </w:p>
        </w:tc>
        <w:tc>
          <w:tcPr>
            <w:tcW w:w="184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015FC5E5" w14:textId="36B12AEA"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52378F13" w14:textId="45C83191" w:rsidR="001B45E6" w:rsidRPr="00784A37" w:rsidRDefault="001B45E6" w:rsidP="00E11C22">
            <w:pPr>
              <w:autoSpaceDE w:val="0"/>
              <w:autoSpaceDN w:val="0"/>
              <w:adjustRightInd w:val="0"/>
              <w:spacing w:after="0" w:line="240" w:lineRule="auto"/>
              <w:rPr>
                <w:rFonts w:ascii="Times New Roman" w:hAnsi="Times New Roman"/>
                <w:color w:val="000000"/>
                <w:sz w:val="20"/>
                <w:szCs w:val="20"/>
              </w:rPr>
            </w:pPr>
          </w:p>
        </w:tc>
      </w:tr>
    </w:tbl>
    <w:p w14:paraId="0658F43A" w14:textId="77777777" w:rsidR="006A4BBC" w:rsidRDefault="006A4BBC" w:rsidP="00B67F2F">
      <w:pPr>
        <w:suppressAutoHyphens/>
        <w:spacing w:after="0" w:line="240" w:lineRule="auto"/>
        <w:jc w:val="both"/>
        <w:rPr>
          <w:rFonts w:ascii="Times New Roman" w:eastAsia="Times New Roman" w:hAnsi="Times New Roman"/>
          <w:b/>
          <w:sz w:val="24"/>
          <w:szCs w:val="20"/>
          <w:lang w:eastAsia="en-US"/>
        </w:rPr>
      </w:pPr>
    </w:p>
    <w:p w14:paraId="1D9DFA50" w14:textId="77777777" w:rsidR="00073340" w:rsidRPr="006A4BBC" w:rsidRDefault="00FD17C6" w:rsidP="006A4BBC">
      <w:pPr>
        <w:spacing w:after="0" w:line="240" w:lineRule="auto"/>
        <w:jc w:val="center"/>
        <w:rPr>
          <w:rFonts w:ascii="Times New Roman" w:eastAsia="Times New Roman" w:hAnsi="Times New Roman"/>
          <w:b/>
          <w:bCs/>
          <w:color w:val="000000"/>
          <w:sz w:val="24"/>
          <w:szCs w:val="28"/>
          <w:lang w:eastAsia="lt-LT"/>
        </w:rPr>
      </w:pPr>
      <w:r w:rsidRPr="00FC14E5">
        <w:rPr>
          <w:rFonts w:ascii="Times New Roman" w:eastAsia="Times New Roman" w:hAnsi="Times New Roman"/>
          <w:b/>
          <w:bCs/>
          <w:color w:val="000000"/>
          <w:sz w:val="24"/>
          <w:szCs w:val="28"/>
          <w:lang w:eastAsia="lt-LT"/>
        </w:rPr>
        <w:t>PLUNGĖS AUGALŲ VEISLIŲ TYRIMO SKYRIAUS AUGALŲ APSAUGOS PRODUKTŲ POREIKIS 20</w:t>
      </w:r>
      <w:r w:rsidR="00F13CAA">
        <w:rPr>
          <w:rFonts w:ascii="Times New Roman" w:eastAsia="Times New Roman" w:hAnsi="Times New Roman"/>
          <w:b/>
          <w:bCs/>
          <w:color w:val="000000"/>
          <w:sz w:val="24"/>
          <w:szCs w:val="28"/>
          <w:lang w:eastAsia="lt-LT"/>
        </w:rPr>
        <w:t>21</w:t>
      </w:r>
      <w:r w:rsidRPr="00FC14E5">
        <w:rPr>
          <w:rFonts w:ascii="Times New Roman" w:eastAsia="Times New Roman" w:hAnsi="Times New Roman"/>
          <w:b/>
          <w:bCs/>
          <w:color w:val="000000"/>
          <w:sz w:val="24"/>
          <w:szCs w:val="28"/>
          <w:lang w:eastAsia="lt-LT"/>
        </w:rPr>
        <w:t xml:space="preserve"> M. II KETVIRTĮ</w:t>
      </w:r>
    </w:p>
    <w:tbl>
      <w:tblPr>
        <w:tblW w:w="14796" w:type="dxa"/>
        <w:tblInd w:w="93" w:type="dxa"/>
        <w:tblLayout w:type="fixed"/>
        <w:tblLook w:val="04A0" w:firstRow="1" w:lastRow="0" w:firstColumn="1" w:lastColumn="0" w:noHBand="0" w:noVBand="1"/>
      </w:tblPr>
      <w:tblGrid>
        <w:gridCol w:w="580"/>
        <w:gridCol w:w="31"/>
        <w:gridCol w:w="1105"/>
        <w:gridCol w:w="29"/>
        <w:gridCol w:w="1223"/>
        <w:gridCol w:w="53"/>
        <w:gridCol w:w="5074"/>
        <w:gridCol w:w="3119"/>
        <w:gridCol w:w="1842"/>
        <w:gridCol w:w="1740"/>
      </w:tblGrid>
      <w:tr w:rsidR="001B45E6" w:rsidRPr="00784A37" w14:paraId="3D6096C1" w14:textId="77777777" w:rsidTr="00D256EC">
        <w:trPr>
          <w:trHeight w:val="585"/>
        </w:trPr>
        <w:tc>
          <w:tcPr>
            <w:tcW w:w="580" w:type="dxa"/>
            <w:tcBorders>
              <w:top w:val="single" w:sz="4" w:space="0" w:color="auto"/>
              <w:left w:val="single" w:sz="4" w:space="0" w:color="auto"/>
              <w:bottom w:val="nil"/>
              <w:right w:val="single" w:sz="4" w:space="0" w:color="auto"/>
            </w:tcBorders>
            <w:shd w:val="clear" w:color="auto" w:fill="auto"/>
            <w:vAlign w:val="center"/>
            <w:hideMark/>
          </w:tcPr>
          <w:p w14:paraId="50988D1A" w14:textId="77777777" w:rsidR="001B45E6" w:rsidRPr="00E11C22" w:rsidRDefault="001B45E6" w:rsidP="00E11C22">
            <w:pPr>
              <w:spacing w:after="0" w:line="240" w:lineRule="auto"/>
              <w:jc w:val="center"/>
              <w:rPr>
                <w:rFonts w:ascii="Times New Roman" w:eastAsia="Times New Roman" w:hAnsi="Times New Roman"/>
                <w:b/>
                <w:color w:val="000000"/>
                <w:sz w:val="20"/>
                <w:szCs w:val="20"/>
                <w:lang w:eastAsia="lt-LT"/>
              </w:rPr>
            </w:pPr>
            <w:r w:rsidRPr="00E11C22">
              <w:rPr>
                <w:rFonts w:ascii="Times New Roman" w:eastAsia="Times New Roman" w:hAnsi="Times New Roman"/>
                <w:b/>
                <w:color w:val="000000"/>
                <w:sz w:val="20"/>
                <w:szCs w:val="20"/>
                <w:lang w:eastAsia="lt-LT"/>
              </w:rPr>
              <w:t>Eil. Nr.</w:t>
            </w:r>
          </w:p>
        </w:tc>
        <w:tc>
          <w:tcPr>
            <w:tcW w:w="1136" w:type="dxa"/>
            <w:gridSpan w:val="2"/>
            <w:tcBorders>
              <w:top w:val="single" w:sz="4" w:space="0" w:color="auto"/>
              <w:left w:val="nil"/>
              <w:bottom w:val="nil"/>
              <w:right w:val="single" w:sz="4" w:space="0" w:color="auto"/>
            </w:tcBorders>
            <w:shd w:val="clear" w:color="auto" w:fill="auto"/>
            <w:vAlign w:val="center"/>
            <w:hideMark/>
          </w:tcPr>
          <w:p w14:paraId="076A0793" w14:textId="77777777" w:rsidR="001B45E6" w:rsidRPr="00E11C22" w:rsidRDefault="001B45E6" w:rsidP="00E11C22">
            <w:pPr>
              <w:spacing w:after="0" w:line="240" w:lineRule="auto"/>
              <w:jc w:val="center"/>
              <w:rPr>
                <w:rFonts w:ascii="Times New Roman" w:eastAsia="Times New Roman" w:hAnsi="Times New Roman"/>
                <w:b/>
                <w:color w:val="000000"/>
                <w:sz w:val="20"/>
                <w:szCs w:val="20"/>
                <w:lang w:eastAsia="lt-LT"/>
              </w:rPr>
            </w:pPr>
            <w:r w:rsidRPr="00E11C22">
              <w:rPr>
                <w:rFonts w:ascii="Times New Roman" w:eastAsia="Times New Roman" w:hAnsi="Times New Roman"/>
                <w:b/>
                <w:color w:val="000000"/>
                <w:sz w:val="20"/>
                <w:szCs w:val="20"/>
                <w:lang w:eastAsia="lt-LT"/>
              </w:rPr>
              <w:t>Augalų rūšis</w:t>
            </w:r>
          </w:p>
        </w:tc>
        <w:tc>
          <w:tcPr>
            <w:tcW w:w="1252" w:type="dxa"/>
            <w:gridSpan w:val="2"/>
            <w:tcBorders>
              <w:top w:val="single" w:sz="4" w:space="0" w:color="auto"/>
              <w:left w:val="nil"/>
              <w:bottom w:val="nil"/>
              <w:right w:val="single" w:sz="4" w:space="0" w:color="auto"/>
            </w:tcBorders>
            <w:shd w:val="clear" w:color="auto" w:fill="auto"/>
            <w:hideMark/>
          </w:tcPr>
          <w:p w14:paraId="09B13FD0" w14:textId="77777777" w:rsidR="001B45E6" w:rsidRPr="00E11C22" w:rsidRDefault="001B45E6" w:rsidP="00F13CAA">
            <w:pPr>
              <w:spacing w:after="0" w:line="240" w:lineRule="auto"/>
              <w:rPr>
                <w:rFonts w:ascii="Times New Roman" w:eastAsia="Times New Roman" w:hAnsi="Times New Roman"/>
                <w:b/>
                <w:color w:val="000000"/>
                <w:sz w:val="20"/>
                <w:szCs w:val="20"/>
                <w:lang w:eastAsia="lt-LT"/>
              </w:rPr>
            </w:pPr>
            <w:r w:rsidRPr="00E11C22">
              <w:rPr>
                <w:rFonts w:ascii="Times New Roman" w:eastAsia="Times New Roman" w:hAnsi="Times New Roman"/>
                <w:b/>
                <w:color w:val="000000"/>
                <w:sz w:val="20"/>
                <w:szCs w:val="20"/>
                <w:lang w:eastAsia="lt-LT"/>
              </w:rPr>
              <w:t>Auginamas plotas ha</w:t>
            </w:r>
          </w:p>
        </w:tc>
        <w:tc>
          <w:tcPr>
            <w:tcW w:w="512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FE9C4E2" w14:textId="77777777" w:rsidR="001B45E6" w:rsidRPr="00E11C22" w:rsidRDefault="001B45E6" w:rsidP="00E11C22">
            <w:pPr>
              <w:spacing w:after="0" w:line="240" w:lineRule="auto"/>
              <w:jc w:val="center"/>
              <w:rPr>
                <w:rFonts w:ascii="Times New Roman" w:eastAsia="Times New Roman" w:hAnsi="Times New Roman"/>
                <w:b/>
                <w:color w:val="000000"/>
                <w:sz w:val="20"/>
                <w:szCs w:val="20"/>
                <w:lang w:eastAsia="lt-LT"/>
              </w:rPr>
            </w:pPr>
            <w:r w:rsidRPr="00E11C22">
              <w:rPr>
                <w:rFonts w:ascii="Times New Roman" w:eastAsia="Times New Roman" w:hAnsi="Times New Roman"/>
                <w:b/>
                <w:color w:val="000000"/>
                <w:sz w:val="20"/>
                <w:szCs w:val="20"/>
                <w:lang w:eastAsia="lt-LT"/>
              </w:rPr>
              <w:t>Augalų apsaugos produktai</w:t>
            </w:r>
          </w:p>
        </w:tc>
        <w:tc>
          <w:tcPr>
            <w:tcW w:w="3119" w:type="dxa"/>
            <w:tcBorders>
              <w:top w:val="single" w:sz="4" w:space="0" w:color="auto"/>
              <w:left w:val="nil"/>
              <w:bottom w:val="single" w:sz="4" w:space="0" w:color="auto"/>
              <w:right w:val="single" w:sz="4" w:space="0" w:color="000000"/>
            </w:tcBorders>
          </w:tcPr>
          <w:p w14:paraId="76330663" w14:textId="77777777" w:rsidR="001B45E6" w:rsidRPr="00E11C22" w:rsidRDefault="001B45E6" w:rsidP="00E11C22">
            <w:pPr>
              <w:spacing w:after="0" w:line="240" w:lineRule="auto"/>
              <w:jc w:val="center"/>
              <w:rPr>
                <w:rFonts w:ascii="Times New Roman" w:eastAsia="Times New Roman" w:hAnsi="Times New Roman"/>
                <w:b/>
                <w:color w:val="000000"/>
                <w:sz w:val="20"/>
                <w:szCs w:val="20"/>
                <w:lang w:eastAsia="lt-LT"/>
              </w:rPr>
            </w:pPr>
            <w:r w:rsidRPr="00784A37">
              <w:rPr>
                <w:rFonts w:ascii="Times New Roman" w:hAnsi="Times New Roman"/>
                <w:b/>
                <w:color w:val="000000"/>
                <w:sz w:val="20"/>
                <w:szCs w:val="20"/>
              </w:rPr>
              <w:t>Siūlomos prekės pavadinimas</w:t>
            </w:r>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1E890093" w14:textId="77777777" w:rsidR="001B45E6" w:rsidRPr="00E11C22" w:rsidRDefault="001B45E6" w:rsidP="00E11C22">
            <w:pPr>
              <w:spacing w:after="0" w:line="240" w:lineRule="auto"/>
              <w:jc w:val="center"/>
              <w:rPr>
                <w:rFonts w:ascii="Times New Roman" w:eastAsia="Times New Roman" w:hAnsi="Times New Roman"/>
                <w:b/>
                <w:color w:val="000000"/>
                <w:sz w:val="20"/>
                <w:szCs w:val="20"/>
                <w:lang w:eastAsia="lt-LT"/>
              </w:rPr>
            </w:pPr>
            <w:r w:rsidRPr="00784A37">
              <w:rPr>
                <w:rFonts w:ascii="Times New Roman" w:hAnsi="Times New Roman"/>
                <w:b/>
                <w:color w:val="000000"/>
                <w:sz w:val="20"/>
                <w:szCs w:val="20"/>
              </w:rPr>
              <w:t>Prekės vieneto kaina EUR su PVM</w:t>
            </w:r>
          </w:p>
        </w:tc>
        <w:tc>
          <w:tcPr>
            <w:tcW w:w="1740" w:type="dxa"/>
            <w:tcBorders>
              <w:top w:val="single" w:sz="4" w:space="0" w:color="auto"/>
              <w:left w:val="nil"/>
              <w:bottom w:val="single" w:sz="4" w:space="0" w:color="auto"/>
              <w:right w:val="single" w:sz="4" w:space="0" w:color="auto"/>
            </w:tcBorders>
            <w:shd w:val="clear" w:color="auto" w:fill="A6A6A6" w:themeFill="background1" w:themeFillShade="A6"/>
          </w:tcPr>
          <w:p w14:paraId="08E7BD94" w14:textId="77777777" w:rsidR="001B45E6" w:rsidRPr="00E11C22" w:rsidRDefault="001B45E6" w:rsidP="00E11C22">
            <w:pPr>
              <w:spacing w:after="0" w:line="240" w:lineRule="auto"/>
              <w:jc w:val="center"/>
              <w:rPr>
                <w:rFonts w:ascii="Times New Roman" w:eastAsia="Times New Roman" w:hAnsi="Times New Roman"/>
                <w:b/>
                <w:color w:val="000000"/>
                <w:sz w:val="20"/>
                <w:szCs w:val="20"/>
                <w:lang w:eastAsia="lt-LT"/>
              </w:rPr>
            </w:pPr>
            <w:r w:rsidRPr="00784A37">
              <w:rPr>
                <w:rFonts w:ascii="Times New Roman" w:hAnsi="Times New Roman"/>
                <w:b/>
                <w:color w:val="000000"/>
                <w:sz w:val="20"/>
                <w:szCs w:val="20"/>
              </w:rPr>
              <w:t>Kaina vienam hektarui, EUR su PVM</w:t>
            </w:r>
          </w:p>
        </w:tc>
      </w:tr>
      <w:tr w:rsidR="001B45E6" w:rsidRPr="00784A37" w14:paraId="16E1F14C" w14:textId="77777777" w:rsidTr="00D256EC">
        <w:trPr>
          <w:trHeight w:val="262"/>
        </w:trPr>
        <w:tc>
          <w:tcPr>
            <w:tcW w:w="14796" w:type="dxa"/>
            <w:gridSpan w:val="10"/>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3D844899" w14:textId="77777777" w:rsidR="001B45E6" w:rsidRPr="00E11C22" w:rsidRDefault="001B45E6" w:rsidP="00E11C22">
            <w:pPr>
              <w:spacing w:after="0" w:line="240" w:lineRule="auto"/>
              <w:jc w:val="center"/>
              <w:rPr>
                <w:rFonts w:ascii="Times New Roman" w:eastAsia="Times New Roman" w:hAnsi="Times New Roman"/>
                <w:b/>
                <w:bCs/>
                <w:color w:val="000000"/>
                <w:sz w:val="20"/>
                <w:szCs w:val="20"/>
                <w:lang w:eastAsia="lt-LT"/>
              </w:rPr>
            </w:pPr>
            <w:r w:rsidRPr="00E11C22">
              <w:rPr>
                <w:rFonts w:ascii="Times New Roman" w:eastAsia="Times New Roman" w:hAnsi="Times New Roman"/>
                <w:b/>
                <w:bCs/>
                <w:color w:val="000000"/>
                <w:sz w:val="20"/>
                <w:szCs w:val="20"/>
                <w:lang w:eastAsia="lt-LT"/>
              </w:rPr>
              <w:t>Herbicidai (maksimali norma)</w:t>
            </w:r>
          </w:p>
        </w:tc>
      </w:tr>
      <w:tr w:rsidR="001B45E6" w:rsidRPr="00784A37" w14:paraId="4A7D64A2" w14:textId="77777777" w:rsidTr="00D256EC">
        <w:trPr>
          <w:trHeight w:val="761"/>
        </w:trPr>
        <w:tc>
          <w:tcPr>
            <w:tcW w:w="580" w:type="dxa"/>
            <w:vMerge w:val="restart"/>
            <w:tcBorders>
              <w:top w:val="single" w:sz="4" w:space="0" w:color="auto"/>
              <w:left w:val="single" w:sz="4" w:space="0" w:color="auto"/>
              <w:right w:val="single" w:sz="4" w:space="0" w:color="auto"/>
            </w:tcBorders>
            <w:shd w:val="clear" w:color="000000" w:fill="FFFFFF"/>
            <w:noWrap/>
            <w:vAlign w:val="center"/>
            <w:hideMark/>
          </w:tcPr>
          <w:p w14:paraId="74F2B0AC" w14:textId="77777777" w:rsidR="001B45E6" w:rsidRPr="00E11C22" w:rsidRDefault="001B45E6" w:rsidP="00F13CAA">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lastRenderedPageBreak/>
              <w:t>1.</w:t>
            </w:r>
          </w:p>
        </w:tc>
        <w:tc>
          <w:tcPr>
            <w:tcW w:w="1136" w:type="dxa"/>
            <w:gridSpan w:val="2"/>
            <w:vMerge w:val="restart"/>
            <w:tcBorders>
              <w:top w:val="single" w:sz="4" w:space="0" w:color="auto"/>
              <w:left w:val="nil"/>
              <w:right w:val="single" w:sz="4" w:space="0" w:color="auto"/>
            </w:tcBorders>
            <w:shd w:val="clear" w:color="000000" w:fill="FFFFFF"/>
            <w:vAlign w:val="center"/>
            <w:hideMark/>
          </w:tcPr>
          <w:p w14:paraId="1D709BF1" w14:textId="77777777" w:rsidR="001B45E6" w:rsidRPr="00E11C22" w:rsidRDefault="001B45E6" w:rsidP="00F13CAA">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Vasariniai kviečiai</w:t>
            </w:r>
          </w:p>
        </w:tc>
        <w:tc>
          <w:tcPr>
            <w:tcW w:w="1252" w:type="dxa"/>
            <w:gridSpan w:val="2"/>
            <w:tcBorders>
              <w:top w:val="single" w:sz="4" w:space="0" w:color="auto"/>
              <w:left w:val="nil"/>
              <w:right w:val="single" w:sz="4" w:space="0" w:color="auto"/>
            </w:tcBorders>
            <w:shd w:val="clear" w:color="000000" w:fill="FFFFFF"/>
            <w:vAlign w:val="center"/>
            <w:hideMark/>
          </w:tcPr>
          <w:p w14:paraId="041B1DEF" w14:textId="77777777" w:rsidR="001B45E6" w:rsidRDefault="001B45E6" w:rsidP="00F13CAA">
            <w:pPr>
              <w:spacing w:after="0" w:line="240" w:lineRule="auto"/>
              <w:jc w:val="center"/>
              <w:rPr>
                <w:rFonts w:ascii="Times New Roman" w:eastAsia="Times New Roman" w:hAnsi="Times New Roman"/>
                <w:color w:val="000000"/>
                <w:sz w:val="20"/>
                <w:szCs w:val="20"/>
                <w:lang w:eastAsia="lt-LT"/>
              </w:rPr>
            </w:pPr>
          </w:p>
          <w:p w14:paraId="1F5801D7" w14:textId="77777777" w:rsidR="001B45E6" w:rsidRDefault="001B45E6" w:rsidP="00F13CAA">
            <w:pPr>
              <w:spacing w:after="0" w:line="240" w:lineRule="auto"/>
              <w:jc w:val="center"/>
              <w:rPr>
                <w:rFonts w:ascii="Times New Roman" w:eastAsia="Times New Roman" w:hAnsi="Times New Roman"/>
                <w:color w:val="000000"/>
                <w:sz w:val="20"/>
                <w:szCs w:val="20"/>
                <w:lang w:eastAsia="lt-LT"/>
              </w:rPr>
            </w:pPr>
          </w:p>
          <w:p w14:paraId="0E4B486F" w14:textId="77777777" w:rsidR="001B45E6" w:rsidRDefault="001B45E6" w:rsidP="00F13CAA">
            <w:pPr>
              <w:spacing w:after="0" w:line="240" w:lineRule="auto"/>
              <w:jc w:val="center"/>
              <w:rPr>
                <w:rFonts w:ascii="Times New Roman" w:eastAsia="Times New Roman" w:hAnsi="Times New Roman"/>
                <w:color w:val="000000"/>
                <w:sz w:val="20"/>
                <w:szCs w:val="20"/>
                <w:lang w:eastAsia="lt-LT"/>
              </w:rPr>
            </w:pPr>
          </w:p>
          <w:p w14:paraId="79268E0E" w14:textId="77777777" w:rsidR="001B45E6" w:rsidRPr="00E11C22" w:rsidRDefault="001B45E6" w:rsidP="00F13CAA">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17</w:t>
            </w:r>
          </w:p>
        </w:tc>
        <w:tc>
          <w:tcPr>
            <w:tcW w:w="5127" w:type="dxa"/>
            <w:gridSpan w:val="2"/>
            <w:tcBorders>
              <w:top w:val="single" w:sz="4" w:space="0" w:color="auto"/>
              <w:left w:val="nil"/>
              <w:bottom w:val="single" w:sz="4" w:space="0" w:color="auto"/>
              <w:right w:val="single" w:sz="4" w:space="0" w:color="000000"/>
            </w:tcBorders>
            <w:shd w:val="clear" w:color="000000" w:fill="FFFFFF"/>
            <w:vAlign w:val="center"/>
            <w:hideMark/>
          </w:tcPr>
          <w:p w14:paraId="5724B714" w14:textId="77777777" w:rsidR="001B45E6" w:rsidRPr="00E11C22" w:rsidRDefault="001B45E6" w:rsidP="00F13CAA">
            <w:pPr>
              <w:spacing w:after="0" w:line="240" w:lineRule="auto"/>
              <w:rPr>
                <w:rFonts w:ascii="Times New Roman" w:eastAsia="Times New Roman" w:hAnsi="Times New Roman"/>
                <w:color w:val="000000"/>
                <w:sz w:val="20"/>
                <w:szCs w:val="20"/>
                <w:lang w:eastAsia="lt-LT"/>
              </w:rPr>
            </w:pPr>
            <w:r w:rsidRPr="00573A01">
              <w:rPr>
                <w:rFonts w:ascii="Times New Roman" w:eastAsia="Times New Roman" w:hAnsi="Times New Roman"/>
                <w:color w:val="000000"/>
                <w:sz w:val="20"/>
                <w:szCs w:val="20"/>
                <w:lang w:eastAsia="lt-LT"/>
              </w:rPr>
              <w:t xml:space="preserve">Vienmetėms ir daugiametėms dviskiltėms piktžolėms (dirvinėms pienėms, </w:t>
            </w:r>
            <w:proofErr w:type="spellStart"/>
            <w:r w:rsidRPr="00573A01">
              <w:rPr>
                <w:rFonts w:ascii="Times New Roman" w:eastAsia="Times New Roman" w:hAnsi="Times New Roman"/>
                <w:color w:val="000000"/>
                <w:sz w:val="20"/>
                <w:szCs w:val="20"/>
                <w:lang w:eastAsia="lt-LT"/>
              </w:rPr>
              <w:t>trikertėms</w:t>
            </w:r>
            <w:proofErr w:type="spellEnd"/>
            <w:r w:rsidRPr="00573A01">
              <w:rPr>
                <w:rFonts w:ascii="Times New Roman" w:eastAsia="Times New Roman" w:hAnsi="Times New Roman"/>
                <w:color w:val="000000"/>
                <w:sz w:val="20"/>
                <w:szCs w:val="20"/>
                <w:lang w:eastAsia="lt-LT"/>
              </w:rPr>
              <w:t xml:space="preserve"> žvaginėms, kiaulpienėms) naikinti.</w:t>
            </w:r>
          </w:p>
        </w:tc>
        <w:tc>
          <w:tcPr>
            <w:tcW w:w="3119" w:type="dxa"/>
            <w:tcBorders>
              <w:top w:val="single" w:sz="4" w:space="0" w:color="auto"/>
              <w:left w:val="nil"/>
              <w:bottom w:val="single" w:sz="4" w:space="0" w:color="auto"/>
              <w:right w:val="single" w:sz="4" w:space="0" w:color="000000"/>
            </w:tcBorders>
            <w:shd w:val="clear" w:color="000000" w:fill="FFFFFF"/>
          </w:tcPr>
          <w:p w14:paraId="36906E2E" w14:textId="77777777" w:rsidR="001B45E6" w:rsidRDefault="001B45E6" w:rsidP="00F13CAA">
            <w:pPr>
              <w:spacing w:after="0" w:line="240" w:lineRule="auto"/>
              <w:rPr>
                <w:rFonts w:ascii="Times New Roman" w:eastAsia="Times New Roman" w:hAnsi="Times New Roman"/>
                <w:color w:val="000000"/>
                <w:sz w:val="20"/>
                <w:szCs w:val="20"/>
                <w:lang w:eastAsia="lt-LT"/>
              </w:rPr>
            </w:pPr>
          </w:p>
          <w:p w14:paraId="5DDFB479" w14:textId="77777777" w:rsidR="001B45E6" w:rsidRPr="00E11C22" w:rsidRDefault="001B45E6" w:rsidP="00F13CAA">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Mixin</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3AB1FEB1" w14:textId="0792510B" w:rsidR="001B45E6" w:rsidRPr="00E11C22" w:rsidRDefault="001B45E6" w:rsidP="00F13CAA">
            <w:pPr>
              <w:spacing w:after="0" w:line="240" w:lineRule="auto"/>
              <w:rPr>
                <w:rFonts w:ascii="Times New Roman" w:eastAsia="Times New Roman" w:hAnsi="Times New Roman"/>
                <w:color w:val="000000"/>
                <w:sz w:val="20"/>
                <w:szCs w:val="20"/>
                <w:lang w:eastAsia="lt-LT"/>
              </w:rPr>
            </w:pPr>
          </w:p>
        </w:tc>
        <w:tc>
          <w:tcPr>
            <w:tcW w:w="1740" w:type="dxa"/>
            <w:tcBorders>
              <w:top w:val="single" w:sz="4" w:space="0" w:color="auto"/>
              <w:left w:val="nil"/>
              <w:bottom w:val="single" w:sz="4" w:space="0" w:color="auto"/>
              <w:right w:val="single" w:sz="4" w:space="0" w:color="auto"/>
            </w:tcBorders>
            <w:shd w:val="clear" w:color="auto" w:fill="A6A6A6" w:themeFill="background1" w:themeFillShade="A6"/>
          </w:tcPr>
          <w:p w14:paraId="4F1A9971" w14:textId="133BC580" w:rsidR="001B45E6" w:rsidRPr="00E11C22" w:rsidRDefault="001B45E6" w:rsidP="00F13CAA">
            <w:pPr>
              <w:spacing w:after="0" w:line="240" w:lineRule="auto"/>
              <w:rPr>
                <w:rFonts w:ascii="Times New Roman" w:eastAsia="Times New Roman" w:hAnsi="Times New Roman"/>
                <w:color w:val="000000"/>
                <w:sz w:val="20"/>
                <w:szCs w:val="20"/>
                <w:lang w:eastAsia="lt-LT"/>
              </w:rPr>
            </w:pPr>
          </w:p>
        </w:tc>
      </w:tr>
      <w:tr w:rsidR="001B45E6" w:rsidRPr="00784A37" w14:paraId="33C05BAE" w14:textId="77777777" w:rsidTr="00D256EC">
        <w:trPr>
          <w:trHeight w:val="570"/>
        </w:trPr>
        <w:tc>
          <w:tcPr>
            <w:tcW w:w="580" w:type="dxa"/>
            <w:vMerge/>
            <w:tcBorders>
              <w:left w:val="single" w:sz="4" w:space="0" w:color="auto"/>
              <w:bottom w:val="single" w:sz="4" w:space="0" w:color="auto"/>
              <w:right w:val="single" w:sz="4" w:space="0" w:color="auto"/>
            </w:tcBorders>
            <w:shd w:val="clear" w:color="000000" w:fill="FFFFFF"/>
            <w:noWrap/>
            <w:vAlign w:val="center"/>
          </w:tcPr>
          <w:p w14:paraId="478A79DC" w14:textId="77777777" w:rsidR="001B45E6" w:rsidRDefault="001B45E6" w:rsidP="00F13CAA">
            <w:pPr>
              <w:spacing w:after="0" w:line="240" w:lineRule="auto"/>
              <w:jc w:val="center"/>
              <w:rPr>
                <w:rFonts w:ascii="Times New Roman" w:eastAsia="Times New Roman" w:hAnsi="Times New Roman"/>
                <w:color w:val="000000"/>
                <w:sz w:val="20"/>
                <w:szCs w:val="20"/>
                <w:lang w:eastAsia="lt-LT"/>
              </w:rPr>
            </w:pPr>
          </w:p>
        </w:tc>
        <w:tc>
          <w:tcPr>
            <w:tcW w:w="1136" w:type="dxa"/>
            <w:gridSpan w:val="2"/>
            <w:vMerge/>
            <w:tcBorders>
              <w:left w:val="nil"/>
              <w:bottom w:val="single" w:sz="4" w:space="0" w:color="auto"/>
              <w:right w:val="single" w:sz="4" w:space="0" w:color="auto"/>
            </w:tcBorders>
            <w:shd w:val="clear" w:color="000000" w:fill="FFFFFF"/>
            <w:vAlign w:val="center"/>
          </w:tcPr>
          <w:p w14:paraId="2671D30D" w14:textId="77777777" w:rsidR="001B45E6" w:rsidRPr="00910608" w:rsidRDefault="001B45E6" w:rsidP="00F13CAA">
            <w:pPr>
              <w:spacing w:after="0" w:line="240" w:lineRule="auto"/>
              <w:rPr>
                <w:rFonts w:ascii="Times New Roman" w:eastAsia="Times New Roman" w:hAnsi="Times New Roman"/>
                <w:color w:val="000000"/>
                <w:sz w:val="20"/>
                <w:szCs w:val="20"/>
                <w:lang w:eastAsia="lt-LT"/>
              </w:rPr>
            </w:pPr>
          </w:p>
        </w:tc>
        <w:tc>
          <w:tcPr>
            <w:tcW w:w="1252" w:type="dxa"/>
            <w:gridSpan w:val="2"/>
            <w:tcBorders>
              <w:left w:val="nil"/>
              <w:bottom w:val="single" w:sz="4" w:space="0" w:color="auto"/>
              <w:right w:val="single" w:sz="4" w:space="0" w:color="auto"/>
            </w:tcBorders>
            <w:shd w:val="clear" w:color="000000" w:fill="FFFFFF"/>
            <w:vAlign w:val="center"/>
          </w:tcPr>
          <w:p w14:paraId="77BA634D" w14:textId="77777777" w:rsidR="001B45E6" w:rsidRDefault="001B45E6" w:rsidP="00F13CAA">
            <w:pPr>
              <w:spacing w:after="0" w:line="240" w:lineRule="auto"/>
              <w:jc w:val="center"/>
              <w:rPr>
                <w:rFonts w:ascii="Times New Roman" w:eastAsia="Times New Roman" w:hAnsi="Times New Roman"/>
                <w:color w:val="000000"/>
                <w:sz w:val="20"/>
                <w:szCs w:val="20"/>
                <w:lang w:eastAsia="lt-LT"/>
              </w:rPr>
            </w:pPr>
          </w:p>
        </w:tc>
        <w:tc>
          <w:tcPr>
            <w:tcW w:w="5127" w:type="dxa"/>
            <w:gridSpan w:val="2"/>
            <w:tcBorders>
              <w:top w:val="single" w:sz="4" w:space="0" w:color="auto"/>
              <w:left w:val="nil"/>
              <w:bottom w:val="single" w:sz="4" w:space="0" w:color="auto"/>
              <w:right w:val="single" w:sz="4" w:space="0" w:color="auto"/>
            </w:tcBorders>
            <w:shd w:val="clear" w:color="000000" w:fill="FFFFFF"/>
            <w:vAlign w:val="center"/>
          </w:tcPr>
          <w:p w14:paraId="4480690C" w14:textId="77777777" w:rsidR="001B45E6" w:rsidRPr="00573A01" w:rsidRDefault="001B45E6" w:rsidP="00F13CAA">
            <w:pPr>
              <w:spacing w:after="0" w:line="240" w:lineRule="auto"/>
              <w:rPr>
                <w:rFonts w:ascii="Times New Roman" w:eastAsia="Times New Roman" w:hAnsi="Times New Roman"/>
                <w:color w:val="000000"/>
                <w:sz w:val="20"/>
                <w:szCs w:val="20"/>
                <w:lang w:eastAsia="lt-LT"/>
              </w:rPr>
            </w:pPr>
            <w:r w:rsidRPr="00573A01">
              <w:rPr>
                <w:rFonts w:ascii="Times New Roman" w:eastAsia="Times New Roman" w:hAnsi="Times New Roman"/>
                <w:color w:val="000000"/>
                <w:sz w:val="20"/>
                <w:szCs w:val="20"/>
                <w:lang w:eastAsia="lt-LT"/>
              </w:rPr>
              <w:t xml:space="preserve">Vienmetėms ir daugiametėms dviskiltėms piktžolėms (rugiagėlėms, balandoms, dirvinėms </w:t>
            </w:r>
            <w:proofErr w:type="spellStart"/>
            <w:r w:rsidRPr="00573A01">
              <w:rPr>
                <w:rFonts w:ascii="Times New Roman" w:eastAsia="Times New Roman" w:hAnsi="Times New Roman"/>
                <w:color w:val="000000"/>
                <w:sz w:val="20"/>
                <w:szCs w:val="20"/>
                <w:lang w:eastAsia="lt-LT"/>
              </w:rPr>
              <w:t>aklėms</w:t>
            </w:r>
            <w:proofErr w:type="spellEnd"/>
            <w:r w:rsidRPr="00573A01">
              <w:rPr>
                <w:rFonts w:ascii="Times New Roman" w:eastAsia="Times New Roman" w:hAnsi="Times New Roman"/>
                <w:color w:val="000000"/>
                <w:sz w:val="20"/>
                <w:szCs w:val="20"/>
                <w:lang w:eastAsia="lt-LT"/>
              </w:rPr>
              <w:t xml:space="preserve">, vijokliniams </w:t>
            </w:r>
            <w:proofErr w:type="spellStart"/>
            <w:r w:rsidRPr="00573A01">
              <w:rPr>
                <w:rFonts w:ascii="Times New Roman" w:eastAsia="Times New Roman" w:hAnsi="Times New Roman"/>
                <w:color w:val="000000"/>
                <w:sz w:val="20"/>
                <w:szCs w:val="20"/>
                <w:lang w:eastAsia="lt-LT"/>
              </w:rPr>
              <w:t>rūgčiams</w:t>
            </w:r>
            <w:proofErr w:type="spellEnd"/>
            <w:r w:rsidRPr="00573A01">
              <w:rPr>
                <w:rFonts w:ascii="Times New Roman" w:eastAsia="Times New Roman" w:hAnsi="Times New Roman"/>
                <w:color w:val="000000"/>
                <w:sz w:val="20"/>
                <w:szCs w:val="20"/>
                <w:lang w:eastAsia="lt-LT"/>
              </w:rPr>
              <w:t xml:space="preserve">, </w:t>
            </w:r>
            <w:proofErr w:type="spellStart"/>
            <w:r w:rsidRPr="00573A01">
              <w:rPr>
                <w:rFonts w:ascii="Times New Roman" w:eastAsia="Times New Roman" w:hAnsi="Times New Roman"/>
                <w:color w:val="000000"/>
                <w:sz w:val="20"/>
                <w:szCs w:val="20"/>
                <w:lang w:eastAsia="lt-LT"/>
              </w:rPr>
              <w:t>raudonžiedėms</w:t>
            </w:r>
            <w:proofErr w:type="spellEnd"/>
            <w:r w:rsidRPr="00573A01">
              <w:rPr>
                <w:rFonts w:ascii="Times New Roman" w:eastAsia="Times New Roman" w:hAnsi="Times New Roman"/>
                <w:color w:val="000000"/>
                <w:sz w:val="20"/>
                <w:szCs w:val="20"/>
                <w:lang w:eastAsia="lt-LT"/>
              </w:rPr>
              <w:t xml:space="preserve"> notrelėms, savaime išsisėjusiems rapsams) naikinti.</w:t>
            </w:r>
          </w:p>
        </w:tc>
        <w:tc>
          <w:tcPr>
            <w:tcW w:w="3119" w:type="dxa"/>
            <w:tcBorders>
              <w:top w:val="single" w:sz="4" w:space="0" w:color="auto"/>
              <w:left w:val="nil"/>
              <w:bottom w:val="single" w:sz="4" w:space="0" w:color="auto"/>
              <w:right w:val="single" w:sz="4" w:space="0" w:color="000000"/>
            </w:tcBorders>
            <w:shd w:val="clear" w:color="000000" w:fill="FFFFFF"/>
          </w:tcPr>
          <w:p w14:paraId="0D4AD6BE" w14:textId="77777777" w:rsidR="001B45E6" w:rsidRDefault="001B45E6" w:rsidP="00F13CAA">
            <w:pPr>
              <w:spacing w:after="0" w:line="240" w:lineRule="auto"/>
              <w:rPr>
                <w:rFonts w:ascii="Times New Roman" w:eastAsia="Times New Roman" w:hAnsi="Times New Roman"/>
                <w:color w:val="000000"/>
                <w:sz w:val="20"/>
                <w:szCs w:val="20"/>
                <w:lang w:eastAsia="lt-LT"/>
              </w:rPr>
            </w:pPr>
          </w:p>
          <w:p w14:paraId="0B1CE149" w14:textId="77777777" w:rsidR="001B45E6" w:rsidRDefault="001B45E6" w:rsidP="00F13CAA">
            <w:pPr>
              <w:spacing w:after="0" w:line="240" w:lineRule="auto"/>
              <w:rPr>
                <w:rFonts w:ascii="Times New Roman" w:eastAsia="Times New Roman" w:hAnsi="Times New Roman"/>
                <w:color w:val="000000"/>
                <w:sz w:val="20"/>
                <w:szCs w:val="20"/>
                <w:lang w:eastAsia="lt-LT"/>
              </w:rPr>
            </w:pPr>
          </w:p>
          <w:p w14:paraId="6DFB7214" w14:textId="77777777" w:rsidR="001B45E6" w:rsidRPr="00E11C22" w:rsidRDefault="001B45E6" w:rsidP="00F13CAA">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Trimmer</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3607868E" w14:textId="7714834F" w:rsidR="001B45E6" w:rsidRPr="00E11C22" w:rsidRDefault="001B45E6" w:rsidP="00F13CAA">
            <w:pPr>
              <w:spacing w:after="0" w:line="240" w:lineRule="auto"/>
              <w:rPr>
                <w:rFonts w:ascii="Times New Roman" w:eastAsia="Times New Roman" w:hAnsi="Times New Roman"/>
                <w:color w:val="000000"/>
                <w:sz w:val="20"/>
                <w:szCs w:val="20"/>
                <w:lang w:eastAsia="lt-LT"/>
              </w:rPr>
            </w:pPr>
          </w:p>
        </w:tc>
        <w:tc>
          <w:tcPr>
            <w:tcW w:w="1740" w:type="dxa"/>
            <w:tcBorders>
              <w:top w:val="single" w:sz="4" w:space="0" w:color="auto"/>
              <w:left w:val="nil"/>
              <w:bottom w:val="single" w:sz="4" w:space="0" w:color="auto"/>
              <w:right w:val="single" w:sz="4" w:space="0" w:color="000000"/>
            </w:tcBorders>
            <w:shd w:val="clear" w:color="auto" w:fill="A6A6A6" w:themeFill="background1" w:themeFillShade="A6"/>
          </w:tcPr>
          <w:p w14:paraId="6C66831A" w14:textId="68FE564C" w:rsidR="001B45E6" w:rsidRPr="00E11C22" w:rsidRDefault="001B45E6" w:rsidP="00F13CAA">
            <w:pPr>
              <w:spacing w:after="0" w:line="240" w:lineRule="auto"/>
              <w:rPr>
                <w:rFonts w:ascii="Times New Roman" w:eastAsia="Times New Roman" w:hAnsi="Times New Roman"/>
                <w:color w:val="000000"/>
                <w:sz w:val="20"/>
                <w:szCs w:val="20"/>
                <w:lang w:eastAsia="lt-LT"/>
              </w:rPr>
            </w:pPr>
          </w:p>
        </w:tc>
      </w:tr>
      <w:tr w:rsidR="001B45E6" w:rsidRPr="00784A37" w14:paraId="6C0F6D9C" w14:textId="77777777" w:rsidTr="00D256EC">
        <w:trPr>
          <w:trHeight w:val="570"/>
        </w:trPr>
        <w:tc>
          <w:tcPr>
            <w:tcW w:w="580" w:type="dxa"/>
            <w:tcBorders>
              <w:top w:val="nil"/>
              <w:left w:val="single" w:sz="4" w:space="0" w:color="auto"/>
              <w:bottom w:val="single" w:sz="4" w:space="0" w:color="auto"/>
              <w:right w:val="single" w:sz="4" w:space="0" w:color="auto"/>
            </w:tcBorders>
            <w:shd w:val="clear" w:color="000000" w:fill="FFFFFF"/>
            <w:noWrap/>
            <w:vAlign w:val="center"/>
          </w:tcPr>
          <w:p w14:paraId="7589F6F4" w14:textId="77777777" w:rsidR="001B45E6" w:rsidRDefault="001B45E6" w:rsidP="00F13CAA">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2.</w:t>
            </w:r>
          </w:p>
        </w:tc>
        <w:tc>
          <w:tcPr>
            <w:tcW w:w="1136" w:type="dxa"/>
            <w:gridSpan w:val="2"/>
            <w:tcBorders>
              <w:top w:val="single" w:sz="4" w:space="0" w:color="auto"/>
              <w:left w:val="nil"/>
              <w:bottom w:val="single" w:sz="4" w:space="0" w:color="auto"/>
              <w:right w:val="single" w:sz="4" w:space="0" w:color="auto"/>
            </w:tcBorders>
            <w:shd w:val="clear" w:color="000000" w:fill="FFFFFF"/>
            <w:vAlign w:val="center"/>
          </w:tcPr>
          <w:p w14:paraId="48D3D930" w14:textId="77777777" w:rsidR="001B45E6" w:rsidRPr="00E11C22" w:rsidRDefault="001B45E6" w:rsidP="00F13CAA">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Žieminiai kvietrugiai</w:t>
            </w:r>
          </w:p>
        </w:tc>
        <w:tc>
          <w:tcPr>
            <w:tcW w:w="1252" w:type="dxa"/>
            <w:gridSpan w:val="2"/>
            <w:tcBorders>
              <w:top w:val="single" w:sz="4" w:space="0" w:color="auto"/>
              <w:left w:val="nil"/>
              <w:bottom w:val="single" w:sz="4" w:space="0" w:color="auto"/>
              <w:right w:val="single" w:sz="4" w:space="0" w:color="auto"/>
            </w:tcBorders>
            <w:shd w:val="clear" w:color="000000" w:fill="FFFFFF"/>
            <w:vAlign w:val="center"/>
          </w:tcPr>
          <w:p w14:paraId="023FEBAB" w14:textId="77777777" w:rsidR="001B45E6" w:rsidRDefault="001B45E6" w:rsidP="00F13CAA">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13</w:t>
            </w:r>
          </w:p>
        </w:tc>
        <w:tc>
          <w:tcPr>
            <w:tcW w:w="5127" w:type="dxa"/>
            <w:gridSpan w:val="2"/>
            <w:tcBorders>
              <w:top w:val="single" w:sz="4" w:space="0" w:color="auto"/>
              <w:left w:val="nil"/>
              <w:bottom w:val="single" w:sz="4" w:space="0" w:color="auto"/>
              <w:right w:val="single" w:sz="4" w:space="0" w:color="auto"/>
            </w:tcBorders>
            <w:shd w:val="clear" w:color="000000" w:fill="FFFFFF"/>
            <w:vAlign w:val="center"/>
          </w:tcPr>
          <w:p w14:paraId="6940C1CE" w14:textId="77777777" w:rsidR="001B45E6" w:rsidRPr="00E11C22" w:rsidRDefault="001B45E6" w:rsidP="00AD7A38">
            <w:pPr>
              <w:spacing w:after="0" w:line="240" w:lineRule="auto"/>
              <w:rPr>
                <w:rFonts w:ascii="Times New Roman" w:eastAsia="Times New Roman" w:hAnsi="Times New Roman"/>
                <w:color w:val="000000"/>
                <w:sz w:val="20"/>
                <w:szCs w:val="20"/>
                <w:lang w:eastAsia="lt-LT"/>
              </w:rPr>
            </w:pPr>
            <w:r w:rsidRPr="00573A01">
              <w:rPr>
                <w:rFonts w:ascii="Times New Roman" w:eastAsia="Times New Roman" w:hAnsi="Times New Roman"/>
                <w:color w:val="000000"/>
                <w:sz w:val="20"/>
                <w:szCs w:val="20"/>
                <w:lang w:eastAsia="lt-LT"/>
              </w:rPr>
              <w:t xml:space="preserve">Vienmetėms dviskiltėms piktžolėms (rugiagėlėms,  ramunėms, balandoms, dirvinėms </w:t>
            </w:r>
            <w:proofErr w:type="spellStart"/>
            <w:r w:rsidRPr="00573A01">
              <w:rPr>
                <w:rFonts w:ascii="Times New Roman" w:eastAsia="Times New Roman" w:hAnsi="Times New Roman"/>
                <w:color w:val="000000"/>
                <w:sz w:val="20"/>
                <w:szCs w:val="20"/>
                <w:lang w:eastAsia="lt-LT"/>
              </w:rPr>
              <w:t>aklėms</w:t>
            </w:r>
            <w:proofErr w:type="spellEnd"/>
            <w:r w:rsidRPr="00573A01">
              <w:rPr>
                <w:rFonts w:ascii="Times New Roman" w:eastAsia="Times New Roman" w:hAnsi="Times New Roman"/>
                <w:color w:val="000000"/>
                <w:sz w:val="20"/>
                <w:szCs w:val="20"/>
                <w:lang w:eastAsia="lt-LT"/>
              </w:rPr>
              <w:t xml:space="preserve">, vijokliniams </w:t>
            </w:r>
            <w:proofErr w:type="spellStart"/>
            <w:r w:rsidRPr="00573A01">
              <w:rPr>
                <w:rFonts w:ascii="Times New Roman" w:eastAsia="Times New Roman" w:hAnsi="Times New Roman"/>
                <w:color w:val="000000"/>
                <w:sz w:val="20"/>
                <w:szCs w:val="20"/>
                <w:lang w:eastAsia="lt-LT"/>
              </w:rPr>
              <w:t>rūgčiams</w:t>
            </w:r>
            <w:proofErr w:type="spellEnd"/>
            <w:r w:rsidRPr="00573A01">
              <w:rPr>
                <w:rFonts w:ascii="Times New Roman" w:eastAsia="Times New Roman" w:hAnsi="Times New Roman"/>
                <w:color w:val="000000"/>
                <w:sz w:val="20"/>
                <w:szCs w:val="20"/>
                <w:lang w:eastAsia="lt-LT"/>
              </w:rPr>
              <w:t xml:space="preserve">, </w:t>
            </w:r>
            <w:proofErr w:type="spellStart"/>
            <w:r w:rsidRPr="00573A01">
              <w:rPr>
                <w:rFonts w:ascii="Times New Roman" w:eastAsia="Times New Roman" w:hAnsi="Times New Roman"/>
                <w:color w:val="000000"/>
                <w:sz w:val="20"/>
                <w:szCs w:val="20"/>
                <w:lang w:eastAsia="lt-LT"/>
              </w:rPr>
              <w:t>raudonžiedėms</w:t>
            </w:r>
            <w:proofErr w:type="spellEnd"/>
            <w:r w:rsidRPr="00573A01">
              <w:rPr>
                <w:rFonts w:ascii="Times New Roman" w:eastAsia="Times New Roman" w:hAnsi="Times New Roman"/>
                <w:color w:val="000000"/>
                <w:sz w:val="20"/>
                <w:szCs w:val="20"/>
                <w:lang w:eastAsia="lt-LT"/>
              </w:rPr>
              <w:t xml:space="preserve"> notrelėms, savaime išsisėjusiems rapsams) naikinti.</w:t>
            </w:r>
          </w:p>
        </w:tc>
        <w:tc>
          <w:tcPr>
            <w:tcW w:w="3119" w:type="dxa"/>
            <w:tcBorders>
              <w:top w:val="single" w:sz="4" w:space="0" w:color="auto"/>
              <w:left w:val="nil"/>
              <w:bottom w:val="single" w:sz="4" w:space="0" w:color="auto"/>
              <w:right w:val="single" w:sz="4" w:space="0" w:color="000000"/>
            </w:tcBorders>
            <w:shd w:val="clear" w:color="000000" w:fill="FFFFFF"/>
          </w:tcPr>
          <w:p w14:paraId="7457EF00" w14:textId="77777777" w:rsidR="001B45E6" w:rsidRDefault="001B45E6" w:rsidP="00F13CAA">
            <w:pPr>
              <w:spacing w:after="0" w:line="240" w:lineRule="auto"/>
              <w:rPr>
                <w:rFonts w:ascii="Times New Roman" w:eastAsia="Times New Roman" w:hAnsi="Times New Roman"/>
                <w:color w:val="000000"/>
                <w:sz w:val="20"/>
                <w:szCs w:val="20"/>
                <w:lang w:eastAsia="lt-LT"/>
              </w:rPr>
            </w:pPr>
          </w:p>
          <w:p w14:paraId="6C78CACF" w14:textId="77777777" w:rsidR="001B45E6" w:rsidRDefault="001B45E6" w:rsidP="00F13CAA">
            <w:pPr>
              <w:spacing w:after="0" w:line="240" w:lineRule="auto"/>
              <w:rPr>
                <w:rFonts w:ascii="Times New Roman" w:eastAsia="Times New Roman" w:hAnsi="Times New Roman"/>
                <w:color w:val="000000"/>
                <w:sz w:val="20"/>
                <w:szCs w:val="20"/>
                <w:lang w:eastAsia="lt-LT"/>
              </w:rPr>
            </w:pPr>
          </w:p>
          <w:p w14:paraId="7109521F" w14:textId="77777777" w:rsidR="001B45E6" w:rsidRDefault="001B45E6" w:rsidP="00F13CAA">
            <w:pPr>
              <w:spacing w:after="0" w:line="240" w:lineRule="auto"/>
              <w:rPr>
                <w:rFonts w:ascii="Times New Roman" w:eastAsia="Times New Roman" w:hAnsi="Times New Roman"/>
                <w:color w:val="000000"/>
                <w:sz w:val="20"/>
                <w:szCs w:val="20"/>
                <w:lang w:eastAsia="lt-LT"/>
              </w:rPr>
            </w:pPr>
          </w:p>
          <w:p w14:paraId="0DA050E6" w14:textId="77777777" w:rsidR="001B45E6" w:rsidRPr="00E11C22" w:rsidRDefault="001B45E6" w:rsidP="00F13CAA">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Elegant</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127D4181" w14:textId="00419155" w:rsidR="001B45E6" w:rsidRPr="00E11C22" w:rsidRDefault="001B45E6" w:rsidP="00F13CAA">
            <w:pPr>
              <w:spacing w:after="0" w:line="240" w:lineRule="auto"/>
              <w:rPr>
                <w:rFonts w:ascii="Times New Roman" w:eastAsia="Times New Roman" w:hAnsi="Times New Roman"/>
                <w:color w:val="000000"/>
                <w:sz w:val="20"/>
                <w:szCs w:val="20"/>
                <w:lang w:eastAsia="lt-LT"/>
              </w:rPr>
            </w:pPr>
          </w:p>
        </w:tc>
        <w:tc>
          <w:tcPr>
            <w:tcW w:w="1740" w:type="dxa"/>
            <w:tcBorders>
              <w:top w:val="single" w:sz="4" w:space="0" w:color="auto"/>
              <w:left w:val="nil"/>
              <w:bottom w:val="single" w:sz="4" w:space="0" w:color="auto"/>
              <w:right w:val="single" w:sz="4" w:space="0" w:color="000000"/>
            </w:tcBorders>
            <w:shd w:val="clear" w:color="auto" w:fill="A6A6A6" w:themeFill="background1" w:themeFillShade="A6"/>
          </w:tcPr>
          <w:p w14:paraId="7E5DB5AB" w14:textId="6E7116AF" w:rsidR="001B45E6" w:rsidRPr="00E11C22" w:rsidRDefault="001B45E6" w:rsidP="00F13CAA">
            <w:pPr>
              <w:spacing w:after="0" w:line="240" w:lineRule="auto"/>
              <w:rPr>
                <w:rFonts w:ascii="Times New Roman" w:eastAsia="Times New Roman" w:hAnsi="Times New Roman"/>
                <w:color w:val="000000"/>
                <w:sz w:val="20"/>
                <w:szCs w:val="20"/>
                <w:lang w:eastAsia="lt-LT"/>
              </w:rPr>
            </w:pPr>
          </w:p>
        </w:tc>
      </w:tr>
      <w:tr w:rsidR="001B45E6" w:rsidRPr="00784A37" w14:paraId="6BB1D2BE" w14:textId="77777777" w:rsidTr="00D256EC">
        <w:trPr>
          <w:trHeight w:val="5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ECE9B1" w14:textId="77777777" w:rsidR="001B45E6" w:rsidRPr="00E11C22" w:rsidRDefault="001B45E6" w:rsidP="00F13CAA">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3.</w:t>
            </w:r>
          </w:p>
        </w:tc>
        <w:tc>
          <w:tcPr>
            <w:tcW w:w="1136" w:type="dxa"/>
            <w:gridSpan w:val="2"/>
            <w:tcBorders>
              <w:top w:val="single" w:sz="4" w:space="0" w:color="auto"/>
              <w:left w:val="nil"/>
              <w:bottom w:val="single" w:sz="4" w:space="0" w:color="auto"/>
              <w:right w:val="single" w:sz="4" w:space="0" w:color="auto"/>
            </w:tcBorders>
            <w:shd w:val="clear" w:color="000000" w:fill="FFFFFF"/>
            <w:vAlign w:val="center"/>
            <w:hideMark/>
          </w:tcPr>
          <w:p w14:paraId="69CDF40E" w14:textId="77777777" w:rsidR="001B45E6" w:rsidRPr="00E11C22" w:rsidRDefault="001B45E6" w:rsidP="00F13CAA">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sz w:val="20"/>
                <w:szCs w:val="20"/>
                <w:lang w:eastAsia="lt-LT"/>
              </w:rPr>
              <w:t xml:space="preserve">Pupiniai augalai </w:t>
            </w:r>
            <w:r w:rsidRPr="00910608">
              <w:rPr>
                <w:rFonts w:ascii="Times New Roman" w:eastAsia="Times New Roman" w:hAnsi="Times New Roman"/>
                <w:color w:val="000000"/>
                <w:sz w:val="20"/>
                <w:szCs w:val="20"/>
                <w:lang w:eastAsia="lt-LT"/>
              </w:rPr>
              <w:t>(žirniai)</w:t>
            </w:r>
          </w:p>
        </w:tc>
        <w:tc>
          <w:tcPr>
            <w:tcW w:w="125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D18A53D" w14:textId="77777777" w:rsidR="001B45E6" w:rsidRPr="00E11C22" w:rsidRDefault="001B45E6" w:rsidP="00F13CAA">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8</w:t>
            </w:r>
          </w:p>
        </w:tc>
        <w:tc>
          <w:tcPr>
            <w:tcW w:w="5127" w:type="dxa"/>
            <w:gridSpan w:val="2"/>
            <w:tcBorders>
              <w:top w:val="single" w:sz="4" w:space="0" w:color="auto"/>
              <w:left w:val="nil"/>
              <w:bottom w:val="single" w:sz="4" w:space="0" w:color="auto"/>
              <w:right w:val="single" w:sz="4" w:space="0" w:color="000000"/>
            </w:tcBorders>
            <w:shd w:val="clear" w:color="000000" w:fill="FFFFFF"/>
            <w:vAlign w:val="center"/>
            <w:hideMark/>
          </w:tcPr>
          <w:p w14:paraId="5587DB11" w14:textId="77777777" w:rsidR="001B45E6" w:rsidRPr="00E11C22" w:rsidRDefault="001B45E6" w:rsidP="00F13CAA">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 xml:space="preserve">Vienmetėms ir daugiametėms dviskiltėms piktžolėms (rugiagėlėms, ramunėms, usnims, balandoms, dirvinėms </w:t>
            </w:r>
            <w:proofErr w:type="spellStart"/>
            <w:r w:rsidRPr="00910608">
              <w:rPr>
                <w:rFonts w:ascii="Times New Roman" w:eastAsia="Times New Roman" w:hAnsi="Times New Roman"/>
                <w:color w:val="000000"/>
                <w:sz w:val="20"/>
                <w:szCs w:val="20"/>
                <w:lang w:eastAsia="lt-LT"/>
              </w:rPr>
              <w:t>aklėms</w:t>
            </w:r>
            <w:proofErr w:type="spellEnd"/>
            <w:r w:rsidRPr="00910608">
              <w:rPr>
                <w:rFonts w:ascii="Times New Roman" w:eastAsia="Times New Roman" w:hAnsi="Times New Roman"/>
                <w:color w:val="000000"/>
                <w:sz w:val="20"/>
                <w:szCs w:val="20"/>
                <w:lang w:eastAsia="lt-LT"/>
              </w:rPr>
              <w:t xml:space="preserve">, vijokliniams </w:t>
            </w:r>
            <w:proofErr w:type="spellStart"/>
            <w:r w:rsidRPr="00910608">
              <w:rPr>
                <w:rFonts w:ascii="Times New Roman" w:eastAsia="Times New Roman" w:hAnsi="Times New Roman"/>
                <w:color w:val="000000"/>
                <w:sz w:val="20"/>
                <w:szCs w:val="20"/>
                <w:lang w:eastAsia="lt-LT"/>
              </w:rPr>
              <w:t>rūgčiams</w:t>
            </w:r>
            <w:proofErr w:type="spellEnd"/>
            <w:r w:rsidRPr="00910608">
              <w:rPr>
                <w:rFonts w:ascii="Times New Roman" w:eastAsia="Times New Roman" w:hAnsi="Times New Roman"/>
                <w:color w:val="000000"/>
                <w:sz w:val="20"/>
                <w:szCs w:val="20"/>
                <w:lang w:eastAsia="lt-LT"/>
              </w:rPr>
              <w:t xml:space="preserve">, </w:t>
            </w:r>
            <w:proofErr w:type="spellStart"/>
            <w:r w:rsidRPr="00910608">
              <w:rPr>
                <w:rFonts w:ascii="Times New Roman" w:eastAsia="Times New Roman" w:hAnsi="Times New Roman"/>
                <w:color w:val="000000"/>
                <w:sz w:val="20"/>
                <w:szCs w:val="20"/>
                <w:lang w:eastAsia="lt-LT"/>
              </w:rPr>
              <w:t>raudonžiedėms</w:t>
            </w:r>
            <w:proofErr w:type="spellEnd"/>
            <w:r w:rsidRPr="00910608">
              <w:rPr>
                <w:rFonts w:ascii="Times New Roman" w:eastAsia="Times New Roman" w:hAnsi="Times New Roman"/>
                <w:color w:val="000000"/>
                <w:sz w:val="20"/>
                <w:szCs w:val="20"/>
                <w:lang w:eastAsia="lt-LT"/>
              </w:rPr>
              <w:t xml:space="preserve"> notrelėms, dirvinėms pienėms, savaime išsisėjusiems rapsams) naikinti.     </w:t>
            </w:r>
          </w:p>
        </w:tc>
        <w:tc>
          <w:tcPr>
            <w:tcW w:w="3119" w:type="dxa"/>
            <w:tcBorders>
              <w:top w:val="single" w:sz="4" w:space="0" w:color="auto"/>
              <w:left w:val="nil"/>
              <w:bottom w:val="single" w:sz="4" w:space="0" w:color="auto"/>
              <w:right w:val="single" w:sz="4" w:space="0" w:color="000000"/>
            </w:tcBorders>
            <w:shd w:val="clear" w:color="000000" w:fill="FFFFFF"/>
          </w:tcPr>
          <w:p w14:paraId="57EC0712" w14:textId="77777777" w:rsidR="001B45E6" w:rsidRDefault="001B45E6" w:rsidP="00F13CAA">
            <w:pPr>
              <w:spacing w:after="0" w:line="240" w:lineRule="auto"/>
              <w:rPr>
                <w:rFonts w:ascii="Times New Roman" w:eastAsia="Times New Roman" w:hAnsi="Times New Roman"/>
                <w:color w:val="000000"/>
                <w:sz w:val="20"/>
                <w:szCs w:val="20"/>
                <w:lang w:eastAsia="lt-LT"/>
              </w:rPr>
            </w:pPr>
          </w:p>
          <w:p w14:paraId="14D82CF6" w14:textId="77777777" w:rsidR="001B45E6" w:rsidRDefault="001B45E6" w:rsidP="00F13CAA">
            <w:pPr>
              <w:spacing w:after="0" w:line="240" w:lineRule="auto"/>
              <w:rPr>
                <w:rFonts w:ascii="Times New Roman" w:eastAsia="Times New Roman" w:hAnsi="Times New Roman"/>
                <w:color w:val="000000"/>
                <w:sz w:val="20"/>
                <w:szCs w:val="20"/>
                <w:lang w:eastAsia="lt-LT"/>
              </w:rPr>
            </w:pPr>
          </w:p>
          <w:p w14:paraId="444190AA" w14:textId="77777777" w:rsidR="001B45E6" w:rsidRDefault="001B45E6" w:rsidP="00F13CAA">
            <w:pPr>
              <w:spacing w:after="0" w:line="240" w:lineRule="auto"/>
              <w:rPr>
                <w:rFonts w:ascii="Times New Roman" w:eastAsia="Times New Roman" w:hAnsi="Times New Roman"/>
                <w:color w:val="000000"/>
                <w:sz w:val="20"/>
                <w:szCs w:val="20"/>
                <w:lang w:eastAsia="lt-LT"/>
              </w:rPr>
            </w:pPr>
          </w:p>
          <w:p w14:paraId="2257A58C" w14:textId="77777777" w:rsidR="001B45E6" w:rsidRPr="00E11C22" w:rsidRDefault="001B45E6" w:rsidP="00F13CAA">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Fenix</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30A94D34" w14:textId="0380293F" w:rsidR="001B45E6" w:rsidRPr="00E11C22" w:rsidRDefault="001B45E6" w:rsidP="00F13CAA">
            <w:pPr>
              <w:spacing w:after="0" w:line="240" w:lineRule="auto"/>
              <w:rPr>
                <w:rFonts w:ascii="Times New Roman" w:eastAsia="Times New Roman" w:hAnsi="Times New Roman"/>
                <w:color w:val="000000"/>
                <w:sz w:val="20"/>
                <w:szCs w:val="20"/>
                <w:lang w:eastAsia="lt-LT"/>
              </w:rPr>
            </w:pPr>
          </w:p>
        </w:tc>
        <w:tc>
          <w:tcPr>
            <w:tcW w:w="1740" w:type="dxa"/>
            <w:tcBorders>
              <w:top w:val="single" w:sz="4" w:space="0" w:color="auto"/>
              <w:left w:val="nil"/>
              <w:bottom w:val="single" w:sz="4" w:space="0" w:color="auto"/>
              <w:right w:val="single" w:sz="4" w:space="0" w:color="000000"/>
            </w:tcBorders>
            <w:shd w:val="clear" w:color="auto" w:fill="A6A6A6" w:themeFill="background1" w:themeFillShade="A6"/>
          </w:tcPr>
          <w:p w14:paraId="59D21664" w14:textId="66BB0683" w:rsidR="001B45E6" w:rsidRPr="00E11C22" w:rsidRDefault="001B45E6" w:rsidP="00F13CAA">
            <w:pPr>
              <w:spacing w:after="0" w:line="240" w:lineRule="auto"/>
              <w:rPr>
                <w:rFonts w:ascii="Times New Roman" w:eastAsia="Times New Roman" w:hAnsi="Times New Roman"/>
                <w:color w:val="000000"/>
                <w:sz w:val="20"/>
                <w:szCs w:val="20"/>
                <w:lang w:eastAsia="lt-LT"/>
              </w:rPr>
            </w:pPr>
          </w:p>
        </w:tc>
      </w:tr>
      <w:tr w:rsidR="00663BA8" w:rsidRPr="00784A37" w14:paraId="5DCF71D5" w14:textId="77777777" w:rsidTr="00D256EC">
        <w:trPr>
          <w:trHeight w:val="846"/>
        </w:trPr>
        <w:tc>
          <w:tcPr>
            <w:tcW w:w="580" w:type="dxa"/>
            <w:vMerge w:val="restart"/>
            <w:tcBorders>
              <w:top w:val="single" w:sz="4" w:space="0" w:color="auto"/>
              <w:left w:val="single" w:sz="4" w:space="0" w:color="auto"/>
              <w:right w:val="single" w:sz="4" w:space="0" w:color="auto"/>
            </w:tcBorders>
            <w:shd w:val="clear" w:color="auto" w:fill="auto"/>
            <w:noWrap/>
            <w:vAlign w:val="center"/>
            <w:hideMark/>
          </w:tcPr>
          <w:p w14:paraId="1FEEA9C1" w14:textId="77777777" w:rsidR="00663BA8" w:rsidRPr="00E11C22" w:rsidRDefault="00663BA8" w:rsidP="003342FD">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4.</w:t>
            </w:r>
          </w:p>
        </w:tc>
        <w:tc>
          <w:tcPr>
            <w:tcW w:w="1136" w:type="dxa"/>
            <w:gridSpan w:val="2"/>
            <w:vMerge w:val="restart"/>
            <w:tcBorders>
              <w:top w:val="nil"/>
              <w:left w:val="nil"/>
              <w:right w:val="single" w:sz="4" w:space="0" w:color="auto"/>
            </w:tcBorders>
            <w:shd w:val="clear" w:color="000000" w:fill="FFFFFF"/>
            <w:vAlign w:val="center"/>
            <w:hideMark/>
          </w:tcPr>
          <w:p w14:paraId="21F305CA" w14:textId="77777777" w:rsidR="00663BA8" w:rsidRPr="00E11C22" w:rsidRDefault="00663BA8" w:rsidP="00F50754">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 xml:space="preserve">Vasariniai rapsai </w:t>
            </w:r>
          </w:p>
        </w:tc>
        <w:tc>
          <w:tcPr>
            <w:tcW w:w="1252" w:type="dxa"/>
            <w:gridSpan w:val="2"/>
            <w:tcBorders>
              <w:top w:val="nil"/>
              <w:left w:val="single" w:sz="4" w:space="0" w:color="auto"/>
              <w:right w:val="single" w:sz="4" w:space="0" w:color="auto"/>
            </w:tcBorders>
            <w:shd w:val="clear" w:color="000000" w:fill="FFFFFF"/>
            <w:noWrap/>
            <w:vAlign w:val="center"/>
            <w:hideMark/>
          </w:tcPr>
          <w:p w14:paraId="0331E476" w14:textId="77777777" w:rsidR="00663BA8" w:rsidRDefault="00663BA8" w:rsidP="00F50754">
            <w:pPr>
              <w:spacing w:after="0" w:line="240" w:lineRule="auto"/>
              <w:jc w:val="center"/>
              <w:rPr>
                <w:rFonts w:ascii="Times New Roman" w:eastAsia="Times New Roman" w:hAnsi="Times New Roman"/>
                <w:color w:val="000000"/>
                <w:sz w:val="20"/>
                <w:szCs w:val="20"/>
                <w:lang w:eastAsia="lt-LT"/>
              </w:rPr>
            </w:pPr>
          </w:p>
          <w:p w14:paraId="2C1640AF" w14:textId="77777777" w:rsidR="00663BA8" w:rsidRPr="00910608" w:rsidRDefault="00663BA8" w:rsidP="00F50754">
            <w:pPr>
              <w:spacing w:after="0" w:line="240" w:lineRule="auto"/>
              <w:jc w:val="center"/>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5</w:t>
            </w:r>
          </w:p>
          <w:p w14:paraId="6CBC4DCB" w14:textId="77777777" w:rsidR="00663BA8" w:rsidRPr="00E11C22" w:rsidRDefault="00663BA8" w:rsidP="00F50754">
            <w:pPr>
              <w:spacing w:after="0" w:line="240" w:lineRule="auto"/>
              <w:jc w:val="center"/>
              <w:rPr>
                <w:rFonts w:ascii="Times New Roman" w:eastAsia="Times New Roman" w:hAnsi="Times New Roman"/>
                <w:color w:val="000000"/>
                <w:sz w:val="20"/>
                <w:szCs w:val="20"/>
                <w:lang w:eastAsia="lt-LT"/>
              </w:rPr>
            </w:pPr>
          </w:p>
        </w:tc>
        <w:tc>
          <w:tcPr>
            <w:tcW w:w="5127" w:type="dxa"/>
            <w:gridSpan w:val="2"/>
            <w:tcBorders>
              <w:top w:val="single" w:sz="4" w:space="0" w:color="auto"/>
              <w:left w:val="nil"/>
              <w:bottom w:val="single" w:sz="4" w:space="0" w:color="auto"/>
              <w:right w:val="single" w:sz="4" w:space="0" w:color="auto"/>
            </w:tcBorders>
            <w:shd w:val="clear" w:color="000000" w:fill="FFFFFF"/>
            <w:vAlign w:val="center"/>
            <w:hideMark/>
          </w:tcPr>
          <w:p w14:paraId="0F015BE3" w14:textId="77777777" w:rsidR="00663BA8" w:rsidRPr="00E11C22" w:rsidRDefault="00663BA8" w:rsidP="00F50754">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 xml:space="preserve">Vienmetėms dviskiltėms  ir </w:t>
            </w:r>
            <w:proofErr w:type="spellStart"/>
            <w:r w:rsidRPr="00910608">
              <w:rPr>
                <w:rFonts w:ascii="Times New Roman" w:eastAsia="Times New Roman" w:hAnsi="Times New Roman"/>
                <w:color w:val="000000"/>
                <w:sz w:val="20"/>
                <w:szCs w:val="20"/>
                <w:lang w:eastAsia="lt-LT"/>
              </w:rPr>
              <w:t>vienskiltėms</w:t>
            </w:r>
            <w:proofErr w:type="spellEnd"/>
            <w:r w:rsidRPr="00910608">
              <w:rPr>
                <w:rFonts w:ascii="Times New Roman" w:eastAsia="Times New Roman" w:hAnsi="Times New Roman"/>
                <w:color w:val="000000"/>
                <w:sz w:val="20"/>
                <w:szCs w:val="20"/>
                <w:lang w:eastAsia="lt-LT"/>
              </w:rPr>
              <w:t xml:space="preserve"> piktžolėms (rūgtims, </w:t>
            </w:r>
            <w:proofErr w:type="spellStart"/>
            <w:r w:rsidRPr="00910608">
              <w:rPr>
                <w:rFonts w:ascii="Times New Roman" w:eastAsia="Times New Roman" w:hAnsi="Times New Roman"/>
                <w:color w:val="000000"/>
                <w:sz w:val="20"/>
                <w:szCs w:val="20"/>
                <w:lang w:eastAsia="lt-LT"/>
              </w:rPr>
              <w:t>raudonžiedėms</w:t>
            </w:r>
            <w:proofErr w:type="spellEnd"/>
            <w:r w:rsidRPr="00910608">
              <w:rPr>
                <w:rFonts w:ascii="Times New Roman" w:eastAsia="Times New Roman" w:hAnsi="Times New Roman"/>
                <w:color w:val="000000"/>
                <w:sz w:val="20"/>
                <w:szCs w:val="20"/>
                <w:lang w:eastAsia="lt-LT"/>
              </w:rPr>
              <w:t xml:space="preserve"> </w:t>
            </w:r>
            <w:proofErr w:type="spellStart"/>
            <w:r w:rsidRPr="00910608">
              <w:rPr>
                <w:rFonts w:ascii="Times New Roman" w:eastAsia="Times New Roman" w:hAnsi="Times New Roman"/>
                <w:color w:val="000000"/>
                <w:sz w:val="20"/>
                <w:szCs w:val="20"/>
                <w:lang w:eastAsia="lt-LT"/>
              </w:rPr>
              <w:t>notreklėms</w:t>
            </w:r>
            <w:proofErr w:type="spellEnd"/>
            <w:r w:rsidRPr="00910608">
              <w:rPr>
                <w:rFonts w:ascii="Times New Roman" w:eastAsia="Times New Roman" w:hAnsi="Times New Roman"/>
                <w:color w:val="000000"/>
                <w:sz w:val="20"/>
                <w:szCs w:val="20"/>
                <w:lang w:eastAsia="lt-LT"/>
              </w:rPr>
              <w:t xml:space="preserve">, balandoms, dirvinėms </w:t>
            </w:r>
            <w:proofErr w:type="spellStart"/>
            <w:r w:rsidRPr="00910608">
              <w:rPr>
                <w:rFonts w:ascii="Times New Roman" w:eastAsia="Times New Roman" w:hAnsi="Times New Roman"/>
                <w:color w:val="000000"/>
                <w:sz w:val="20"/>
                <w:szCs w:val="20"/>
                <w:lang w:eastAsia="lt-LT"/>
              </w:rPr>
              <w:t>aklėms</w:t>
            </w:r>
            <w:proofErr w:type="spellEnd"/>
            <w:r w:rsidRPr="00910608">
              <w:rPr>
                <w:rFonts w:ascii="Times New Roman" w:eastAsia="Times New Roman" w:hAnsi="Times New Roman"/>
                <w:color w:val="000000"/>
                <w:sz w:val="20"/>
                <w:szCs w:val="20"/>
                <w:lang w:eastAsia="lt-LT"/>
              </w:rPr>
              <w:t>) naikinti.</w:t>
            </w:r>
          </w:p>
        </w:tc>
        <w:tc>
          <w:tcPr>
            <w:tcW w:w="3119" w:type="dxa"/>
            <w:vMerge w:val="restart"/>
            <w:tcBorders>
              <w:top w:val="single" w:sz="4" w:space="0" w:color="auto"/>
              <w:left w:val="nil"/>
              <w:right w:val="single" w:sz="4" w:space="0" w:color="auto"/>
            </w:tcBorders>
            <w:shd w:val="clear" w:color="000000" w:fill="FFFFFF"/>
          </w:tcPr>
          <w:p w14:paraId="422EBFBF" w14:textId="77777777" w:rsidR="00663BA8" w:rsidRDefault="00663BA8" w:rsidP="00F50754">
            <w:pPr>
              <w:spacing w:after="0" w:line="240" w:lineRule="auto"/>
              <w:rPr>
                <w:rFonts w:ascii="Times New Roman" w:eastAsia="Times New Roman" w:hAnsi="Times New Roman"/>
                <w:color w:val="000000"/>
                <w:sz w:val="20"/>
                <w:szCs w:val="20"/>
                <w:lang w:eastAsia="lt-LT"/>
              </w:rPr>
            </w:pPr>
          </w:p>
          <w:p w14:paraId="167EE9A4" w14:textId="77777777" w:rsidR="00663BA8" w:rsidRDefault="00663BA8" w:rsidP="00F50754">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Sultan</w:t>
            </w:r>
            <w:proofErr w:type="spellEnd"/>
          </w:p>
          <w:p w14:paraId="1DD5F798" w14:textId="77777777" w:rsidR="00663BA8" w:rsidRDefault="00663BA8" w:rsidP="00F50754">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w:t>
            </w:r>
          </w:p>
          <w:p w14:paraId="348852D8" w14:textId="77777777" w:rsidR="00663BA8" w:rsidRPr="00E11C22" w:rsidRDefault="00663BA8" w:rsidP="00F50754">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Kalif</w:t>
            </w:r>
            <w:proofErr w:type="spellEnd"/>
          </w:p>
        </w:tc>
        <w:tc>
          <w:tcPr>
            <w:tcW w:w="1842" w:type="dxa"/>
            <w:vMerge w:val="restart"/>
            <w:tcBorders>
              <w:top w:val="single" w:sz="4" w:space="0" w:color="auto"/>
              <w:left w:val="nil"/>
              <w:right w:val="single" w:sz="4" w:space="0" w:color="auto"/>
            </w:tcBorders>
            <w:shd w:val="clear" w:color="auto" w:fill="A6A6A6" w:themeFill="background1" w:themeFillShade="A6"/>
          </w:tcPr>
          <w:p w14:paraId="22CFC54D" w14:textId="2FF5CB5F" w:rsidR="00663BA8" w:rsidRPr="00E11C22" w:rsidRDefault="00663BA8" w:rsidP="00F50754">
            <w:pPr>
              <w:spacing w:after="0" w:line="240" w:lineRule="auto"/>
              <w:rPr>
                <w:rFonts w:ascii="Times New Roman" w:eastAsia="Times New Roman" w:hAnsi="Times New Roman"/>
                <w:color w:val="000000"/>
                <w:sz w:val="20"/>
                <w:szCs w:val="20"/>
                <w:lang w:eastAsia="lt-LT"/>
              </w:rPr>
            </w:pPr>
          </w:p>
        </w:tc>
        <w:tc>
          <w:tcPr>
            <w:tcW w:w="1740" w:type="dxa"/>
            <w:vMerge w:val="restart"/>
            <w:tcBorders>
              <w:top w:val="single" w:sz="4" w:space="0" w:color="auto"/>
              <w:left w:val="nil"/>
              <w:right w:val="single" w:sz="4" w:space="0" w:color="auto"/>
            </w:tcBorders>
            <w:shd w:val="clear" w:color="auto" w:fill="A6A6A6" w:themeFill="background1" w:themeFillShade="A6"/>
          </w:tcPr>
          <w:p w14:paraId="33DA6E8A" w14:textId="0387D80D" w:rsidR="00663BA8" w:rsidRPr="00E11C22" w:rsidRDefault="00663BA8" w:rsidP="00F50754">
            <w:pPr>
              <w:spacing w:after="0" w:line="240" w:lineRule="auto"/>
              <w:rPr>
                <w:rFonts w:ascii="Times New Roman" w:eastAsia="Times New Roman" w:hAnsi="Times New Roman"/>
                <w:color w:val="000000"/>
                <w:sz w:val="20"/>
                <w:szCs w:val="20"/>
                <w:lang w:eastAsia="lt-LT"/>
              </w:rPr>
            </w:pPr>
          </w:p>
        </w:tc>
      </w:tr>
      <w:tr w:rsidR="00663BA8" w:rsidRPr="00784A37" w14:paraId="4EAB0A8C" w14:textId="77777777" w:rsidTr="00D256EC">
        <w:trPr>
          <w:trHeight w:val="846"/>
        </w:trPr>
        <w:tc>
          <w:tcPr>
            <w:tcW w:w="580" w:type="dxa"/>
            <w:vMerge/>
            <w:tcBorders>
              <w:left w:val="single" w:sz="4" w:space="0" w:color="auto"/>
              <w:bottom w:val="single" w:sz="4" w:space="0" w:color="auto"/>
              <w:right w:val="single" w:sz="4" w:space="0" w:color="auto"/>
            </w:tcBorders>
            <w:shd w:val="clear" w:color="auto" w:fill="auto"/>
            <w:noWrap/>
            <w:vAlign w:val="center"/>
          </w:tcPr>
          <w:p w14:paraId="7A4EE014" w14:textId="77777777" w:rsidR="00663BA8" w:rsidRDefault="00663BA8" w:rsidP="00F50754">
            <w:pPr>
              <w:spacing w:after="0" w:line="240" w:lineRule="auto"/>
              <w:jc w:val="center"/>
              <w:rPr>
                <w:rFonts w:ascii="Times New Roman" w:eastAsia="Times New Roman" w:hAnsi="Times New Roman"/>
                <w:color w:val="000000"/>
                <w:sz w:val="20"/>
                <w:szCs w:val="20"/>
                <w:lang w:eastAsia="lt-LT"/>
              </w:rPr>
            </w:pPr>
          </w:p>
        </w:tc>
        <w:tc>
          <w:tcPr>
            <w:tcW w:w="1136" w:type="dxa"/>
            <w:gridSpan w:val="2"/>
            <w:vMerge/>
            <w:tcBorders>
              <w:left w:val="nil"/>
              <w:bottom w:val="single" w:sz="4" w:space="0" w:color="auto"/>
              <w:right w:val="single" w:sz="4" w:space="0" w:color="auto"/>
            </w:tcBorders>
            <w:shd w:val="clear" w:color="000000" w:fill="FFFFFF"/>
            <w:vAlign w:val="center"/>
          </w:tcPr>
          <w:p w14:paraId="3EF74817" w14:textId="77777777" w:rsidR="00663BA8" w:rsidRDefault="00663BA8" w:rsidP="00F50754">
            <w:pPr>
              <w:spacing w:after="0" w:line="240" w:lineRule="auto"/>
              <w:rPr>
                <w:rFonts w:ascii="Times New Roman" w:eastAsia="Times New Roman" w:hAnsi="Times New Roman"/>
                <w:color w:val="000000"/>
                <w:sz w:val="20"/>
                <w:szCs w:val="20"/>
                <w:lang w:eastAsia="lt-LT"/>
              </w:rPr>
            </w:pPr>
          </w:p>
        </w:tc>
        <w:tc>
          <w:tcPr>
            <w:tcW w:w="1252" w:type="dxa"/>
            <w:gridSpan w:val="2"/>
            <w:tcBorders>
              <w:left w:val="single" w:sz="4" w:space="0" w:color="auto"/>
              <w:bottom w:val="single" w:sz="4" w:space="0" w:color="auto"/>
              <w:right w:val="single" w:sz="4" w:space="0" w:color="auto"/>
            </w:tcBorders>
            <w:noWrap/>
            <w:vAlign w:val="center"/>
          </w:tcPr>
          <w:p w14:paraId="2F9578B1" w14:textId="77777777" w:rsidR="00663BA8" w:rsidRDefault="00663BA8" w:rsidP="00F50754">
            <w:pPr>
              <w:spacing w:after="0" w:line="240" w:lineRule="auto"/>
              <w:jc w:val="center"/>
              <w:rPr>
                <w:rFonts w:ascii="Times New Roman" w:eastAsia="Times New Roman" w:hAnsi="Times New Roman"/>
                <w:color w:val="000000"/>
                <w:sz w:val="20"/>
                <w:szCs w:val="20"/>
                <w:lang w:eastAsia="lt-LT"/>
              </w:rPr>
            </w:pPr>
          </w:p>
          <w:p w14:paraId="1443EC14" w14:textId="77777777" w:rsidR="00663BA8" w:rsidRDefault="00663BA8" w:rsidP="00F50754">
            <w:pPr>
              <w:spacing w:after="0" w:line="240" w:lineRule="auto"/>
              <w:jc w:val="center"/>
              <w:rPr>
                <w:rFonts w:ascii="Times New Roman" w:eastAsia="Times New Roman" w:hAnsi="Times New Roman"/>
                <w:color w:val="000000"/>
                <w:sz w:val="20"/>
                <w:szCs w:val="20"/>
                <w:lang w:eastAsia="lt-LT"/>
              </w:rPr>
            </w:pPr>
          </w:p>
        </w:tc>
        <w:tc>
          <w:tcPr>
            <w:tcW w:w="5127" w:type="dxa"/>
            <w:gridSpan w:val="2"/>
            <w:tcBorders>
              <w:top w:val="single" w:sz="4" w:space="0" w:color="auto"/>
              <w:left w:val="nil"/>
              <w:bottom w:val="single" w:sz="4" w:space="0" w:color="auto"/>
              <w:right w:val="single" w:sz="4" w:space="0" w:color="000000"/>
            </w:tcBorders>
            <w:shd w:val="clear" w:color="000000" w:fill="FFFFFF"/>
            <w:vAlign w:val="center"/>
          </w:tcPr>
          <w:p w14:paraId="0CC48393" w14:textId="77777777" w:rsidR="00663BA8" w:rsidRDefault="00663BA8" w:rsidP="00F50754">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 xml:space="preserve">Dirvinėms čiužutėms, </w:t>
            </w:r>
            <w:proofErr w:type="spellStart"/>
            <w:r w:rsidRPr="00910608">
              <w:rPr>
                <w:rFonts w:ascii="Times New Roman" w:eastAsia="Times New Roman" w:hAnsi="Times New Roman"/>
                <w:color w:val="000000"/>
                <w:sz w:val="20"/>
                <w:szCs w:val="20"/>
                <w:lang w:eastAsia="lt-LT"/>
              </w:rPr>
              <w:t>trikertėms</w:t>
            </w:r>
            <w:proofErr w:type="spellEnd"/>
            <w:r w:rsidRPr="00910608">
              <w:rPr>
                <w:rFonts w:ascii="Times New Roman" w:eastAsia="Times New Roman" w:hAnsi="Times New Roman"/>
                <w:color w:val="000000"/>
                <w:sz w:val="20"/>
                <w:szCs w:val="20"/>
                <w:lang w:eastAsia="lt-LT"/>
              </w:rPr>
              <w:t xml:space="preserve"> žvaginėms, rūgtims naikinti. </w:t>
            </w:r>
          </w:p>
        </w:tc>
        <w:tc>
          <w:tcPr>
            <w:tcW w:w="3119" w:type="dxa"/>
            <w:vMerge/>
            <w:tcBorders>
              <w:left w:val="nil"/>
              <w:bottom w:val="single" w:sz="4" w:space="0" w:color="auto"/>
              <w:right w:val="single" w:sz="4" w:space="0" w:color="auto"/>
            </w:tcBorders>
            <w:shd w:val="clear" w:color="000000" w:fill="FFFFFF"/>
          </w:tcPr>
          <w:p w14:paraId="69F85CBE" w14:textId="77777777" w:rsidR="00663BA8" w:rsidRPr="00E11C22" w:rsidRDefault="00663BA8" w:rsidP="00F50754">
            <w:pPr>
              <w:spacing w:after="0" w:line="240" w:lineRule="auto"/>
              <w:rPr>
                <w:rFonts w:ascii="Times New Roman" w:eastAsia="Times New Roman" w:hAnsi="Times New Roman"/>
                <w:color w:val="000000"/>
                <w:sz w:val="20"/>
                <w:szCs w:val="20"/>
                <w:lang w:eastAsia="lt-LT"/>
              </w:rPr>
            </w:pPr>
          </w:p>
        </w:tc>
        <w:tc>
          <w:tcPr>
            <w:tcW w:w="1842" w:type="dxa"/>
            <w:vMerge/>
            <w:tcBorders>
              <w:left w:val="nil"/>
              <w:bottom w:val="single" w:sz="4" w:space="0" w:color="auto"/>
              <w:right w:val="single" w:sz="4" w:space="0" w:color="auto"/>
            </w:tcBorders>
            <w:shd w:val="clear" w:color="auto" w:fill="A6A6A6" w:themeFill="background1" w:themeFillShade="A6"/>
          </w:tcPr>
          <w:p w14:paraId="780AC3A8" w14:textId="77777777" w:rsidR="00663BA8" w:rsidRPr="00E11C22" w:rsidRDefault="00663BA8" w:rsidP="00F50754">
            <w:pPr>
              <w:spacing w:after="0" w:line="240" w:lineRule="auto"/>
              <w:rPr>
                <w:rFonts w:ascii="Times New Roman" w:eastAsia="Times New Roman" w:hAnsi="Times New Roman"/>
                <w:color w:val="000000"/>
                <w:sz w:val="20"/>
                <w:szCs w:val="20"/>
                <w:lang w:eastAsia="lt-LT"/>
              </w:rPr>
            </w:pPr>
          </w:p>
        </w:tc>
        <w:tc>
          <w:tcPr>
            <w:tcW w:w="1740" w:type="dxa"/>
            <w:vMerge/>
            <w:tcBorders>
              <w:left w:val="nil"/>
              <w:bottom w:val="single" w:sz="4" w:space="0" w:color="auto"/>
              <w:right w:val="single" w:sz="4" w:space="0" w:color="auto"/>
            </w:tcBorders>
            <w:shd w:val="clear" w:color="auto" w:fill="A6A6A6" w:themeFill="background1" w:themeFillShade="A6"/>
          </w:tcPr>
          <w:p w14:paraId="5000EDAE" w14:textId="77777777" w:rsidR="00663BA8" w:rsidRPr="00E11C22" w:rsidRDefault="00663BA8" w:rsidP="00F50754">
            <w:pPr>
              <w:spacing w:after="0" w:line="240" w:lineRule="auto"/>
              <w:rPr>
                <w:rFonts w:ascii="Times New Roman" w:eastAsia="Times New Roman" w:hAnsi="Times New Roman"/>
                <w:color w:val="000000"/>
                <w:sz w:val="20"/>
                <w:szCs w:val="20"/>
                <w:lang w:eastAsia="lt-LT"/>
              </w:rPr>
            </w:pPr>
          </w:p>
        </w:tc>
      </w:tr>
      <w:tr w:rsidR="001B45E6" w:rsidRPr="00784A37" w14:paraId="64D54F22" w14:textId="77777777" w:rsidTr="00D256EC">
        <w:trPr>
          <w:trHeight w:val="846"/>
        </w:trPr>
        <w:tc>
          <w:tcPr>
            <w:tcW w:w="580" w:type="dxa"/>
            <w:tcBorders>
              <w:left w:val="single" w:sz="4" w:space="0" w:color="auto"/>
              <w:bottom w:val="single" w:sz="4" w:space="0" w:color="auto"/>
              <w:right w:val="single" w:sz="4" w:space="0" w:color="auto"/>
            </w:tcBorders>
            <w:shd w:val="clear" w:color="auto" w:fill="auto"/>
            <w:noWrap/>
            <w:vAlign w:val="center"/>
          </w:tcPr>
          <w:p w14:paraId="12C06AA3" w14:textId="77777777" w:rsidR="001B45E6" w:rsidRDefault="001B45E6" w:rsidP="00F50754">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5.</w:t>
            </w:r>
          </w:p>
        </w:tc>
        <w:tc>
          <w:tcPr>
            <w:tcW w:w="1136" w:type="dxa"/>
            <w:gridSpan w:val="2"/>
            <w:tcBorders>
              <w:top w:val="nil"/>
              <w:left w:val="nil"/>
              <w:bottom w:val="single" w:sz="4" w:space="0" w:color="auto"/>
              <w:right w:val="single" w:sz="4" w:space="0" w:color="auto"/>
            </w:tcBorders>
            <w:shd w:val="clear" w:color="000000" w:fill="FFFFFF"/>
            <w:vAlign w:val="center"/>
          </w:tcPr>
          <w:p w14:paraId="7AC7B784" w14:textId="77777777" w:rsidR="001B45E6" w:rsidRDefault="001B45E6" w:rsidP="00F50754">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Avižos</w:t>
            </w:r>
          </w:p>
        </w:tc>
        <w:tc>
          <w:tcPr>
            <w:tcW w:w="1252" w:type="dxa"/>
            <w:gridSpan w:val="2"/>
            <w:tcBorders>
              <w:top w:val="nil"/>
              <w:left w:val="nil"/>
              <w:bottom w:val="single" w:sz="4" w:space="0" w:color="auto"/>
              <w:right w:val="single" w:sz="4" w:space="0" w:color="auto"/>
            </w:tcBorders>
            <w:shd w:val="clear" w:color="000000" w:fill="FFFFFF"/>
            <w:noWrap/>
            <w:vAlign w:val="center"/>
          </w:tcPr>
          <w:p w14:paraId="5AD84E05" w14:textId="77777777" w:rsidR="001B45E6" w:rsidRDefault="001B45E6" w:rsidP="00F50754">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5</w:t>
            </w:r>
          </w:p>
        </w:tc>
        <w:tc>
          <w:tcPr>
            <w:tcW w:w="5127" w:type="dxa"/>
            <w:gridSpan w:val="2"/>
            <w:tcBorders>
              <w:top w:val="single" w:sz="4" w:space="0" w:color="auto"/>
              <w:left w:val="nil"/>
              <w:bottom w:val="single" w:sz="4" w:space="0" w:color="auto"/>
              <w:right w:val="single" w:sz="4" w:space="0" w:color="000000"/>
            </w:tcBorders>
            <w:shd w:val="clear" w:color="000000" w:fill="FFFFFF"/>
            <w:vAlign w:val="center"/>
          </w:tcPr>
          <w:p w14:paraId="3735F474" w14:textId="77777777" w:rsidR="001B45E6" w:rsidRPr="00910608" w:rsidRDefault="001B45E6" w:rsidP="00F50754">
            <w:pPr>
              <w:spacing w:after="0" w:line="240" w:lineRule="auto"/>
              <w:rPr>
                <w:rFonts w:ascii="Times New Roman" w:eastAsia="Times New Roman" w:hAnsi="Times New Roman"/>
                <w:color w:val="000000"/>
                <w:sz w:val="20"/>
                <w:szCs w:val="20"/>
                <w:lang w:eastAsia="lt-LT"/>
              </w:rPr>
            </w:pPr>
            <w:r w:rsidRPr="00910608">
              <w:rPr>
                <w:rFonts w:ascii="Times New Roman" w:eastAsia="Times New Roman" w:hAnsi="Times New Roman"/>
                <w:color w:val="000000"/>
                <w:sz w:val="20"/>
                <w:szCs w:val="20"/>
                <w:lang w:eastAsia="lt-LT"/>
              </w:rPr>
              <w:t xml:space="preserve">Vienmetėms ir daugiametėms dviskiltėms piktžolėms (rugiagėlėms,  ramunėms,  balandoms, dirvinėms </w:t>
            </w:r>
            <w:proofErr w:type="spellStart"/>
            <w:r w:rsidRPr="00910608">
              <w:rPr>
                <w:rFonts w:ascii="Times New Roman" w:eastAsia="Times New Roman" w:hAnsi="Times New Roman"/>
                <w:color w:val="000000"/>
                <w:sz w:val="20"/>
                <w:szCs w:val="20"/>
                <w:lang w:eastAsia="lt-LT"/>
              </w:rPr>
              <w:t>aklėms</w:t>
            </w:r>
            <w:proofErr w:type="spellEnd"/>
            <w:r w:rsidRPr="00910608">
              <w:rPr>
                <w:rFonts w:ascii="Times New Roman" w:eastAsia="Times New Roman" w:hAnsi="Times New Roman"/>
                <w:color w:val="000000"/>
                <w:sz w:val="20"/>
                <w:szCs w:val="20"/>
                <w:lang w:eastAsia="lt-LT"/>
              </w:rPr>
              <w:t xml:space="preserve">, vijokliniams </w:t>
            </w:r>
            <w:proofErr w:type="spellStart"/>
            <w:r w:rsidRPr="00910608">
              <w:rPr>
                <w:rFonts w:ascii="Times New Roman" w:eastAsia="Times New Roman" w:hAnsi="Times New Roman"/>
                <w:color w:val="000000"/>
                <w:sz w:val="20"/>
                <w:szCs w:val="20"/>
                <w:lang w:eastAsia="lt-LT"/>
              </w:rPr>
              <w:t>rūgčiams</w:t>
            </w:r>
            <w:proofErr w:type="spellEnd"/>
            <w:r w:rsidRPr="00910608">
              <w:rPr>
                <w:rFonts w:ascii="Times New Roman" w:eastAsia="Times New Roman" w:hAnsi="Times New Roman"/>
                <w:color w:val="000000"/>
                <w:sz w:val="20"/>
                <w:szCs w:val="20"/>
                <w:lang w:eastAsia="lt-LT"/>
              </w:rPr>
              <w:t xml:space="preserve">, </w:t>
            </w:r>
            <w:proofErr w:type="spellStart"/>
            <w:r w:rsidRPr="00910608">
              <w:rPr>
                <w:rFonts w:ascii="Times New Roman" w:eastAsia="Times New Roman" w:hAnsi="Times New Roman"/>
                <w:color w:val="000000"/>
                <w:sz w:val="20"/>
                <w:szCs w:val="20"/>
                <w:lang w:eastAsia="lt-LT"/>
              </w:rPr>
              <w:t>raudonžiedėms</w:t>
            </w:r>
            <w:proofErr w:type="spellEnd"/>
            <w:r w:rsidRPr="00910608">
              <w:rPr>
                <w:rFonts w:ascii="Times New Roman" w:eastAsia="Times New Roman" w:hAnsi="Times New Roman"/>
                <w:color w:val="000000"/>
                <w:sz w:val="20"/>
                <w:szCs w:val="20"/>
                <w:lang w:eastAsia="lt-LT"/>
              </w:rPr>
              <w:t xml:space="preserve"> notrelėms, dirvinėms pienėms, savaime išsisėjusiems rapsams) naikinti.     </w:t>
            </w:r>
          </w:p>
        </w:tc>
        <w:tc>
          <w:tcPr>
            <w:tcW w:w="3119" w:type="dxa"/>
            <w:tcBorders>
              <w:top w:val="single" w:sz="4" w:space="0" w:color="auto"/>
              <w:left w:val="nil"/>
              <w:bottom w:val="single" w:sz="4" w:space="0" w:color="auto"/>
              <w:right w:val="single" w:sz="4" w:space="0" w:color="auto"/>
            </w:tcBorders>
            <w:shd w:val="clear" w:color="000000" w:fill="FFFFFF"/>
          </w:tcPr>
          <w:p w14:paraId="2BEFC96E" w14:textId="77777777" w:rsidR="001B45E6" w:rsidRDefault="001B45E6" w:rsidP="00F50754">
            <w:pPr>
              <w:spacing w:after="0" w:line="240" w:lineRule="auto"/>
              <w:rPr>
                <w:rFonts w:ascii="Times New Roman" w:eastAsia="Times New Roman" w:hAnsi="Times New Roman"/>
                <w:color w:val="000000"/>
                <w:sz w:val="20"/>
                <w:szCs w:val="20"/>
                <w:lang w:eastAsia="lt-LT"/>
              </w:rPr>
            </w:pPr>
          </w:p>
          <w:p w14:paraId="290F38C9" w14:textId="77777777" w:rsidR="001B45E6" w:rsidRDefault="001B45E6" w:rsidP="00F50754">
            <w:pPr>
              <w:spacing w:after="0" w:line="240" w:lineRule="auto"/>
              <w:rPr>
                <w:rFonts w:ascii="Times New Roman" w:eastAsia="Times New Roman" w:hAnsi="Times New Roman"/>
                <w:color w:val="000000"/>
                <w:sz w:val="20"/>
                <w:szCs w:val="20"/>
                <w:lang w:eastAsia="lt-LT"/>
              </w:rPr>
            </w:pPr>
          </w:p>
          <w:p w14:paraId="480236DC" w14:textId="77777777" w:rsidR="001B45E6" w:rsidRPr="000D6AE8" w:rsidRDefault="001B45E6" w:rsidP="00F50754">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Elegant</w:t>
            </w:r>
            <w:proofErr w:type="spellEnd"/>
          </w:p>
        </w:tc>
        <w:tc>
          <w:tcPr>
            <w:tcW w:w="1842" w:type="dxa"/>
            <w:tcBorders>
              <w:top w:val="single" w:sz="4" w:space="0" w:color="auto"/>
              <w:left w:val="nil"/>
              <w:bottom w:val="single" w:sz="4" w:space="0" w:color="auto"/>
              <w:right w:val="single" w:sz="4" w:space="0" w:color="auto"/>
            </w:tcBorders>
            <w:shd w:val="clear" w:color="auto" w:fill="A6A6A6" w:themeFill="background1" w:themeFillShade="A6"/>
          </w:tcPr>
          <w:p w14:paraId="0A47F98A" w14:textId="0D782AB7" w:rsidR="001B45E6" w:rsidRPr="00E11C22" w:rsidRDefault="001B45E6" w:rsidP="00F50754">
            <w:pPr>
              <w:spacing w:after="0" w:line="240" w:lineRule="auto"/>
              <w:rPr>
                <w:rFonts w:ascii="Times New Roman" w:eastAsia="Times New Roman" w:hAnsi="Times New Roman"/>
                <w:color w:val="000000"/>
                <w:sz w:val="20"/>
                <w:szCs w:val="20"/>
                <w:lang w:eastAsia="lt-LT"/>
              </w:rPr>
            </w:pPr>
          </w:p>
        </w:tc>
        <w:tc>
          <w:tcPr>
            <w:tcW w:w="1740" w:type="dxa"/>
            <w:tcBorders>
              <w:top w:val="single" w:sz="4" w:space="0" w:color="auto"/>
              <w:left w:val="nil"/>
              <w:bottom w:val="single" w:sz="4" w:space="0" w:color="auto"/>
              <w:right w:val="single" w:sz="4" w:space="0" w:color="auto"/>
            </w:tcBorders>
            <w:shd w:val="clear" w:color="auto" w:fill="A6A6A6" w:themeFill="background1" w:themeFillShade="A6"/>
          </w:tcPr>
          <w:p w14:paraId="12EB3823" w14:textId="560B669A" w:rsidR="001B45E6" w:rsidRPr="00E11C22" w:rsidRDefault="001B45E6" w:rsidP="00F50754">
            <w:pPr>
              <w:spacing w:after="0" w:line="240" w:lineRule="auto"/>
              <w:rPr>
                <w:rFonts w:ascii="Times New Roman" w:eastAsia="Times New Roman" w:hAnsi="Times New Roman"/>
                <w:color w:val="000000"/>
                <w:sz w:val="20"/>
                <w:szCs w:val="20"/>
                <w:lang w:eastAsia="lt-LT"/>
              </w:rPr>
            </w:pPr>
          </w:p>
        </w:tc>
      </w:tr>
      <w:tr w:rsidR="001B45E6" w:rsidRPr="00784A37" w14:paraId="36C84722" w14:textId="77777777" w:rsidTr="00D256EC">
        <w:trPr>
          <w:trHeight w:val="846"/>
        </w:trPr>
        <w:tc>
          <w:tcPr>
            <w:tcW w:w="14796" w:type="dxa"/>
            <w:gridSpan w:val="10"/>
            <w:tcBorders>
              <w:left w:val="single" w:sz="4" w:space="0" w:color="auto"/>
              <w:bottom w:val="single" w:sz="4" w:space="0" w:color="auto"/>
              <w:right w:val="single" w:sz="4" w:space="0" w:color="auto"/>
            </w:tcBorders>
            <w:shd w:val="clear" w:color="auto" w:fill="A6A6A6" w:themeFill="background1" w:themeFillShade="A6"/>
            <w:noWrap/>
            <w:vAlign w:val="center"/>
          </w:tcPr>
          <w:p w14:paraId="6649C2EF" w14:textId="77777777" w:rsidR="001B45E6" w:rsidRPr="00C80E5B" w:rsidRDefault="001B45E6" w:rsidP="00C80E5B">
            <w:pPr>
              <w:spacing w:after="0" w:line="240" w:lineRule="auto"/>
              <w:jc w:val="center"/>
              <w:rPr>
                <w:rFonts w:ascii="Times New Roman" w:eastAsia="Times New Roman" w:hAnsi="Times New Roman"/>
                <w:b/>
                <w:color w:val="000000"/>
                <w:sz w:val="20"/>
                <w:szCs w:val="20"/>
                <w:lang w:eastAsia="lt-LT"/>
              </w:rPr>
            </w:pPr>
            <w:r w:rsidRPr="00C80E5B">
              <w:rPr>
                <w:rFonts w:ascii="Times New Roman" w:eastAsia="Times New Roman" w:hAnsi="Times New Roman"/>
                <w:b/>
                <w:color w:val="000000"/>
                <w:sz w:val="20"/>
                <w:szCs w:val="20"/>
                <w:lang w:eastAsia="lt-LT"/>
              </w:rPr>
              <w:t>Augimo reguliatoriai (maksimali norma)</w:t>
            </w:r>
          </w:p>
        </w:tc>
      </w:tr>
      <w:tr w:rsidR="001B45E6" w:rsidRPr="00784A37" w14:paraId="1F5E9660" w14:textId="77777777" w:rsidTr="00D256EC">
        <w:trPr>
          <w:trHeight w:val="846"/>
        </w:trPr>
        <w:tc>
          <w:tcPr>
            <w:tcW w:w="6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C5DA3F1" w14:textId="77777777" w:rsidR="001B45E6" w:rsidRPr="00C80E5B" w:rsidRDefault="001B45E6" w:rsidP="00C80E5B">
            <w:pPr>
              <w:spacing w:after="0" w:line="240" w:lineRule="auto"/>
              <w:jc w:val="center"/>
              <w:rPr>
                <w:rFonts w:ascii="Times New Roman" w:eastAsia="Times New Roman" w:hAnsi="Times New Roman"/>
                <w:color w:val="000000"/>
                <w:sz w:val="20"/>
                <w:szCs w:val="20"/>
                <w:lang w:eastAsia="lt-LT"/>
              </w:rPr>
            </w:pPr>
            <w:r w:rsidRPr="00C80E5B">
              <w:rPr>
                <w:rFonts w:ascii="Times New Roman" w:eastAsia="Times New Roman" w:hAnsi="Times New Roman"/>
                <w:color w:val="000000"/>
                <w:sz w:val="20"/>
                <w:szCs w:val="20"/>
                <w:lang w:eastAsia="lt-LT"/>
              </w:rPr>
              <w:t>1</w:t>
            </w:r>
            <w:r>
              <w:rPr>
                <w:rFonts w:ascii="Times New Roman" w:eastAsia="Times New Roman" w:hAnsi="Times New Roman"/>
                <w:color w:val="000000"/>
                <w:sz w:val="20"/>
                <w:szCs w:val="20"/>
                <w:lang w:eastAsia="lt-LT"/>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671E0E" w14:textId="77777777" w:rsidR="001B45E6" w:rsidRPr="00C80E5B" w:rsidRDefault="001B45E6" w:rsidP="003342FD">
            <w:pPr>
              <w:spacing w:after="0" w:line="240" w:lineRule="auto"/>
              <w:rPr>
                <w:rFonts w:ascii="Times New Roman" w:eastAsia="Times New Roman" w:hAnsi="Times New Roman"/>
                <w:color w:val="000000"/>
                <w:sz w:val="20"/>
                <w:szCs w:val="20"/>
                <w:lang w:eastAsia="lt-LT"/>
              </w:rPr>
            </w:pPr>
            <w:r w:rsidRPr="00C80E5B">
              <w:rPr>
                <w:rFonts w:ascii="Times New Roman" w:eastAsia="Times New Roman" w:hAnsi="Times New Roman"/>
                <w:color w:val="000000"/>
                <w:sz w:val="20"/>
                <w:szCs w:val="20"/>
                <w:lang w:eastAsia="lt-LT"/>
              </w:rPr>
              <w:t>Žieminiai kvietrugiai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F8E031" w14:textId="77777777" w:rsidR="001B45E6" w:rsidRPr="00C80E5B" w:rsidRDefault="001B45E6" w:rsidP="00C80E5B">
            <w:pPr>
              <w:spacing w:after="0" w:line="240" w:lineRule="auto"/>
              <w:jc w:val="center"/>
              <w:rPr>
                <w:rFonts w:ascii="Times New Roman" w:eastAsia="Times New Roman" w:hAnsi="Times New Roman"/>
                <w:color w:val="000000"/>
                <w:sz w:val="20"/>
                <w:szCs w:val="20"/>
                <w:lang w:eastAsia="lt-LT"/>
              </w:rPr>
            </w:pPr>
            <w:r w:rsidRPr="00C80E5B">
              <w:rPr>
                <w:rFonts w:ascii="Times New Roman" w:eastAsia="Times New Roman" w:hAnsi="Times New Roman"/>
                <w:color w:val="000000"/>
                <w:sz w:val="20"/>
                <w:szCs w:val="20"/>
                <w:lang w:eastAsia="lt-LT"/>
              </w:rPr>
              <w:t>24</w:t>
            </w:r>
          </w:p>
        </w:tc>
        <w:tc>
          <w:tcPr>
            <w:tcW w:w="5074" w:type="dxa"/>
            <w:tcBorders>
              <w:top w:val="single" w:sz="4" w:space="0" w:color="auto"/>
              <w:left w:val="single" w:sz="4" w:space="0" w:color="auto"/>
              <w:bottom w:val="single" w:sz="4" w:space="0" w:color="auto"/>
              <w:right w:val="single" w:sz="4" w:space="0" w:color="auto"/>
            </w:tcBorders>
            <w:shd w:val="clear" w:color="auto" w:fill="auto"/>
            <w:vAlign w:val="center"/>
          </w:tcPr>
          <w:p w14:paraId="23BDA13A" w14:textId="77777777" w:rsidR="001B45E6" w:rsidRPr="00C80E5B" w:rsidRDefault="001B45E6" w:rsidP="00C80E5B">
            <w:pPr>
              <w:spacing w:after="0" w:line="240" w:lineRule="auto"/>
              <w:jc w:val="center"/>
              <w:rPr>
                <w:rFonts w:ascii="Times New Roman" w:eastAsia="Times New Roman" w:hAnsi="Times New Roman"/>
                <w:color w:val="000000"/>
                <w:sz w:val="20"/>
                <w:szCs w:val="20"/>
                <w:lang w:eastAsia="lt-LT"/>
              </w:rPr>
            </w:pPr>
            <w:r w:rsidRPr="00C80E5B">
              <w:rPr>
                <w:rFonts w:ascii="Times New Roman" w:eastAsia="Times New Roman" w:hAnsi="Times New Roman"/>
                <w:color w:val="000000"/>
                <w:sz w:val="20"/>
                <w:szCs w:val="20"/>
                <w:lang w:eastAsia="lt-LT"/>
              </w:rPr>
              <w:t>Skatinantys krūmijimąsi, stiebo storėjimą</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CDEF75A" w14:textId="77777777" w:rsidR="001B45E6" w:rsidRPr="00994BD2" w:rsidRDefault="001B45E6" w:rsidP="00497A33">
            <w:pPr>
              <w:spacing w:after="0" w:line="240" w:lineRule="auto"/>
              <w:rPr>
                <w:rFonts w:ascii="Times New Roman" w:eastAsia="Times New Roman" w:hAnsi="Times New Roman"/>
                <w:b/>
                <w:color w:val="000000"/>
                <w:sz w:val="20"/>
                <w:szCs w:val="20"/>
                <w:lang w:eastAsia="lt-LT"/>
              </w:rPr>
            </w:pPr>
            <w:proofErr w:type="spellStart"/>
            <w:r w:rsidRPr="00994BD2">
              <w:rPr>
                <w:rFonts w:ascii="Times New Roman" w:eastAsia="Times New Roman" w:hAnsi="Times New Roman"/>
                <w:b/>
                <w:color w:val="000000"/>
                <w:sz w:val="20"/>
                <w:szCs w:val="20"/>
                <w:lang w:eastAsia="lt-LT"/>
              </w:rPr>
              <w:t>Stabilanas</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0C403E6" w14:textId="0E6BFDA9" w:rsidR="001B45E6" w:rsidRPr="00994BD2" w:rsidRDefault="001B45E6" w:rsidP="00497A33">
            <w:pPr>
              <w:spacing w:after="0" w:line="240" w:lineRule="auto"/>
              <w:rPr>
                <w:rFonts w:ascii="Times New Roman" w:eastAsia="Times New Roman" w:hAnsi="Times New Roman"/>
                <w:color w:val="000000"/>
                <w:sz w:val="20"/>
                <w:szCs w:val="20"/>
                <w:lang w:eastAsia="lt-LT"/>
              </w:rPr>
            </w:pPr>
          </w:p>
        </w:tc>
        <w:tc>
          <w:tcPr>
            <w:tcW w:w="1740" w:type="dxa"/>
            <w:tcBorders>
              <w:top w:val="single" w:sz="4" w:space="0" w:color="auto"/>
              <w:bottom w:val="single" w:sz="4" w:space="0" w:color="auto"/>
              <w:right w:val="single" w:sz="4" w:space="0" w:color="auto"/>
            </w:tcBorders>
            <w:shd w:val="clear" w:color="auto" w:fill="A6A6A6" w:themeFill="background1" w:themeFillShade="A6"/>
          </w:tcPr>
          <w:p w14:paraId="5CE02E57" w14:textId="5FEEFC75" w:rsidR="001B45E6" w:rsidRPr="00994BD2" w:rsidRDefault="001B45E6" w:rsidP="00994BD2">
            <w:pPr>
              <w:rPr>
                <w:rFonts w:ascii="Times New Roman" w:hAnsi="Times New Roman"/>
                <w:sz w:val="20"/>
                <w:szCs w:val="20"/>
              </w:rPr>
            </w:pPr>
          </w:p>
        </w:tc>
      </w:tr>
      <w:tr w:rsidR="001B45E6" w:rsidRPr="00784A37" w14:paraId="5B2B3BDD" w14:textId="77777777" w:rsidTr="00D256EC">
        <w:trPr>
          <w:trHeight w:val="465"/>
        </w:trPr>
        <w:tc>
          <w:tcPr>
            <w:tcW w:w="14796" w:type="dxa"/>
            <w:gridSpan w:val="10"/>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ABBA164" w14:textId="77777777" w:rsidR="001B45E6" w:rsidRPr="00E11C22" w:rsidRDefault="001B45E6" w:rsidP="00EC19BF">
            <w:pPr>
              <w:spacing w:after="0" w:line="240" w:lineRule="auto"/>
              <w:jc w:val="center"/>
              <w:rPr>
                <w:rFonts w:ascii="Times New Roman" w:eastAsia="Times New Roman" w:hAnsi="Times New Roman"/>
                <w:b/>
                <w:bCs/>
                <w:color w:val="000000"/>
                <w:sz w:val="20"/>
                <w:szCs w:val="20"/>
                <w:lang w:eastAsia="lt-LT"/>
              </w:rPr>
            </w:pPr>
            <w:r w:rsidRPr="00E11C22">
              <w:rPr>
                <w:rFonts w:ascii="Times New Roman" w:eastAsia="Times New Roman" w:hAnsi="Times New Roman"/>
                <w:b/>
                <w:bCs/>
                <w:color w:val="000000"/>
                <w:sz w:val="20"/>
                <w:szCs w:val="20"/>
                <w:lang w:eastAsia="lt-LT"/>
              </w:rPr>
              <w:t>Insekticidai (maksimali norma)</w:t>
            </w:r>
          </w:p>
        </w:tc>
      </w:tr>
      <w:tr w:rsidR="001B45E6" w:rsidRPr="00784A37" w14:paraId="46D4993C" w14:textId="77777777" w:rsidTr="00D256EC">
        <w:trPr>
          <w:trHeight w:val="525"/>
        </w:trPr>
        <w:tc>
          <w:tcPr>
            <w:tcW w:w="58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4A47284" w14:textId="77777777" w:rsidR="001B45E6" w:rsidRPr="00E11C22" w:rsidRDefault="001B45E6" w:rsidP="00C80E5B">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lastRenderedPageBreak/>
              <w:t>1.</w:t>
            </w:r>
          </w:p>
        </w:tc>
        <w:tc>
          <w:tcPr>
            <w:tcW w:w="1136" w:type="dxa"/>
            <w:gridSpan w:val="2"/>
            <w:tcBorders>
              <w:top w:val="single" w:sz="4" w:space="0" w:color="auto"/>
              <w:left w:val="nil"/>
              <w:bottom w:val="nil"/>
              <w:right w:val="single" w:sz="4" w:space="0" w:color="auto"/>
            </w:tcBorders>
            <w:shd w:val="clear" w:color="000000" w:fill="FFFFFF"/>
            <w:vAlign w:val="center"/>
            <w:hideMark/>
          </w:tcPr>
          <w:p w14:paraId="53C9F4A3" w14:textId="77777777" w:rsidR="001B45E6" w:rsidRPr="00E11C22" w:rsidRDefault="001B45E6" w:rsidP="00C80E5B">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Žieminiai  kviečiai</w:t>
            </w:r>
            <w:r w:rsidRPr="00910608">
              <w:rPr>
                <w:rFonts w:ascii="Times New Roman" w:eastAsia="Times New Roman" w:hAnsi="Times New Roman"/>
                <w:color w:val="000000"/>
                <w:sz w:val="20"/>
                <w:szCs w:val="20"/>
                <w:lang w:eastAsia="lt-LT"/>
              </w:rPr>
              <w:t xml:space="preserve"> </w:t>
            </w:r>
          </w:p>
        </w:tc>
        <w:tc>
          <w:tcPr>
            <w:tcW w:w="1252" w:type="dxa"/>
            <w:gridSpan w:val="2"/>
            <w:tcBorders>
              <w:top w:val="single" w:sz="4" w:space="0" w:color="auto"/>
              <w:left w:val="nil"/>
              <w:bottom w:val="single" w:sz="4" w:space="0" w:color="auto"/>
              <w:right w:val="single" w:sz="4" w:space="0" w:color="auto"/>
            </w:tcBorders>
            <w:shd w:val="clear" w:color="auto" w:fill="auto"/>
            <w:noWrap/>
            <w:hideMark/>
          </w:tcPr>
          <w:p w14:paraId="05BB0462" w14:textId="77777777" w:rsidR="001B45E6" w:rsidRPr="00E11C22" w:rsidRDefault="00994BD2" w:rsidP="00C80E5B">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8</w:t>
            </w:r>
          </w:p>
        </w:tc>
        <w:tc>
          <w:tcPr>
            <w:tcW w:w="5127" w:type="dxa"/>
            <w:gridSpan w:val="2"/>
            <w:tcBorders>
              <w:top w:val="single" w:sz="4" w:space="0" w:color="auto"/>
              <w:left w:val="nil"/>
              <w:bottom w:val="single" w:sz="4" w:space="0" w:color="auto"/>
              <w:right w:val="single" w:sz="4" w:space="0" w:color="auto"/>
            </w:tcBorders>
            <w:shd w:val="clear" w:color="auto" w:fill="auto"/>
            <w:vAlign w:val="center"/>
            <w:hideMark/>
          </w:tcPr>
          <w:p w14:paraId="72A3DE0B" w14:textId="77777777" w:rsidR="001B45E6" w:rsidRPr="00E11C22" w:rsidRDefault="001B45E6" w:rsidP="00C80E5B">
            <w:pPr>
              <w:spacing w:after="0" w:line="240" w:lineRule="auto"/>
              <w:rPr>
                <w:rFonts w:ascii="Times New Roman" w:eastAsia="Times New Roman" w:hAnsi="Times New Roman"/>
                <w:color w:val="000000"/>
                <w:sz w:val="20"/>
                <w:szCs w:val="20"/>
                <w:lang w:eastAsia="lt-LT"/>
              </w:rPr>
            </w:pPr>
            <w:r w:rsidRPr="00C11E3E">
              <w:rPr>
                <w:rFonts w:ascii="Times New Roman" w:eastAsia="Times New Roman" w:hAnsi="Times New Roman"/>
                <w:color w:val="000000"/>
                <w:sz w:val="20"/>
                <w:szCs w:val="20"/>
                <w:lang w:eastAsia="lt-LT"/>
              </w:rPr>
              <w:t xml:space="preserve">Tripsams, amarams, </w:t>
            </w:r>
            <w:proofErr w:type="spellStart"/>
            <w:r w:rsidRPr="00C11E3E">
              <w:rPr>
                <w:rFonts w:ascii="Times New Roman" w:eastAsia="Times New Roman" w:hAnsi="Times New Roman"/>
                <w:color w:val="000000"/>
                <w:sz w:val="20"/>
                <w:szCs w:val="20"/>
                <w:lang w:eastAsia="lt-LT"/>
              </w:rPr>
              <w:t>lemams</w:t>
            </w:r>
            <w:proofErr w:type="spellEnd"/>
            <w:r w:rsidRPr="00C11E3E">
              <w:rPr>
                <w:rFonts w:ascii="Times New Roman" w:eastAsia="Times New Roman" w:hAnsi="Times New Roman"/>
                <w:color w:val="000000"/>
                <w:sz w:val="20"/>
                <w:szCs w:val="20"/>
                <w:lang w:eastAsia="lt-LT"/>
              </w:rPr>
              <w:t xml:space="preserve"> naikinti kontaktinio veikimo.</w:t>
            </w:r>
          </w:p>
        </w:tc>
        <w:tc>
          <w:tcPr>
            <w:tcW w:w="3119" w:type="dxa"/>
            <w:tcBorders>
              <w:top w:val="nil"/>
              <w:left w:val="nil"/>
              <w:bottom w:val="single" w:sz="4" w:space="0" w:color="auto"/>
              <w:right w:val="single" w:sz="4" w:space="0" w:color="000000"/>
            </w:tcBorders>
          </w:tcPr>
          <w:p w14:paraId="138A3FEA" w14:textId="77777777" w:rsidR="001B45E6" w:rsidRPr="00E11C22" w:rsidRDefault="001B45E6" w:rsidP="00C80E5B">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Bulldock</w:t>
            </w:r>
            <w:proofErr w:type="spellEnd"/>
          </w:p>
        </w:tc>
        <w:tc>
          <w:tcPr>
            <w:tcW w:w="1842" w:type="dxa"/>
            <w:tcBorders>
              <w:top w:val="nil"/>
              <w:left w:val="nil"/>
              <w:bottom w:val="single" w:sz="4" w:space="0" w:color="auto"/>
              <w:right w:val="single" w:sz="4" w:space="0" w:color="000000"/>
            </w:tcBorders>
            <w:shd w:val="clear" w:color="auto" w:fill="A6A6A6" w:themeFill="background1" w:themeFillShade="A6"/>
          </w:tcPr>
          <w:p w14:paraId="39C2A77C" w14:textId="6E57F9F4" w:rsidR="001B45E6" w:rsidRPr="00E11C22" w:rsidRDefault="001B45E6" w:rsidP="00C80E5B">
            <w:pPr>
              <w:spacing w:after="0" w:line="240" w:lineRule="auto"/>
              <w:rPr>
                <w:rFonts w:ascii="Times New Roman" w:eastAsia="Times New Roman" w:hAnsi="Times New Roman"/>
                <w:color w:val="000000"/>
                <w:sz w:val="20"/>
                <w:szCs w:val="20"/>
                <w:lang w:eastAsia="lt-LT"/>
              </w:rPr>
            </w:pPr>
          </w:p>
        </w:tc>
        <w:tc>
          <w:tcPr>
            <w:tcW w:w="1740" w:type="dxa"/>
            <w:tcBorders>
              <w:top w:val="nil"/>
              <w:left w:val="nil"/>
              <w:bottom w:val="single" w:sz="4" w:space="0" w:color="auto"/>
              <w:right w:val="single" w:sz="4" w:space="0" w:color="auto"/>
            </w:tcBorders>
            <w:shd w:val="clear" w:color="auto" w:fill="A6A6A6" w:themeFill="background1" w:themeFillShade="A6"/>
          </w:tcPr>
          <w:p w14:paraId="7BA011B7" w14:textId="401D0398" w:rsidR="001B45E6" w:rsidRPr="00E11C22" w:rsidRDefault="001B45E6" w:rsidP="00C80E5B">
            <w:pPr>
              <w:spacing w:after="0" w:line="240" w:lineRule="auto"/>
              <w:rPr>
                <w:rFonts w:ascii="Times New Roman" w:eastAsia="Times New Roman" w:hAnsi="Times New Roman"/>
                <w:color w:val="000000"/>
                <w:sz w:val="20"/>
                <w:szCs w:val="20"/>
                <w:lang w:eastAsia="lt-LT"/>
              </w:rPr>
            </w:pPr>
          </w:p>
        </w:tc>
      </w:tr>
      <w:tr w:rsidR="001B45E6" w:rsidRPr="00784A37" w14:paraId="15286213" w14:textId="77777777" w:rsidTr="00D256EC">
        <w:trPr>
          <w:trHeight w:val="7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076118" w14:textId="77777777" w:rsidR="001B45E6" w:rsidRPr="00E11C22" w:rsidRDefault="001B45E6" w:rsidP="00C80E5B">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2.</w:t>
            </w:r>
          </w:p>
        </w:tc>
        <w:tc>
          <w:tcPr>
            <w:tcW w:w="1136" w:type="dxa"/>
            <w:gridSpan w:val="2"/>
            <w:tcBorders>
              <w:top w:val="single" w:sz="4" w:space="0" w:color="auto"/>
              <w:left w:val="nil"/>
              <w:bottom w:val="single" w:sz="4" w:space="0" w:color="auto"/>
              <w:right w:val="single" w:sz="4" w:space="0" w:color="auto"/>
            </w:tcBorders>
            <w:shd w:val="clear" w:color="000000" w:fill="FFFFFF"/>
            <w:hideMark/>
          </w:tcPr>
          <w:p w14:paraId="6724CECD" w14:textId="77777777" w:rsidR="001B45E6" w:rsidRDefault="001B45E6" w:rsidP="00C80E5B">
            <w:pPr>
              <w:spacing w:after="0" w:line="240" w:lineRule="auto"/>
              <w:rPr>
                <w:rFonts w:ascii="Times New Roman" w:eastAsia="Times New Roman" w:hAnsi="Times New Roman"/>
                <w:color w:val="000000"/>
                <w:sz w:val="20"/>
                <w:szCs w:val="20"/>
                <w:lang w:eastAsia="lt-LT"/>
              </w:rPr>
            </w:pPr>
          </w:p>
          <w:p w14:paraId="0A1E7CB2" w14:textId="77777777" w:rsidR="001B45E6" w:rsidRPr="00E11C22" w:rsidRDefault="001B45E6" w:rsidP="00C80E5B">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Žieminiai kvietrugiai</w:t>
            </w:r>
          </w:p>
        </w:tc>
        <w:tc>
          <w:tcPr>
            <w:tcW w:w="1252" w:type="dxa"/>
            <w:gridSpan w:val="2"/>
            <w:tcBorders>
              <w:top w:val="nil"/>
              <w:left w:val="nil"/>
              <w:bottom w:val="single" w:sz="4" w:space="0" w:color="auto"/>
              <w:right w:val="single" w:sz="4" w:space="0" w:color="auto"/>
            </w:tcBorders>
            <w:shd w:val="clear" w:color="000000" w:fill="FFFFFF"/>
            <w:noWrap/>
            <w:vAlign w:val="center"/>
            <w:hideMark/>
          </w:tcPr>
          <w:p w14:paraId="4EA2738F" w14:textId="77777777" w:rsidR="001B45E6" w:rsidRPr="00E11C22" w:rsidRDefault="00994BD2" w:rsidP="00C80E5B">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24</w:t>
            </w:r>
          </w:p>
        </w:tc>
        <w:tc>
          <w:tcPr>
            <w:tcW w:w="5127"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493805F2" w14:textId="77777777" w:rsidR="001B45E6" w:rsidRPr="00E11C22" w:rsidRDefault="001B45E6" w:rsidP="00C80E5B">
            <w:pPr>
              <w:spacing w:after="0" w:line="240" w:lineRule="auto"/>
              <w:rPr>
                <w:rFonts w:ascii="Times New Roman" w:eastAsia="Times New Roman" w:hAnsi="Times New Roman"/>
                <w:color w:val="000000"/>
                <w:sz w:val="20"/>
                <w:szCs w:val="20"/>
                <w:lang w:eastAsia="lt-LT"/>
              </w:rPr>
            </w:pPr>
            <w:r w:rsidRPr="00C11E3E">
              <w:rPr>
                <w:rFonts w:ascii="Times New Roman" w:eastAsia="Times New Roman" w:hAnsi="Times New Roman"/>
                <w:color w:val="000000"/>
                <w:sz w:val="20"/>
                <w:szCs w:val="20"/>
                <w:lang w:eastAsia="lt-LT"/>
              </w:rPr>
              <w:t xml:space="preserve">Tripsams, amarams, </w:t>
            </w:r>
            <w:proofErr w:type="spellStart"/>
            <w:r w:rsidRPr="00C11E3E">
              <w:rPr>
                <w:rFonts w:ascii="Times New Roman" w:eastAsia="Times New Roman" w:hAnsi="Times New Roman"/>
                <w:color w:val="000000"/>
                <w:sz w:val="20"/>
                <w:szCs w:val="20"/>
                <w:lang w:eastAsia="lt-LT"/>
              </w:rPr>
              <w:t>lemams</w:t>
            </w:r>
            <w:proofErr w:type="spellEnd"/>
            <w:r w:rsidRPr="00C11E3E">
              <w:rPr>
                <w:rFonts w:ascii="Times New Roman" w:eastAsia="Times New Roman" w:hAnsi="Times New Roman"/>
                <w:color w:val="000000"/>
                <w:sz w:val="20"/>
                <w:szCs w:val="20"/>
                <w:lang w:eastAsia="lt-LT"/>
              </w:rPr>
              <w:t xml:space="preserve"> naikinti kontaktinio veikimo.</w:t>
            </w:r>
          </w:p>
        </w:tc>
        <w:tc>
          <w:tcPr>
            <w:tcW w:w="3119" w:type="dxa"/>
            <w:tcBorders>
              <w:top w:val="single" w:sz="4" w:space="0" w:color="auto"/>
              <w:left w:val="nil"/>
              <w:bottom w:val="single" w:sz="4" w:space="0" w:color="auto"/>
              <w:right w:val="single" w:sz="4" w:space="0" w:color="000000"/>
            </w:tcBorders>
            <w:shd w:val="clear" w:color="000000" w:fill="FFFFFF"/>
          </w:tcPr>
          <w:p w14:paraId="0548FC52" w14:textId="77777777" w:rsidR="001B45E6" w:rsidRPr="00E11C22" w:rsidRDefault="001B45E6" w:rsidP="00C80E5B">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Bulldock</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5C047C60" w14:textId="341FC519" w:rsidR="001B45E6" w:rsidRPr="00E11C22" w:rsidRDefault="001B45E6" w:rsidP="00C80E5B">
            <w:pPr>
              <w:spacing w:after="0" w:line="240" w:lineRule="auto"/>
              <w:rPr>
                <w:rFonts w:ascii="Times New Roman" w:eastAsia="Times New Roman" w:hAnsi="Times New Roman"/>
                <w:color w:val="000000"/>
                <w:sz w:val="20"/>
                <w:szCs w:val="20"/>
                <w:lang w:eastAsia="lt-LT"/>
              </w:rPr>
            </w:pPr>
          </w:p>
        </w:tc>
        <w:tc>
          <w:tcPr>
            <w:tcW w:w="1740" w:type="dxa"/>
            <w:tcBorders>
              <w:top w:val="single" w:sz="4" w:space="0" w:color="auto"/>
              <w:left w:val="nil"/>
              <w:bottom w:val="single" w:sz="4" w:space="0" w:color="auto"/>
              <w:right w:val="single" w:sz="4" w:space="0" w:color="auto"/>
            </w:tcBorders>
            <w:shd w:val="clear" w:color="auto" w:fill="A6A6A6" w:themeFill="background1" w:themeFillShade="A6"/>
          </w:tcPr>
          <w:p w14:paraId="33245D9F" w14:textId="41D9129E" w:rsidR="001B45E6" w:rsidRPr="00E11C22" w:rsidRDefault="001B45E6" w:rsidP="00C80E5B">
            <w:pPr>
              <w:spacing w:after="0" w:line="240" w:lineRule="auto"/>
              <w:rPr>
                <w:rFonts w:ascii="Times New Roman" w:eastAsia="Times New Roman" w:hAnsi="Times New Roman"/>
                <w:color w:val="000000"/>
                <w:sz w:val="20"/>
                <w:szCs w:val="20"/>
                <w:lang w:eastAsia="lt-LT"/>
              </w:rPr>
            </w:pPr>
          </w:p>
        </w:tc>
      </w:tr>
      <w:tr w:rsidR="001B45E6" w:rsidRPr="00784A37" w14:paraId="05757E2D" w14:textId="77777777" w:rsidTr="00D256EC">
        <w:trPr>
          <w:trHeight w:val="780"/>
        </w:trPr>
        <w:tc>
          <w:tcPr>
            <w:tcW w:w="580" w:type="dxa"/>
            <w:tcBorders>
              <w:top w:val="nil"/>
              <w:left w:val="single" w:sz="4" w:space="0" w:color="auto"/>
              <w:bottom w:val="single" w:sz="4" w:space="0" w:color="auto"/>
              <w:right w:val="single" w:sz="4" w:space="0" w:color="auto"/>
            </w:tcBorders>
            <w:shd w:val="clear" w:color="auto" w:fill="auto"/>
            <w:noWrap/>
            <w:vAlign w:val="center"/>
          </w:tcPr>
          <w:p w14:paraId="4947270D" w14:textId="77777777" w:rsidR="001B45E6" w:rsidRPr="00E11C22" w:rsidRDefault="001B45E6" w:rsidP="00C80E5B">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3.</w:t>
            </w:r>
          </w:p>
        </w:tc>
        <w:tc>
          <w:tcPr>
            <w:tcW w:w="1136" w:type="dxa"/>
            <w:gridSpan w:val="2"/>
            <w:tcBorders>
              <w:top w:val="single" w:sz="4" w:space="0" w:color="auto"/>
              <w:left w:val="nil"/>
              <w:bottom w:val="single" w:sz="4" w:space="0" w:color="auto"/>
              <w:right w:val="single" w:sz="4" w:space="0" w:color="auto"/>
            </w:tcBorders>
            <w:shd w:val="clear" w:color="000000" w:fill="FFFFFF"/>
          </w:tcPr>
          <w:p w14:paraId="49B207BF" w14:textId="77777777" w:rsidR="001B45E6" w:rsidRDefault="001B45E6" w:rsidP="00C80E5B">
            <w:pPr>
              <w:spacing w:after="0" w:line="240" w:lineRule="auto"/>
              <w:rPr>
                <w:rFonts w:ascii="Times New Roman" w:eastAsia="Times New Roman" w:hAnsi="Times New Roman"/>
                <w:color w:val="000000"/>
                <w:sz w:val="20"/>
                <w:szCs w:val="20"/>
                <w:lang w:eastAsia="lt-LT"/>
              </w:rPr>
            </w:pPr>
          </w:p>
          <w:p w14:paraId="4DE0050D" w14:textId="77777777" w:rsidR="001B45E6" w:rsidRPr="00E11C22" w:rsidRDefault="001B45E6" w:rsidP="00C80E5B">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Žieminiai rapsai</w:t>
            </w:r>
          </w:p>
        </w:tc>
        <w:tc>
          <w:tcPr>
            <w:tcW w:w="1252" w:type="dxa"/>
            <w:gridSpan w:val="2"/>
            <w:tcBorders>
              <w:top w:val="nil"/>
              <w:left w:val="nil"/>
              <w:bottom w:val="single" w:sz="4" w:space="0" w:color="auto"/>
              <w:right w:val="single" w:sz="4" w:space="0" w:color="auto"/>
            </w:tcBorders>
            <w:shd w:val="clear" w:color="000000" w:fill="FFFFFF"/>
            <w:noWrap/>
            <w:vAlign w:val="center"/>
          </w:tcPr>
          <w:p w14:paraId="262E9552" w14:textId="77777777" w:rsidR="001B45E6" w:rsidRPr="00E11C22" w:rsidRDefault="001B45E6" w:rsidP="00C80E5B">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6</w:t>
            </w:r>
          </w:p>
        </w:tc>
        <w:tc>
          <w:tcPr>
            <w:tcW w:w="5127" w:type="dxa"/>
            <w:gridSpan w:val="2"/>
            <w:tcBorders>
              <w:top w:val="single" w:sz="4" w:space="0" w:color="auto"/>
              <w:left w:val="nil"/>
              <w:bottom w:val="single" w:sz="4" w:space="0" w:color="auto"/>
              <w:right w:val="single" w:sz="4" w:space="0" w:color="000000"/>
            </w:tcBorders>
            <w:shd w:val="clear" w:color="000000" w:fill="FFFFFF"/>
            <w:noWrap/>
            <w:vAlign w:val="center"/>
          </w:tcPr>
          <w:p w14:paraId="64233D35" w14:textId="77777777" w:rsidR="001B45E6" w:rsidRPr="00E11C22" w:rsidRDefault="001B45E6" w:rsidP="00C80E5B">
            <w:pPr>
              <w:spacing w:after="0" w:line="240" w:lineRule="auto"/>
              <w:rPr>
                <w:rFonts w:ascii="Times New Roman" w:eastAsia="Times New Roman" w:hAnsi="Times New Roman"/>
                <w:color w:val="000000"/>
                <w:sz w:val="20"/>
                <w:szCs w:val="20"/>
                <w:lang w:eastAsia="lt-LT"/>
              </w:rPr>
            </w:pPr>
            <w:proofErr w:type="spellStart"/>
            <w:r w:rsidRPr="00C11E3E">
              <w:rPr>
                <w:rFonts w:ascii="Times New Roman" w:eastAsia="Times New Roman" w:hAnsi="Times New Roman"/>
                <w:color w:val="000000"/>
                <w:sz w:val="20"/>
                <w:szCs w:val="20"/>
                <w:lang w:eastAsia="lt-LT"/>
              </w:rPr>
              <w:t>Rapsiniams</w:t>
            </w:r>
            <w:proofErr w:type="spellEnd"/>
            <w:r w:rsidRPr="00C11E3E">
              <w:rPr>
                <w:rFonts w:ascii="Times New Roman" w:eastAsia="Times New Roman" w:hAnsi="Times New Roman"/>
                <w:color w:val="000000"/>
                <w:sz w:val="20"/>
                <w:szCs w:val="20"/>
                <w:lang w:eastAsia="lt-LT"/>
              </w:rPr>
              <w:t xml:space="preserve"> </w:t>
            </w:r>
            <w:proofErr w:type="spellStart"/>
            <w:r w:rsidRPr="00C11E3E">
              <w:rPr>
                <w:rFonts w:ascii="Times New Roman" w:eastAsia="Times New Roman" w:hAnsi="Times New Roman"/>
                <w:color w:val="000000"/>
                <w:sz w:val="20"/>
                <w:szCs w:val="20"/>
                <w:lang w:eastAsia="lt-LT"/>
              </w:rPr>
              <w:t>žiedinukams</w:t>
            </w:r>
            <w:proofErr w:type="spellEnd"/>
            <w:r w:rsidRPr="00C11E3E">
              <w:rPr>
                <w:rFonts w:ascii="Times New Roman" w:eastAsia="Times New Roman" w:hAnsi="Times New Roman"/>
                <w:color w:val="000000"/>
                <w:sz w:val="20"/>
                <w:szCs w:val="20"/>
                <w:lang w:eastAsia="lt-LT"/>
              </w:rPr>
              <w:t xml:space="preserve">, kandims, </w:t>
            </w:r>
            <w:proofErr w:type="spellStart"/>
            <w:r w:rsidRPr="00C11E3E">
              <w:rPr>
                <w:rFonts w:ascii="Times New Roman" w:eastAsia="Times New Roman" w:hAnsi="Times New Roman"/>
                <w:color w:val="000000"/>
                <w:sz w:val="20"/>
                <w:szCs w:val="20"/>
                <w:lang w:eastAsia="lt-LT"/>
              </w:rPr>
              <w:t>rapsiniams</w:t>
            </w:r>
            <w:proofErr w:type="spellEnd"/>
            <w:r w:rsidRPr="00C11E3E">
              <w:rPr>
                <w:rFonts w:ascii="Times New Roman" w:eastAsia="Times New Roman" w:hAnsi="Times New Roman"/>
                <w:color w:val="000000"/>
                <w:sz w:val="20"/>
                <w:szCs w:val="20"/>
                <w:lang w:eastAsia="lt-LT"/>
              </w:rPr>
              <w:t xml:space="preserve"> pjūkleliams naikinti sisteminio - kontaktinio veikimo.</w:t>
            </w:r>
          </w:p>
        </w:tc>
        <w:tc>
          <w:tcPr>
            <w:tcW w:w="3119" w:type="dxa"/>
            <w:tcBorders>
              <w:top w:val="single" w:sz="4" w:space="0" w:color="auto"/>
              <w:left w:val="nil"/>
              <w:bottom w:val="single" w:sz="4" w:space="0" w:color="auto"/>
              <w:right w:val="single" w:sz="4" w:space="0" w:color="000000"/>
            </w:tcBorders>
            <w:shd w:val="clear" w:color="000000" w:fill="FFFFFF"/>
          </w:tcPr>
          <w:p w14:paraId="36F012F7" w14:textId="77777777" w:rsidR="001B45E6" w:rsidRDefault="001B45E6" w:rsidP="00C80E5B">
            <w:pPr>
              <w:spacing w:after="0" w:line="240" w:lineRule="auto"/>
              <w:rPr>
                <w:rFonts w:ascii="Times New Roman" w:eastAsia="Times New Roman" w:hAnsi="Times New Roman"/>
                <w:color w:val="000000"/>
                <w:sz w:val="20"/>
                <w:szCs w:val="20"/>
                <w:lang w:eastAsia="lt-LT"/>
              </w:rPr>
            </w:pPr>
          </w:p>
          <w:p w14:paraId="3314591C" w14:textId="77777777" w:rsidR="001B45E6" w:rsidRPr="00E11C22" w:rsidRDefault="001B45E6" w:rsidP="00C80E5B">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Mospilan</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7E28D39B" w14:textId="3FAC1CA0" w:rsidR="001B45E6" w:rsidRPr="00E11C22" w:rsidRDefault="001B45E6" w:rsidP="00C80E5B">
            <w:pPr>
              <w:spacing w:after="0" w:line="240" w:lineRule="auto"/>
              <w:rPr>
                <w:rFonts w:ascii="Times New Roman" w:eastAsia="Times New Roman" w:hAnsi="Times New Roman"/>
                <w:color w:val="000000"/>
                <w:sz w:val="20"/>
                <w:szCs w:val="20"/>
                <w:lang w:eastAsia="lt-LT"/>
              </w:rPr>
            </w:pPr>
          </w:p>
        </w:tc>
        <w:tc>
          <w:tcPr>
            <w:tcW w:w="1740" w:type="dxa"/>
            <w:tcBorders>
              <w:top w:val="single" w:sz="4" w:space="0" w:color="auto"/>
              <w:left w:val="nil"/>
              <w:bottom w:val="single" w:sz="4" w:space="0" w:color="auto"/>
              <w:right w:val="single" w:sz="4" w:space="0" w:color="000000"/>
            </w:tcBorders>
            <w:shd w:val="clear" w:color="auto" w:fill="A6A6A6" w:themeFill="background1" w:themeFillShade="A6"/>
          </w:tcPr>
          <w:p w14:paraId="75A63CC0" w14:textId="48D30F2D" w:rsidR="001B45E6" w:rsidRPr="00E11C22" w:rsidRDefault="001B45E6" w:rsidP="00C80E5B">
            <w:pPr>
              <w:spacing w:after="0" w:line="240" w:lineRule="auto"/>
              <w:rPr>
                <w:rFonts w:ascii="Times New Roman" w:eastAsia="Times New Roman" w:hAnsi="Times New Roman"/>
                <w:color w:val="000000"/>
                <w:sz w:val="20"/>
                <w:szCs w:val="20"/>
                <w:lang w:eastAsia="lt-LT"/>
              </w:rPr>
            </w:pPr>
          </w:p>
        </w:tc>
      </w:tr>
      <w:tr w:rsidR="001B45E6" w:rsidRPr="00784A37" w14:paraId="603AAF45" w14:textId="77777777" w:rsidTr="00D256EC">
        <w:trPr>
          <w:trHeight w:val="780"/>
        </w:trPr>
        <w:tc>
          <w:tcPr>
            <w:tcW w:w="580" w:type="dxa"/>
            <w:vMerge w:val="restart"/>
            <w:tcBorders>
              <w:top w:val="single" w:sz="4" w:space="0" w:color="auto"/>
              <w:left w:val="single" w:sz="4" w:space="0" w:color="auto"/>
              <w:right w:val="single" w:sz="4" w:space="0" w:color="auto"/>
            </w:tcBorders>
            <w:shd w:val="clear" w:color="auto" w:fill="auto"/>
            <w:noWrap/>
            <w:vAlign w:val="center"/>
          </w:tcPr>
          <w:p w14:paraId="07763188" w14:textId="77777777" w:rsidR="001B45E6" w:rsidRDefault="001B45E6" w:rsidP="00C80E5B">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4.</w:t>
            </w:r>
          </w:p>
        </w:tc>
        <w:tc>
          <w:tcPr>
            <w:tcW w:w="1136" w:type="dxa"/>
            <w:gridSpan w:val="2"/>
            <w:vMerge w:val="restart"/>
            <w:tcBorders>
              <w:top w:val="single" w:sz="4" w:space="0" w:color="auto"/>
              <w:left w:val="nil"/>
              <w:right w:val="single" w:sz="4" w:space="0" w:color="auto"/>
            </w:tcBorders>
            <w:shd w:val="clear" w:color="auto" w:fill="auto"/>
            <w:vAlign w:val="center"/>
          </w:tcPr>
          <w:p w14:paraId="5C56F630" w14:textId="77777777" w:rsidR="001B45E6" w:rsidRPr="00E11C22" w:rsidRDefault="001B45E6" w:rsidP="00C80E5B">
            <w:pPr>
              <w:spacing w:after="0" w:line="240" w:lineRule="auto"/>
              <w:rPr>
                <w:rFonts w:ascii="Times New Roman" w:eastAsia="Times New Roman" w:hAnsi="Times New Roman"/>
                <w:color w:val="000000"/>
                <w:sz w:val="20"/>
                <w:szCs w:val="20"/>
                <w:lang w:eastAsia="lt-LT"/>
              </w:rPr>
            </w:pPr>
            <w:r w:rsidRPr="00C11E3E">
              <w:rPr>
                <w:rFonts w:ascii="Times New Roman" w:eastAsia="Times New Roman" w:hAnsi="Times New Roman"/>
                <w:color w:val="000000"/>
                <w:sz w:val="20"/>
                <w:szCs w:val="20"/>
                <w:lang w:eastAsia="lt-LT"/>
              </w:rPr>
              <w:t>Vasariniai rapsai</w:t>
            </w:r>
          </w:p>
        </w:tc>
        <w:tc>
          <w:tcPr>
            <w:tcW w:w="1252" w:type="dxa"/>
            <w:gridSpan w:val="2"/>
            <w:tcBorders>
              <w:top w:val="single" w:sz="4" w:space="0" w:color="auto"/>
              <w:left w:val="nil"/>
              <w:bottom w:val="single" w:sz="4" w:space="0" w:color="auto"/>
              <w:right w:val="single" w:sz="4" w:space="0" w:color="auto"/>
            </w:tcBorders>
            <w:shd w:val="clear" w:color="000000" w:fill="FFFFFF"/>
            <w:noWrap/>
            <w:vAlign w:val="center"/>
          </w:tcPr>
          <w:p w14:paraId="0F2F69BB" w14:textId="77777777" w:rsidR="001B45E6" w:rsidRPr="00E11C22" w:rsidRDefault="001B45E6" w:rsidP="00C80E5B">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5</w:t>
            </w:r>
          </w:p>
        </w:tc>
        <w:tc>
          <w:tcPr>
            <w:tcW w:w="5127" w:type="dxa"/>
            <w:gridSpan w:val="2"/>
            <w:tcBorders>
              <w:top w:val="single" w:sz="4" w:space="0" w:color="auto"/>
              <w:left w:val="nil"/>
              <w:bottom w:val="single" w:sz="4" w:space="0" w:color="auto"/>
              <w:right w:val="single" w:sz="4" w:space="0" w:color="000000"/>
            </w:tcBorders>
            <w:shd w:val="clear" w:color="auto" w:fill="auto"/>
            <w:noWrap/>
            <w:vAlign w:val="center"/>
          </w:tcPr>
          <w:p w14:paraId="28F7D9B1" w14:textId="77777777" w:rsidR="001B45E6" w:rsidRDefault="001B45E6" w:rsidP="00C80E5B">
            <w:pPr>
              <w:spacing w:after="0" w:line="240" w:lineRule="auto"/>
              <w:rPr>
                <w:rFonts w:ascii="Times New Roman" w:eastAsia="Times New Roman" w:hAnsi="Times New Roman"/>
                <w:color w:val="000000"/>
                <w:sz w:val="20"/>
                <w:szCs w:val="20"/>
                <w:lang w:eastAsia="lt-LT"/>
              </w:rPr>
            </w:pPr>
          </w:p>
          <w:p w14:paraId="47671BF7" w14:textId="77777777" w:rsidR="001B45E6" w:rsidRPr="00E11C22" w:rsidRDefault="001B45E6" w:rsidP="00AD7A38">
            <w:pPr>
              <w:spacing w:after="0" w:line="240" w:lineRule="auto"/>
              <w:rPr>
                <w:rFonts w:ascii="Times New Roman" w:eastAsia="Times New Roman" w:hAnsi="Times New Roman"/>
                <w:color w:val="000000"/>
                <w:sz w:val="20"/>
                <w:szCs w:val="20"/>
                <w:lang w:eastAsia="lt-LT"/>
              </w:rPr>
            </w:pPr>
            <w:proofErr w:type="spellStart"/>
            <w:r w:rsidRPr="00C11E3E">
              <w:rPr>
                <w:rFonts w:ascii="Times New Roman" w:eastAsia="Times New Roman" w:hAnsi="Times New Roman"/>
                <w:color w:val="000000"/>
                <w:sz w:val="20"/>
                <w:szCs w:val="20"/>
                <w:lang w:eastAsia="lt-LT"/>
              </w:rPr>
              <w:t>Rapsiniams</w:t>
            </w:r>
            <w:proofErr w:type="spellEnd"/>
            <w:r w:rsidRPr="00C11E3E">
              <w:rPr>
                <w:rFonts w:ascii="Times New Roman" w:eastAsia="Times New Roman" w:hAnsi="Times New Roman"/>
                <w:color w:val="000000"/>
                <w:sz w:val="20"/>
                <w:szCs w:val="20"/>
                <w:lang w:eastAsia="lt-LT"/>
              </w:rPr>
              <w:t xml:space="preserve"> </w:t>
            </w:r>
            <w:proofErr w:type="spellStart"/>
            <w:r w:rsidRPr="00C11E3E">
              <w:rPr>
                <w:rFonts w:ascii="Times New Roman" w:eastAsia="Times New Roman" w:hAnsi="Times New Roman"/>
                <w:color w:val="000000"/>
                <w:sz w:val="20"/>
                <w:szCs w:val="20"/>
                <w:lang w:eastAsia="lt-LT"/>
              </w:rPr>
              <w:t>žiedinukams</w:t>
            </w:r>
            <w:proofErr w:type="spellEnd"/>
            <w:r w:rsidRPr="00C11E3E">
              <w:rPr>
                <w:rFonts w:ascii="Times New Roman" w:eastAsia="Times New Roman" w:hAnsi="Times New Roman"/>
                <w:color w:val="000000"/>
                <w:sz w:val="20"/>
                <w:szCs w:val="20"/>
                <w:lang w:eastAsia="lt-LT"/>
              </w:rPr>
              <w:t xml:space="preserve">, kandims, </w:t>
            </w:r>
            <w:proofErr w:type="spellStart"/>
            <w:r w:rsidRPr="00C11E3E">
              <w:rPr>
                <w:rFonts w:ascii="Times New Roman" w:eastAsia="Times New Roman" w:hAnsi="Times New Roman"/>
                <w:color w:val="000000"/>
                <w:sz w:val="20"/>
                <w:szCs w:val="20"/>
                <w:lang w:eastAsia="lt-LT"/>
              </w:rPr>
              <w:t>rapsiniams</w:t>
            </w:r>
            <w:proofErr w:type="spellEnd"/>
            <w:r w:rsidRPr="00C11E3E">
              <w:rPr>
                <w:rFonts w:ascii="Times New Roman" w:eastAsia="Times New Roman" w:hAnsi="Times New Roman"/>
                <w:color w:val="000000"/>
                <w:sz w:val="20"/>
                <w:szCs w:val="20"/>
                <w:lang w:eastAsia="lt-LT"/>
              </w:rPr>
              <w:t xml:space="preserve"> pjūkleliams naikinti sisteminio - kontaktinio veikimo ( pirmam purškimui)</w:t>
            </w:r>
          </w:p>
        </w:tc>
        <w:tc>
          <w:tcPr>
            <w:tcW w:w="3119" w:type="dxa"/>
            <w:tcBorders>
              <w:top w:val="single" w:sz="4" w:space="0" w:color="auto"/>
              <w:left w:val="nil"/>
              <w:bottom w:val="single" w:sz="4" w:space="0" w:color="auto"/>
              <w:right w:val="single" w:sz="4" w:space="0" w:color="000000"/>
            </w:tcBorders>
            <w:shd w:val="clear" w:color="000000" w:fill="FFFFFF"/>
          </w:tcPr>
          <w:p w14:paraId="59A8A334" w14:textId="77777777" w:rsidR="001B45E6" w:rsidRDefault="001B45E6" w:rsidP="00C80E5B">
            <w:pPr>
              <w:spacing w:after="0" w:line="240" w:lineRule="auto"/>
              <w:rPr>
                <w:rFonts w:ascii="Times New Roman" w:eastAsia="Times New Roman" w:hAnsi="Times New Roman"/>
                <w:color w:val="000000"/>
                <w:sz w:val="20"/>
                <w:szCs w:val="20"/>
                <w:lang w:eastAsia="lt-LT"/>
              </w:rPr>
            </w:pPr>
          </w:p>
          <w:p w14:paraId="3589DEE1" w14:textId="77777777" w:rsidR="001B45E6" w:rsidRPr="00E11C22" w:rsidRDefault="001B45E6" w:rsidP="00C80E5B">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Kaiso</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0538212D" w14:textId="77777777" w:rsidR="001B45E6" w:rsidRDefault="001B45E6" w:rsidP="00C80E5B">
            <w:pPr>
              <w:spacing w:after="0" w:line="240" w:lineRule="auto"/>
              <w:rPr>
                <w:rFonts w:ascii="Times New Roman" w:eastAsia="Times New Roman" w:hAnsi="Times New Roman"/>
                <w:color w:val="000000"/>
                <w:sz w:val="20"/>
                <w:szCs w:val="20"/>
                <w:lang w:eastAsia="lt-LT"/>
              </w:rPr>
            </w:pPr>
          </w:p>
          <w:p w14:paraId="555D811B" w14:textId="56A55EAE" w:rsidR="001B45E6" w:rsidRPr="00E11C22" w:rsidRDefault="001B45E6" w:rsidP="00C80E5B">
            <w:pPr>
              <w:spacing w:after="0" w:line="240" w:lineRule="auto"/>
              <w:rPr>
                <w:rFonts w:ascii="Times New Roman" w:eastAsia="Times New Roman" w:hAnsi="Times New Roman"/>
                <w:color w:val="000000"/>
                <w:sz w:val="20"/>
                <w:szCs w:val="20"/>
                <w:lang w:eastAsia="lt-LT"/>
              </w:rPr>
            </w:pPr>
          </w:p>
        </w:tc>
        <w:tc>
          <w:tcPr>
            <w:tcW w:w="1740" w:type="dxa"/>
            <w:tcBorders>
              <w:top w:val="single" w:sz="4" w:space="0" w:color="auto"/>
              <w:left w:val="nil"/>
              <w:bottom w:val="single" w:sz="4" w:space="0" w:color="auto"/>
              <w:right w:val="single" w:sz="4" w:space="0" w:color="000000"/>
            </w:tcBorders>
            <w:shd w:val="clear" w:color="auto" w:fill="A6A6A6" w:themeFill="background1" w:themeFillShade="A6"/>
          </w:tcPr>
          <w:p w14:paraId="408C44DD" w14:textId="212E16B9" w:rsidR="001B45E6" w:rsidRPr="00E11C22" w:rsidRDefault="001B45E6" w:rsidP="00C80E5B">
            <w:pPr>
              <w:spacing w:after="0" w:line="240" w:lineRule="auto"/>
              <w:rPr>
                <w:rFonts w:ascii="Times New Roman" w:eastAsia="Times New Roman" w:hAnsi="Times New Roman"/>
                <w:color w:val="000000"/>
                <w:sz w:val="20"/>
                <w:szCs w:val="20"/>
                <w:lang w:eastAsia="lt-LT"/>
              </w:rPr>
            </w:pPr>
          </w:p>
        </w:tc>
      </w:tr>
      <w:tr w:rsidR="001B45E6" w:rsidRPr="00784A37" w14:paraId="05DB318B" w14:textId="77777777" w:rsidTr="00D256EC">
        <w:trPr>
          <w:trHeight w:val="780"/>
        </w:trPr>
        <w:tc>
          <w:tcPr>
            <w:tcW w:w="580" w:type="dxa"/>
            <w:vMerge/>
            <w:tcBorders>
              <w:left w:val="single" w:sz="4" w:space="0" w:color="auto"/>
              <w:right w:val="single" w:sz="4" w:space="0" w:color="auto"/>
            </w:tcBorders>
            <w:shd w:val="clear" w:color="auto" w:fill="auto"/>
            <w:noWrap/>
            <w:vAlign w:val="center"/>
          </w:tcPr>
          <w:p w14:paraId="4662D3DD" w14:textId="77777777" w:rsidR="001B45E6" w:rsidRDefault="001B45E6" w:rsidP="00C80E5B">
            <w:pPr>
              <w:spacing w:after="0" w:line="240" w:lineRule="auto"/>
              <w:jc w:val="center"/>
              <w:rPr>
                <w:rFonts w:ascii="Times New Roman" w:eastAsia="Times New Roman" w:hAnsi="Times New Roman"/>
                <w:color w:val="000000"/>
                <w:sz w:val="20"/>
                <w:szCs w:val="20"/>
                <w:lang w:eastAsia="lt-LT"/>
              </w:rPr>
            </w:pPr>
          </w:p>
        </w:tc>
        <w:tc>
          <w:tcPr>
            <w:tcW w:w="1136" w:type="dxa"/>
            <w:gridSpan w:val="2"/>
            <w:vMerge/>
            <w:tcBorders>
              <w:left w:val="nil"/>
              <w:right w:val="single" w:sz="4" w:space="0" w:color="auto"/>
            </w:tcBorders>
            <w:shd w:val="clear" w:color="auto" w:fill="auto"/>
            <w:vAlign w:val="center"/>
          </w:tcPr>
          <w:p w14:paraId="5866B168" w14:textId="77777777" w:rsidR="001B45E6" w:rsidRPr="00C11E3E" w:rsidRDefault="001B45E6" w:rsidP="00C80E5B">
            <w:pPr>
              <w:spacing w:after="0" w:line="240" w:lineRule="auto"/>
              <w:rPr>
                <w:rFonts w:ascii="Times New Roman" w:eastAsia="Times New Roman" w:hAnsi="Times New Roman"/>
                <w:color w:val="000000"/>
                <w:sz w:val="20"/>
                <w:szCs w:val="20"/>
                <w:lang w:eastAsia="lt-LT"/>
              </w:rPr>
            </w:pPr>
          </w:p>
        </w:tc>
        <w:tc>
          <w:tcPr>
            <w:tcW w:w="1252" w:type="dxa"/>
            <w:gridSpan w:val="2"/>
            <w:tcBorders>
              <w:top w:val="single" w:sz="4" w:space="0" w:color="auto"/>
              <w:left w:val="nil"/>
              <w:bottom w:val="single" w:sz="4" w:space="0" w:color="auto"/>
              <w:right w:val="single" w:sz="4" w:space="0" w:color="auto"/>
            </w:tcBorders>
            <w:shd w:val="clear" w:color="000000" w:fill="FFFFFF"/>
            <w:noWrap/>
            <w:vAlign w:val="center"/>
          </w:tcPr>
          <w:p w14:paraId="76B0C0BD" w14:textId="77777777" w:rsidR="001B45E6" w:rsidRDefault="001B45E6" w:rsidP="00C80E5B">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5</w:t>
            </w:r>
          </w:p>
        </w:tc>
        <w:tc>
          <w:tcPr>
            <w:tcW w:w="5127" w:type="dxa"/>
            <w:gridSpan w:val="2"/>
            <w:tcBorders>
              <w:top w:val="single" w:sz="4" w:space="0" w:color="auto"/>
              <w:left w:val="nil"/>
              <w:bottom w:val="single" w:sz="4" w:space="0" w:color="auto"/>
              <w:right w:val="single" w:sz="4" w:space="0" w:color="000000"/>
            </w:tcBorders>
            <w:shd w:val="clear" w:color="auto" w:fill="auto"/>
            <w:noWrap/>
            <w:vAlign w:val="center"/>
          </w:tcPr>
          <w:p w14:paraId="75DF0A51" w14:textId="77777777" w:rsidR="001B45E6" w:rsidRDefault="001B45E6" w:rsidP="00C80E5B">
            <w:pPr>
              <w:spacing w:after="0" w:line="240" w:lineRule="auto"/>
              <w:rPr>
                <w:rFonts w:ascii="Times New Roman" w:eastAsia="Times New Roman" w:hAnsi="Times New Roman"/>
                <w:color w:val="000000"/>
                <w:sz w:val="20"/>
                <w:szCs w:val="20"/>
                <w:lang w:eastAsia="lt-LT"/>
              </w:rPr>
            </w:pPr>
          </w:p>
          <w:p w14:paraId="089BC8C7" w14:textId="77777777" w:rsidR="001B45E6" w:rsidRPr="00E11C22" w:rsidRDefault="001B45E6" w:rsidP="00AD7A38">
            <w:pPr>
              <w:spacing w:after="0" w:line="240" w:lineRule="auto"/>
              <w:rPr>
                <w:rFonts w:ascii="Times New Roman" w:eastAsia="Times New Roman" w:hAnsi="Times New Roman"/>
                <w:color w:val="000000"/>
                <w:sz w:val="20"/>
                <w:szCs w:val="20"/>
                <w:lang w:eastAsia="lt-LT"/>
              </w:rPr>
            </w:pPr>
            <w:proofErr w:type="spellStart"/>
            <w:r w:rsidRPr="00C11E3E">
              <w:rPr>
                <w:rFonts w:ascii="Times New Roman" w:eastAsia="Times New Roman" w:hAnsi="Times New Roman"/>
                <w:color w:val="000000"/>
                <w:sz w:val="20"/>
                <w:szCs w:val="20"/>
                <w:lang w:eastAsia="lt-LT"/>
              </w:rPr>
              <w:t>Rapsiniams</w:t>
            </w:r>
            <w:proofErr w:type="spellEnd"/>
            <w:r w:rsidRPr="00C11E3E">
              <w:rPr>
                <w:rFonts w:ascii="Times New Roman" w:eastAsia="Times New Roman" w:hAnsi="Times New Roman"/>
                <w:color w:val="000000"/>
                <w:sz w:val="20"/>
                <w:szCs w:val="20"/>
                <w:lang w:eastAsia="lt-LT"/>
              </w:rPr>
              <w:t xml:space="preserve"> </w:t>
            </w:r>
            <w:proofErr w:type="spellStart"/>
            <w:r w:rsidRPr="00C11E3E">
              <w:rPr>
                <w:rFonts w:ascii="Times New Roman" w:eastAsia="Times New Roman" w:hAnsi="Times New Roman"/>
                <w:color w:val="000000"/>
                <w:sz w:val="20"/>
                <w:szCs w:val="20"/>
                <w:lang w:eastAsia="lt-LT"/>
              </w:rPr>
              <w:t>žiedinukams</w:t>
            </w:r>
            <w:proofErr w:type="spellEnd"/>
            <w:r w:rsidRPr="00C11E3E">
              <w:rPr>
                <w:rFonts w:ascii="Times New Roman" w:eastAsia="Times New Roman" w:hAnsi="Times New Roman"/>
                <w:color w:val="000000"/>
                <w:sz w:val="20"/>
                <w:szCs w:val="20"/>
                <w:lang w:eastAsia="lt-LT"/>
              </w:rPr>
              <w:t xml:space="preserve">, </w:t>
            </w:r>
            <w:proofErr w:type="spellStart"/>
            <w:r w:rsidRPr="00C11E3E">
              <w:rPr>
                <w:rFonts w:ascii="Times New Roman" w:eastAsia="Times New Roman" w:hAnsi="Times New Roman"/>
                <w:color w:val="000000"/>
                <w:sz w:val="20"/>
                <w:szCs w:val="20"/>
                <w:lang w:eastAsia="lt-LT"/>
              </w:rPr>
              <w:t>ankštariniams</w:t>
            </w:r>
            <w:proofErr w:type="spellEnd"/>
            <w:r w:rsidRPr="00C11E3E">
              <w:rPr>
                <w:rFonts w:ascii="Times New Roman" w:eastAsia="Times New Roman" w:hAnsi="Times New Roman"/>
                <w:color w:val="000000"/>
                <w:sz w:val="20"/>
                <w:szCs w:val="20"/>
                <w:lang w:eastAsia="lt-LT"/>
              </w:rPr>
              <w:t xml:space="preserve"> </w:t>
            </w:r>
            <w:proofErr w:type="spellStart"/>
            <w:r w:rsidRPr="00C11E3E">
              <w:rPr>
                <w:rFonts w:ascii="Times New Roman" w:eastAsia="Times New Roman" w:hAnsi="Times New Roman"/>
                <w:color w:val="000000"/>
                <w:sz w:val="20"/>
                <w:szCs w:val="20"/>
                <w:lang w:eastAsia="lt-LT"/>
              </w:rPr>
              <w:t>gumbauodžiams</w:t>
            </w:r>
            <w:proofErr w:type="spellEnd"/>
            <w:r w:rsidRPr="00C11E3E">
              <w:rPr>
                <w:rFonts w:ascii="Times New Roman" w:eastAsia="Times New Roman" w:hAnsi="Times New Roman"/>
                <w:color w:val="000000"/>
                <w:sz w:val="20"/>
                <w:szCs w:val="20"/>
                <w:lang w:eastAsia="lt-LT"/>
              </w:rPr>
              <w:t xml:space="preserve"> naikinti, kontaktinio-sisteminio -</w:t>
            </w:r>
            <w:proofErr w:type="spellStart"/>
            <w:r w:rsidRPr="00C11E3E">
              <w:rPr>
                <w:rFonts w:ascii="Times New Roman" w:eastAsia="Times New Roman" w:hAnsi="Times New Roman"/>
                <w:color w:val="000000"/>
                <w:sz w:val="20"/>
                <w:szCs w:val="20"/>
                <w:lang w:eastAsia="lt-LT"/>
              </w:rPr>
              <w:t>translaminarinio</w:t>
            </w:r>
            <w:proofErr w:type="spellEnd"/>
            <w:r w:rsidRPr="00C11E3E">
              <w:rPr>
                <w:rFonts w:ascii="Times New Roman" w:eastAsia="Times New Roman" w:hAnsi="Times New Roman"/>
                <w:color w:val="000000"/>
                <w:sz w:val="20"/>
                <w:szCs w:val="20"/>
                <w:lang w:eastAsia="lt-LT"/>
              </w:rPr>
              <w:t xml:space="preserve"> veikimo (antram purškimui)</w:t>
            </w:r>
          </w:p>
        </w:tc>
        <w:tc>
          <w:tcPr>
            <w:tcW w:w="3119" w:type="dxa"/>
            <w:tcBorders>
              <w:top w:val="single" w:sz="4" w:space="0" w:color="auto"/>
              <w:left w:val="nil"/>
              <w:bottom w:val="single" w:sz="4" w:space="0" w:color="auto"/>
              <w:right w:val="single" w:sz="4" w:space="0" w:color="000000"/>
            </w:tcBorders>
            <w:shd w:val="clear" w:color="000000" w:fill="FFFFFF"/>
          </w:tcPr>
          <w:p w14:paraId="5B723DCD" w14:textId="77777777" w:rsidR="001B45E6" w:rsidRDefault="001B45E6" w:rsidP="00C80E5B">
            <w:pPr>
              <w:spacing w:after="0" w:line="240" w:lineRule="auto"/>
              <w:rPr>
                <w:rFonts w:ascii="Times New Roman" w:eastAsia="Times New Roman" w:hAnsi="Times New Roman"/>
                <w:color w:val="000000"/>
                <w:sz w:val="20"/>
                <w:szCs w:val="20"/>
                <w:lang w:eastAsia="lt-LT"/>
              </w:rPr>
            </w:pPr>
          </w:p>
          <w:p w14:paraId="48B9D490" w14:textId="77777777" w:rsidR="001B45E6" w:rsidRPr="00E11C22" w:rsidRDefault="001B45E6" w:rsidP="00C80E5B">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Bulldock</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1C1C7227" w14:textId="77777777" w:rsidR="001B45E6" w:rsidRDefault="001B45E6" w:rsidP="00C80E5B">
            <w:pPr>
              <w:spacing w:after="0" w:line="240" w:lineRule="auto"/>
              <w:rPr>
                <w:rFonts w:ascii="Times New Roman" w:eastAsia="Times New Roman" w:hAnsi="Times New Roman"/>
                <w:color w:val="000000"/>
                <w:sz w:val="20"/>
                <w:szCs w:val="20"/>
                <w:lang w:eastAsia="lt-LT"/>
              </w:rPr>
            </w:pPr>
          </w:p>
          <w:p w14:paraId="0A5413D8" w14:textId="0894B993" w:rsidR="001B45E6" w:rsidRPr="00E11C22" w:rsidRDefault="001B45E6" w:rsidP="00C80E5B">
            <w:pPr>
              <w:spacing w:after="0" w:line="240" w:lineRule="auto"/>
              <w:rPr>
                <w:rFonts w:ascii="Times New Roman" w:eastAsia="Times New Roman" w:hAnsi="Times New Roman"/>
                <w:color w:val="000000"/>
                <w:sz w:val="20"/>
                <w:szCs w:val="20"/>
                <w:lang w:eastAsia="lt-LT"/>
              </w:rPr>
            </w:pPr>
          </w:p>
        </w:tc>
        <w:tc>
          <w:tcPr>
            <w:tcW w:w="1740" w:type="dxa"/>
            <w:tcBorders>
              <w:top w:val="single" w:sz="4" w:space="0" w:color="auto"/>
              <w:left w:val="nil"/>
              <w:bottom w:val="single" w:sz="4" w:space="0" w:color="auto"/>
              <w:right w:val="single" w:sz="4" w:space="0" w:color="000000"/>
            </w:tcBorders>
            <w:shd w:val="clear" w:color="auto" w:fill="A6A6A6" w:themeFill="background1" w:themeFillShade="A6"/>
          </w:tcPr>
          <w:p w14:paraId="060EEE5E" w14:textId="4C9FF0DA" w:rsidR="001B45E6" w:rsidRPr="00E11C22" w:rsidRDefault="001B45E6" w:rsidP="00C80E5B">
            <w:pPr>
              <w:spacing w:after="0" w:line="240" w:lineRule="auto"/>
              <w:rPr>
                <w:rFonts w:ascii="Times New Roman" w:eastAsia="Times New Roman" w:hAnsi="Times New Roman"/>
                <w:color w:val="000000"/>
                <w:sz w:val="20"/>
                <w:szCs w:val="20"/>
                <w:lang w:eastAsia="lt-LT"/>
              </w:rPr>
            </w:pPr>
          </w:p>
        </w:tc>
      </w:tr>
      <w:tr w:rsidR="001B45E6" w:rsidRPr="00784A37" w14:paraId="29152DE0" w14:textId="77777777" w:rsidTr="00D256EC">
        <w:trPr>
          <w:trHeight w:val="780"/>
        </w:trPr>
        <w:tc>
          <w:tcPr>
            <w:tcW w:w="580" w:type="dxa"/>
            <w:vMerge/>
            <w:tcBorders>
              <w:left w:val="single" w:sz="4" w:space="0" w:color="auto"/>
              <w:right w:val="single" w:sz="4" w:space="0" w:color="auto"/>
            </w:tcBorders>
            <w:shd w:val="clear" w:color="auto" w:fill="auto"/>
            <w:noWrap/>
            <w:vAlign w:val="center"/>
          </w:tcPr>
          <w:p w14:paraId="4508471C" w14:textId="77777777" w:rsidR="001B45E6" w:rsidRDefault="001B45E6" w:rsidP="00C80E5B">
            <w:pPr>
              <w:spacing w:after="0" w:line="240" w:lineRule="auto"/>
              <w:jc w:val="center"/>
              <w:rPr>
                <w:rFonts w:ascii="Times New Roman" w:eastAsia="Times New Roman" w:hAnsi="Times New Roman"/>
                <w:color w:val="000000"/>
                <w:sz w:val="20"/>
                <w:szCs w:val="20"/>
                <w:lang w:eastAsia="lt-LT"/>
              </w:rPr>
            </w:pPr>
          </w:p>
        </w:tc>
        <w:tc>
          <w:tcPr>
            <w:tcW w:w="1136" w:type="dxa"/>
            <w:gridSpan w:val="2"/>
            <w:vMerge/>
            <w:tcBorders>
              <w:left w:val="nil"/>
              <w:right w:val="single" w:sz="4" w:space="0" w:color="auto"/>
            </w:tcBorders>
            <w:shd w:val="clear" w:color="auto" w:fill="auto"/>
            <w:vAlign w:val="center"/>
          </w:tcPr>
          <w:p w14:paraId="699CDE0D" w14:textId="77777777" w:rsidR="001B45E6" w:rsidRPr="00C11E3E" w:rsidRDefault="001B45E6" w:rsidP="00C80E5B">
            <w:pPr>
              <w:spacing w:after="0" w:line="240" w:lineRule="auto"/>
              <w:rPr>
                <w:rFonts w:ascii="Times New Roman" w:eastAsia="Times New Roman" w:hAnsi="Times New Roman"/>
                <w:color w:val="000000"/>
                <w:sz w:val="20"/>
                <w:szCs w:val="20"/>
                <w:lang w:eastAsia="lt-LT"/>
              </w:rPr>
            </w:pPr>
          </w:p>
        </w:tc>
        <w:tc>
          <w:tcPr>
            <w:tcW w:w="1252" w:type="dxa"/>
            <w:gridSpan w:val="2"/>
            <w:tcBorders>
              <w:top w:val="single" w:sz="4" w:space="0" w:color="auto"/>
              <w:left w:val="nil"/>
              <w:bottom w:val="single" w:sz="4" w:space="0" w:color="auto"/>
              <w:right w:val="single" w:sz="4" w:space="0" w:color="auto"/>
            </w:tcBorders>
            <w:shd w:val="clear" w:color="000000" w:fill="FFFFFF"/>
            <w:noWrap/>
            <w:vAlign w:val="center"/>
          </w:tcPr>
          <w:p w14:paraId="41FF939B" w14:textId="77777777" w:rsidR="001B45E6" w:rsidRDefault="001B45E6" w:rsidP="00C80E5B">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5</w:t>
            </w:r>
          </w:p>
        </w:tc>
        <w:tc>
          <w:tcPr>
            <w:tcW w:w="5127" w:type="dxa"/>
            <w:gridSpan w:val="2"/>
            <w:tcBorders>
              <w:top w:val="single" w:sz="4" w:space="0" w:color="auto"/>
              <w:left w:val="nil"/>
              <w:bottom w:val="single" w:sz="4" w:space="0" w:color="auto"/>
              <w:right w:val="single" w:sz="4" w:space="0" w:color="000000"/>
            </w:tcBorders>
            <w:shd w:val="clear" w:color="auto" w:fill="auto"/>
            <w:noWrap/>
            <w:vAlign w:val="center"/>
          </w:tcPr>
          <w:p w14:paraId="04CE76F5" w14:textId="77777777" w:rsidR="001B45E6" w:rsidRDefault="001B45E6" w:rsidP="00C80E5B">
            <w:pPr>
              <w:spacing w:after="0" w:line="240" w:lineRule="auto"/>
              <w:rPr>
                <w:rFonts w:ascii="Times New Roman" w:eastAsia="Times New Roman" w:hAnsi="Times New Roman"/>
                <w:color w:val="000000"/>
                <w:sz w:val="20"/>
                <w:szCs w:val="20"/>
                <w:lang w:eastAsia="lt-LT"/>
              </w:rPr>
            </w:pPr>
          </w:p>
          <w:p w14:paraId="7FB639B7" w14:textId="77777777" w:rsidR="001B45E6" w:rsidRPr="00E11C22" w:rsidRDefault="001B45E6" w:rsidP="00C80E5B">
            <w:pPr>
              <w:spacing w:after="0" w:line="240" w:lineRule="auto"/>
              <w:rPr>
                <w:rFonts w:ascii="Times New Roman" w:eastAsia="Times New Roman" w:hAnsi="Times New Roman"/>
                <w:color w:val="000000"/>
                <w:sz w:val="20"/>
                <w:szCs w:val="20"/>
                <w:lang w:eastAsia="lt-LT"/>
              </w:rPr>
            </w:pPr>
            <w:proofErr w:type="spellStart"/>
            <w:r w:rsidRPr="00C11E3E">
              <w:rPr>
                <w:rFonts w:ascii="Times New Roman" w:eastAsia="Times New Roman" w:hAnsi="Times New Roman"/>
                <w:color w:val="000000"/>
                <w:sz w:val="20"/>
                <w:szCs w:val="20"/>
                <w:lang w:eastAsia="lt-LT"/>
              </w:rPr>
              <w:t>Rapsiniams</w:t>
            </w:r>
            <w:proofErr w:type="spellEnd"/>
            <w:r w:rsidRPr="00C11E3E">
              <w:rPr>
                <w:rFonts w:ascii="Times New Roman" w:eastAsia="Times New Roman" w:hAnsi="Times New Roman"/>
                <w:color w:val="000000"/>
                <w:sz w:val="20"/>
                <w:szCs w:val="20"/>
                <w:lang w:eastAsia="lt-LT"/>
              </w:rPr>
              <w:t xml:space="preserve"> </w:t>
            </w:r>
            <w:proofErr w:type="spellStart"/>
            <w:r w:rsidRPr="00C11E3E">
              <w:rPr>
                <w:rFonts w:ascii="Times New Roman" w:eastAsia="Times New Roman" w:hAnsi="Times New Roman"/>
                <w:color w:val="000000"/>
                <w:sz w:val="20"/>
                <w:szCs w:val="20"/>
                <w:lang w:eastAsia="lt-LT"/>
              </w:rPr>
              <w:t>žiedinukams</w:t>
            </w:r>
            <w:proofErr w:type="spellEnd"/>
            <w:r w:rsidRPr="00C11E3E">
              <w:rPr>
                <w:rFonts w:ascii="Times New Roman" w:eastAsia="Times New Roman" w:hAnsi="Times New Roman"/>
                <w:color w:val="000000"/>
                <w:sz w:val="20"/>
                <w:szCs w:val="20"/>
                <w:lang w:eastAsia="lt-LT"/>
              </w:rPr>
              <w:t xml:space="preserve">, kandims, </w:t>
            </w:r>
            <w:proofErr w:type="spellStart"/>
            <w:r w:rsidRPr="00C11E3E">
              <w:rPr>
                <w:rFonts w:ascii="Times New Roman" w:eastAsia="Times New Roman" w:hAnsi="Times New Roman"/>
                <w:color w:val="000000"/>
                <w:sz w:val="20"/>
                <w:szCs w:val="20"/>
                <w:lang w:eastAsia="lt-LT"/>
              </w:rPr>
              <w:t>rapsiniams</w:t>
            </w:r>
            <w:proofErr w:type="spellEnd"/>
            <w:r w:rsidRPr="00C11E3E">
              <w:rPr>
                <w:rFonts w:ascii="Times New Roman" w:eastAsia="Times New Roman" w:hAnsi="Times New Roman"/>
                <w:color w:val="000000"/>
                <w:sz w:val="20"/>
                <w:szCs w:val="20"/>
                <w:lang w:eastAsia="lt-LT"/>
              </w:rPr>
              <w:t xml:space="preserve"> pjūkleliams naikinti sisteminio - kontaktinio veikimo (trečiam purškimui)</w:t>
            </w:r>
          </w:p>
        </w:tc>
        <w:tc>
          <w:tcPr>
            <w:tcW w:w="3119" w:type="dxa"/>
            <w:tcBorders>
              <w:top w:val="single" w:sz="4" w:space="0" w:color="auto"/>
              <w:left w:val="nil"/>
              <w:bottom w:val="single" w:sz="4" w:space="0" w:color="auto"/>
              <w:right w:val="single" w:sz="4" w:space="0" w:color="000000"/>
            </w:tcBorders>
            <w:shd w:val="clear" w:color="000000" w:fill="FFFFFF"/>
          </w:tcPr>
          <w:p w14:paraId="0CD121D6" w14:textId="77777777" w:rsidR="001B45E6" w:rsidRDefault="001B45E6" w:rsidP="00C80E5B">
            <w:pPr>
              <w:spacing w:after="0" w:line="240" w:lineRule="auto"/>
              <w:rPr>
                <w:rFonts w:ascii="Times New Roman" w:eastAsia="Times New Roman" w:hAnsi="Times New Roman"/>
                <w:color w:val="000000"/>
                <w:sz w:val="20"/>
                <w:szCs w:val="20"/>
                <w:lang w:eastAsia="lt-LT"/>
              </w:rPr>
            </w:pPr>
          </w:p>
          <w:p w14:paraId="4E0BC810" w14:textId="77777777" w:rsidR="001B45E6" w:rsidRDefault="001B45E6" w:rsidP="00C80E5B">
            <w:pPr>
              <w:spacing w:after="0" w:line="240" w:lineRule="auto"/>
              <w:rPr>
                <w:rFonts w:ascii="Times New Roman" w:eastAsia="Times New Roman" w:hAnsi="Times New Roman"/>
                <w:color w:val="000000"/>
                <w:sz w:val="20"/>
                <w:szCs w:val="20"/>
                <w:lang w:eastAsia="lt-LT"/>
              </w:rPr>
            </w:pPr>
          </w:p>
          <w:p w14:paraId="3506E5EE" w14:textId="77777777" w:rsidR="001B45E6" w:rsidRPr="00E11C22" w:rsidRDefault="001B45E6" w:rsidP="00C80E5B">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Mospilan</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64AFA650" w14:textId="77777777" w:rsidR="001B45E6" w:rsidRDefault="001B45E6" w:rsidP="00C80E5B">
            <w:pPr>
              <w:spacing w:after="0" w:line="240" w:lineRule="auto"/>
              <w:rPr>
                <w:rFonts w:ascii="Times New Roman" w:eastAsia="Times New Roman" w:hAnsi="Times New Roman"/>
                <w:color w:val="000000"/>
                <w:sz w:val="20"/>
                <w:szCs w:val="20"/>
                <w:lang w:eastAsia="lt-LT"/>
              </w:rPr>
            </w:pPr>
          </w:p>
          <w:p w14:paraId="3B140533" w14:textId="464B073A" w:rsidR="001B45E6" w:rsidRPr="00E11C22" w:rsidRDefault="001B45E6" w:rsidP="00C80E5B">
            <w:pPr>
              <w:spacing w:after="0" w:line="240" w:lineRule="auto"/>
              <w:rPr>
                <w:rFonts w:ascii="Times New Roman" w:eastAsia="Times New Roman" w:hAnsi="Times New Roman"/>
                <w:color w:val="000000"/>
                <w:sz w:val="20"/>
                <w:szCs w:val="20"/>
                <w:lang w:eastAsia="lt-LT"/>
              </w:rPr>
            </w:pPr>
          </w:p>
        </w:tc>
        <w:tc>
          <w:tcPr>
            <w:tcW w:w="1740" w:type="dxa"/>
            <w:tcBorders>
              <w:top w:val="single" w:sz="4" w:space="0" w:color="auto"/>
              <w:left w:val="nil"/>
              <w:bottom w:val="single" w:sz="4" w:space="0" w:color="auto"/>
              <w:right w:val="single" w:sz="4" w:space="0" w:color="000000"/>
            </w:tcBorders>
            <w:shd w:val="clear" w:color="auto" w:fill="A6A6A6" w:themeFill="background1" w:themeFillShade="A6"/>
          </w:tcPr>
          <w:p w14:paraId="549D1400" w14:textId="476111DD" w:rsidR="001B45E6" w:rsidRPr="00E11C22" w:rsidRDefault="001B45E6" w:rsidP="00C80E5B">
            <w:pPr>
              <w:spacing w:after="0" w:line="240" w:lineRule="auto"/>
              <w:rPr>
                <w:rFonts w:ascii="Times New Roman" w:eastAsia="Times New Roman" w:hAnsi="Times New Roman"/>
                <w:color w:val="000000"/>
                <w:sz w:val="20"/>
                <w:szCs w:val="20"/>
                <w:lang w:eastAsia="lt-LT"/>
              </w:rPr>
            </w:pPr>
          </w:p>
        </w:tc>
      </w:tr>
      <w:tr w:rsidR="001B45E6" w:rsidRPr="00784A37" w14:paraId="7EDB4074" w14:textId="77777777" w:rsidTr="00D256EC">
        <w:trPr>
          <w:trHeight w:val="780"/>
        </w:trPr>
        <w:tc>
          <w:tcPr>
            <w:tcW w:w="580" w:type="dxa"/>
            <w:vMerge/>
            <w:tcBorders>
              <w:left w:val="single" w:sz="4" w:space="0" w:color="auto"/>
              <w:bottom w:val="single" w:sz="4" w:space="0" w:color="auto"/>
              <w:right w:val="single" w:sz="4" w:space="0" w:color="auto"/>
            </w:tcBorders>
            <w:shd w:val="clear" w:color="auto" w:fill="auto"/>
            <w:noWrap/>
            <w:vAlign w:val="center"/>
          </w:tcPr>
          <w:p w14:paraId="2C8DB71A" w14:textId="77777777" w:rsidR="001B45E6" w:rsidRDefault="001B45E6" w:rsidP="00C80E5B">
            <w:pPr>
              <w:spacing w:after="0" w:line="240" w:lineRule="auto"/>
              <w:jc w:val="center"/>
              <w:rPr>
                <w:rFonts w:ascii="Times New Roman" w:eastAsia="Times New Roman" w:hAnsi="Times New Roman"/>
                <w:color w:val="000000"/>
                <w:sz w:val="20"/>
                <w:szCs w:val="20"/>
                <w:lang w:eastAsia="lt-LT"/>
              </w:rPr>
            </w:pPr>
          </w:p>
        </w:tc>
        <w:tc>
          <w:tcPr>
            <w:tcW w:w="1136" w:type="dxa"/>
            <w:gridSpan w:val="2"/>
            <w:vMerge/>
            <w:tcBorders>
              <w:left w:val="nil"/>
              <w:bottom w:val="single" w:sz="4" w:space="0" w:color="auto"/>
              <w:right w:val="single" w:sz="4" w:space="0" w:color="auto"/>
            </w:tcBorders>
            <w:shd w:val="clear" w:color="auto" w:fill="auto"/>
            <w:vAlign w:val="center"/>
          </w:tcPr>
          <w:p w14:paraId="53B63A49" w14:textId="77777777" w:rsidR="001B45E6" w:rsidRPr="00C11E3E" w:rsidRDefault="001B45E6" w:rsidP="00C80E5B">
            <w:pPr>
              <w:spacing w:after="0" w:line="240" w:lineRule="auto"/>
              <w:rPr>
                <w:rFonts w:ascii="Times New Roman" w:eastAsia="Times New Roman" w:hAnsi="Times New Roman"/>
                <w:color w:val="000000"/>
                <w:sz w:val="20"/>
                <w:szCs w:val="20"/>
                <w:lang w:eastAsia="lt-LT"/>
              </w:rPr>
            </w:pPr>
          </w:p>
        </w:tc>
        <w:tc>
          <w:tcPr>
            <w:tcW w:w="1252" w:type="dxa"/>
            <w:gridSpan w:val="2"/>
            <w:tcBorders>
              <w:top w:val="single" w:sz="4" w:space="0" w:color="auto"/>
              <w:left w:val="nil"/>
              <w:bottom w:val="single" w:sz="4" w:space="0" w:color="auto"/>
              <w:right w:val="single" w:sz="4" w:space="0" w:color="auto"/>
            </w:tcBorders>
            <w:shd w:val="clear" w:color="000000" w:fill="FFFFFF"/>
            <w:noWrap/>
            <w:vAlign w:val="center"/>
          </w:tcPr>
          <w:p w14:paraId="10E6D432" w14:textId="77777777" w:rsidR="001B45E6" w:rsidRDefault="001B45E6" w:rsidP="00C80E5B">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5</w:t>
            </w:r>
          </w:p>
        </w:tc>
        <w:tc>
          <w:tcPr>
            <w:tcW w:w="5127" w:type="dxa"/>
            <w:gridSpan w:val="2"/>
            <w:tcBorders>
              <w:top w:val="single" w:sz="4" w:space="0" w:color="auto"/>
              <w:left w:val="nil"/>
              <w:bottom w:val="single" w:sz="4" w:space="0" w:color="auto"/>
              <w:right w:val="single" w:sz="4" w:space="0" w:color="000000"/>
            </w:tcBorders>
            <w:shd w:val="clear" w:color="auto" w:fill="auto"/>
            <w:noWrap/>
            <w:vAlign w:val="center"/>
          </w:tcPr>
          <w:p w14:paraId="02673532" w14:textId="77777777" w:rsidR="001B45E6" w:rsidRPr="00E11C22" w:rsidRDefault="001B45E6" w:rsidP="00C80E5B">
            <w:pPr>
              <w:spacing w:after="0" w:line="240" w:lineRule="auto"/>
              <w:rPr>
                <w:rFonts w:ascii="Times New Roman" w:eastAsia="Times New Roman" w:hAnsi="Times New Roman"/>
                <w:color w:val="000000"/>
                <w:sz w:val="20"/>
                <w:szCs w:val="20"/>
                <w:lang w:eastAsia="lt-LT"/>
              </w:rPr>
            </w:pPr>
            <w:proofErr w:type="spellStart"/>
            <w:r w:rsidRPr="00C11E3E">
              <w:rPr>
                <w:rFonts w:ascii="Times New Roman" w:eastAsia="Times New Roman" w:hAnsi="Times New Roman"/>
                <w:color w:val="000000"/>
                <w:sz w:val="20"/>
                <w:szCs w:val="20"/>
                <w:lang w:eastAsia="lt-LT"/>
              </w:rPr>
              <w:t>Rapsiniams</w:t>
            </w:r>
            <w:proofErr w:type="spellEnd"/>
            <w:r w:rsidRPr="00C11E3E">
              <w:rPr>
                <w:rFonts w:ascii="Times New Roman" w:eastAsia="Times New Roman" w:hAnsi="Times New Roman"/>
                <w:color w:val="000000"/>
                <w:sz w:val="20"/>
                <w:szCs w:val="20"/>
                <w:lang w:eastAsia="lt-LT"/>
              </w:rPr>
              <w:t xml:space="preserve"> </w:t>
            </w:r>
            <w:proofErr w:type="spellStart"/>
            <w:r w:rsidRPr="00C11E3E">
              <w:rPr>
                <w:rFonts w:ascii="Times New Roman" w:eastAsia="Times New Roman" w:hAnsi="Times New Roman"/>
                <w:color w:val="000000"/>
                <w:sz w:val="20"/>
                <w:szCs w:val="20"/>
                <w:lang w:eastAsia="lt-LT"/>
              </w:rPr>
              <w:t>žiedinukams</w:t>
            </w:r>
            <w:proofErr w:type="spellEnd"/>
            <w:r w:rsidRPr="00C11E3E">
              <w:rPr>
                <w:rFonts w:ascii="Times New Roman" w:eastAsia="Times New Roman" w:hAnsi="Times New Roman"/>
                <w:color w:val="000000"/>
                <w:sz w:val="20"/>
                <w:szCs w:val="20"/>
                <w:lang w:eastAsia="lt-LT"/>
              </w:rPr>
              <w:t xml:space="preserve">, </w:t>
            </w:r>
            <w:proofErr w:type="spellStart"/>
            <w:r w:rsidRPr="00C11E3E">
              <w:rPr>
                <w:rFonts w:ascii="Times New Roman" w:eastAsia="Times New Roman" w:hAnsi="Times New Roman"/>
                <w:color w:val="000000"/>
                <w:sz w:val="20"/>
                <w:szCs w:val="20"/>
                <w:lang w:eastAsia="lt-LT"/>
              </w:rPr>
              <w:t>ankštariniams</w:t>
            </w:r>
            <w:proofErr w:type="spellEnd"/>
            <w:r w:rsidRPr="00C11E3E">
              <w:rPr>
                <w:rFonts w:ascii="Times New Roman" w:eastAsia="Times New Roman" w:hAnsi="Times New Roman"/>
                <w:color w:val="000000"/>
                <w:sz w:val="20"/>
                <w:szCs w:val="20"/>
                <w:lang w:eastAsia="lt-LT"/>
              </w:rPr>
              <w:t xml:space="preserve"> </w:t>
            </w:r>
            <w:proofErr w:type="spellStart"/>
            <w:r w:rsidRPr="00C11E3E">
              <w:rPr>
                <w:rFonts w:ascii="Times New Roman" w:eastAsia="Times New Roman" w:hAnsi="Times New Roman"/>
                <w:color w:val="000000"/>
                <w:sz w:val="20"/>
                <w:szCs w:val="20"/>
                <w:lang w:eastAsia="lt-LT"/>
              </w:rPr>
              <w:t>gumbauodžiams</w:t>
            </w:r>
            <w:proofErr w:type="spellEnd"/>
            <w:r w:rsidRPr="00C11E3E">
              <w:rPr>
                <w:rFonts w:ascii="Times New Roman" w:eastAsia="Times New Roman" w:hAnsi="Times New Roman"/>
                <w:color w:val="000000"/>
                <w:sz w:val="20"/>
                <w:szCs w:val="20"/>
                <w:lang w:eastAsia="lt-LT"/>
              </w:rPr>
              <w:t xml:space="preserve"> naikinti, kontaktinio-sisteminio -</w:t>
            </w:r>
            <w:proofErr w:type="spellStart"/>
            <w:r w:rsidRPr="00C11E3E">
              <w:rPr>
                <w:rFonts w:ascii="Times New Roman" w:eastAsia="Times New Roman" w:hAnsi="Times New Roman"/>
                <w:color w:val="000000"/>
                <w:sz w:val="20"/>
                <w:szCs w:val="20"/>
                <w:lang w:eastAsia="lt-LT"/>
              </w:rPr>
              <w:t>translaminarinio</w:t>
            </w:r>
            <w:proofErr w:type="spellEnd"/>
            <w:r w:rsidRPr="00C11E3E">
              <w:rPr>
                <w:rFonts w:ascii="Times New Roman" w:eastAsia="Times New Roman" w:hAnsi="Times New Roman"/>
                <w:color w:val="000000"/>
                <w:sz w:val="20"/>
                <w:szCs w:val="20"/>
                <w:lang w:eastAsia="lt-LT"/>
              </w:rPr>
              <w:t xml:space="preserve"> veikimo (ketvirtam  purškimui)</w:t>
            </w:r>
          </w:p>
        </w:tc>
        <w:tc>
          <w:tcPr>
            <w:tcW w:w="3119" w:type="dxa"/>
            <w:tcBorders>
              <w:top w:val="single" w:sz="4" w:space="0" w:color="auto"/>
              <w:left w:val="nil"/>
              <w:bottom w:val="single" w:sz="4" w:space="0" w:color="auto"/>
              <w:right w:val="single" w:sz="4" w:space="0" w:color="000000"/>
            </w:tcBorders>
            <w:shd w:val="clear" w:color="000000" w:fill="FFFFFF"/>
          </w:tcPr>
          <w:p w14:paraId="4C706707" w14:textId="77777777" w:rsidR="001B45E6" w:rsidRDefault="001B45E6" w:rsidP="00C80E5B">
            <w:pPr>
              <w:spacing w:after="0" w:line="240" w:lineRule="auto"/>
              <w:rPr>
                <w:rFonts w:ascii="Times New Roman" w:eastAsia="Times New Roman" w:hAnsi="Times New Roman"/>
                <w:color w:val="000000"/>
                <w:sz w:val="20"/>
                <w:szCs w:val="20"/>
                <w:lang w:eastAsia="lt-LT"/>
              </w:rPr>
            </w:pPr>
          </w:p>
          <w:p w14:paraId="0F2D434D" w14:textId="77777777" w:rsidR="001B45E6" w:rsidRDefault="001B45E6" w:rsidP="00C80E5B">
            <w:pPr>
              <w:spacing w:after="0" w:line="240" w:lineRule="auto"/>
              <w:rPr>
                <w:rFonts w:ascii="Times New Roman" w:eastAsia="Times New Roman" w:hAnsi="Times New Roman"/>
                <w:color w:val="000000"/>
                <w:sz w:val="20"/>
                <w:szCs w:val="20"/>
                <w:lang w:eastAsia="lt-LT"/>
              </w:rPr>
            </w:pPr>
          </w:p>
          <w:p w14:paraId="567B9D97" w14:textId="77777777" w:rsidR="001B45E6" w:rsidRPr="00E11C22" w:rsidRDefault="001B45E6" w:rsidP="00C80E5B">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Mavrik</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63B83295" w14:textId="71F7244C" w:rsidR="001B45E6" w:rsidRPr="00E11C22" w:rsidRDefault="001B45E6" w:rsidP="00C80E5B">
            <w:pPr>
              <w:spacing w:after="0" w:line="240" w:lineRule="auto"/>
              <w:rPr>
                <w:rFonts w:ascii="Times New Roman" w:eastAsia="Times New Roman" w:hAnsi="Times New Roman"/>
                <w:color w:val="000000"/>
                <w:sz w:val="20"/>
                <w:szCs w:val="20"/>
                <w:lang w:eastAsia="lt-LT"/>
              </w:rPr>
            </w:pPr>
          </w:p>
        </w:tc>
        <w:tc>
          <w:tcPr>
            <w:tcW w:w="1740" w:type="dxa"/>
            <w:tcBorders>
              <w:top w:val="single" w:sz="4" w:space="0" w:color="auto"/>
              <w:left w:val="nil"/>
              <w:bottom w:val="single" w:sz="4" w:space="0" w:color="auto"/>
              <w:right w:val="single" w:sz="4" w:space="0" w:color="auto"/>
            </w:tcBorders>
            <w:shd w:val="clear" w:color="auto" w:fill="A6A6A6" w:themeFill="background1" w:themeFillShade="A6"/>
          </w:tcPr>
          <w:p w14:paraId="72248A51" w14:textId="31386FB8" w:rsidR="001B45E6" w:rsidRPr="00E11C22" w:rsidRDefault="001B45E6" w:rsidP="00C80E5B">
            <w:pPr>
              <w:spacing w:after="0" w:line="240" w:lineRule="auto"/>
              <w:rPr>
                <w:rFonts w:ascii="Times New Roman" w:eastAsia="Times New Roman" w:hAnsi="Times New Roman"/>
                <w:color w:val="000000"/>
                <w:sz w:val="20"/>
                <w:szCs w:val="20"/>
                <w:lang w:eastAsia="lt-LT"/>
              </w:rPr>
            </w:pPr>
          </w:p>
        </w:tc>
      </w:tr>
      <w:tr w:rsidR="001B45E6" w:rsidRPr="00784A37" w14:paraId="61791A37" w14:textId="77777777" w:rsidTr="00D256EC">
        <w:trPr>
          <w:trHeight w:val="780"/>
        </w:trPr>
        <w:tc>
          <w:tcPr>
            <w:tcW w:w="580" w:type="dxa"/>
            <w:tcBorders>
              <w:top w:val="nil"/>
              <w:left w:val="single" w:sz="4" w:space="0" w:color="auto"/>
              <w:bottom w:val="single" w:sz="4" w:space="0" w:color="auto"/>
              <w:right w:val="single" w:sz="4" w:space="0" w:color="auto"/>
            </w:tcBorders>
            <w:shd w:val="clear" w:color="auto" w:fill="auto"/>
            <w:noWrap/>
            <w:vAlign w:val="center"/>
          </w:tcPr>
          <w:p w14:paraId="3C44AC3C" w14:textId="77777777" w:rsidR="001B45E6" w:rsidRDefault="001B45E6" w:rsidP="00C80E5B">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5.</w:t>
            </w:r>
          </w:p>
        </w:tc>
        <w:tc>
          <w:tcPr>
            <w:tcW w:w="1136" w:type="dxa"/>
            <w:gridSpan w:val="2"/>
            <w:tcBorders>
              <w:top w:val="nil"/>
              <w:left w:val="nil"/>
              <w:right w:val="single" w:sz="4" w:space="0" w:color="auto"/>
            </w:tcBorders>
            <w:shd w:val="clear" w:color="auto" w:fill="auto"/>
            <w:vAlign w:val="center"/>
          </w:tcPr>
          <w:p w14:paraId="31904AA5" w14:textId="77777777" w:rsidR="001B45E6" w:rsidRPr="00E11C22" w:rsidRDefault="001B45E6" w:rsidP="00C80E5B">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Pupiniai augalai (žirniai)</w:t>
            </w:r>
          </w:p>
        </w:tc>
        <w:tc>
          <w:tcPr>
            <w:tcW w:w="1252" w:type="dxa"/>
            <w:gridSpan w:val="2"/>
            <w:tcBorders>
              <w:top w:val="nil"/>
              <w:left w:val="nil"/>
              <w:bottom w:val="single" w:sz="4" w:space="0" w:color="auto"/>
              <w:right w:val="single" w:sz="4" w:space="0" w:color="auto"/>
            </w:tcBorders>
            <w:shd w:val="clear" w:color="000000" w:fill="FFFFFF"/>
            <w:noWrap/>
            <w:vAlign w:val="center"/>
          </w:tcPr>
          <w:p w14:paraId="078C7569" w14:textId="77777777" w:rsidR="001B45E6" w:rsidRDefault="001B45E6" w:rsidP="00C80E5B">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8</w:t>
            </w:r>
          </w:p>
        </w:tc>
        <w:tc>
          <w:tcPr>
            <w:tcW w:w="5127" w:type="dxa"/>
            <w:gridSpan w:val="2"/>
            <w:tcBorders>
              <w:top w:val="single" w:sz="4" w:space="0" w:color="auto"/>
              <w:left w:val="nil"/>
              <w:bottom w:val="single" w:sz="4" w:space="0" w:color="auto"/>
              <w:right w:val="single" w:sz="4" w:space="0" w:color="000000"/>
            </w:tcBorders>
            <w:shd w:val="clear" w:color="auto" w:fill="auto"/>
            <w:noWrap/>
            <w:vAlign w:val="center"/>
          </w:tcPr>
          <w:p w14:paraId="3280EBFA" w14:textId="77777777" w:rsidR="001B45E6" w:rsidRPr="00E11C22" w:rsidRDefault="001B45E6" w:rsidP="00C80E5B">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Ž</w:t>
            </w:r>
            <w:r w:rsidRPr="00C11E3E">
              <w:rPr>
                <w:rFonts w:ascii="Times New Roman" w:eastAsia="Times New Roman" w:hAnsi="Times New Roman"/>
                <w:color w:val="000000"/>
                <w:sz w:val="20"/>
                <w:szCs w:val="20"/>
                <w:lang w:eastAsia="lt-LT"/>
              </w:rPr>
              <w:t xml:space="preserve">irniniams amarams, </w:t>
            </w:r>
            <w:proofErr w:type="spellStart"/>
            <w:r w:rsidRPr="00C11E3E">
              <w:rPr>
                <w:rFonts w:ascii="Times New Roman" w:eastAsia="Times New Roman" w:hAnsi="Times New Roman"/>
                <w:color w:val="000000"/>
                <w:sz w:val="20"/>
                <w:szCs w:val="20"/>
                <w:lang w:eastAsia="lt-LT"/>
              </w:rPr>
              <w:t>vaisėdžiams</w:t>
            </w:r>
            <w:proofErr w:type="spellEnd"/>
            <w:r w:rsidRPr="00C11E3E">
              <w:rPr>
                <w:rFonts w:ascii="Times New Roman" w:eastAsia="Times New Roman" w:hAnsi="Times New Roman"/>
                <w:color w:val="000000"/>
                <w:sz w:val="20"/>
                <w:szCs w:val="20"/>
                <w:lang w:eastAsia="lt-LT"/>
              </w:rPr>
              <w:t xml:space="preserve">, </w:t>
            </w:r>
            <w:proofErr w:type="spellStart"/>
            <w:r w:rsidRPr="00C11E3E">
              <w:rPr>
                <w:rFonts w:ascii="Times New Roman" w:eastAsia="Times New Roman" w:hAnsi="Times New Roman"/>
                <w:color w:val="000000"/>
                <w:sz w:val="20"/>
                <w:szCs w:val="20"/>
                <w:lang w:eastAsia="lt-LT"/>
              </w:rPr>
              <w:t>gumbeliniams</w:t>
            </w:r>
            <w:proofErr w:type="spellEnd"/>
            <w:r w:rsidRPr="00C11E3E">
              <w:rPr>
                <w:rFonts w:ascii="Times New Roman" w:eastAsia="Times New Roman" w:hAnsi="Times New Roman"/>
                <w:color w:val="000000"/>
                <w:sz w:val="20"/>
                <w:szCs w:val="20"/>
                <w:lang w:eastAsia="lt-LT"/>
              </w:rPr>
              <w:t xml:space="preserve"> </w:t>
            </w:r>
            <w:proofErr w:type="spellStart"/>
            <w:r w:rsidRPr="00C11E3E">
              <w:rPr>
                <w:rFonts w:ascii="Times New Roman" w:eastAsia="Times New Roman" w:hAnsi="Times New Roman"/>
                <w:color w:val="000000"/>
                <w:sz w:val="20"/>
                <w:szCs w:val="20"/>
                <w:lang w:eastAsia="lt-LT"/>
              </w:rPr>
              <w:t>straubliukams</w:t>
            </w:r>
            <w:proofErr w:type="spellEnd"/>
            <w:r w:rsidRPr="00C11E3E">
              <w:rPr>
                <w:rFonts w:ascii="Times New Roman" w:eastAsia="Times New Roman" w:hAnsi="Times New Roman"/>
                <w:color w:val="000000"/>
                <w:sz w:val="20"/>
                <w:szCs w:val="20"/>
                <w:lang w:eastAsia="lt-LT"/>
              </w:rPr>
              <w:t xml:space="preserve">, kandims naikinti kontaktinio </w:t>
            </w:r>
            <w:r>
              <w:rPr>
                <w:rFonts w:ascii="Times New Roman" w:eastAsia="Times New Roman" w:hAnsi="Times New Roman"/>
                <w:color w:val="000000"/>
                <w:sz w:val="20"/>
                <w:szCs w:val="20"/>
                <w:lang w:eastAsia="lt-LT"/>
              </w:rPr>
              <w:t>–</w:t>
            </w:r>
            <w:r w:rsidRPr="00C11E3E">
              <w:rPr>
                <w:rFonts w:ascii="Times New Roman" w:eastAsia="Times New Roman" w:hAnsi="Times New Roman"/>
                <w:color w:val="000000"/>
                <w:sz w:val="20"/>
                <w:szCs w:val="20"/>
                <w:lang w:eastAsia="lt-LT"/>
              </w:rPr>
              <w:t xml:space="preserve"> sisteminio veikimo.</w:t>
            </w:r>
          </w:p>
        </w:tc>
        <w:tc>
          <w:tcPr>
            <w:tcW w:w="3119" w:type="dxa"/>
            <w:tcBorders>
              <w:top w:val="single" w:sz="4" w:space="0" w:color="auto"/>
              <w:left w:val="nil"/>
              <w:bottom w:val="single" w:sz="4" w:space="0" w:color="auto"/>
              <w:right w:val="single" w:sz="4" w:space="0" w:color="000000"/>
            </w:tcBorders>
            <w:shd w:val="clear" w:color="000000" w:fill="FFFFFF"/>
          </w:tcPr>
          <w:p w14:paraId="16E99D74" w14:textId="77777777" w:rsidR="001B45E6" w:rsidRDefault="001B45E6" w:rsidP="00C80E5B">
            <w:pPr>
              <w:spacing w:after="0" w:line="240" w:lineRule="auto"/>
              <w:rPr>
                <w:rFonts w:ascii="Times New Roman" w:eastAsia="Times New Roman" w:hAnsi="Times New Roman"/>
                <w:color w:val="000000"/>
                <w:sz w:val="20"/>
                <w:szCs w:val="20"/>
                <w:lang w:eastAsia="lt-LT"/>
              </w:rPr>
            </w:pPr>
          </w:p>
          <w:p w14:paraId="1B4A377F" w14:textId="77777777" w:rsidR="001B45E6" w:rsidRPr="00E11C22" w:rsidRDefault="001B45E6" w:rsidP="00C80E5B">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Mavrik</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6CD490A0" w14:textId="217C3E0B" w:rsidR="001B45E6" w:rsidRPr="00E11C22" w:rsidRDefault="001B45E6" w:rsidP="00C80E5B">
            <w:pPr>
              <w:spacing w:after="0" w:line="240" w:lineRule="auto"/>
              <w:rPr>
                <w:rFonts w:ascii="Times New Roman" w:eastAsia="Times New Roman" w:hAnsi="Times New Roman"/>
                <w:color w:val="000000"/>
                <w:sz w:val="20"/>
                <w:szCs w:val="20"/>
                <w:lang w:eastAsia="lt-LT"/>
              </w:rPr>
            </w:pPr>
          </w:p>
        </w:tc>
        <w:tc>
          <w:tcPr>
            <w:tcW w:w="1740" w:type="dxa"/>
            <w:tcBorders>
              <w:top w:val="single" w:sz="4" w:space="0" w:color="auto"/>
              <w:left w:val="nil"/>
              <w:bottom w:val="single" w:sz="4" w:space="0" w:color="auto"/>
              <w:right w:val="single" w:sz="4" w:space="0" w:color="auto"/>
            </w:tcBorders>
            <w:shd w:val="clear" w:color="auto" w:fill="A6A6A6" w:themeFill="background1" w:themeFillShade="A6"/>
          </w:tcPr>
          <w:p w14:paraId="45802E32" w14:textId="3664EDC9" w:rsidR="001B45E6" w:rsidRPr="00E11C22" w:rsidRDefault="001B45E6" w:rsidP="00C80E5B">
            <w:pPr>
              <w:spacing w:after="0" w:line="240" w:lineRule="auto"/>
              <w:rPr>
                <w:rFonts w:ascii="Times New Roman" w:eastAsia="Times New Roman" w:hAnsi="Times New Roman"/>
                <w:color w:val="000000"/>
                <w:sz w:val="20"/>
                <w:szCs w:val="20"/>
                <w:lang w:eastAsia="lt-LT"/>
              </w:rPr>
            </w:pPr>
          </w:p>
        </w:tc>
      </w:tr>
      <w:tr w:rsidR="001B45E6" w:rsidRPr="00784A37" w14:paraId="6BCBB4D6" w14:textId="77777777" w:rsidTr="00D256EC">
        <w:trPr>
          <w:trHeight w:val="300"/>
        </w:trPr>
        <w:tc>
          <w:tcPr>
            <w:tcW w:w="14796" w:type="dxa"/>
            <w:gridSpan w:val="10"/>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7DEF98F4" w14:textId="77777777" w:rsidR="001B45E6" w:rsidRPr="00E11C22" w:rsidRDefault="001B45E6" w:rsidP="00EC19BF">
            <w:pPr>
              <w:spacing w:after="0" w:line="240" w:lineRule="auto"/>
              <w:jc w:val="center"/>
              <w:rPr>
                <w:rFonts w:ascii="Times New Roman" w:eastAsia="Times New Roman" w:hAnsi="Times New Roman"/>
                <w:b/>
                <w:bCs/>
                <w:color w:val="000000"/>
                <w:sz w:val="20"/>
                <w:szCs w:val="20"/>
                <w:lang w:eastAsia="lt-LT"/>
              </w:rPr>
            </w:pPr>
            <w:r w:rsidRPr="00E11C22">
              <w:rPr>
                <w:rFonts w:ascii="Times New Roman" w:eastAsia="Times New Roman" w:hAnsi="Times New Roman"/>
                <w:b/>
                <w:bCs/>
                <w:color w:val="000000"/>
                <w:sz w:val="20"/>
                <w:szCs w:val="20"/>
                <w:lang w:eastAsia="lt-LT"/>
              </w:rPr>
              <w:t>Fungicidai (maksimali norma)</w:t>
            </w:r>
          </w:p>
        </w:tc>
      </w:tr>
      <w:tr w:rsidR="001B45E6" w:rsidRPr="00784A37" w14:paraId="2415F022" w14:textId="77777777" w:rsidTr="00D256EC">
        <w:trPr>
          <w:trHeight w:val="382"/>
        </w:trPr>
        <w:tc>
          <w:tcPr>
            <w:tcW w:w="580" w:type="dxa"/>
            <w:vMerge w:val="restart"/>
            <w:tcBorders>
              <w:top w:val="nil"/>
              <w:left w:val="single" w:sz="4" w:space="0" w:color="auto"/>
              <w:right w:val="single" w:sz="4" w:space="0" w:color="auto"/>
            </w:tcBorders>
            <w:shd w:val="clear" w:color="000000" w:fill="FFFFFF"/>
            <w:noWrap/>
            <w:vAlign w:val="center"/>
            <w:hideMark/>
          </w:tcPr>
          <w:p w14:paraId="00E55AAD" w14:textId="77777777" w:rsidR="001B45E6" w:rsidRPr="00E11C22" w:rsidRDefault="001B45E6" w:rsidP="00EC19BF">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w:t>
            </w:r>
          </w:p>
        </w:tc>
        <w:tc>
          <w:tcPr>
            <w:tcW w:w="1136" w:type="dxa"/>
            <w:gridSpan w:val="2"/>
            <w:vMerge w:val="restart"/>
            <w:tcBorders>
              <w:top w:val="nil"/>
              <w:left w:val="single" w:sz="4" w:space="0" w:color="auto"/>
              <w:right w:val="single" w:sz="4" w:space="0" w:color="auto"/>
            </w:tcBorders>
            <w:shd w:val="clear" w:color="000000" w:fill="FFFFFF"/>
            <w:vAlign w:val="center"/>
            <w:hideMark/>
          </w:tcPr>
          <w:p w14:paraId="79D445BB" w14:textId="77777777" w:rsidR="001B45E6" w:rsidRPr="00E11C22" w:rsidRDefault="001B45E6" w:rsidP="001929FA">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Žieminiai kviečiai</w:t>
            </w:r>
          </w:p>
        </w:tc>
        <w:tc>
          <w:tcPr>
            <w:tcW w:w="125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F84218D" w14:textId="77777777" w:rsidR="001B45E6" w:rsidRPr="00E11C22" w:rsidRDefault="001B45E6" w:rsidP="00EC19BF">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8</w:t>
            </w:r>
          </w:p>
        </w:tc>
        <w:tc>
          <w:tcPr>
            <w:tcW w:w="512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B0804F2" w14:textId="77777777" w:rsidR="001B45E6" w:rsidRPr="00E11C22" w:rsidRDefault="001B45E6" w:rsidP="00EC19BF">
            <w:pPr>
              <w:spacing w:after="0" w:line="240" w:lineRule="auto"/>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Apsaugai nuo lapų ligų.</w:t>
            </w:r>
          </w:p>
          <w:p w14:paraId="2DB2B93E" w14:textId="77777777" w:rsidR="001B45E6" w:rsidRPr="00E11C22" w:rsidRDefault="001B45E6" w:rsidP="00EC19BF">
            <w:pPr>
              <w:spacing w:after="0" w:line="240" w:lineRule="auto"/>
              <w:rPr>
                <w:rFonts w:ascii="Times New Roman" w:eastAsia="Times New Roman" w:hAnsi="Times New Roman"/>
                <w:color w:val="000000"/>
                <w:sz w:val="20"/>
                <w:szCs w:val="20"/>
                <w:lang w:eastAsia="lt-LT"/>
              </w:rPr>
            </w:pPr>
          </w:p>
        </w:tc>
        <w:tc>
          <w:tcPr>
            <w:tcW w:w="3119" w:type="dxa"/>
            <w:tcBorders>
              <w:top w:val="single" w:sz="4" w:space="0" w:color="auto"/>
              <w:left w:val="single" w:sz="4" w:space="0" w:color="auto"/>
              <w:bottom w:val="single" w:sz="4" w:space="0" w:color="auto"/>
              <w:right w:val="single" w:sz="4" w:space="0" w:color="auto"/>
            </w:tcBorders>
            <w:shd w:val="clear" w:color="000000" w:fill="FFFFFF"/>
          </w:tcPr>
          <w:p w14:paraId="3C7946C8" w14:textId="77777777" w:rsidR="001B45E6" w:rsidRPr="00E11C22" w:rsidRDefault="001B45E6" w:rsidP="00EC19BF">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Ampera</w:t>
            </w:r>
            <w:proofErr w:type="spellEnd"/>
          </w:p>
        </w:tc>
        <w:tc>
          <w:tcPr>
            <w:tcW w:w="1842" w:type="dxa"/>
            <w:tcBorders>
              <w:top w:val="single" w:sz="4" w:space="0" w:color="auto"/>
              <w:left w:val="nil"/>
              <w:bottom w:val="single" w:sz="4" w:space="0" w:color="auto"/>
              <w:right w:val="single" w:sz="4" w:space="0" w:color="auto"/>
            </w:tcBorders>
            <w:shd w:val="clear" w:color="auto" w:fill="A6A6A6" w:themeFill="background1" w:themeFillShade="A6"/>
          </w:tcPr>
          <w:p w14:paraId="139D3688" w14:textId="6E659F27" w:rsidR="001B45E6" w:rsidRPr="00E11C22" w:rsidRDefault="001B45E6" w:rsidP="00EC19BF">
            <w:pPr>
              <w:spacing w:after="0" w:line="240" w:lineRule="auto"/>
              <w:rPr>
                <w:rFonts w:ascii="Times New Roman" w:eastAsia="Times New Roman" w:hAnsi="Times New Roman"/>
                <w:color w:val="000000"/>
                <w:sz w:val="20"/>
                <w:szCs w:val="20"/>
                <w:lang w:eastAsia="lt-LT"/>
              </w:rPr>
            </w:pPr>
          </w:p>
        </w:tc>
        <w:tc>
          <w:tcPr>
            <w:tcW w:w="1740" w:type="dxa"/>
            <w:tcBorders>
              <w:top w:val="single" w:sz="4" w:space="0" w:color="auto"/>
              <w:left w:val="nil"/>
              <w:bottom w:val="single" w:sz="4" w:space="0" w:color="auto"/>
              <w:right w:val="single" w:sz="4" w:space="0" w:color="auto"/>
            </w:tcBorders>
            <w:shd w:val="clear" w:color="auto" w:fill="A6A6A6" w:themeFill="background1" w:themeFillShade="A6"/>
          </w:tcPr>
          <w:p w14:paraId="1141CB03" w14:textId="4B978890" w:rsidR="001B45E6" w:rsidRPr="00E11C22" w:rsidRDefault="001B45E6" w:rsidP="00EC19BF">
            <w:pPr>
              <w:spacing w:after="0" w:line="240" w:lineRule="auto"/>
              <w:rPr>
                <w:rFonts w:ascii="Times New Roman" w:eastAsia="Times New Roman" w:hAnsi="Times New Roman"/>
                <w:color w:val="000000"/>
                <w:sz w:val="20"/>
                <w:szCs w:val="20"/>
                <w:lang w:eastAsia="lt-LT"/>
              </w:rPr>
            </w:pPr>
          </w:p>
        </w:tc>
      </w:tr>
      <w:tr w:rsidR="001B45E6" w:rsidRPr="00784A37" w14:paraId="7A80F411" w14:textId="77777777" w:rsidTr="00D256EC">
        <w:trPr>
          <w:trHeight w:val="382"/>
        </w:trPr>
        <w:tc>
          <w:tcPr>
            <w:tcW w:w="580" w:type="dxa"/>
            <w:vMerge/>
            <w:tcBorders>
              <w:left w:val="single" w:sz="4" w:space="0" w:color="auto"/>
              <w:bottom w:val="single" w:sz="4" w:space="0" w:color="auto"/>
              <w:right w:val="single" w:sz="4" w:space="0" w:color="auto"/>
            </w:tcBorders>
            <w:shd w:val="clear" w:color="000000" w:fill="FFFFFF"/>
            <w:noWrap/>
            <w:vAlign w:val="center"/>
          </w:tcPr>
          <w:p w14:paraId="78AA0B1C" w14:textId="77777777" w:rsidR="001B45E6" w:rsidRDefault="001B45E6" w:rsidP="00EC19BF">
            <w:pPr>
              <w:spacing w:after="0" w:line="240" w:lineRule="auto"/>
              <w:jc w:val="center"/>
              <w:rPr>
                <w:rFonts w:ascii="Times New Roman" w:eastAsia="Times New Roman" w:hAnsi="Times New Roman"/>
                <w:color w:val="000000"/>
                <w:sz w:val="20"/>
                <w:szCs w:val="20"/>
                <w:lang w:eastAsia="lt-LT"/>
              </w:rPr>
            </w:pPr>
          </w:p>
        </w:tc>
        <w:tc>
          <w:tcPr>
            <w:tcW w:w="1136" w:type="dxa"/>
            <w:gridSpan w:val="2"/>
            <w:vMerge/>
            <w:tcBorders>
              <w:left w:val="single" w:sz="4" w:space="0" w:color="auto"/>
              <w:bottom w:val="single" w:sz="4" w:space="0" w:color="auto"/>
              <w:right w:val="single" w:sz="4" w:space="0" w:color="auto"/>
            </w:tcBorders>
            <w:shd w:val="clear" w:color="000000" w:fill="FFFFFF"/>
            <w:vAlign w:val="center"/>
          </w:tcPr>
          <w:p w14:paraId="2E792B4E" w14:textId="77777777" w:rsidR="001B45E6" w:rsidRDefault="001B45E6" w:rsidP="001929FA">
            <w:pPr>
              <w:spacing w:after="0" w:line="240" w:lineRule="auto"/>
              <w:rPr>
                <w:rFonts w:ascii="Times New Roman" w:eastAsia="Times New Roman" w:hAnsi="Times New Roman"/>
                <w:color w:val="000000"/>
                <w:sz w:val="20"/>
                <w:szCs w:val="20"/>
                <w:lang w:eastAsia="lt-LT"/>
              </w:rPr>
            </w:pPr>
          </w:p>
        </w:tc>
        <w:tc>
          <w:tcPr>
            <w:tcW w:w="1252" w:type="dxa"/>
            <w:gridSpan w:val="2"/>
            <w:tcBorders>
              <w:top w:val="single" w:sz="4" w:space="0" w:color="auto"/>
              <w:left w:val="nil"/>
              <w:bottom w:val="single" w:sz="4" w:space="0" w:color="auto"/>
              <w:right w:val="single" w:sz="4" w:space="0" w:color="auto"/>
            </w:tcBorders>
            <w:shd w:val="clear" w:color="000000" w:fill="FFFFFF"/>
            <w:noWrap/>
            <w:vAlign w:val="center"/>
          </w:tcPr>
          <w:p w14:paraId="797F2C2B" w14:textId="77777777" w:rsidR="001B45E6" w:rsidRDefault="001B45E6" w:rsidP="00EC19BF">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8</w:t>
            </w:r>
          </w:p>
        </w:tc>
        <w:tc>
          <w:tcPr>
            <w:tcW w:w="51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CE6FD9" w14:textId="77777777" w:rsidR="001B45E6" w:rsidRPr="00E11C22" w:rsidRDefault="001B45E6" w:rsidP="00EC19BF">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Apsauga nuo varpų ligų.</w:t>
            </w:r>
          </w:p>
        </w:tc>
        <w:tc>
          <w:tcPr>
            <w:tcW w:w="3119" w:type="dxa"/>
            <w:tcBorders>
              <w:top w:val="single" w:sz="4" w:space="0" w:color="auto"/>
              <w:left w:val="single" w:sz="4" w:space="0" w:color="auto"/>
              <w:bottom w:val="single" w:sz="4" w:space="0" w:color="auto"/>
              <w:right w:val="single" w:sz="4" w:space="0" w:color="auto"/>
            </w:tcBorders>
            <w:shd w:val="clear" w:color="000000" w:fill="FFFFFF"/>
          </w:tcPr>
          <w:p w14:paraId="70A5A5FB" w14:textId="77777777" w:rsidR="001B45E6" w:rsidRPr="00E11C22" w:rsidRDefault="001B45E6" w:rsidP="00EC19BF">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Orius</w:t>
            </w:r>
          </w:p>
        </w:tc>
        <w:tc>
          <w:tcPr>
            <w:tcW w:w="1842" w:type="dxa"/>
            <w:tcBorders>
              <w:top w:val="single" w:sz="4" w:space="0" w:color="auto"/>
              <w:left w:val="nil"/>
              <w:bottom w:val="single" w:sz="4" w:space="0" w:color="auto"/>
              <w:right w:val="single" w:sz="4" w:space="0" w:color="auto"/>
            </w:tcBorders>
            <w:shd w:val="clear" w:color="auto" w:fill="A6A6A6" w:themeFill="background1" w:themeFillShade="A6"/>
          </w:tcPr>
          <w:p w14:paraId="1DDD7955" w14:textId="0F5EDDA6" w:rsidR="001B45E6" w:rsidRPr="00E11C22" w:rsidRDefault="001B45E6" w:rsidP="00EC19BF">
            <w:pPr>
              <w:spacing w:after="0" w:line="240" w:lineRule="auto"/>
              <w:rPr>
                <w:rFonts w:ascii="Times New Roman" w:eastAsia="Times New Roman" w:hAnsi="Times New Roman"/>
                <w:color w:val="000000"/>
                <w:sz w:val="20"/>
                <w:szCs w:val="20"/>
                <w:lang w:eastAsia="lt-LT"/>
              </w:rPr>
            </w:pPr>
          </w:p>
        </w:tc>
        <w:tc>
          <w:tcPr>
            <w:tcW w:w="1740" w:type="dxa"/>
            <w:tcBorders>
              <w:top w:val="single" w:sz="4" w:space="0" w:color="auto"/>
              <w:left w:val="nil"/>
              <w:bottom w:val="single" w:sz="4" w:space="0" w:color="auto"/>
              <w:right w:val="single" w:sz="4" w:space="0" w:color="auto"/>
            </w:tcBorders>
            <w:shd w:val="clear" w:color="auto" w:fill="A6A6A6" w:themeFill="background1" w:themeFillShade="A6"/>
          </w:tcPr>
          <w:p w14:paraId="54848220" w14:textId="4569DAE8" w:rsidR="001B45E6" w:rsidRPr="00E11C22" w:rsidRDefault="001B45E6" w:rsidP="00EC19BF">
            <w:pPr>
              <w:spacing w:after="0" w:line="240" w:lineRule="auto"/>
              <w:rPr>
                <w:rFonts w:ascii="Times New Roman" w:eastAsia="Times New Roman" w:hAnsi="Times New Roman"/>
                <w:color w:val="000000"/>
                <w:sz w:val="20"/>
                <w:szCs w:val="20"/>
                <w:lang w:eastAsia="lt-LT"/>
              </w:rPr>
            </w:pPr>
          </w:p>
        </w:tc>
      </w:tr>
      <w:tr w:rsidR="001B45E6" w:rsidRPr="00784A37" w14:paraId="06438473" w14:textId="77777777" w:rsidTr="00D256EC">
        <w:trPr>
          <w:trHeight w:val="205"/>
        </w:trPr>
        <w:tc>
          <w:tcPr>
            <w:tcW w:w="580" w:type="dxa"/>
            <w:vMerge w:val="restart"/>
            <w:tcBorders>
              <w:top w:val="single" w:sz="4" w:space="0" w:color="auto"/>
              <w:left w:val="single" w:sz="4" w:space="0" w:color="auto"/>
              <w:right w:val="single" w:sz="4" w:space="0" w:color="auto"/>
            </w:tcBorders>
            <w:shd w:val="clear" w:color="000000" w:fill="FFFFFF"/>
            <w:noWrap/>
            <w:vAlign w:val="center"/>
            <w:hideMark/>
          </w:tcPr>
          <w:p w14:paraId="40202657" w14:textId="77777777" w:rsidR="001B45E6" w:rsidRPr="00E11C22" w:rsidRDefault="001B45E6" w:rsidP="00EC19BF">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2.</w:t>
            </w:r>
          </w:p>
        </w:tc>
        <w:tc>
          <w:tcPr>
            <w:tcW w:w="1136" w:type="dxa"/>
            <w:gridSpan w:val="2"/>
            <w:vMerge w:val="restart"/>
            <w:tcBorders>
              <w:top w:val="single" w:sz="4" w:space="0" w:color="auto"/>
              <w:left w:val="nil"/>
              <w:right w:val="single" w:sz="4" w:space="0" w:color="auto"/>
            </w:tcBorders>
            <w:shd w:val="clear" w:color="000000" w:fill="FFFFFF"/>
            <w:vAlign w:val="center"/>
            <w:hideMark/>
          </w:tcPr>
          <w:p w14:paraId="2C6B9C51" w14:textId="77777777" w:rsidR="001B45E6" w:rsidRPr="00E11C22" w:rsidRDefault="001B45E6" w:rsidP="00EC19BF">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Žieminiai kvietrugiai</w:t>
            </w:r>
          </w:p>
        </w:tc>
        <w:tc>
          <w:tcPr>
            <w:tcW w:w="125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758988F" w14:textId="77777777" w:rsidR="001B45E6" w:rsidRPr="00E11C22" w:rsidRDefault="001B45E6" w:rsidP="00EC19BF">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24</w:t>
            </w:r>
          </w:p>
        </w:tc>
        <w:tc>
          <w:tcPr>
            <w:tcW w:w="5127" w:type="dxa"/>
            <w:gridSpan w:val="2"/>
            <w:tcBorders>
              <w:top w:val="single" w:sz="4" w:space="0" w:color="auto"/>
              <w:left w:val="nil"/>
              <w:bottom w:val="single" w:sz="4" w:space="0" w:color="auto"/>
              <w:right w:val="single" w:sz="4" w:space="0" w:color="auto"/>
            </w:tcBorders>
            <w:shd w:val="clear" w:color="000000" w:fill="FFFFFF"/>
            <w:vAlign w:val="center"/>
            <w:hideMark/>
          </w:tcPr>
          <w:p w14:paraId="5CE16437" w14:textId="77777777" w:rsidR="001B45E6" w:rsidRDefault="001B45E6" w:rsidP="00EC19BF">
            <w:pPr>
              <w:spacing w:after="0" w:line="240" w:lineRule="auto"/>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Apsaugai nuo lapų ligų.</w:t>
            </w:r>
          </w:p>
          <w:p w14:paraId="4DCE69A5" w14:textId="77777777" w:rsidR="001B45E6" w:rsidRPr="00E11C22" w:rsidRDefault="001B45E6" w:rsidP="00EC19BF">
            <w:pPr>
              <w:spacing w:after="0" w:line="240" w:lineRule="auto"/>
              <w:rPr>
                <w:rFonts w:ascii="Times New Roman" w:eastAsia="Times New Roman" w:hAnsi="Times New Roman"/>
                <w:color w:val="000000"/>
                <w:sz w:val="20"/>
                <w:szCs w:val="20"/>
                <w:lang w:eastAsia="lt-LT"/>
              </w:rPr>
            </w:pPr>
          </w:p>
        </w:tc>
        <w:tc>
          <w:tcPr>
            <w:tcW w:w="3119" w:type="dxa"/>
            <w:tcBorders>
              <w:top w:val="single" w:sz="4" w:space="0" w:color="auto"/>
              <w:left w:val="nil"/>
              <w:bottom w:val="single" w:sz="4" w:space="0" w:color="auto"/>
              <w:right w:val="single" w:sz="4" w:space="0" w:color="auto"/>
            </w:tcBorders>
            <w:shd w:val="clear" w:color="000000" w:fill="FFFFFF"/>
          </w:tcPr>
          <w:p w14:paraId="02B7CCB7" w14:textId="77777777" w:rsidR="001B45E6" w:rsidRPr="00E11C22" w:rsidRDefault="001B45E6" w:rsidP="00EC19BF">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Ampera</w:t>
            </w:r>
            <w:proofErr w:type="spellEnd"/>
          </w:p>
        </w:tc>
        <w:tc>
          <w:tcPr>
            <w:tcW w:w="1842" w:type="dxa"/>
            <w:tcBorders>
              <w:top w:val="single" w:sz="4" w:space="0" w:color="auto"/>
              <w:left w:val="nil"/>
              <w:bottom w:val="single" w:sz="4" w:space="0" w:color="auto"/>
              <w:right w:val="single" w:sz="4" w:space="0" w:color="auto"/>
            </w:tcBorders>
            <w:shd w:val="clear" w:color="auto" w:fill="A6A6A6" w:themeFill="background1" w:themeFillShade="A6"/>
          </w:tcPr>
          <w:p w14:paraId="60353FED" w14:textId="08FFD991" w:rsidR="001B45E6" w:rsidRPr="00E11C22" w:rsidRDefault="001B45E6" w:rsidP="00EC19BF">
            <w:pPr>
              <w:spacing w:after="0" w:line="240" w:lineRule="auto"/>
              <w:rPr>
                <w:rFonts w:ascii="Times New Roman" w:eastAsia="Times New Roman" w:hAnsi="Times New Roman"/>
                <w:color w:val="000000"/>
                <w:sz w:val="20"/>
                <w:szCs w:val="20"/>
                <w:lang w:eastAsia="lt-LT"/>
              </w:rPr>
            </w:pPr>
          </w:p>
        </w:tc>
        <w:tc>
          <w:tcPr>
            <w:tcW w:w="1740" w:type="dxa"/>
            <w:tcBorders>
              <w:top w:val="single" w:sz="4" w:space="0" w:color="auto"/>
              <w:left w:val="nil"/>
              <w:bottom w:val="single" w:sz="4" w:space="0" w:color="auto"/>
              <w:right w:val="single" w:sz="4" w:space="0" w:color="auto"/>
            </w:tcBorders>
            <w:shd w:val="clear" w:color="auto" w:fill="A6A6A6" w:themeFill="background1" w:themeFillShade="A6"/>
          </w:tcPr>
          <w:p w14:paraId="75E250D2" w14:textId="5A4A36A3" w:rsidR="001B45E6" w:rsidRPr="00E11C22" w:rsidRDefault="001B45E6" w:rsidP="00EC19BF">
            <w:pPr>
              <w:spacing w:after="0" w:line="240" w:lineRule="auto"/>
              <w:rPr>
                <w:rFonts w:ascii="Times New Roman" w:eastAsia="Times New Roman" w:hAnsi="Times New Roman"/>
                <w:color w:val="000000"/>
                <w:sz w:val="20"/>
                <w:szCs w:val="20"/>
                <w:lang w:eastAsia="lt-LT"/>
              </w:rPr>
            </w:pPr>
          </w:p>
        </w:tc>
      </w:tr>
      <w:tr w:rsidR="001B45E6" w:rsidRPr="00784A37" w14:paraId="280C8E54" w14:textId="77777777" w:rsidTr="00D256EC">
        <w:trPr>
          <w:trHeight w:val="240"/>
        </w:trPr>
        <w:tc>
          <w:tcPr>
            <w:tcW w:w="580" w:type="dxa"/>
            <w:vMerge/>
            <w:tcBorders>
              <w:left w:val="single" w:sz="4" w:space="0" w:color="auto"/>
              <w:bottom w:val="single" w:sz="4" w:space="0" w:color="auto"/>
              <w:right w:val="single" w:sz="4" w:space="0" w:color="auto"/>
            </w:tcBorders>
            <w:shd w:val="clear" w:color="000000" w:fill="FFFFFF"/>
            <w:noWrap/>
            <w:vAlign w:val="center"/>
          </w:tcPr>
          <w:p w14:paraId="673CE280" w14:textId="77777777" w:rsidR="001B45E6" w:rsidRDefault="001B45E6" w:rsidP="00EC19BF">
            <w:pPr>
              <w:spacing w:after="0" w:line="240" w:lineRule="auto"/>
              <w:jc w:val="center"/>
              <w:rPr>
                <w:rFonts w:ascii="Times New Roman" w:eastAsia="Times New Roman" w:hAnsi="Times New Roman"/>
                <w:color w:val="000000"/>
                <w:sz w:val="20"/>
                <w:szCs w:val="20"/>
                <w:lang w:eastAsia="lt-LT"/>
              </w:rPr>
            </w:pPr>
          </w:p>
        </w:tc>
        <w:tc>
          <w:tcPr>
            <w:tcW w:w="1136" w:type="dxa"/>
            <w:gridSpan w:val="2"/>
            <w:vMerge/>
            <w:tcBorders>
              <w:left w:val="nil"/>
              <w:bottom w:val="single" w:sz="4" w:space="0" w:color="auto"/>
              <w:right w:val="single" w:sz="4" w:space="0" w:color="auto"/>
            </w:tcBorders>
            <w:shd w:val="clear" w:color="000000" w:fill="FFFFFF"/>
            <w:vAlign w:val="center"/>
          </w:tcPr>
          <w:p w14:paraId="25CA4795" w14:textId="77777777" w:rsidR="001B45E6" w:rsidRDefault="001B45E6" w:rsidP="00EC19BF">
            <w:pPr>
              <w:spacing w:after="0" w:line="240" w:lineRule="auto"/>
              <w:rPr>
                <w:rFonts w:ascii="Times New Roman" w:eastAsia="Times New Roman" w:hAnsi="Times New Roman"/>
                <w:color w:val="000000"/>
                <w:sz w:val="20"/>
                <w:szCs w:val="20"/>
                <w:lang w:eastAsia="lt-LT"/>
              </w:rPr>
            </w:pPr>
          </w:p>
        </w:tc>
        <w:tc>
          <w:tcPr>
            <w:tcW w:w="1252" w:type="dxa"/>
            <w:gridSpan w:val="2"/>
            <w:tcBorders>
              <w:top w:val="single" w:sz="4" w:space="0" w:color="auto"/>
              <w:left w:val="nil"/>
              <w:bottom w:val="single" w:sz="4" w:space="0" w:color="auto"/>
              <w:right w:val="single" w:sz="4" w:space="0" w:color="auto"/>
            </w:tcBorders>
            <w:shd w:val="clear" w:color="000000" w:fill="FFFFFF"/>
            <w:noWrap/>
            <w:vAlign w:val="center"/>
          </w:tcPr>
          <w:p w14:paraId="5C28D500" w14:textId="77777777" w:rsidR="001B45E6" w:rsidRDefault="001B45E6" w:rsidP="00EC19BF">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24</w:t>
            </w:r>
          </w:p>
          <w:p w14:paraId="258051D8" w14:textId="77777777" w:rsidR="001B45E6" w:rsidRDefault="001B45E6" w:rsidP="009C1887">
            <w:pPr>
              <w:spacing w:after="0" w:line="240" w:lineRule="auto"/>
              <w:rPr>
                <w:rFonts w:ascii="Times New Roman" w:eastAsia="Times New Roman" w:hAnsi="Times New Roman"/>
                <w:color w:val="000000"/>
                <w:sz w:val="20"/>
                <w:szCs w:val="20"/>
                <w:lang w:eastAsia="lt-LT"/>
              </w:rPr>
            </w:pPr>
          </w:p>
        </w:tc>
        <w:tc>
          <w:tcPr>
            <w:tcW w:w="5127" w:type="dxa"/>
            <w:gridSpan w:val="2"/>
            <w:tcBorders>
              <w:top w:val="single" w:sz="4" w:space="0" w:color="auto"/>
              <w:left w:val="nil"/>
              <w:bottom w:val="single" w:sz="4" w:space="0" w:color="auto"/>
              <w:right w:val="single" w:sz="4" w:space="0" w:color="auto"/>
            </w:tcBorders>
            <w:shd w:val="clear" w:color="000000" w:fill="FFFFFF"/>
            <w:vAlign w:val="center"/>
          </w:tcPr>
          <w:p w14:paraId="46D09413" w14:textId="77777777" w:rsidR="001B45E6" w:rsidRPr="00E11C22" w:rsidRDefault="001B45E6" w:rsidP="00EC19BF">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Apsaugai nuo lapų ir ankštarų ligų</w:t>
            </w:r>
          </w:p>
        </w:tc>
        <w:tc>
          <w:tcPr>
            <w:tcW w:w="3119" w:type="dxa"/>
            <w:tcBorders>
              <w:top w:val="single" w:sz="4" w:space="0" w:color="auto"/>
              <w:left w:val="nil"/>
              <w:bottom w:val="single" w:sz="4" w:space="0" w:color="auto"/>
              <w:right w:val="single" w:sz="4" w:space="0" w:color="auto"/>
            </w:tcBorders>
            <w:shd w:val="clear" w:color="000000" w:fill="FFFFFF"/>
          </w:tcPr>
          <w:p w14:paraId="4ACD771E" w14:textId="77777777" w:rsidR="001B45E6" w:rsidRPr="00E11C22" w:rsidRDefault="001B45E6" w:rsidP="00EC19BF">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Orius</w:t>
            </w:r>
          </w:p>
        </w:tc>
        <w:tc>
          <w:tcPr>
            <w:tcW w:w="1842" w:type="dxa"/>
            <w:tcBorders>
              <w:top w:val="single" w:sz="4" w:space="0" w:color="auto"/>
              <w:left w:val="nil"/>
              <w:bottom w:val="single" w:sz="4" w:space="0" w:color="auto"/>
              <w:right w:val="single" w:sz="4" w:space="0" w:color="auto"/>
            </w:tcBorders>
            <w:shd w:val="clear" w:color="auto" w:fill="A6A6A6" w:themeFill="background1" w:themeFillShade="A6"/>
          </w:tcPr>
          <w:p w14:paraId="475F880C" w14:textId="6C1EF66F" w:rsidR="001B45E6" w:rsidRPr="00E11C22" w:rsidRDefault="001B45E6" w:rsidP="00EC19BF">
            <w:pPr>
              <w:spacing w:after="0" w:line="240" w:lineRule="auto"/>
              <w:rPr>
                <w:rFonts w:ascii="Times New Roman" w:eastAsia="Times New Roman" w:hAnsi="Times New Roman"/>
                <w:color w:val="000000"/>
                <w:sz w:val="20"/>
                <w:szCs w:val="20"/>
                <w:lang w:eastAsia="lt-LT"/>
              </w:rPr>
            </w:pPr>
          </w:p>
        </w:tc>
        <w:tc>
          <w:tcPr>
            <w:tcW w:w="1740" w:type="dxa"/>
            <w:tcBorders>
              <w:top w:val="single" w:sz="4" w:space="0" w:color="auto"/>
              <w:left w:val="nil"/>
              <w:bottom w:val="single" w:sz="4" w:space="0" w:color="auto"/>
              <w:right w:val="single" w:sz="4" w:space="0" w:color="auto"/>
            </w:tcBorders>
            <w:shd w:val="clear" w:color="auto" w:fill="A6A6A6" w:themeFill="background1" w:themeFillShade="A6"/>
          </w:tcPr>
          <w:p w14:paraId="36F31F82" w14:textId="7AE0FDC0" w:rsidR="001B45E6" w:rsidRPr="00E11C22" w:rsidRDefault="001B45E6" w:rsidP="00EC19BF">
            <w:pPr>
              <w:spacing w:after="0" w:line="240" w:lineRule="auto"/>
              <w:rPr>
                <w:rFonts w:ascii="Times New Roman" w:eastAsia="Times New Roman" w:hAnsi="Times New Roman"/>
                <w:color w:val="000000"/>
                <w:sz w:val="20"/>
                <w:szCs w:val="20"/>
                <w:lang w:eastAsia="lt-LT"/>
              </w:rPr>
            </w:pPr>
          </w:p>
        </w:tc>
      </w:tr>
      <w:tr w:rsidR="001B45E6" w:rsidRPr="00784A37" w14:paraId="4C010D66" w14:textId="77777777" w:rsidTr="00D256EC">
        <w:trPr>
          <w:trHeight w:val="300"/>
        </w:trPr>
        <w:tc>
          <w:tcPr>
            <w:tcW w:w="5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BCE6AA" w14:textId="77777777" w:rsidR="001B45E6" w:rsidRPr="00E11C22" w:rsidRDefault="001B45E6" w:rsidP="00EC19BF">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3.</w:t>
            </w:r>
          </w:p>
        </w:tc>
        <w:tc>
          <w:tcPr>
            <w:tcW w:w="1136" w:type="dxa"/>
            <w:gridSpan w:val="2"/>
            <w:tcBorders>
              <w:top w:val="single" w:sz="4" w:space="0" w:color="auto"/>
              <w:left w:val="nil"/>
              <w:bottom w:val="single" w:sz="4" w:space="0" w:color="auto"/>
              <w:right w:val="single" w:sz="4" w:space="0" w:color="auto"/>
            </w:tcBorders>
            <w:shd w:val="clear" w:color="000000" w:fill="FFFFFF"/>
            <w:vAlign w:val="center"/>
          </w:tcPr>
          <w:p w14:paraId="5DE9B96F" w14:textId="77777777" w:rsidR="001B45E6" w:rsidRPr="00E11C22" w:rsidRDefault="001B45E6" w:rsidP="00EC19BF">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Žieminiai rapsai</w:t>
            </w:r>
          </w:p>
        </w:tc>
        <w:tc>
          <w:tcPr>
            <w:tcW w:w="1252" w:type="dxa"/>
            <w:gridSpan w:val="2"/>
            <w:tcBorders>
              <w:top w:val="single" w:sz="4" w:space="0" w:color="auto"/>
              <w:left w:val="nil"/>
              <w:bottom w:val="single" w:sz="4" w:space="0" w:color="auto"/>
              <w:right w:val="single" w:sz="4" w:space="0" w:color="auto"/>
            </w:tcBorders>
            <w:shd w:val="clear" w:color="000000" w:fill="FFFFFF"/>
            <w:noWrap/>
            <w:vAlign w:val="center"/>
          </w:tcPr>
          <w:p w14:paraId="6A7BC192" w14:textId="77777777" w:rsidR="001B45E6" w:rsidRPr="00E11C22" w:rsidRDefault="001B45E6" w:rsidP="00EC19BF">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6</w:t>
            </w:r>
          </w:p>
        </w:tc>
        <w:tc>
          <w:tcPr>
            <w:tcW w:w="5127" w:type="dxa"/>
            <w:gridSpan w:val="2"/>
            <w:tcBorders>
              <w:top w:val="single" w:sz="4" w:space="0" w:color="auto"/>
              <w:left w:val="nil"/>
              <w:bottom w:val="single" w:sz="4" w:space="0" w:color="auto"/>
              <w:right w:val="single" w:sz="4" w:space="0" w:color="auto"/>
            </w:tcBorders>
            <w:shd w:val="clear" w:color="000000" w:fill="FFFFFF"/>
            <w:vAlign w:val="center"/>
          </w:tcPr>
          <w:p w14:paraId="28BDED9C" w14:textId="77777777" w:rsidR="001B45E6" w:rsidRPr="00E11C22" w:rsidRDefault="001B45E6" w:rsidP="00EC19BF">
            <w:pPr>
              <w:spacing w:after="0" w:line="240" w:lineRule="auto"/>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Apsaugai nuo lapų ligų.</w:t>
            </w:r>
          </w:p>
        </w:tc>
        <w:tc>
          <w:tcPr>
            <w:tcW w:w="3119" w:type="dxa"/>
            <w:tcBorders>
              <w:top w:val="single" w:sz="4" w:space="0" w:color="auto"/>
              <w:left w:val="nil"/>
              <w:bottom w:val="single" w:sz="4" w:space="0" w:color="auto"/>
              <w:right w:val="single" w:sz="4" w:space="0" w:color="auto"/>
            </w:tcBorders>
            <w:shd w:val="clear" w:color="000000" w:fill="FFFFFF"/>
          </w:tcPr>
          <w:p w14:paraId="19513EE9" w14:textId="77777777" w:rsidR="001B45E6" w:rsidRPr="00E11C22" w:rsidRDefault="001B45E6" w:rsidP="00EC19BF">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Mirador</w:t>
            </w:r>
            <w:proofErr w:type="spellEnd"/>
            <w:r>
              <w:rPr>
                <w:rFonts w:ascii="Times New Roman" w:eastAsia="Times New Roman" w:hAnsi="Times New Roman"/>
                <w:color w:val="000000"/>
                <w:sz w:val="20"/>
                <w:szCs w:val="20"/>
                <w:lang w:eastAsia="lt-LT"/>
              </w:rPr>
              <w:t xml:space="preserve"> Forte</w:t>
            </w:r>
          </w:p>
        </w:tc>
        <w:tc>
          <w:tcPr>
            <w:tcW w:w="1842" w:type="dxa"/>
            <w:tcBorders>
              <w:top w:val="single" w:sz="4" w:space="0" w:color="auto"/>
              <w:left w:val="nil"/>
              <w:bottom w:val="single" w:sz="4" w:space="0" w:color="auto"/>
              <w:right w:val="single" w:sz="4" w:space="0" w:color="auto"/>
            </w:tcBorders>
            <w:shd w:val="clear" w:color="auto" w:fill="A6A6A6" w:themeFill="background1" w:themeFillShade="A6"/>
          </w:tcPr>
          <w:p w14:paraId="5CE71DD3" w14:textId="2473B1A7" w:rsidR="001B45E6" w:rsidRPr="00E11C22" w:rsidRDefault="001B45E6" w:rsidP="00EC19BF">
            <w:pPr>
              <w:spacing w:after="0" w:line="240" w:lineRule="auto"/>
              <w:rPr>
                <w:rFonts w:ascii="Times New Roman" w:eastAsia="Times New Roman" w:hAnsi="Times New Roman"/>
                <w:color w:val="000000"/>
                <w:sz w:val="20"/>
                <w:szCs w:val="20"/>
                <w:lang w:eastAsia="lt-LT"/>
              </w:rPr>
            </w:pPr>
          </w:p>
        </w:tc>
        <w:tc>
          <w:tcPr>
            <w:tcW w:w="1740" w:type="dxa"/>
            <w:tcBorders>
              <w:top w:val="single" w:sz="4" w:space="0" w:color="auto"/>
              <w:left w:val="nil"/>
              <w:bottom w:val="single" w:sz="4" w:space="0" w:color="auto"/>
              <w:right w:val="single" w:sz="4" w:space="0" w:color="auto"/>
            </w:tcBorders>
            <w:shd w:val="clear" w:color="auto" w:fill="A6A6A6" w:themeFill="background1" w:themeFillShade="A6"/>
          </w:tcPr>
          <w:p w14:paraId="297015CC" w14:textId="057313BC" w:rsidR="001B45E6" w:rsidRPr="00E11C22" w:rsidRDefault="001B45E6" w:rsidP="00EC19BF">
            <w:pPr>
              <w:spacing w:after="0" w:line="240" w:lineRule="auto"/>
              <w:rPr>
                <w:rFonts w:ascii="Times New Roman" w:eastAsia="Times New Roman" w:hAnsi="Times New Roman"/>
                <w:color w:val="000000"/>
                <w:sz w:val="20"/>
                <w:szCs w:val="20"/>
                <w:lang w:eastAsia="lt-LT"/>
              </w:rPr>
            </w:pPr>
          </w:p>
        </w:tc>
      </w:tr>
      <w:tr w:rsidR="001B45E6" w:rsidRPr="00784A37" w14:paraId="1D518EC3" w14:textId="77777777" w:rsidTr="00D256EC">
        <w:trPr>
          <w:trHeight w:val="390"/>
        </w:trPr>
        <w:tc>
          <w:tcPr>
            <w:tcW w:w="580" w:type="dxa"/>
            <w:vMerge w:val="restart"/>
            <w:tcBorders>
              <w:top w:val="single" w:sz="4" w:space="0" w:color="auto"/>
              <w:left w:val="single" w:sz="4" w:space="0" w:color="auto"/>
              <w:right w:val="single" w:sz="4" w:space="0" w:color="auto"/>
            </w:tcBorders>
            <w:shd w:val="clear" w:color="000000" w:fill="FFFFFF"/>
            <w:noWrap/>
            <w:vAlign w:val="center"/>
          </w:tcPr>
          <w:p w14:paraId="5F6BD72C" w14:textId="77777777" w:rsidR="001B45E6" w:rsidRDefault="001B45E6" w:rsidP="00EC19BF">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4.</w:t>
            </w:r>
          </w:p>
        </w:tc>
        <w:tc>
          <w:tcPr>
            <w:tcW w:w="1136" w:type="dxa"/>
            <w:gridSpan w:val="2"/>
            <w:vMerge w:val="restart"/>
            <w:tcBorders>
              <w:top w:val="single" w:sz="4" w:space="0" w:color="auto"/>
              <w:left w:val="nil"/>
              <w:right w:val="single" w:sz="4" w:space="0" w:color="auto"/>
            </w:tcBorders>
            <w:shd w:val="clear" w:color="000000" w:fill="FFFFFF"/>
            <w:vAlign w:val="center"/>
          </w:tcPr>
          <w:p w14:paraId="472A9A03" w14:textId="77777777" w:rsidR="001B45E6" w:rsidRDefault="001B45E6" w:rsidP="00EC19BF">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Vasariniai kviečiai</w:t>
            </w:r>
          </w:p>
        </w:tc>
        <w:tc>
          <w:tcPr>
            <w:tcW w:w="1252" w:type="dxa"/>
            <w:gridSpan w:val="2"/>
            <w:tcBorders>
              <w:top w:val="single" w:sz="4" w:space="0" w:color="auto"/>
              <w:left w:val="nil"/>
              <w:bottom w:val="single" w:sz="4" w:space="0" w:color="auto"/>
              <w:right w:val="single" w:sz="4" w:space="0" w:color="auto"/>
            </w:tcBorders>
            <w:shd w:val="clear" w:color="000000" w:fill="FFFFFF"/>
            <w:noWrap/>
            <w:vAlign w:val="center"/>
          </w:tcPr>
          <w:p w14:paraId="48633590" w14:textId="77777777" w:rsidR="001B45E6" w:rsidRDefault="001B45E6" w:rsidP="00EC19BF">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17</w:t>
            </w:r>
          </w:p>
        </w:tc>
        <w:tc>
          <w:tcPr>
            <w:tcW w:w="5127" w:type="dxa"/>
            <w:gridSpan w:val="2"/>
            <w:tcBorders>
              <w:top w:val="single" w:sz="4" w:space="0" w:color="auto"/>
              <w:left w:val="nil"/>
              <w:bottom w:val="single" w:sz="4" w:space="0" w:color="auto"/>
              <w:right w:val="single" w:sz="4" w:space="0" w:color="auto"/>
            </w:tcBorders>
            <w:shd w:val="clear" w:color="000000" w:fill="FFFFFF"/>
            <w:vAlign w:val="center"/>
          </w:tcPr>
          <w:p w14:paraId="210AB24D" w14:textId="77777777" w:rsidR="001B45E6" w:rsidRPr="00E11C22" w:rsidRDefault="001B45E6" w:rsidP="009C1887">
            <w:pPr>
              <w:spacing w:after="0" w:line="240" w:lineRule="auto"/>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Apsaugai nuo lapų ligų.</w:t>
            </w:r>
          </w:p>
          <w:p w14:paraId="3266F769" w14:textId="77777777" w:rsidR="001B45E6" w:rsidRDefault="001B45E6" w:rsidP="00EC19BF">
            <w:pPr>
              <w:spacing w:after="0" w:line="240" w:lineRule="auto"/>
              <w:rPr>
                <w:rFonts w:ascii="Times New Roman" w:eastAsia="Times New Roman" w:hAnsi="Times New Roman"/>
                <w:color w:val="000000"/>
                <w:sz w:val="20"/>
                <w:szCs w:val="20"/>
                <w:lang w:eastAsia="lt-LT"/>
              </w:rPr>
            </w:pPr>
          </w:p>
          <w:p w14:paraId="332E3CE7" w14:textId="77777777" w:rsidR="001B45E6" w:rsidRPr="00E11C22" w:rsidRDefault="001B45E6" w:rsidP="00EC19BF">
            <w:pPr>
              <w:spacing w:after="0" w:line="240" w:lineRule="auto"/>
              <w:rPr>
                <w:rFonts w:ascii="Times New Roman" w:eastAsia="Times New Roman" w:hAnsi="Times New Roman"/>
                <w:color w:val="000000"/>
                <w:sz w:val="20"/>
                <w:szCs w:val="20"/>
                <w:lang w:eastAsia="lt-LT"/>
              </w:rPr>
            </w:pPr>
          </w:p>
        </w:tc>
        <w:tc>
          <w:tcPr>
            <w:tcW w:w="3119" w:type="dxa"/>
            <w:tcBorders>
              <w:top w:val="single" w:sz="4" w:space="0" w:color="auto"/>
              <w:left w:val="nil"/>
              <w:bottom w:val="single" w:sz="4" w:space="0" w:color="auto"/>
              <w:right w:val="single" w:sz="4" w:space="0" w:color="auto"/>
            </w:tcBorders>
            <w:shd w:val="clear" w:color="000000" w:fill="FFFFFF"/>
          </w:tcPr>
          <w:p w14:paraId="0FE347E2" w14:textId="77777777" w:rsidR="001B45E6" w:rsidRDefault="001B45E6" w:rsidP="00EC19BF">
            <w:pPr>
              <w:spacing w:after="0" w:line="240" w:lineRule="auto"/>
              <w:rPr>
                <w:rFonts w:ascii="Times New Roman" w:eastAsia="Times New Roman" w:hAnsi="Times New Roman"/>
                <w:color w:val="000000"/>
                <w:sz w:val="20"/>
                <w:szCs w:val="20"/>
                <w:lang w:eastAsia="lt-LT"/>
              </w:rPr>
            </w:pPr>
          </w:p>
          <w:p w14:paraId="1D49540A" w14:textId="77777777" w:rsidR="001B45E6" w:rsidRPr="00E11C22" w:rsidRDefault="001B45E6" w:rsidP="00EC19BF">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lastRenderedPageBreak/>
              <w:t>Ampera</w:t>
            </w:r>
            <w:proofErr w:type="spellEnd"/>
          </w:p>
        </w:tc>
        <w:tc>
          <w:tcPr>
            <w:tcW w:w="1842" w:type="dxa"/>
            <w:tcBorders>
              <w:top w:val="single" w:sz="4" w:space="0" w:color="auto"/>
              <w:left w:val="nil"/>
              <w:bottom w:val="single" w:sz="4" w:space="0" w:color="auto"/>
              <w:right w:val="single" w:sz="4" w:space="0" w:color="auto"/>
            </w:tcBorders>
            <w:shd w:val="clear" w:color="auto" w:fill="A6A6A6" w:themeFill="background1" w:themeFillShade="A6"/>
          </w:tcPr>
          <w:p w14:paraId="58D8598A" w14:textId="2AC8D263" w:rsidR="001B45E6" w:rsidRPr="00E11C22" w:rsidRDefault="001B45E6" w:rsidP="00EC19BF">
            <w:pPr>
              <w:spacing w:after="0" w:line="240" w:lineRule="auto"/>
              <w:rPr>
                <w:rFonts w:ascii="Times New Roman" w:eastAsia="Times New Roman" w:hAnsi="Times New Roman"/>
                <w:color w:val="000000"/>
                <w:sz w:val="20"/>
                <w:szCs w:val="20"/>
                <w:lang w:eastAsia="lt-LT"/>
              </w:rPr>
            </w:pPr>
          </w:p>
        </w:tc>
        <w:tc>
          <w:tcPr>
            <w:tcW w:w="1740" w:type="dxa"/>
            <w:tcBorders>
              <w:top w:val="single" w:sz="4" w:space="0" w:color="auto"/>
              <w:left w:val="nil"/>
              <w:bottom w:val="single" w:sz="4" w:space="0" w:color="auto"/>
              <w:right w:val="single" w:sz="4" w:space="0" w:color="auto"/>
            </w:tcBorders>
            <w:shd w:val="clear" w:color="auto" w:fill="A6A6A6" w:themeFill="background1" w:themeFillShade="A6"/>
          </w:tcPr>
          <w:p w14:paraId="56588776" w14:textId="753BF78E" w:rsidR="001B45E6" w:rsidRPr="00E11C22" w:rsidRDefault="001B45E6" w:rsidP="00EC19BF">
            <w:pPr>
              <w:spacing w:after="0" w:line="240" w:lineRule="auto"/>
              <w:rPr>
                <w:rFonts w:ascii="Times New Roman" w:eastAsia="Times New Roman" w:hAnsi="Times New Roman"/>
                <w:color w:val="000000"/>
                <w:sz w:val="20"/>
                <w:szCs w:val="20"/>
                <w:lang w:eastAsia="lt-LT"/>
              </w:rPr>
            </w:pPr>
          </w:p>
        </w:tc>
      </w:tr>
      <w:tr w:rsidR="001B45E6" w:rsidRPr="00784A37" w14:paraId="1D8334C1" w14:textId="77777777" w:rsidTr="00D256EC">
        <w:trPr>
          <w:trHeight w:val="285"/>
        </w:trPr>
        <w:tc>
          <w:tcPr>
            <w:tcW w:w="580" w:type="dxa"/>
            <w:vMerge/>
            <w:tcBorders>
              <w:left w:val="single" w:sz="4" w:space="0" w:color="auto"/>
              <w:bottom w:val="single" w:sz="4" w:space="0" w:color="auto"/>
              <w:right w:val="single" w:sz="4" w:space="0" w:color="auto"/>
            </w:tcBorders>
            <w:shd w:val="clear" w:color="000000" w:fill="FFFFFF"/>
            <w:noWrap/>
            <w:vAlign w:val="center"/>
          </w:tcPr>
          <w:p w14:paraId="5CDEA0F6" w14:textId="77777777" w:rsidR="001B45E6" w:rsidRDefault="001B45E6" w:rsidP="00EC19BF">
            <w:pPr>
              <w:spacing w:after="0" w:line="240" w:lineRule="auto"/>
              <w:jc w:val="center"/>
              <w:rPr>
                <w:rFonts w:ascii="Times New Roman" w:eastAsia="Times New Roman" w:hAnsi="Times New Roman"/>
                <w:color w:val="000000"/>
                <w:sz w:val="20"/>
                <w:szCs w:val="20"/>
                <w:lang w:eastAsia="lt-LT"/>
              </w:rPr>
            </w:pPr>
          </w:p>
        </w:tc>
        <w:tc>
          <w:tcPr>
            <w:tcW w:w="1136" w:type="dxa"/>
            <w:gridSpan w:val="2"/>
            <w:vMerge/>
            <w:tcBorders>
              <w:left w:val="nil"/>
              <w:bottom w:val="single" w:sz="4" w:space="0" w:color="auto"/>
              <w:right w:val="single" w:sz="4" w:space="0" w:color="auto"/>
            </w:tcBorders>
            <w:shd w:val="clear" w:color="000000" w:fill="FFFFFF"/>
            <w:vAlign w:val="center"/>
          </w:tcPr>
          <w:p w14:paraId="63D1DA34" w14:textId="77777777" w:rsidR="001B45E6" w:rsidRDefault="001B45E6" w:rsidP="00EC19BF">
            <w:pPr>
              <w:spacing w:after="0" w:line="240" w:lineRule="auto"/>
              <w:rPr>
                <w:rFonts w:ascii="Times New Roman" w:eastAsia="Times New Roman" w:hAnsi="Times New Roman"/>
                <w:sz w:val="20"/>
                <w:szCs w:val="20"/>
                <w:lang w:eastAsia="lt-LT"/>
              </w:rPr>
            </w:pPr>
          </w:p>
        </w:tc>
        <w:tc>
          <w:tcPr>
            <w:tcW w:w="1252" w:type="dxa"/>
            <w:gridSpan w:val="2"/>
            <w:tcBorders>
              <w:top w:val="single" w:sz="4" w:space="0" w:color="auto"/>
              <w:left w:val="nil"/>
              <w:bottom w:val="single" w:sz="4" w:space="0" w:color="auto"/>
              <w:right w:val="single" w:sz="4" w:space="0" w:color="auto"/>
            </w:tcBorders>
            <w:shd w:val="clear" w:color="000000" w:fill="FFFFFF"/>
            <w:noWrap/>
            <w:vAlign w:val="center"/>
          </w:tcPr>
          <w:p w14:paraId="04ACD8C2" w14:textId="77777777" w:rsidR="001B45E6" w:rsidRDefault="001B45E6" w:rsidP="00EC19BF">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17</w:t>
            </w:r>
          </w:p>
        </w:tc>
        <w:tc>
          <w:tcPr>
            <w:tcW w:w="5127" w:type="dxa"/>
            <w:gridSpan w:val="2"/>
            <w:tcBorders>
              <w:top w:val="single" w:sz="4" w:space="0" w:color="auto"/>
              <w:left w:val="nil"/>
              <w:bottom w:val="single" w:sz="4" w:space="0" w:color="auto"/>
              <w:right w:val="single" w:sz="4" w:space="0" w:color="auto"/>
            </w:tcBorders>
            <w:shd w:val="clear" w:color="000000" w:fill="FFFFFF"/>
            <w:vAlign w:val="center"/>
          </w:tcPr>
          <w:p w14:paraId="7604321C" w14:textId="77777777" w:rsidR="001B45E6" w:rsidRDefault="001B45E6" w:rsidP="00EC19BF">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Apsauga nuo varpų ligų.</w:t>
            </w:r>
          </w:p>
          <w:p w14:paraId="1A035FC0" w14:textId="77777777" w:rsidR="001B45E6" w:rsidRDefault="001B45E6" w:rsidP="00EC19BF">
            <w:pPr>
              <w:spacing w:after="0" w:line="240" w:lineRule="auto"/>
              <w:rPr>
                <w:rFonts w:ascii="Times New Roman" w:eastAsia="Times New Roman" w:hAnsi="Times New Roman"/>
                <w:color w:val="000000"/>
                <w:sz w:val="20"/>
                <w:szCs w:val="20"/>
                <w:lang w:eastAsia="lt-LT"/>
              </w:rPr>
            </w:pPr>
          </w:p>
        </w:tc>
        <w:tc>
          <w:tcPr>
            <w:tcW w:w="3119" w:type="dxa"/>
            <w:tcBorders>
              <w:top w:val="single" w:sz="4" w:space="0" w:color="auto"/>
              <w:left w:val="nil"/>
              <w:bottom w:val="single" w:sz="4" w:space="0" w:color="auto"/>
              <w:right w:val="single" w:sz="4" w:space="0" w:color="auto"/>
            </w:tcBorders>
            <w:shd w:val="clear" w:color="000000" w:fill="FFFFFF"/>
          </w:tcPr>
          <w:p w14:paraId="0E7CFABB" w14:textId="77777777" w:rsidR="001B45E6" w:rsidRPr="00E11C22" w:rsidRDefault="001B45E6" w:rsidP="00EC19BF">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Orius</w:t>
            </w:r>
          </w:p>
        </w:tc>
        <w:tc>
          <w:tcPr>
            <w:tcW w:w="1842" w:type="dxa"/>
            <w:tcBorders>
              <w:top w:val="single" w:sz="4" w:space="0" w:color="auto"/>
              <w:left w:val="nil"/>
              <w:bottom w:val="single" w:sz="4" w:space="0" w:color="auto"/>
              <w:right w:val="single" w:sz="4" w:space="0" w:color="auto"/>
            </w:tcBorders>
            <w:shd w:val="clear" w:color="auto" w:fill="A6A6A6" w:themeFill="background1" w:themeFillShade="A6"/>
          </w:tcPr>
          <w:p w14:paraId="6BAB9154" w14:textId="1894E964" w:rsidR="001B45E6" w:rsidRPr="00E11C22" w:rsidRDefault="001B45E6" w:rsidP="00EC19BF">
            <w:pPr>
              <w:spacing w:after="0" w:line="240" w:lineRule="auto"/>
              <w:rPr>
                <w:rFonts w:ascii="Times New Roman" w:eastAsia="Times New Roman" w:hAnsi="Times New Roman"/>
                <w:color w:val="000000"/>
                <w:sz w:val="20"/>
                <w:szCs w:val="20"/>
                <w:lang w:eastAsia="lt-LT"/>
              </w:rPr>
            </w:pPr>
          </w:p>
        </w:tc>
        <w:tc>
          <w:tcPr>
            <w:tcW w:w="1740" w:type="dxa"/>
            <w:tcBorders>
              <w:top w:val="single" w:sz="4" w:space="0" w:color="auto"/>
              <w:left w:val="nil"/>
              <w:bottom w:val="single" w:sz="4" w:space="0" w:color="auto"/>
              <w:right w:val="single" w:sz="4" w:space="0" w:color="auto"/>
            </w:tcBorders>
            <w:shd w:val="clear" w:color="auto" w:fill="A6A6A6" w:themeFill="background1" w:themeFillShade="A6"/>
          </w:tcPr>
          <w:p w14:paraId="2FF3229A" w14:textId="23CA5CE6" w:rsidR="001B45E6" w:rsidRPr="00E11C22" w:rsidRDefault="001B45E6" w:rsidP="00EC19BF">
            <w:pPr>
              <w:spacing w:after="0" w:line="240" w:lineRule="auto"/>
              <w:rPr>
                <w:rFonts w:ascii="Times New Roman" w:eastAsia="Times New Roman" w:hAnsi="Times New Roman"/>
                <w:color w:val="000000"/>
                <w:sz w:val="20"/>
                <w:szCs w:val="20"/>
                <w:lang w:eastAsia="lt-LT"/>
              </w:rPr>
            </w:pPr>
          </w:p>
        </w:tc>
      </w:tr>
      <w:tr w:rsidR="001B45E6" w:rsidRPr="00784A37" w14:paraId="440776B3" w14:textId="77777777" w:rsidTr="00D256EC">
        <w:trPr>
          <w:trHeight w:val="300"/>
        </w:trPr>
        <w:tc>
          <w:tcPr>
            <w:tcW w:w="580" w:type="dxa"/>
            <w:tcBorders>
              <w:top w:val="nil"/>
              <w:left w:val="single" w:sz="4" w:space="0" w:color="auto"/>
              <w:bottom w:val="single" w:sz="4" w:space="0" w:color="auto"/>
              <w:right w:val="single" w:sz="4" w:space="0" w:color="auto"/>
            </w:tcBorders>
            <w:shd w:val="clear" w:color="000000" w:fill="FFFFFF"/>
            <w:noWrap/>
            <w:vAlign w:val="center"/>
          </w:tcPr>
          <w:p w14:paraId="4D8B9C8A" w14:textId="77777777" w:rsidR="001B45E6" w:rsidRDefault="001B45E6" w:rsidP="00EC19BF">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5.</w:t>
            </w:r>
          </w:p>
        </w:tc>
        <w:tc>
          <w:tcPr>
            <w:tcW w:w="1136" w:type="dxa"/>
            <w:gridSpan w:val="2"/>
            <w:tcBorders>
              <w:top w:val="nil"/>
              <w:left w:val="nil"/>
              <w:bottom w:val="single" w:sz="4" w:space="0" w:color="auto"/>
              <w:right w:val="single" w:sz="4" w:space="0" w:color="auto"/>
            </w:tcBorders>
            <w:shd w:val="clear" w:color="000000" w:fill="FFFFFF"/>
            <w:vAlign w:val="center"/>
          </w:tcPr>
          <w:p w14:paraId="00013E77" w14:textId="77777777" w:rsidR="001B45E6" w:rsidRDefault="001B45E6" w:rsidP="00EC19BF">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Vasariniai rapsai</w:t>
            </w:r>
          </w:p>
        </w:tc>
        <w:tc>
          <w:tcPr>
            <w:tcW w:w="1252" w:type="dxa"/>
            <w:gridSpan w:val="2"/>
            <w:tcBorders>
              <w:top w:val="nil"/>
              <w:left w:val="nil"/>
              <w:bottom w:val="single" w:sz="4" w:space="0" w:color="auto"/>
              <w:right w:val="single" w:sz="4" w:space="0" w:color="auto"/>
            </w:tcBorders>
            <w:shd w:val="clear" w:color="000000" w:fill="FFFFFF"/>
            <w:noWrap/>
            <w:vAlign w:val="center"/>
          </w:tcPr>
          <w:p w14:paraId="4AC61706" w14:textId="77777777" w:rsidR="001B45E6" w:rsidRDefault="001B45E6" w:rsidP="00EC19BF">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5</w:t>
            </w:r>
          </w:p>
        </w:tc>
        <w:tc>
          <w:tcPr>
            <w:tcW w:w="5127" w:type="dxa"/>
            <w:gridSpan w:val="2"/>
            <w:tcBorders>
              <w:top w:val="single" w:sz="4" w:space="0" w:color="auto"/>
              <w:left w:val="nil"/>
              <w:bottom w:val="single" w:sz="4" w:space="0" w:color="auto"/>
              <w:right w:val="single" w:sz="4" w:space="0" w:color="auto"/>
            </w:tcBorders>
            <w:shd w:val="clear" w:color="000000" w:fill="FFFFFF"/>
            <w:vAlign w:val="center"/>
          </w:tcPr>
          <w:p w14:paraId="2C6E1913" w14:textId="77777777" w:rsidR="001B45E6" w:rsidRPr="00E11C22" w:rsidRDefault="001B45E6" w:rsidP="00EC19BF">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Apsaugai nuo lapų ir ankštarų ligų</w:t>
            </w:r>
          </w:p>
        </w:tc>
        <w:tc>
          <w:tcPr>
            <w:tcW w:w="3119" w:type="dxa"/>
            <w:tcBorders>
              <w:top w:val="single" w:sz="4" w:space="0" w:color="auto"/>
              <w:left w:val="nil"/>
              <w:bottom w:val="single" w:sz="4" w:space="0" w:color="auto"/>
              <w:right w:val="single" w:sz="4" w:space="0" w:color="auto"/>
            </w:tcBorders>
            <w:shd w:val="clear" w:color="000000" w:fill="FFFFFF"/>
          </w:tcPr>
          <w:p w14:paraId="16C4B1B7" w14:textId="77777777" w:rsidR="001B45E6" w:rsidRPr="00E11C22" w:rsidRDefault="001B45E6" w:rsidP="00EC19BF">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Mirador</w:t>
            </w:r>
            <w:proofErr w:type="spellEnd"/>
            <w:r>
              <w:rPr>
                <w:rFonts w:ascii="Times New Roman" w:eastAsia="Times New Roman" w:hAnsi="Times New Roman"/>
                <w:color w:val="000000"/>
                <w:sz w:val="20"/>
                <w:szCs w:val="20"/>
                <w:lang w:eastAsia="lt-LT"/>
              </w:rPr>
              <w:t xml:space="preserve"> Forte</w:t>
            </w:r>
          </w:p>
        </w:tc>
        <w:tc>
          <w:tcPr>
            <w:tcW w:w="1842" w:type="dxa"/>
            <w:tcBorders>
              <w:top w:val="single" w:sz="4" w:space="0" w:color="auto"/>
              <w:left w:val="nil"/>
              <w:bottom w:val="single" w:sz="4" w:space="0" w:color="auto"/>
              <w:right w:val="single" w:sz="4" w:space="0" w:color="auto"/>
            </w:tcBorders>
            <w:shd w:val="clear" w:color="auto" w:fill="A6A6A6" w:themeFill="background1" w:themeFillShade="A6"/>
          </w:tcPr>
          <w:p w14:paraId="12E27BB8" w14:textId="255AA68B" w:rsidR="001B45E6" w:rsidRPr="00E11C22" w:rsidRDefault="001B45E6" w:rsidP="00EC19BF">
            <w:pPr>
              <w:spacing w:after="0" w:line="240" w:lineRule="auto"/>
              <w:rPr>
                <w:rFonts w:ascii="Times New Roman" w:eastAsia="Times New Roman" w:hAnsi="Times New Roman"/>
                <w:color w:val="000000"/>
                <w:sz w:val="20"/>
                <w:szCs w:val="20"/>
                <w:lang w:eastAsia="lt-LT"/>
              </w:rPr>
            </w:pPr>
          </w:p>
        </w:tc>
        <w:tc>
          <w:tcPr>
            <w:tcW w:w="1740" w:type="dxa"/>
            <w:tcBorders>
              <w:top w:val="single" w:sz="4" w:space="0" w:color="auto"/>
              <w:left w:val="nil"/>
              <w:bottom w:val="single" w:sz="4" w:space="0" w:color="auto"/>
              <w:right w:val="single" w:sz="4" w:space="0" w:color="auto"/>
            </w:tcBorders>
            <w:shd w:val="clear" w:color="auto" w:fill="A6A6A6" w:themeFill="background1" w:themeFillShade="A6"/>
          </w:tcPr>
          <w:p w14:paraId="15B10B34" w14:textId="21B3E4CF" w:rsidR="001B45E6" w:rsidRPr="00E11C22" w:rsidRDefault="001B45E6" w:rsidP="00EC19BF">
            <w:pPr>
              <w:spacing w:after="0" w:line="240" w:lineRule="auto"/>
              <w:rPr>
                <w:rFonts w:ascii="Times New Roman" w:eastAsia="Times New Roman" w:hAnsi="Times New Roman"/>
                <w:color w:val="000000"/>
                <w:sz w:val="20"/>
                <w:szCs w:val="20"/>
                <w:lang w:eastAsia="lt-LT"/>
              </w:rPr>
            </w:pPr>
          </w:p>
        </w:tc>
      </w:tr>
      <w:tr w:rsidR="001B45E6" w:rsidRPr="00784A37" w14:paraId="38564543" w14:textId="77777777" w:rsidTr="00D256EC">
        <w:trPr>
          <w:trHeight w:val="300"/>
        </w:trPr>
        <w:tc>
          <w:tcPr>
            <w:tcW w:w="580" w:type="dxa"/>
            <w:tcBorders>
              <w:top w:val="nil"/>
              <w:left w:val="single" w:sz="4" w:space="0" w:color="auto"/>
              <w:bottom w:val="single" w:sz="4" w:space="0" w:color="auto"/>
              <w:right w:val="single" w:sz="4" w:space="0" w:color="auto"/>
            </w:tcBorders>
            <w:shd w:val="clear" w:color="000000" w:fill="FFFFFF"/>
            <w:noWrap/>
            <w:vAlign w:val="center"/>
          </w:tcPr>
          <w:p w14:paraId="6D617C54" w14:textId="77777777" w:rsidR="001B45E6" w:rsidRDefault="001B45E6" w:rsidP="00EC19BF">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6.</w:t>
            </w:r>
          </w:p>
        </w:tc>
        <w:tc>
          <w:tcPr>
            <w:tcW w:w="1136" w:type="dxa"/>
            <w:gridSpan w:val="2"/>
            <w:tcBorders>
              <w:top w:val="nil"/>
              <w:left w:val="nil"/>
              <w:bottom w:val="single" w:sz="4" w:space="0" w:color="auto"/>
              <w:right w:val="single" w:sz="4" w:space="0" w:color="auto"/>
            </w:tcBorders>
            <w:shd w:val="clear" w:color="000000" w:fill="FFFFFF"/>
            <w:vAlign w:val="center"/>
          </w:tcPr>
          <w:p w14:paraId="4FEB9169" w14:textId="77777777" w:rsidR="001B45E6" w:rsidRDefault="001B45E6" w:rsidP="00EC19BF">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Avižos</w:t>
            </w:r>
          </w:p>
        </w:tc>
        <w:tc>
          <w:tcPr>
            <w:tcW w:w="1252" w:type="dxa"/>
            <w:gridSpan w:val="2"/>
            <w:tcBorders>
              <w:top w:val="nil"/>
              <w:left w:val="nil"/>
              <w:bottom w:val="single" w:sz="4" w:space="0" w:color="auto"/>
              <w:right w:val="single" w:sz="4" w:space="0" w:color="auto"/>
            </w:tcBorders>
            <w:shd w:val="clear" w:color="000000" w:fill="FFFFFF"/>
            <w:noWrap/>
            <w:vAlign w:val="center"/>
          </w:tcPr>
          <w:p w14:paraId="1B363C64" w14:textId="77777777" w:rsidR="001B45E6" w:rsidRDefault="001B45E6" w:rsidP="00EC19BF">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5</w:t>
            </w:r>
          </w:p>
        </w:tc>
        <w:tc>
          <w:tcPr>
            <w:tcW w:w="5127" w:type="dxa"/>
            <w:gridSpan w:val="2"/>
            <w:tcBorders>
              <w:top w:val="single" w:sz="4" w:space="0" w:color="auto"/>
              <w:left w:val="nil"/>
              <w:bottom w:val="single" w:sz="4" w:space="0" w:color="auto"/>
              <w:right w:val="single" w:sz="4" w:space="0" w:color="auto"/>
            </w:tcBorders>
            <w:shd w:val="clear" w:color="000000" w:fill="FFFFFF"/>
            <w:vAlign w:val="center"/>
          </w:tcPr>
          <w:p w14:paraId="0AB79A9A" w14:textId="77777777" w:rsidR="001B45E6" w:rsidRPr="00E11C22" w:rsidRDefault="001B45E6" w:rsidP="009C1887">
            <w:pPr>
              <w:spacing w:after="0" w:line="240" w:lineRule="auto"/>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Apsaugai nuo lapų ligų.</w:t>
            </w:r>
          </w:p>
          <w:p w14:paraId="40B2CA5B" w14:textId="77777777" w:rsidR="001B45E6" w:rsidRPr="00E11C22" w:rsidRDefault="001B45E6" w:rsidP="00EC19BF">
            <w:pPr>
              <w:spacing w:after="0" w:line="240" w:lineRule="auto"/>
              <w:rPr>
                <w:rFonts w:ascii="Times New Roman" w:eastAsia="Times New Roman" w:hAnsi="Times New Roman"/>
                <w:color w:val="000000"/>
                <w:sz w:val="20"/>
                <w:szCs w:val="20"/>
                <w:lang w:eastAsia="lt-LT"/>
              </w:rPr>
            </w:pPr>
          </w:p>
        </w:tc>
        <w:tc>
          <w:tcPr>
            <w:tcW w:w="3119" w:type="dxa"/>
            <w:tcBorders>
              <w:top w:val="single" w:sz="4" w:space="0" w:color="auto"/>
              <w:left w:val="nil"/>
              <w:bottom w:val="single" w:sz="4" w:space="0" w:color="auto"/>
              <w:right w:val="single" w:sz="4" w:space="0" w:color="auto"/>
            </w:tcBorders>
            <w:shd w:val="clear" w:color="000000" w:fill="FFFFFF"/>
          </w:tcPr>
          <w:p w14:paraId="2609D8AE" w14:textId="77777777" w:rsidR="001B45E6" w:rsidRPr="00E11C22" w:rsidRDefault="001B45E6" w:rsidP="00EC19BF">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Ampera</w:t>
            </w:r>
            <w:proofErr w:type="spellEnd"/>
          </w:p>
        </w:tc>
        <w:tc>
          <w:tcPr>
            <w:tcW w:w="1842" w:type="dxa"/>
            <w:tcBorders>
              <w:top w:val="single" w:sz="4" w:space="0" w:color="auto"/>
              <w:left w:val="nil"/>
              <w:bottom w:val="single" w:sz="4" w:space="0" w:color="auto"/>
              <w:right w:val="single" w:sz="4" w:space="0" w:color="auto"/>
            </w:tcBorders>
            <w:shd w:val="clear" w:color="auto" w:fill="A6A6A6" w:themeFill="background1" w:themeFillShade="A6"/>
          </w:tcPr>
          <w:p w14:paraId="62CA59F5" w14:textId="0D5DA987" w:rsidR="001B45E6" w:rsidRPr="00E11C22" w:rsidRDefault="001B45E6" w:rsidP="00EC19BF">
            <w:pPr>
              <w:spacing w:after="0" w:line="240" w:lineRule="auto"/>
              <w:rPr>
                <w:rFonts w:ascii="Times New Roman" w:eastAsia="Times New Roman" w:hAnsi="Times New Roman"/>
                <w:color w:val="000000"/>
                <w:sz w:val="20"/>
                <w:szCs w:val="20"/>
                <w:lang w:eastAsia="lt-LT"/>
              </w:rPr>
            </w:pPr>
          </w:p>
        </w:tc>
        <w:tc>
          <w:tcPr>
            <w:tcW w:w="1740" w:type="dxa"/>
            <w:tcBorders>
              <w:top w:val="single" w:sz="4" w:space="0" w:color="auto"/>
              <w:left w:val="nil"/>
              <w:bottom w:val="single" w:sz="4" w:space="0" w:color="auto"/>
              <w:right w:val="single" w:sz="4" w:space="0" w:color="auto"/>
            </w:tcBorders>
            <w:shd w:val="clear" w:color="auto" w:fill="A6A6A6" w:themeFill="background1" w:themeFillShade="A6"/>
          </w:tcPr>
          <w:p w14:paraId="07EA088A" w14:textId="5D3D48BA" w:rsidR="001B45E6" w:rsidRPr="00E11C22" w:rsidRDefault="001B45E6" w:rsidP="00EC19BF">
            <w:pPr>
              <w:spacing w:after="0" w:line="240" w:lineRule="auto"/>
              <w:rPr>
                <w:rFonts w:ascii="Times New Roman" w:eastAsia="Times New Roman" w:hAnsi="Times New Roman"/>
                <w:color w:val="000000"/>
                <w:sz w:val="20"/>
                <w:szCs w:val="20"/>
                <w:lang w:eastAsia="lt-LT"/>
              </w:rPr>
            </w:pPr>
          </w:p>
        </w:tc>
      </w:tr>
      <w:tr w:rsidR="001B45E6" w:rsidRPr="00784A37" w14:paraId="79ADFEE6" w14:textId="77777777" w:rsidTr="00D256EC">
        <w:trPr>
          <w:trHeight w:val="300"/>
        </w:trPr>
        <w:tc>
          <w:tcPr>
            <w:tcW w:w="580" w:type="dxa"/>
            <w:tcBorders>
              <w:top w:val="nil"/>
              <w:left w:val="single" w:sz="4" w:space="0" w:color="auto"/>
              <w:bottom w:val="single" w:sz="4" w:space="0" w:color="auto"/>
              <w:right w:val="single" w:sz="4" w:space="0" w:color="auto"/>
            </w:tcBorders>
            <w:shd w:val="clear" w:color="000000" w:fill="FFFFFF"/>
            <w:noWrap/>
            <w:vAlign w:val="center"/>
          </w:tcPr>
          <w:p w14:paraId="60ABFED8" w14:textId="77777777" w:rsidR="001B45E6" w:rsidRPr="00E11C22" w:rsidRDefault="001B45E6" w:rsidP="00EC19BF">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7</w:t>
            </w:r>
            <w:r w:rsidRPr="00E11C22">
              <w:rPr>
                <w:rFonts w:ascii="Times New Roman" w:eastAsia="Times New Roman" w:hAnsi="Times New Roman"/>
                <w:color w:val="000000"/>
                <w:sz w:val="20"/>
                <w:szCs w:val="20"/>
                <w:lang w:eastAsia="lt-LT"/>
              </w:rPr>
              <w:t>.</w:t>
            </w:r>
          </w:p>
        </w:tc>
        <w:tc>
          <w:tcPr>
            <w:tcW w:w="1136" w:type="dxa"/>
            <w:gridSpan w:val="2"/>
            <w:tcBorders>
              <w:top w:val="nil"/>
              <w:left w:val="nil"/>
              <w:bottom w:val="single" w:sz="4" w:space="0" w:color="auto"/>
              <w:right w:val="single" w:sz="4" w:space="0" w:color="auto"/>
            </w:tcBorders>
            <w:shd w:val="clear" w:color="000000" w:fill="FFFFFF"/>
            <w:vAlign w:val="center"/>
          </w:tcPr>
          <w:p w14:paraId="415C86B3" w14:textId="77777777" w:rsidR="001B45E6" w:rsidRPr="00E11C22" w:rsidRDefault="001B45E6" w:rsidP="00EC19BF">
            <w:pPr>
              <w:spacing w:after="0" w:line="240" w:lineRule="auto"/>
              <w:rPr>
                <w:rFonts w:ascii="Times New Roman" w:eastAsia="Times New Roman" w:hAnsi="Times New Roman"/>
                <w:color w:val="000000"/>
                <w:sz w:val="20"/>
                <w:szCs w:val="20"/>
                <w:lang w:eastAsia="lt-LT"/>
              </w:rPr>
            </w:pPr>
            <w:r w:rsidRPr="00E11C22">
              <w:rPr>
                <w:rFonts w:ascii="Times New Roman" w:eastAsia="Times New Roman" w:hAnsi="Times New Roman"/>
                <w:sz w:val="20"/>
                <w:szCs w:val="20"/>
                <w:lang w:eastAsia="lt-LT"/>
              </w:rPr>
              <w:t xml:space="preserve">Pupiniai augalai </w:t>
            </w:r>
            <w:r w:rsidRPr="00E11C22">
              <w:rPr>
                <w:rFonts w:ascii="Times New Roman" w:eastAsia="Times New Roman" w:hAnsi="Times New Roman"/>
                <w:color w:val="000000"/>
                <w:sz w:val="20"/>
                <w:szCs w:val="20"/>
                <w:lang w:eastAsia="lt-LT"/>
              </w:rPr>
              <w:t>(žirniai)</w:t>
            </w:r>
          </w:p>
        </w:tc>
        <w:tc>
          <w:tcPr>
            <w:tcW w:w="1252" w:type="dxa"/>
            <w:gridSpan w:val="2"/>
            <w:tcBorders>
              <w:top w:val="nil"/>
              <w:left w:val="nil"/>
              <w:bottom w:val="single" w:sz="4" w:space="0" w:color="auto"/>
              <w:right w:val="single" w:sz="4" w:space="0" w:color="auto"/>
            </w:tcBorders>
            <w:shd w:val="clear" w:color="000000" w:fill="FFFFFF"/>
            <w:noWrap/>
            <w:vAlign w:val="center"/>
          </w:tcPr>
          <w:p w14:paraId="15A85FE4" w14:textId="77777777" w:rsidR="001B45E6" w:rsidRPr="00E11C22" w:rsidRDefault="001B45E6" w:rsidP="00EC19BF">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8</w:t>
            </w:r>
          </w:p>
        </w:tc>
        <w:tc>
          <w:tcPr>
            <w:tcW w:w="5127" w:type="dxa"/>
            <w:gridSpan w:val="2"/>
            <w:tcBorders>
              <w:top w:val="single" w:sz="4" w:space="0" w:color="auto"/>
              <w:left w:val="nil"/>
              <w:bottom w:val="single" w:sz="4" w:space="0" w:color="auto"/>
              <w:right w:val="single" w:sz="4" w:space="0" w:color="auto"/>
            </w:tcBorders>
            <w:shd w:val="clear" w:color="000000" w:fill="FFFFFF"/>
            <w:vAlign w:val="center"/>
          </w:tcPr>
          <w:p w14:paraId="77735FA7" w14:textId="77777777" w:rsidR="001B45E6" w:rsidRPr="00E11C22" w:rsidRDefault="001B45E6" w:rsidP="00EC19BF">
            <w:pPr>
              <w:spacing w:after="0" w:line="240" w:lineRule="auto"/>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Apsaugai nuo puvinių.</w:t>
            </w:r>
          </w:p>
        </w:tc>
        <w:tc>
          <w:tcPr>
            <w:tcW w:w="3119" w:type="dxa"/>
            <w:tcBorders>
              <w:top w:val="single" w:sz="4" w:space="0" w:color="auto"/>
              <w:left w:val="nil"/>
              <w:bottom w:val="single" w:sz="4" w:space="0" w:color="auto"/>
              <w:right w:val="single" w:sz="4" w:space="0" w:color="auto"/>
            </w:tcBorders>
            <w:shd w:val="clear" w:color="000000" w:fill="FFFFFF"/>
          </w:tcPr>
          <w:p w14:paraId="202981DB" w14:textId="77777777" w:rsidR="001B45E6" w:rsidRDefault="001B45E6" w:rsidP="00EC19BF">
            <w:pPr>
              <w:spacing w:after="0" w:line="240" w:lineRule="auto"/>
              <w:rPr>
                <w:rFonts w:ascii="Times New Roman" w:eastAsia="Times New Roman" w:hAnsi="Times New Roman"/>
                <w:color w:val="000000"/>
                <w:sz w:val="20"/>
                <w:szCs w:val="20"/>
                <w:lang w:eastAsia="lt-LT"/>
              </w:rPr>
            </w:pPr>
          </w:p>
          <w:p w14:paraId="73676F85" w14:textId="77777777" w:rsidR="001B45E6" w:rsidRPr="00E11C22" w:rsidRDefault="001B45E6" w:rsidP="00EC19BF">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Signum</w:t>
            </w:r>
            <w:proofErr w:type="spellEnd"/>
          </w:p>
        </w:tc>
        <w:tc>
          <w:tcPr>
            <w:tcW w:w="1842" w:type="dxa"/>
            <w:tcBorders>
              <w:top w:val="single" w:sz="4" w:space="0" w:color="auto"/>
              <w:left w:val="nil"/>
              <w:bottom w:val="single" w:sz="4" w:space="0" w:color="auto"/>
              <w:right w:val="single" w:sz="4" w:space="0" w:color="auto"/>
            </w:tcBorders>
            <w:shd w:val="clear" w:color="auto" w:fill="A6A6A6" w:themeFill="background1" w:themeFillShade="A6"/>
          </w:tcPr>
          <w:p w14:paraId="209A9F69" w14:textId="131BF99D" w:rsidR="001B45E6" w:rsidRPr="00E11C22" w:rsidRDefault="001B45E6" w:rsidP="00EC19BF">
            <w:pPr>
              <w:spacing w:after="0" w:line="240" w:lineRule="auto"/>
              <w:rPr>
                <w:rFonts w:ascii="Times New Roman" w:eastAsia="Times New Roman" w:hAnsi="Times New Roman"/>
                <w:color w:val="000000"/>
                <w:sz w:val="20"/>
                <w:szCs w:val="20"/>
                <w:lang w:eastAsia="lt-LT"/>
              </w:rPr>
            </w:pPr>
          </w:p>
        </w:tc>
        <w:tc>
          <w:tcPr>
            <w:tcW w:w="1740" w:type="dxa"/>
            <w:tcBorders>
              <w:top w:val="single" w:sz="4" w:space="0" w:color="auto"/>
              <w:left w:val="nil"/>
              <w:bottom w:val="single" w:sz="4" w:space="0" w:color="auto"/>
              <w:right w:val="single" w:sz="4" w:space="0" w:color="auto"/>
            </w:tcBorders>
            <w:shd w:val="clear" w:color="auto" w:fill="A6A6A6" w:themeFill="background1" w:themeFillShade="A6"/>
          </w:tcPr>
          <w:p w14:paraId="13713940" w14:textId="3343C10C" w:rsidR="001B45E6" w:rsidRPr="00E11C22" w:rsidRDefault="001B45E6" w:rsidP="00EC19BF">
            <w:pPr>
              <w:spacing w:after="0" w:line="240" w:lineRule="auto"/>
              <w:rPr>
                <w:rFonts w:ascii="Times New Roman" w:eastAsia="Times New Roman" w:hAnsi="Times New Roman"/>
                <w:color w:val="000000"/>
                <w:sz w:val="20"/>
                <w:szCs w:val="20"/>
                <w:lang w:eastAsia="lt-LT"/>
              </w:rPr>
            </w:pPr>
          </w:p>
        </w:tc>
      </w:tr>
      <w:tr w:rsidR="001B45E6" w:rsidRPr="00784A37" w14:paraId="05FE1B32" w14:textId="77777777" w:rsidTr="00D256EC">
        <w:trPr>
          <w:trHeight w:val="405"/>
        </w:trPr>
        <w:tc>
          <w:tcPr>
            <w:tcW w:w="14796" w:type="dxa"/>
            <w:gridSpan w:val="10"/>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2318B5AB" w14:textId="77777777" w:rsidR="001B45E6" w:rsidRPr="00E11C22" w:rsidRDefault="001B45E6" w:rsidP="00EC19BF">
            <w:pPr>
              <w:spacing w:after="0" w:line="240" w:lineRule="auto"/>
              <w:jc w:val="center"/>
              <w:rPr>
                <w:rFonts w:ascii="Times New Roman" w:eastAsia="Times New Roman" w:hAnsi="Times New Roman"/>
                <w:b/>
                <w:bCs/>
                <w:color w:val="000000"/>
                <w:sz w:val="20"/>
                <w:szCs w:val="20"/>
                <w:lang w:eastAsia="lt-LT"/>
              </w:rPr>
            </w:pPr>
            <w:r w:rsidRPr="00E11C22">
              <w:rPr>
                <w:rFonts w:ascii="Times New Roman" w:eastAsia="Times New Roman" w:hAnsi="Times New Roman"/>
                <w:b/>
                <w:bCs/>
                <w:color w:val="000000"/>
                <w:sz w:val="20"/>
                <w:szCs w:val="20"/>
                <w:lang w:eastAsia="lt-LT"/>
              </w:rPr>
              <w:t>Paviršiaus aktyviosios medžiagos (maksimali norma)</w:t>
            </w:r>
          </w:p>
        </w:tc>
      </w:tr>
      <w:tr w:rsidR="001B45E6" w:rsidRPr="00784A37" w14:paraId="57BF3DB1" w14:textId="77777777" w:rsidTr="00D043DD">
        <w:trPr>
          <w:trHeight w:val="136"/>
        </w:trPr>
        <w:tc>
          <w:tcPr>
            <w:tcW w:w="580" w:type="dxa"/>
            <w:tcBorders>
              <w:top w:val="nil"/>
              <w:left w:val="single" w:sz="4" w:space="0" w:color="auto"/>
              <w:bottom w:val="nil"/>
              <w:right w:val="single" w:sz="4" w:space="0" w:color="auto"/>
            </w:tcBorders>
            <w:shd w:val="clear" w:color="auto" w:fill="auto"/>
            <w:noWrap/>
            <w:vAlign w:val="center"/>
            <w:hideMark/>
          </w:tcPr>
          <w:p w14:paraId="0065F7E1" w14:textId="77777777" w:rsidR="001B45E6" w:rsidRPr="00E11C22" w:rsidRDefault="001B45E6" w:rsidP="00EC19BF">
            <w:pPr>
              <w:spacing w:after="0" w:line="240" w:lineRule="auto"/>
              <w:jc w:val="center"/>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1</w:t>
            </w:r>
            <w:r>
              <w:rPr>
                <w:rFonts w:ascii="Times New Roman" w:eastAsia="Times New Roman" w:hAnsi="Times New Roman"/>
                <w:color w:val="000000"/>
                <w:sz w:val="20"/>
                <w:szCs w:val="20"/>
                <w:lang w:eastAsia="lt-LT"/>
              </w:rPr>
              <w:t>.</w:t>
            </w:r>
          </w:p>
        </w:tc>
        <w:tc>
          <w:tcPr>
            <w:tcW w:w="1136" w:type="dxa"/>
            <w:gridSpan w:val="2"/>
            <w:tcBorders>
              <w:top w:val="nil"/>
              <w:left w:val="nil"/>
              <w:bottom w:val="nil"/>
              <w:right w:val="single" w:sz="4" w:space="0" w:color="auto"/>
            </w:tcBorders>
            <w:shd w:val="clear" w:color="auto" w:fill="auto"/>
            <w:vAlign w:val="center"/>
            <w:hideMark/>
          </w:tcPr>
          <w:p w14:paraId="62E31461" w14:textId="77777777" w:rsidR="001B45E6" w:rsidRPr="00E11C22" w:rsidRDefault="001B45E6" w:rsidP="003342FD">
            <w:pPr>
              <w:spacing w:after="0" w:line="240" w:lineRule="auto"/>
              <w:rPr>
                <w:rFonts w:ascii="Times New Roman" w:eastAsia="Times New Roman" w:hAnsi="Times New Roman"/>
                <w:color w:val="000000"/>
                <w:sz w:val="20"/>
                <w:szCs w:val="20"/>
                <w:lang w:eastAsia="lt-LT"/>
              </w:rPr>
            </w:pPr>
            <w:r w:rsidRPr="00E11C22">
              <w:rPr>
                <w:rFonts w:ascii="Times New Roman" w:eastAsia="Times New Roman" w:hAnsi="Times New Roman"/>
                <w:color w:val="000000"/>
                <w:sz w:val="20"/>
                <w:szCs w:val="20"/>
                <w:lang w:eastAsia="lt-LT"/>
              </w:rPr>
              <w:t>Visos augalų rūšys</w:t>
            </w:r>
          </w:p>
        </w:tc>
        <w:tc>
          <w:tcPr>
            <w:tcW w:w="1252" w:type="dxa"/>
            <w:gridSpan w:val="2"/>
            <w:tcBorders>
              <w:top w:val="nil"/>
              <w:left w:val="nil"/>
              <w:bottom w:val="nil"/>
              <w:right w:val="single" w:sz="4" w:space="0" w:color="auto"/>
            </w:tcBorders>
            <w:shd w:val="clear" w:color="auto" w:fill="auto"/>
            <w:noWrap/>
            <w:vAlign w:val="center"/>
            <w:hideMark/>
          </w:tcPr>
          <w:p w14:paraId="3C91BC6F" w14:textId="77777777" w:rsidR="001B45E6" w:rsidRPr="001929FA" w:rsidRDefault="001B45E6" w:rsidP="00EC19BF">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60</w:t>
            </w:r>
          </w:p>
        </w:tc>
        <w:tc>
          <w:tcPr>
            <w:tcW w:w="5127"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3DF6C577" w14:textId="77777777" w:rsidR="001B45E6" w:rsidRPr="001929FA" w:rsidRDefault="001B45E6" w:rsidP="003E77EC">
            <w:pPr>
              <w:spacing w:after="0" w:line="240" w:lineRule="auto"/>
              <w:rPr>
                <w:rFonts w:ascii="Times New Roman" w:eastAsia="Times New Roman" w:hAnsi="Times New Roman"/>
                <w:color w:val="000000"/>
                <w:sz w:val="20"/>
                <w:szCs w:val="20"/>
                <w:lang w:eastAsia="lt-LT"/>
              </w:rPr>
            </w:pPr>
            <w:r w:rsidRPr="001929FA">
              <w:rPr>
                <w:rFonts w:ascii="Times New Roman" w:eastAsia="Times New Roman" w:hAnsi="Times New Roman"/>
                <w:color w:val="000000"/>
                <w:sz w:val="20"/>
                <w:szCs w:val="20"/>
                <w:lang w:eastAsia="lt-LT"/>
              </w:rPr>
              <w:t> Pagerinti augalų apsaugos produktų įsisavinimą.</w:t>
            </w:r>
          </w:p>
        </w:tc>
        <w:tc>
          <w:tcPr>
            <w:tcW w:w="3119" w:type="dxa"/>
            <w:tcBorders>
              <w:top w:val="single" w:sz="4" w:space="0" w:color="auto"/>
              <w:left w:val="nil"/>
              <w:bottom w:val="single" w:sz="4" w:space="0" w:color="auto"/>
              <w:right w:val="single" w:sz="4" w:space="0" w:color="000000"/>
            </w:tcBorders>
            <w:shd w:val="clear" w:color="000000" w:fill="F2F2F2"/>
          </w:tcPr>
          <w:p w14:paraId="3F024996" w14:textId="77777777" w:rsidR="001B45E6" w:rsidRDefault="001B45E6" w:rsidP="00EC19BF">
            <w:pPr>
              <w:spacing w:after="0" w:line="240" w:lineRule="auto"/>
              <w:rPr>
                <w:rFonts w:ascii="Times New Roman" w:eastAsia="Times New Roman" w:hAnsi="Times New Roman"/>
                <w:color w:val="000000"/>
                <w:sz w:val="20"/>
                <w:szCs w:val="20"/>
                <w:lang w:eastAsia="lt-LT"/>
              </w:rPr>
            </w:pPr>
          </w:p>
          <w:p w14:paraId="55CDD3C9" w14:textId="77777777" w:rsidR="001B45E6" w:rsidRPr="001929FA" w:rsidRDefault="001B45E6" w:rsidP="00EC19BF">
            <w:pPr>
              <w:spacing w:after="0" w:line="240" w:lineRule="auto"/>
              <w:rPr>
                <w:rFonts w:ascii="Times New Roman" w:eastAsia="Times New Roman" w:hAnsi="Times New Roman"/>
                <w:color w:val="000000"/>
                <w:sz w:val="20"/>
                <w:szCs w:val="20"/>
                <w:lang w:eastAsia="lt-LT"/>
              </w:rPr>
            </w:pPr>
            <w:proofErr w:type="spellStart"/>
            <w:r>
              <w:rPr>
                <w:rFonts w:ascii="Times New Roman" w:eastAsia="Times New Roman" w:hAnsi="Times New Roman"/>
                <w:color w:val="000000"/>
                <w:sz w:val="20"/>
                <w:szCs w:val="20"/>
                <w:lang w:eastAsia="lt-LT"/>
              </w:rPr>
              <w:t>Lignum</w:t>
            </w:r>
            <w:proofErr w:type="spellEnd"/>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1CF855B5" w14:textId="4951A800" w:rsidR="001B45E6" w:rsidRPr="001929FA" w:rsidRDefault="001B45E6" w:rsidP="00EC19BF">
            <w:pPr>
              <w:spacing w:after="0" w:line="240" w:lineRule="auto"/>
              <w:rPr>
                <w:rFonts w:ascii="Times New Roman" w:eastAsia="Times New Roman" w:hAnsi="Times New Roman"/>
                <w:color w:val="000000"/>
                <w:sz w:val="20"/>
                <w:szCs w:val="20"/>
                <w:lang w:eastAsia="lt-LT"/>
              </w:rPr>
            </w:pPr>
          </w:p>
        </w:tc>
        <w:tc>
          <w:tcPr>
            <w:tcW w:w="1740" w:type="dxa"/>
            <w:tcBorders>
              <w:top w:val="single" w:sz="4" w:space="0" w:color="auto"/>
              <w:left w:val="nil"/>
              <w:bottom w:val="single" w:sz="4" w:space="0" w:color="auto"/>
              <w:right w:val="single" w:sz="4" w:space="0" w:color="auto"/>
            </w:tcBorders>
            <w:shd w:val="clear" w:color="auto" w:fill="A6A6A6" w:themeFill="background1" w:themeFillShade="A6"/>
          </w:tcPr>
          <w:p w14:paraId="6275AEC9" w14:textId="5CA6DC25" w:rsidR="001B45E6" w:rsidRPr="001929FA" w:rsidRDefault="001B45E6" w:rsidP="00EC19BF">
            <w:pPr>
              <w:spacing w:after="0" w:line="240" w:lineRule="auto"/>
              <w:rPr>
                <w:rFonts w:ascii="Times New Roman" w:eastAsia="Times New Roman" w:hAnsi="Times New Roman"/>
                <w:color w:val="000000"/>
                <w:sz w:val="20"/>
                <w:szCs w:val="20"/>
                <w:lang w:eastAsia="lt-LT"/>
              </w:rPr>
            </w:pPr>
          </w:p>
        </w:tc>
      </w:tr>
      <w:tr w:rsidR="00D043DD" w:rsidRPr="00784A37" w14:paraId="01D6A828" w14:textId="77777777" w:rsidTr="00D256EC">
        <w:trPr>
          <w:trHeight w:val="136"/>
        </w:trPr>
        <w:tc>
          <w:tcPr>
            <w:tcW w:w="580" w:type="dxa"/>
            <w:tcBorders>
              <w:top w:val="nil"/>
              <w:left w:val="single" w:sz="4" w:space="0" w:color="auto"/>
              <w:bottom w:val="single" w:sz="4" w:space="0" w:color="auto"/>
              <w:right w:val="single" w:sz="4" w:space="0" w:color="auto"/>
            </w:tcBorders>
            <w:shd w:val="clear" w:color="auto" w:fill="auto"/>
            <w:noWrap/>
            <w:vAlign w:val="center"/>
          </w:tcPr>
          <w:p w14:paraId="52B6FC01" w14:textId="77777777" w:rsidR="00D043DD" w:rsidRPr="00E11C22" w:rsidRDefault="00D043DD" w:rsidP="00EC19BF">
            <w:pPr>
              <w:spacing w:after="0" w:line="240" w:lineRule="auto"/>
              <w:jc w:val="center"/>
              <w:rPr>
                <w:rFonts w:ascii="Times New Roman" w:eastAsia="Times New Roman" w:hAnsi="Times New Roman"/>
                <w:color w:val="000000"/>
                <w:sz w:val="20"/>
                <w:szCs w:val="20"/>
                <w:lang w:eastAsia="lt-LT"/>
              </w:rPr>
            </w:pPr>
          </w:p>
        </w:tc>
        <w:tc>
          <w:tcPr>
            <w:tcW w:w="1136" w:type="dxa"/>
            <w:gridSpan w:val="2"/>
            <w:tcBorders>
              <w:top w:val="nil"/>
              <w:left w:val="nil"/>
              <w:bottom w:val="single" w:sz="4" w:space="0" w:color="auto"/>
              <w:right w:val="single" w:sz="4" w:space="0" w:color="auto"/>
            </w:tcBorders>
            <w:shd w:val="clear" w:color="auto" w:fill="auto"/>
            <w:vAlign w:val="center"/>
          </w:tcPr>
          <w:p w14:paraId="50EE8E86" w14:textId="77777777" w:rsidR="00D043DD" w:rsidRPr="00E11C22" w:rsidRDefault="00D043DD" w:rsidP="003342FD">
            <w:pPr>
              <w:spacing w:after="0" w:line="240" w:lineRule="auto"/>
              <w:rPr>
                <w:rFonts w:ascii="Times New Roman" w:eastAsia="Times New Roman" w:hAnsi="Times New Roman"/>
                <w:color w:val="000000"/>
                <w:sz w:val="20"/>
                <w:szCs w:val="20"/>
                <w:lang w:eastAsia="lt-LT"/>
              </w:rPr>
            </w:pPr>
          </w:p>
        </w:tc>
        <w:tc>
          <w:tcPr>
            <w:tcW w:w="1252" w:type="dxa"/>
            <w:gridSpan w:val="2"/>
            <w:tcBorders>
              <w:top w:val="nil"/>
              <w:left w:val="nil"/>
              <w:bottom w:val="single" w:sz="4" w:space="0" w:color="auto"/>
              <w:right w:val="single" w:sz="4" w:space="0" w:color="auto"/>
            </w:tcBorders>
            <w:shd w:val="clear" w:color="auto" w:fill="auto"/>
            <w:noWrap/>
            <w:vAlign w:val="center"/>
          </w:tcPr>
          <w:p w14:paraId="6ADE948D" w14:textId="77777777" w:rsidR="00D043DD" w:rsidRDefault="00D043DD" w:rsidP="00EC19BF">
            <w:pPr>
              <w:spacing w:after="0" w:line="240" w:lineRule="auto"/>
              <w:jc w:val="center"/>
              <w:rPr>
                <w:rFonts w:ascii="Times New Roman" w:eastAsia="Times New Roman" w:hAnsi="Times New Roman"/>
                <w:color w:val="000000"/>
                <w:sz w:val="20"/>
                <w:szCs w:val="20"/>
                <w:lang w:eastAsia="lt-LT"/>
              </w:rPr>
            </w:pPr>
          </w:p>
        </w:tc>
        <w:tc>
          <w:tcPr>
            <w:tcW w:w="5127" w:type="dxa"/>
            <w:gridSpan w:val="2"/>
            <w:tcBorders>
              <w:top w:val="single" w:sz="4" w:space="0" w:color="auto"/>
              <w:left w:val="nil"/>
              <w:bottom w:val="single" w:sz="4" w:space="0" w:color="auto"/>
              <w:right w:val="single" w:sz="4" w:space="0" w:color="000000"/>
            </w:tcBorders>
            <w:shd w:val="clear" w:color="000000" w:fill="F2F2F2"/>
            <w:noWrap/>
            <w:vAlign w:val="center"/>
          </w:tcPr>
          <w:p w14:paraId="77F5D84F" w14:textId="77777777" w:rsidR="00D043DD" w:rsidRPr="001929FA" w:rsidRDefault="00D043DD" w:rsidP="003E77EC">
            <w:pPr>
              <w:spacing w:after="0" w:line="240" w:lineRule="auto"/>
              <w:rPr>
                <w:rFonts w:ascii="Times New Roman" w:eastAsia="Times New Roman" w:hAnsi="Times New Roman"/>
                <w:color w:val="000000"/>
                <w:sz w:val="20"/>
                <w:szCs w:val="20"/>
                <w:lang w:eastAsia="lt-LT"/>
              </w:rPr>
            </w:pPr>
          </w:p>
        </w:tc>
        <w:tc>
          <w:tcPr>
            <w:tcW w:w="3119" w:type="dxa"/>
            <w:tcBorders>
              <w:top w:val="single" w:sz="4" w:space="0" w:color="auto"/>
              <w:left w:val="nil"/>
              <w:bottom w:val="single" w:sz="4" w:space="0" w:color="auto"/>
              <w:right w:val="single" w:sz="4" w:space="0" w:color="000000"/>
            </w:tcBorders>
            <w:shd w:val="clear" w:color="000000" w:fill="F2F2F2"/>
          </w:tcPr>
          <w:p w14:paraId="2D784EE7" w14:textId="77777777" w:rsidR="00D043DD" w:rsidRDefault="00D043DD" w:rsidP="00EC19BF">
            <w:pPr>
              <w:spacing w:after="0" w:line="240" w:lineRule="auto"/>
              <w:rPr>
                <w:rFonts w:ascii="Times New Roman" w:eastAsia="Times New Roman" w:hAnsi="Times New Roman"/>
                <w:color w:val="000000"/>
                <w:sz w:val="20"/>
                <w:szCs w:val="20"/>
                <w:lang w:eastAsia="lt-LT"/>
              </w:rPr>
            </w:pPr>
          </w:p>
        </w:tc>
        <w:tc>
          <w:tcPr>
            <w:tcW w:w="1842" w:type="dxa"/>
            <w:tcBorders>
              <w:top w:val="single" w:sz="4" w:space="0" w:color="auto"/>
              <w:left w:val="nil"/>
              <w:bottom w:val="single" w:sz="4" w:space="0" w:color="auto"/>
              <w:right w:val="single" w:sz="4" w:space="0" w:color="000000"/>
            </w:tcBorders>
            <w:shd w:val="clear" w:color="auto" w:fill="A6A6A6" w:themeFill="background1" w:themeFillShade="A6"/>
          </w:tcPr>
          <w:p w14:paraId="7B77C5A9" w14:textId="77777777" w:rsidR="00D043DD" w:rsidRPr="001929FA" w:rsidRDefault="00D043DD" w:rsidP="00EC19BF">
            <w:pPr>
              <w:spacing w:after="0" w:line="240" w:lineRule="auto"/>
              <w:rPr>
                <w:rFonts w:ascii="Times New Roman" w:eastAsia="Times New Roman" w:hAnsi="Times New Roman"/>
                <w:color w:val="000000"/>
                <w:sz w:val="20"/>
                <w:szCs w:val="20"/>
                <w:lang w:eastAsia="lt-LT"/>
              </w:rPr>
            </w:pPr>
          </w:p>
        </w:tc>
        <w:tc>
          <w:tcPr>
            <w:tcW w:w="1740" w:type="dxa"/>
            <w:tcBorders>
              <w:top w:val="single" w:sz="4" w:space="0" w:color="auto"/>
              <w:left w:val="nil"/>
              <w:bottom w:val="single" w:sz="4" w:space="0" w:color="auto"/>
              <w:right w:val="single" w:sz="4" w:space="0" w:color="auto"/>
            </w:tcBorders>
            <w:shd w:val="clear" w:color="auto" w:fill="A6A6A6" w:themeFill="background1" w:themeFillShade="A6"/>
          </w:tcPr>
          <w:p w14:paraId="3CE6EB1E" w14:textId="77777777" w:rsidR="00D043DD" w:rsidRPr="001929FA" w:rsidRDefault="00D043DD" w:rsidP="00EC19BF">
            <w:pPr>
              <w:spacing w:after="0" w:line="240" w:lineRule="auto"/>
              <w:rPr>
                <w:rFonts w:ascii="Times New Roman" w:eastAsia="Times New Roman" w:hAnsi="Times New Roman"/>
                <w:color w:val="000000"/>
                <w:sz w:val="20"/>
                <w:szCs w:val="20"/>
                <w:lang w:eastAsia="lt-LT"/>
              </w:rPr>
            </w:pPr>
          </w:p>
        </w:tc>
      </w:tr>
    </w:tbl>
    <w:p w14:paraId="5EAEA5FC" w14:textId="77777777" w:rsidR="00E11C22" w:rsidRDefault="00E11C22" w:rsidP="00FD17C6">
      <w:pPr>
        <w:pStyle w:val="NoSpacing"/>
        <w:rPr>
          <w:b/>
        </w:rPr>
      </w:pPr>
    </w:p>
    <w:p w14:paraId="6D22A9F5" w14:textId="77777777" w:rsidR="006A4BBC" w:rsidRDefault="006A4BBC" w:rsidP="00FD17C6">
      <w:pPr>
        <w:pStyle w:val="NoSpacing"/>
        <w:rPr>
          <w:b/>
        </w:rPr>
      </w:pPr>
    </w:p>
    <w:p w14:paraId="65DF0E0B" w14:textId="77777777" w:rsidR="001929FA" w:rsidRPr="00447676" w:rsidRDefault="00FD17C6" w:rsidP="006A4BBC">
      <w:pPr>
        <w:pStyle w:val="NoSpacing"/>
        <w:jc w:val="center"/>
        <w:rPr>
          <w:b/>
        </w:rPr>
      </w:pPr>
      <w:r w:rsidRPr="00271F84">
        <w:rPr>
          <w:b/>
        </w:rPr>
        <w:t>PLUNGĖS AUGALŲ VEISLIŲ TYRIMO SKYRIAUS AUGALŲ APSAUGOS PRODUKTŲ POREIKIS 20</w:t>
      </w:r>
      <w:r w:rsidR="009C1887">
        <w:rPr>
          <w:b/>
        </w:rPr>
        <w:t>21</w:t>
      </w:r>
      <w:r w:rsidRPr="00271F84">
        <w:rPr>
          <w:b/>
        </w:rPr>
        <w:t xml:space="preserve"> M. III KETVIRTĮ</w:t>
      </w:r>
    </w:p>
    <w:tbl>
      <w:tblPr>
        <w:tblW w:w="14876" w:type="dxa"/>
        <w:tblLayout w:type="fixed"/>
        <w:tblCellMar>
          <w:left w:w="30" w:type="dxa"/>
          <w:right w:w="30" w:type="dxa"/>
        </w:tblCellMar>
        <w:tblLook w:val="0000" w:firstRow="0" w:lastRow="0" w:firstColumn="0" w:lastColumn="0" w:noHBand="0" w:noVBand="0"/>
      </w:tblPr>
      <w:tblGrid>
        <w:gridCol w:w="608"/>
        <w:gridCol w:w="1337"/>
        <w:gridCol w:w="1145"/>
        <w:gridCol w:w="5124"/>
        <w:gridCol w:w="3089"/>
        <w:gridCol w:w="1872"/>
        <w:gridCol w:w="1701"/>
      </w:tblGrid>
      <w:tr w:rsidR="00994BD2" w:rsidRPr="00784A37" w14:paraId="121EEBE4" w14:textId="77777777" w:rsidTr="00D043DD">
        <w:trPr>
          <w:trHeight w:val="419"/>
        </w:trPr>
        <w:tc>
          <w:tcPr>
            <w:tcW w:w="608" w:type="dxa"/>
            <w:tcBorders>
              <w:top w:val="single" w:sz="6" w:space="0" w:color="auto"/>
              <w:left w:val="single" w:sz="6" w:space="0" w:color="auto"/>
              <w:bottom w:val="single" w:sz="6" w:space="0" w:color="auto"/>
              <w:right w:val="single" w:sz="6" w:space="0" w:color="auto"/>
            </w:tcBorders>
          </w:tcPr>
          <w:p w14:paraId="392AA785" w14:textId="77777777" w:rsidR="00994BD2" w:rsidRPr="00784A37" w:rsidRDefault="00994BD2" w:rsidP="00E11C22">
            <w:pPr>
              <w:autoSpaceDE w:val="0"/>
              <w:autoSpaceDN w:val="0"/>
              <w:adjustRightInd w:val="0"/>
              <w:spacing w:after="0" w:line="240" w:lineRule="auto"/>
              <w:jc w:val="center"/>
              <w:rPr>
                <w:rFonts w:ascii="Times New Roman" w:hAnsi="Times New Roman"/>
                <w:b/>
                <w:color w:val="000000"/>
                <w:sz w:val="20"/>
                <w:szCs w:val="20"/>
              </w:rPr>
            </w:pPr>
            <w:r w:rsidRPr="00784A37">
              <w:rPr>
                <w:rFonts w:ascii="Times New Roman" w:hAnsi="Times New Roman"/>
                <w:b/>
                <w:color w:val="000000"/>
                <w:sz w:val="20"/>
                <w:szCs w:val="20"/>
              </w:rPr>
              <w:t>Eil. Nr.</w:t>
            </w:r>
          </w:p>
        </w:tc>
        <w:tc>
          <w:tcPr>
            <w:tcW w:w="1337" w:type="dxa"/>
            <w:tcBorders>
              <w:top w:val="single" w:sz="6" w:space="0" w:color="auto"/>
              <w:left w:val="single" w:sz="6" w:space="0" w:color="auto"/>
              <w:bottom w:val="nil"/>
              <w:right w:val="single" w:sz="6" w:space="0" w:color="auto"/>
            </w:tcBorders>
          </w:tcPr>
          <w:p w14:paraId="346965E5" w14:textId="77777777" w:rsidR="00994BD2" w:rsidRPr="00784A37" w:rsidRDefault="00994BD2" w:rsidP="00E11C22">
            <w:pPr>
              <w:autoSpaceDE w:val="0"/>
              <w:autoSpaceDN w:val="0"/>
              <w:adjustRightInd w:val="0"/>
              <w:spacing w:after="0" w:line="240" w:lineRule="auto"/>
              <w:jc w:val="center"/>
              <w:rPr>
                <w:rFonts w:ascii="Times New Roman" w:hAnsi="Times New Roman"/>
                <w:b/>
                <w:color w:val="000000"/>
                <w:sz w:val="20"/>
                <w:szCs w:val="20"/>
              </w:rPr>
            </w:pPr>
            <w:r w:rsidRPr="00784A37">
              <w:rPr>
                <w:rFonts w:ascii="Times New Roman" w:hAnsi="Times New Roman"/>
                <w:b/>
                <w:color w:val="000000"/>
                <w:sz w:val="20"/>
                <w:szCs w:val="20"/>
              </w:rPr>
              <w:t>Augalų rūšis</w:t>
            </w:r>
          </w:p>
        </w:tc>
        <w:tc>
          <w:tcPr>
            <w:tcW w:w="1145" w:type="dxa"/>
            <w:tcBorders>
              <w:top w:val="single" w:sz="6" w:space="0" w:color="auto"/>
              <w:left w:val="single" w:sz="6" w:space="0" w:color="auto"/>
              <w:bottom w:val="nil"/>
              <w:right w:val="single" w:sz="6" w:space="0" w:color="auto"/>
            </w:tcBorders>
          </w:tcPr>
          <w:p w14:paraId="4A76CE18" w14:textId="77777777" w:rsidR="00994BD2" w:rsidRPr="00784A37" w:rsidRDefault="00994BD2" w:rsidP="00E11C22">
            <w:pPr>
              <w:autoSpaceDE w:val="0"/>
              <w:autoSpaceDN w:val="0"/>
              <w:adjustRightInd w:val="0"/>
              <w:spacing w:after="0" w:line="240" w:lineRule="auto"/>
              <w:jc w:val="center"/>
              <w:rPr>
                <w:rFonts w:ascii="Times New Roman" w:hAnsi="Times New Roman"/>
                <w:b/>
                <w:color w:val="000000"/>
                <w:sz w:val="20"/>
                <w:szCs w:val="20"/>
              </w:rPr>
            </w:pPr>
            <w:r w:rsidRPr="00784A37">
              <w:rPr>
                <w:rFonts w:ascii="Times New Roman" w:hAnsi="Times New Roman"/>
                <w:b/>
                <w:color w:val="000000"/>
                <w:sz w:val="20"/>
                <w:szCs w:val="20"/>
              </w:rPr>
              <w:t>Auginamas plotas, ha</w:t>
            </w:r>
          </w:p>
        </w:tc>
        <w:tc>
          <w:tcPr>
            <w:tcW w:w="5124" w:type="dxa"/>
            <w:tcBorders>
              <w:top w:val="single" w:sz="6" w:space="0" w:color="auto"/>
              <w:left w:val="single" w:sz="6" w:space="0" w:color="auto"/>
              <w:bottom w:val="single" w:sz="6" w:space="0" w:color="auto"/>
              <w:right w:val="single" w:sz="6" w:space="0" w:color="auto"/>
            </w:tcBorders>
          </w:tcPr>
          <w:p w14:paraId="4ACD48A2" w14:textId="77777777" w:rsidR="00994BD2" w:rsidRPr="00784A37" w:rsidRDefault="00994BD2" w:rsidP="00711010">
            <w:pPr>
              <w:autoSpaceDE w:val="0"/>
              <w:autoSpaceDN w:val="0"/>
              <w:adjustRightInd w:val="0"/>
              <w:spacing w:after="0" w:line="240" w:lineRule="auto"/>
              <w:jc w:val="center"/>
              <w:rPr>
                <w:rFonts w:ascii="Times New Roman" w:hAnsi="Times New Roman"/>
                <w:b/>
                <w:color w:val="000000"/>
                <w:sz w:val="20"/>
                <w:szCs w:val="20"/>
              </w:rPr>
            </w:pPr>
            <w:r w:rsidRPr="00784A37">
              <w:rPr>
                <w:rFonts w:ascii="Times New Roman" w:hAnsi="Times New Roman"/>
                <w:b/>
                <w:color w:val="000000"/>
                <w:sz w:val="20"/>
                <w:szCs w:val="20"/>
              </w:rPr>
              <w:t>Augalų apsaugos produktai</w:t>
            </w:r>
          </w:p>
        </w:tc>
        <w:tc>
          <w:tcPr>
            <w:tcW w:w="3089" w:type="dxa"/>
            <w:tcBorders>
              <w:top w:val="single" w:sz="6" w:space="0" w:color="auto"/>
              <w:left w:val="single" w:sz="6" w:space="0" w:color="auto"/>
              <w:bottom w:val="single" w:sz="6" w:space="0" w:color="auto"/>
              <w:right w:val="single" w:sz="6" w:space="0" w:color="auto"/>
            </w:tcBorders>
          </w:tcPr>
          <w:p w14:paraId="4068477E" w14:textId="77777777" w:rsidR="00994BD2" w:rsidRPr="00784A37" w:rsidRDefault="00994BD2" w:rsidP="00E11C22">
            <w:pPr>
              <w:autoSpaceDE w:val="0"/>
              <w:autoSpaceDN w:val="0"/>
              <w:adjustRightInd w:val="0"/>
              <w:spacing w:after="0" w:line="240" w:lineRule="auto"/>
              <w:rPr>
                <w:rFonts w:ascii="Times New Roman" w:hAnsi="Times New Roman"/>
                <w:b/>
                <w:color w:val="000000"/>
                <w:sz w:val="20"/>
                <w:szCs w:val="20"/>
              </w:rPr>
            </w:pPr>
            <w:r w:rsidRPr="00784A37">
              <w:rPr>
                <w:rFonts w:ascii="Times New Roman" w:hAnsi="Times New Roman"/>
                <w:b/>
                <w:color w:val="000000"/>
                <w:sz w:val="20"/>
                <w:szCs w:val="20"/>
              </w:rPr>
              <w:t>Siūlomos prekės pavadinimas</w:t>
            </w:r>
          </w:p>
        </w:tc>
        <w:tc>
          <w:tcPr>
            <w:tcW w:w="187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7B8B820A" w14:textId="77777777" w:rsidR="00994BD2" w:rsidRPr="00784A37" w:rsidRDefault="00994BD2" w:rsidP="00711010">
            <w:pPr>
              <w:autoSpaceDE w:val="0"/>
              <w:autoSpaceDN w:val="0"/>
              <w:adjustRightInd w:val="0"/>
              <w:spacing w:after="0" w:line="240" w:lineRule="auto"/>
              <w:jc w:val="center"/>
              <w:rPr>
                <w:rFonts w:ascii="Times New Roman" w:hAnsi="Times New Roman"/>
                <w:b/>
                <w:color w:val="000000"/>
                <w:sz w:val="20"/>
                <w:szCs w:val="20"/>
              </w:rPr>
            </w:pPr>
            <w:r w:rsidRPr="00784A37">
              <w:rPr>
                <w:rFonts w:ascii="Times New Roman" w:hAnsi="Times New Roman"/>
                <w:b/>
                <w:color w:val="000000"/>
                <w:sz w:val="20"/>
                <w:szCs w:val="20"/>
              </w:rPr>
              <w:t>Prekės vieneto kaina EUR su PVM</w:t>
            </w:r>
          </w:p>
        </w:tc>
        <w:tc>
          <w:tcPr>
            <w:tcW w:w="170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3208AE99" w14:textId="77777777" w:rsidR="00994BD2" w:rsidRPr="00784A37" w:rsidRDefault="00994BD2" w:rsidP="00711010">
            <w:pPr>
              <w:autoSpaceDE w:val="0"/>
              <w:autoSpaceDN w:val="0"/>
              <w:adjustRightInd w:val="0"/>
              <w:spacing w:after="0" w:line="240" w:lineRule="auto"/>
              <w:rPr>
                <w:rFonts w:ascii="Times New Roman" w:hAnsi="Times New Roman"/>
                <w:b/>
                <w:color w:val="000000"/>
                <w:sz w:val="20"/>
                <w:szCs w:val="20"/>
              </w:rPr>
            </w:pPr>
            <w:r w:rsidRPr="00784A37">
              <w:rPr>
                <w:rFonts w:ascii="Times New Roman" w:hAnsi="Times New Roman"/>
                <w:b/>
                <w:color w:val="000000"/>
                <w:sz w:val="20"/>
                <w:szCs w:val="20"/>
              </w:rPr>
              <w:t>Kaina vienam hektarui, EUR su PVM</w:t>
            </w:r>
          </w:p>
        </w:tc>
      </w:tr>
      <w:tr w:rsidR="00994BD2" w:rsidRPr="00784A37" w14:paraId="54797841" w14:textId="77777777" w:rsidTr="00D043DD">
        <w:trPr>
          <w:trHeight w:val="290"/>
        </w:trPr>
        <w:tc>
          <w:tcPr>
            <w:tcW w:w="14876" w:type="dxa"/>
            <w:gridSpan w:val="7"/>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474C482B" w14:textId="77777777" w:rsidR="00994BD2" w:rsidRPr="00784A37" w:rsidRDefault="00994BD2" w:rsidP="00AA07D3">
            <w:pPr>
              <w:autoSpaceDE w:val="0"/>
              <w:autoSpaceDN w:val="0"/>
              <w:adjustRightInd w:val="0"/>
              <w:spacing w:after="0" w:line="240" w:lineRule="auto"/>
              <w:jc w:val="center"/>
              <w:rPr>
                <w:rFonts w:ascii="Times New Roman" w:hAnsi="Times New Roman"/>
                <w:b/>
                <w:bCs/>
                <w:color w:val="000000"/>
                <w:sz w:val="20"/>
                <w:szCs w:val="20"/>
              </w:rPr>
            </w:pPr>
            <w:r w:rsidRPr="00784A37">
              <w:rPr>
                <w:rFonts w:ascii="Times New Roman" w:hAnsi="Times New Roman"/>
                <w:b/>
                <w:bCs/>
                <w:color w:val="000000"/>
                <w:sz w:val="20"/>
                <w:szCs w:val="20"/>
              </w:rPr>
              <w:t>Herbicidai (maksimali norma)</w:t>
            </w:r>
          </w:p>
        </w:tc>
      </w:tr>
      <w:tr w:rsidR="00994BD2" w:rsidRPr="00784A37" w14:paraId="57AC9FBB" w14:textId="77777777" w:rsidTr="00D043DD">
        <w:trPr>
          <w:trHeight w:val="1013"/>
        </w:trPr>
        <w:tc>
          <w:tcPr>
            <w:tcW w:w="608" w:type="dxa"/>
            <w:vMerge w:val="restart"/>
            <w:tcBorders>
              <w:top w:val="single" w:sz="4" w:space="0" w:color="auto"/>
              <w:left w:val="single" w:sz="4" w:space="0" w:color="auto"/>
              <w:right w:val="single" w:sz="4" w:space="0" w:color="auto"/>
            </w:tcBorders>
            <w:shd w:val="solid" w:color="FFFFFF" w:fill="auto"/>
          </w:tcPr>
          <w:p w14:paraId="53073F43"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p>
          <w:p w14:paraId="5812CB86"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p>
          <w:p w14:paraId="6416B9E1"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w:t>
            </w:r>
          </w:p>
          <w:p w14:paraId="56E5E3A6"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p>
        </w:tc>
        <w:tc>
          <w:tcPr>
            <w:tcW w:w="1337" w:type="dxa"/>
            <w:vMerge w:val="restart"/>
            <w:tcBorders>
              <w:top w:val="single" w:sz="6" w:space="0" w:color="auto"/>
              <w:left w:val="single" w:sz="4" w:space="0" w:color="auto"/>
              <w:right w:val="single" w:sz="6" w:space="0" w:color="auto"/>
            </w:tcBorders>
            <w:shd w:val="solid" w:color="FFFFFF" w:fill="auto"/>
          </w:tcPr>
          <w:p w14:paraId="4C5B3B42"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p w14:paraId="62FD38A7"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p w14:paraId="27734B2A"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Žieminiai rapsai</w:t>
            </w:r>
          </w:p>
        </w:tc>
        <w:tc>
          <w:tcPr>
            <w:tcW w:w="1145" w:type="dxa"/>
            <w:vMerge w:val="restart"/>
            <w:tcBorders>
              <w:top w:val="single" w:sz="6" w:space="0" w:color="auto"/>
              <w:left w:val="single" w:sz="6" w:space="0" w:color="auto"/>
              <w:right w:val="single" w:sz="6" w:space="0" w:color="auto"/>
            </w:tcBorders>
            <w:shd w:val="solid" w:color="FFFFFF" w:fill="auto"/>
          </w:tcPr>
          <w:p w14:paraId="0D1764B3"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p>
          <w:p w14:paraId="557EE3B8"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p>
          <w:p w14:paraId="7FF2E8A0"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p>
          <w:p w14:paraId="24D339B6"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19</w:t>
            </w:r>
          </w:p>
          <w:p w14:paraId="5659D10F"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p>
        </w:tc>
        <w:tc>
          <w:tcPr>
            <w:tcW w:w="5124" w:type="dxa"/>
            <w:tcBorders>
              <w:top w:val="single" w:sz="6" w:space="0" w:color="auto"/>
              <w:left w:val="single" w:sz="6" w:space="0" w:color="auto"/>
              <w:bottom w:val="single" w:sz="4" w:space="0" w:color="auto"/>
              <w:right w:val="single" w:sz="6" w:space="0" w:color="auto"/>
            </w:tcBorders>
            <w:shd w:val="solid" w:color="FFFFFF" w:fill="auto"/>
          </w:tcPr>
          <w:p w14:paraId="4EB61366"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sidRPr="00E11C22">
              <w:rPr>
                <w:rFonts w:ascii="Times New Roman" w:eastAsia="Times New Roman" w:hAnsi="Times New Roman"/>
                <w:color w:val="000000"/>
                <w:sz w:val="20"/>
                <w:szCs w:val="20"/>
                <w:lang w:eastAsia="lt-LT"/>
              </w:rPr>
              <w:t xml:space="preserve">Vienmetėms dviskiltėms  ir </w:t>
            </w:r>
            <w:proofErr w:type="spellStart"/>
            <w:r w:rsidRPr="00E11C22">
              <w:rPr>
                <w:rFonts w:ascii="Times New Roman" w:eastAsia="Times New Roman" w:hAnsi="Times New Roman"/>
                <w:color w:val="000000"/>
                <w:sz w:val="20"/>
                <w:szCs w:val="20"/>
                <w:lang w:eastAsia="lt-LT"/>
              </w:rPr>
              <w:t>vienskiltėms</w:t>
            </w:r>
            <w:proofErr w:type="spellEnd"/>
            <w:r w:rsidRPr="00E11C22">
              <w:rPr>
                <w:rFonts w:ascii="Times New Roman" w:eastAsia="Times New Roman" w:hAnsi="Times New Roman"/>
                <w:color w:val="000000"/>
                <w:sz w:val="20"/>
                <w:szCs w:val="20"/>
                <w:lang w:eastAsia="lt-LT"/>
              </w:rPr>
              <w:t xml:space="preserve"> piktžolėms (rūgtims, </w:t>
            </w:r>
            <w:proofErr w:type="spellStart"/>
            <w:r w:rsidRPr="00E11C22">
              <w:rPr>
                <w:rFonts w:ascii="Times New Roman" w:eastAsia="Times New Roman" w:hAnsi="Times New Roman"/>
                <w:color w:val="000000"/>
                <w:sz w:val="20"/>
                <w:szCs w:val="20"/>
                <w:lang w:eastAsia="lt-LT"/>
              </w:rPr>
              <w:t>raudonžiedėms</w:t>
            </w:r>
            <w:proofErr w:type="spellEnd"/>
            <w:r w:rsidRPr="00E11C22">
              <w:rPr>
                <w:rFonts w:ascii="Times New Roman" w:eastAsia="Times New Roman" w:hAnsi="Times New Roman"/>
                <w:color w:val="000000"/>
                <w:sz w:val="20"/>
                <w:szCs w:val="20"/>
                <w:lang w:eastAsia="lt-LT"/>
              </w:rPr>
              <w:t xml:space="preserve"> </w:t>
            </w:r>
            <w:proofErr w:type="spellStart"/>
            <w:r w:rsidRPr="00E11C22">
              <w:rPr>
                <w:rFonts w:ascii="Times New Roman" w:eastAsia="Times New Roman" w:hAnsi="Times New Roman"/>
                <w:color w:val="000000"/>
                <w:sz w:val="20"/>
                <w:szCs w:val="20"/>
                <w:lang w:eastAsia="lt-LT"/>
              </w:rPr>
              <w:t>notreklėms</w:t>
            </w:r>
            <w:proofErr w:type="spellEnd"/>
            <w:r w:rsidRPr="00E11C22">
              <w:rPr>
                <w:rFonts w:ascii="Times New Roman" w:eastAsia="Times New Roman" w:hAnsi="Times New Roman"/>
                <w:color w:val="000000"/>
                <w:sz w:val="20"/>
                <w:szCs w:val="20"/>
                <w:lang w:eastAsia="lt-LT"/>
              </w:rPr>
              <w:t xml:space="preserve">, balandoms, dirvinėms </w:t>
            </w:r>
            <w:proofErr w:type="spellStart"/>
            <w:r w:rsidRPr="00E11C22">
              <w:rPr>
                <w:rFonts w:ascii="Times New Roman" w:eastAsia="Times New Roman" w:hAnsi="Times New Roman"/>
                <w:color w:val="000000"/>
                <w:sz w:val="20"/>
                <w:szCs w:val="20"/>
                <w:lang w:eastAsia="lt-LT"/>
              </w:rPr>
              <w:t>aklėms</w:t>
            </w:r>
            <w:proofErr w:type="spellEnd"/>
            <w:r w:rsidRPr="00E11C22">
              <w:rPr>
                <w:rFonts w:ascii="Times New Roman" w:eastAsia="Times New Roman" w:hAnsi="Times New Roman"/>
                <w:color w:val="000000"/>
                <w:sz w:val="20"/>
                <w:szCs w:val="20"/>
                <w:lang w:eastAsia="lt-LT"/>
              </w:rPr>
              <w:t>) naikinti.</w:t>
            </w:r>
          </w:p>
        </w:tc>
        <w:tc>
          <w:tcPr>
            <w:tcW w:w="3089" w:type="dxa"/>
            <w:tcBorders>
              <w:top w:val="single" w:sz="6" w:space="0" w:color="auto"/>
              <w:left w:val="single" w:sz="6" w:space="0" w:color="auto"/>
              <w:bottom w:val="single" w:sz="4" w:space="0" w:color="auto"/>
              <w:right w:val="single" w:sz="6" w:space="0" w:color="auto"/>
            </w:tcBorders>
            <w:shd w:val="solid" w:color="FFFFFF" w:fill="auto"/>
          </w:tcPr>
          <w:p w14:paraId="3A131FEC" w14:textId="77777777" w:rsidR="00994BD2" w:rsidRPr="00B45CA0" w:rsidRDefault="00994BD2" w:rsidP="00E11C22">
            <w:pPr>
              <w:autoSpaceDE w:val="0"/>
              <w:autoSpaceDN w:val="0"/>
              <w:adjustRightInd w:val="0"/>
              <w:spacing w:after="0" w:line="240" w:lineRule="auto"/>
              <w:rPr>
                <w:rFonts w:ascii="Times New Roman" w:hAnsi="Times New Roman"/>
                <w:color w:val="000000"/>
                <w:sz w:val="20"/>
                <w:szCs w:val="20"/>
              </w:rPr>
            </w:pPr>
          </w:p>
          <w:p w14:paraId="0ABC81D8" w14:textId="77777777" w:rsidR="00994BD2" w:rsidRPr="00B45CA0" w:rsidRDefault="00994BD2" w:rsidP="00E11C22">
            <w:pPr>
              <w:autoSpaceDE w:val="0"/>
              <w:autoSpaceDN w:val="0"/>
              <w:adjustRightInd w:val="0"/>
              <w:spacing w:after="0" w:line="240" w:lineRule="auto"/>
              <w:rPr>
                <w:rFonts w:ascii="Times New Roman" w:hAnsi="Times New Roman"/>
                <w:color w:val="000000"/>
                <w:sz w:val="20"/>
                <w:szCs w:val="20"/>
              </w:rPr>
            </w:pPr>
            <w:proofErr w:type="spellStart"/>
            <w:r w:rsidRPr="00B45CA0">
              <w:rPr>
                <w:rFonts w:ascii="Times New Roman" w:hAnsi="Times New Roman"/>
                <w:color w:val="000000"/>
                <w:sz w:val="20"/>
                <w:szCs w:val="20"/>
              </w:rPr>
              <w:t>Sultan</w:t>
            </w:r>
            <w:proofErr w:type="spellEnd"/>
          </w:p>
        </w:tc>
        <w:tc>
          <w:tcPr>
            <w:tcW w:w="1872" w:type="dxa"/>
            <w:tcBorders>
              <w:top w:val="single" w:sz="6" w:space="0" w:color="auto"/>
              <w:left w:val="single" w:sz="6" w:space="0" w:color="auto"/>
              <w:bottom w:val="single" w:sz="4" w:space="0" w:color="auto"/>
              <w:right w:val="single" w:sz="6" w:space="0" w:color="auto"/>
            </w:tcBorders>
            <w:shd w:val="clear" w:color="auto" w:fill="A6A6A6" w:themeFill="background1" w:themeFillShade="A6"/>
          </w:tcPr>
          <w:p w14:paraId="7CCDFE87" w14:textId="77777777" w:rsidR="00994BD2" w:rsidRPr="00B45CA0" w:rsidRDefault="00994BD2" w:rsidP="00E11C22">
            <w:pPr>
              <w:autoSpaceDE w:val="0"/>
              <w:autoSpaceDN w:val="0"/>
              <w:adjustRightInd w:val="0"/>
              <w:spacing w:after="0" w:line="240" w:lineRule="auto"/>
              <w:rPr>
                <w:rFonts w:ascii="Times New Roman" w:hAnsi="Times New Roman"/>
                <w:color w:val="000000"/>
                <w:sz w:val="20"/>
                <w:szCs w:val="20"/>
              </w:rPr>
            </w:pPr>
          </w:p>
          <w:p w14:paraId="05AA70B1" w14:textId="22FDBA3C" w:rsidR="00994BD2" w:rsidRPr="00B45CA0" w:rsidRDefault="00994BD2" w:rsidP="00E11C22">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4" w:space="0" w:color="auto"/>
              <w:right w:val="single" w:sz="4" w:space="0" w:color="auto"/>
            </w:tcBorders>
            <w:shd w:val="clear" w:color="auto" w:fill="A6A6A6" w:themeFill="background1" w:themeFillShade="A6"/>
          </w:tcPr>
          <w:p w14:paraId="261390F4" w14:textId="77777777" w:rsidR="00994BD2" w:rsidRPr="00B45CA0" w:rsidRDefault="00994BD2" w:rsidP="00D043DD">
            <w:pPr>
              <w:autoSpaceDE w:val="0"/>
              <w:autoSpaceDN w:val="0"/>
              <w:adjustRightInd w:val="0"/>
              <w:spacing w:after="0" w:line="240" w:lineRule="auto"/>
              <w:rPr>
                <w:rFonts w:ascii="Times New Roman" w:hAnsi="Times New Roman"/>
                <w:color w:val="000000"/>
                <w:sz w:val="20"/>
                <w:szCs w:val="20"/>
              </w:rPr>
            </w:pPr>
          </w:p>
        </w:tc>
      </w:tr>
      <w:tr w:rsidR="00994BD2" w:rsidRPr="00784A37" w14:paraId="15DB3554" w14:textId="77777777" w:rsidTr="00D043DD">
        <w:trPr>
          <w:trHeight w:val="209"/>
        </w:trPr>
        <w:tc>
          <w:tcPr>
            <w:tcW w:w="608" w:type="dxa"/>
            <w:vMerge/>
            <w:tcBorders>
              <w:left w:val="single" w:sz="4" w:space="0" w:color="auto"/>
              <w:bottom w:val="single" w:sz="4" w:space="0" w:color="auto"/>
              <w:right w:val="single" w:sz="4" w:space="0" w:color="auto"/>
            </w:tcBorders>
            <w:shd w:val="solid" w:color="FFFFFF" w:fill="auto"/>
          </w:tcPr>
          <w:p w14:paraId="1478A087"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p>
        </w:tc>
        <w:tc>
          <w:tcPr>
            <w:tcW w:w="1337" w:type="dxa"/>
            <w:vMerge/>
            <w:tcBorders>
              <w:left w:val="single" w:sz="4" w:space="0" w:color="auto"/>
              <w:bottom w:val="single" w:sz="6" w:space="0" w:color="auto"/>
              <w:right w:val="single" w:sz="6" w:space="0" w:color="auto"/>
            </w:tcBorders>
            <w:shd w:val="solid" w:color="FFFFFF" w:fill="auto"/>
          </w:tcPr>
          <w:p w14:paraId="72B31B7B"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c>
          <w:tcPr>
            <w:tcW w:w="1145" w:type="dxa"/>
            <w:vMerge/>
            <w:tcBorders>
              <w:left w:val="single" w:sz="6" w:space="0" w:color="auto"/>
              <w:bottom w:val="single" w:sz="6" w:space="0" w:color="auto"/>
              <w:right w:val="single" w:sz="6" w:space="0" w:color="auto"/>
            </w:tcBorders>
            <w:shd w:val="solid" w:color="FFFFFF" w:fill="auto"/>
          </w:tcPr>
          <w:p w14:paraId="5C321F9D"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p>
        </w:tc>
        <w:tc>
          <w:tcPr>
            <w:tcW w:w="5124" w:type="dxa"/>
            <w:tcBorders>
              <w:left w:val="single" w:sz="6" w:space="0" w:color="auto"/>
              <w:bottom w:val="single" w:sz="6" w:space="0" w:color="auto"/>
              <w:right w:val="single" w:sz="6" w:space="0" w:color="auto"/>
            </w:tcBorders>
            <w:shd w:val="solid" w:color="FFFFFF" w:fill="auto"/>
          </w:tcPr>
          <w:p w14:paraId="09F3B376" w14:textId="77777777" w:rsidR="00994BD2" w:rsidRPr="00784A37" w:rsidRDefault="00994BD2" w:rsidP="00E11C22">
            <w:pPr>
              <w:autoSpaceDE w:val="0"/>
              <w:autoSpaceDN w:val="0"/>
              <w:adjustRightInd w:val="0"/>
              <w:spacing w:after="0" w:line="240" w:lineRule="auto"/>
              <w:rPr>
                <w:rFonts w:ascii="Times New Roman" w:hAnsi="Times New Roman"/>
                <w:b/>
                <w:bCs/>
                <w:color w:val="000000"/>
                <w:sz w:val="20"/>
                <w:szCs w:val="20"/>
              </w:rPr>
            </w:pPr>
            <w:r w:rsidRPr="00E11C22">
              <w:rPr>
                <w:rFonts w:ascii="Times New Roman" w:eastAsia="Times New Roman" w:hAnsi="Times New Roman"/>
                <w:color w:val="000000"/>
                <w:sz w:val="20"/>
                <w:szCs w:val="20"/>
                <w:lang w:eastAsia="lt-LT"/>
              </w:rPr>
              <w:t xml:space="preserve">Dirvinėms čiužutėms, </w:t>
            </w:r>
            <w:proofErr w:type="spellStart"/>
            <w:r w:rsidRPr="00E11C22">
              <w:rPr>
                <w:rFonts w:ascii="Times New Roman" w:eastAsia="Times New Roman" w:hAnsi="Times New Roman"/>
                <w:color w:val="000000"/>
                <w:sz w:val="20"/>
                <w:szCs w:val="20"/>
                <w:lang w:eastAsia="lt-LT"/>
              </w:rPr>
              <w:t>trikertėms</w:t>
            </w:r>
            <w:proofErr w:type="spellEnd"/>
            <w:r w:rsidRPr="00E11C22">
              <w:rPr>
                <w:rFonts w:ascii="Times New Roman" w:eastAsia="Times New Roman" w:hAnsi="Times New Roman"/>
                <w:color w:val="000000"/>
                <w:sz w:val="20"/>
                <w:szCs w:val="20"/>
                <w:lang w:eastAsia="lt-LT"/>
              </w:rPr>
              <w:t xml:space="preserve"> žvaginėms, rūgtims naikinti.</w:t>
            </w:r>
          </w:p>
        </w:tc>
        <w:tc>
          <w:tcPr>
            <w:tcW w:w="3089" w:type="dxa"/>
            <w:tcBorders>
              <w:left w:val="single" w:sz="6" w:space="0" w:color="auto"/>
              <w:bottom w:val="single" w:sz="6" w:space="0" w:color="auto"/>
              <w:right w:val="single" w:sz="6" w:space="0" w:color="auto"/>
            </w:tcBorders>
            <w:shd w:val="solid" w:color="FFFFFF" w:fill="auto"/>
          </w:tcPr>
          <w:p w14:paraId="65387F25" w14:textId="77777777" w:rsidR="00994BD2" w:rsidRPr="00B45CA0" w:rsidRDefault="00994BD2" w:rsidP="00E11C22">
            <w:pPr>
              <w:autoSpaceDE w:val="0"/>
              <w:autoSpaceDN w:val="0"/>
              <w:adjustRightInd w:val="0"/>
              <w:spacing w:after="0" w:line="240" w:lineRule="auto"/>
              <w:rPr>
                <w:rFonts w:ascii="Times New Roman" w:hAnsi="Times New Roman"/>
                <w:color w:val="000000"/>
                <w:sz w:val="20"/>
                <w:szCs w:val="20"/>
              </w:rPr>
            </w:pPr>
            <w:proofErr w:type="spellStart"/>
            <w:r w:rsidRPr="00B45CA0">
              <w:rPr>
                <w:rFonts w:ascii="Times New Roman" w:hAnsi="Times New Roman"/>
                <w:color w:val="000000"/>
                <w:sz w:val="20"/>
                <w:szCs w:val="20"/>
              </w:rPr>
              <w:t>Kalif</w:t>
            </w:r>
            <w:proofErr w:type="spellEnd"/>
          </w:p>
        </w:tc>
        <w:tc>
          <w:tcPr>
            <w:tcW w:w="1872" w:type="dxa"/>
            <w:tcBorders>
              <w:top w:val="single" w:sz="4" w:space="0" w:color="auto"/>
              <w:left w:val="single" w:sz="6" w:space="0" w:color="auto"/>
              <w:bottom w:val="single" w:sz="6" w:space="0" w:color="auto"/>
              <w:right w:val="single" w:sz="6" w:space="0" w:color="auto"/>
            </w:tcBorders>
            <w:shd w:val="clear" w:color="auto" w:fill="A6A6A6" w:themeFill="background1" w:themeFillShade="A6"/>
          </w:tcPr>
          <w:p w14:paraId="4372A102" w14:textId="7ADE5002" w:rsidR="00994BD2" w:rsidRPr="00B45CA0" w:rsidRDefault="00994BD2" w:rsidP="00E11C22">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4" w:space="0" w:color="auto"/>
              <w:left w:val="single" w:sz="6" w:space="0" w:color="auto"/>
              <w:bottom w:val="single" w:sz="6" w:space="0" w:color="auto"/>
              <w:right w:val="single" w:sz="6" w:space="0" w:color="auto"/>
            </w:tcBorders>
            <w:shd w:val="clear" w:color="auto" w:fill="A6A6A6" w:themeFill="background1" w:themeFillShade="A6"/>
          </w:tcPr>
          <w:p w14:paraId="1F979927" w14:textId="3DB0671F" w:rsidR="00994BD2" w:rsidRPr="00B45CA0" w:rsidRDefault="00994BD2" w:rsidP="00E11C22">
            <w:pPr>
              <w:autoSpaceDE w:val="0"/>
              <w:autoSpaceDN w:val="0"/>
              <w:adjustRightInd w:val="0"/>
              <w:spacing w:after="0" w:line="240" w:lineRule="auto"/>
              <w:rPr>
                <w:rFonts w:ascii="Times New Roman" w:hAnsi="Times New Roman"/>
                <w:color w:val="000000"/>
                <w:sz w:val="20"/>
                <w:szCs w:val="20"/>
              </w:rPr>
            </w:pPr>
          </w:p>
        </w:tc>
      </w:tr>
      <w:tr w:rsidR="00994BD2" w:rsidRPr="00784A37" w14:paraId="2228CCDD" w14:textId="77777777" w:rsidTr="00D043DD">
        <w:trPr>
          <w:trHeight w:val="211"/>
        </w:trPr>
        <w:tc>
          <w:tcPr>
            <w:tcW w:w="608" w:type="dxa"/>
            <w:tcBorders>
              <w:top w:val="single" w:sz="4" w:space="0" w:color="auto"/>
              <w:left w:val="single" w:sz="6" w:space="0" w:color="auto"/>
              <w:bottom w:val="single" w:sz="6" w:space="0" w:color="auto"/>
              <w:right w:val="single" w:sz="6" w:space="0" w:color="auto"/>
            </w:tcBorders>
            <w:shd w:val="solid" w:color="FFFFFF" w:fill="auto"/>
          </w:tcPr>
          <w:p w14:paraId="159987EC"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2.</w:t>
            </w:r>
          </w:p>
        </w:tc>
        <w:tc>
          <w:tcPr>
            <w:tcW w:w="1337" w:type="dxa"/>
            <w:tcBorders>
              <w:top w:val="single" w:sz="6" w:space="0" w:color="auto"/>
              <w:left w:val="single" w:sz="6" w:space="0" w:color="auto"/>
              <w:bottom w:val="single" w:sz="6" w:space="0" w:color="auto"/>
              <w:right w:val="single" w:sz="6" w:space="0" w:color="auto"/>
            </w:tcBorders>
            <w:shd w:val="solid" w:color="FFFFFF" w:fill="auto"/>
          </w:tcPr>
          <w:p w14:paraId="3E002940"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sidRPr="00E11C22">
              <w:rPr>
                <w:rFonts w:ascii="Times New Roman" w:eastAsia="Times New Roman" w:hAnsi="Times New Roman"/>
                <w:color w:val="000000"/>
                <w:sz w:val="20"/>
                <w:szCs w:val="20"/>
                <w:lang w:eastAsia="lt-LT"/>
              </w:rPr>
              <w:t>Žieminiai kviečiai</w:t>
            </w:r>
          </w:p>
        </w:tc>
        <w:tc>
          <w:tcPr>
            <w:tcW w:w="1145" w:type="dxa"/>
            <w:tcBorders>
              <w:top w:val="single" w:sz="6" w:space="0" w:color="auto"/>
              <w:left w:val="single" w:sz="6" w:space="0" w:color="auto"/>
              <w:bottom w:val="single" w:sz="6" w:space="0" w:color="auto"/>
              <w:right w:val="single" w:sz="6" w:space="0" w:color="auto"/>
            </w:tcBorders>
            <w:shd w:val="solid" w:color="FFFFFF" w:fill="auto"/>
          </w:tcPr>
          <w:p w14:paraId="273B3ECA"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5</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14:paraId="26E48A40" w14:textId="77777777" w:rsidR="00994BD2" w:rsidRPr="00784A37" w:rsidRDefault="00994BD2" w:rsidP="005C0B32">
            <w:pPr>
              <w:autoSpaceDE w:val="0"/>
              <w:autoSpaceDN w:val="0"/>
              <w:adjustRightInd w:val="0"/>
              <w:spacing w:after="0" w:line="240" w:lineRule="auto"/>
              <w:rPr>
                <w:rFonts w:ascii="Times New Roman" w:hAnsi="Times New Roman"/>
                <w:color w:val="000000"/>
                <w:sz w:val="20"/>
                <w:szCs w:val="20"/>
              </w:rPr>
            </w:pPr>
            <w:r w:rsidRPr="00E11C22">
              <w:rPr>
                <w:rFonts w:ascii="Times New Roman" w:eastAsia="Times New Roman" w:hAnsi="Times New Roman"/>
                <w:b/>
                <w:bCs/>
                <w:color w:val="000000"/>
                <w:sz w:val="20"/>
                <w:szCs w:val="20"/>
                <w:lang w:eastAsia="lt-LT"/>
              </w:rPr>
              <w:t xml:space="preserve">Sisteminio-dirvinio </w:t>
            </w:r>
            <w:r w:rsidRPr="00E11C22">
              <w:rPr>
                <w:rFonts w:ascii="Times New Roman" w:eastAsia="Times New Roman" w:hAnsi="Times New Roman"/>
                <w:color w:val="000000"/>
                <w:sz w:val="20"/>
                <w:szCs w:val="20"/>
                <w:lang w:eastAsia="lt-LT"/>
              </w:rPr>
              <w:t xml:space="preserve">poveikio, ne mažiau dviejų veiklių medžiagų, herbicido galimas naudojimas iki sudygimo ir sudygusiame pasėlyje rugiagėlėms,  ramunėms,  čiužutėms,  </w:t>
            </w:r>
            <w:proofErr w:type="spellStart"/>
            <w:r w:rsidRPr="00E11C22">
              <w:rPr>
                <w:rFonts w:ascii="Times New Roman" w:eastAsia="Times New Roman" w:hAnsi="Times New Roman"/>
                <w:color w:val="000000"/>
                <w:sz w:val="20"/>
                <w:szCs w:val="20"/>
                <w:lang w:eastAsia="lt-LT"/>
              </w:rPr>
              <w:t>trikertėms</w:t>
            </w:r>
            <w:proofErr w:type="spellEnd"/>
            <w:r w:rsidRPr="00E11C22">
              <w:rPr>
                <w:rFonts w:ascii="Times New Roman" w:eastAsia="Times New Roman" w:hAnsi="Times New Roman"/>
                <w:color w:val="000000"/>
                <w:sz w:val="20"/>
                <w:szCs w:val="20"/>
                <w:lang w:eastAsia="lt-LT"/>
              </w:rPr>
              <w:t xml:space="preserve"> žvaginėms,  daržinėms žliūgėms,  dirvinėms pienėms, balandoms, dirvinėms </w:t>
            </w:r>
            <w:proofErr w:type="spellStart"/>
            <w:r w:rsidRPr="00E11C22">
              <w:rPr>
                <w:rFonts w:ascii="Times New Roman" w:eastAsia="Times New Roman" w:hAnsi="Times New Roman"/>
                <w:color w:val="000000"/>
                <w:sz w:val="20"/>
                <w:szCs w:val="20"/>
                <w:lang w:eastAsia="lt-LT"/>
              </w:rPr>
              <w:t>aklėms</w:t>
            </w:r>
            <w:proofErr w:type="spellEnd"/>
            <w:r w:rsidRPr="00E11C22">
              <w:rPr>
                <w:rFonts w:ascii="Times New Roman" w:eastAsia="Times New Roman" w:hAnsi="Times New Roman"/>
                <w:color w:val="000000"/>
                <w:sz w:val="20"/>
                <w:szCs w:val="20"/>
                <w:lang w:eastAsia="lt-LT"/>
              </w:rPr>
              <w:t xml:space="preserve">,  </w:t>
            </w:r>
            <w:proofErr w:type="spellStart"/>
            <w:r w:rsidRPr="00E11C22">
              <w:rPr>
                <w:rFonts w:ascii="Times New Roman" w:eastAsia="Times New Roman" w:hAnsi="Times New Roman"/>
                <w:color w:val="000000"/>
                <w:sz w:val="20"/>
                <w:szCs w:val="20"/>
                <w:lang w:eastAsia="lt-LT"/>
              </w:rPr>
              <w:t>raudonžiedėms</w:t>
            </w:r>
            <w:proofErr w:type="spellEnd"/>
            <w:r w:rsidRPr="00E11C22">
              <w:rPr>
                <w:rFonts w:ascii="Times New Roman" w:eastAsia="Times New Roman" w:hAnsi="Times New Roman"/>
                <w:color w:val="000000"/>
                <w:sz w:val="20"/>
                <w:szCs w:val="20"/>
                <w:lang w:eastAsia="lt-LT"/>
              </w:rPr>
              <w:t xml:space="preserve"> notrelėms, dirvinėms našlaitėms naikinti.</w:t>
            </w:r>
          </w:p>
        </w:tc>
        <w:tc>
          <w:tcPr>
            <w:tcW w:w="3089" w:type="dxa"/>
            <w:tcBorders>
              <w:top w:val="single" w:sz="6" w:space="0" w:color="auto"/>
              <w:left w:val="single" w:sz="6" w:space="0" w:color="auto"/>
              <w:bottom w:val="single" w:sz="6" w:space="0" w:color="auto"/>
              <w:right w:val="single" w:sz="6" w:space="0" w:color="auto"/>
            </w:tcBorders>
            <w:shd w:val="solid" w:color="FFFFFF" w:fill="auto"/>
          </w:tcPr>
          <w:p w14:paraId="28987BF0" w14:textId="77777777" w:rsidR="00994BD2" w:rsidRDefault="00994BD2" w:rsidP="00E11C22">
            <w:pPr>
              <w:autoSpaceDE w:val="0"/>
              <w:autoSpaceDN w:val="0"/>
              <w:adjustRightInd w:val="0"/>
              <w:spacing w:after="0" w:line="240" w:lineRule="auto"/>
              <w:jc w:val="right"/>
              <w:rPr>
                <w:rFonts w:ascii="Times New Roman" w:hAnsi="Times New Roman"/>
                <w:color w:val="000000"/>
                <w:sz w:val="20"/>
                <w:szCs w:val="20"/>
              </w:rPr>
            </w:pPr>
          </w:p>
          <w:p w14:paraId="7CD772FC" w14:textId="77777777" w:rsidR="00994BD2" w:rsidRDefault="00994BD2" w:rsidP="00E11C22">
            <w:pPr>
              <w:autoSpaceDE w:val="0"/>
              <w:autoSpaceDN w:val="0"/>
              <w:adjustRightInd w:val="0"/>
              <w:spacing w:after="0" w:line="240" w:lineRule="auto"/>
              <w:jc w:val="right"/>
              <w:rPr>
                <w:rFonts w:ascii="Times New Roman" w:hAnsi="Times New Roman"/>
                <w:color w:val="000000"/>
                <w:sz w:val="20"/>
                <w:szCs w:val="20"/>
              </w:rPr>
            </w:pPr>
          </w:p>
          <w:p w14:paraId="706334B7" w14:textId="77777777" w:rsidR="00994BD2" w:rsidRDefault="00994BD2" w:rsidP="00E8659B">
            <w:pPr>
              <w:autoSpaceDE w:val="0"/>
              <w:autoSpaceDN w:val="0"/>
              <w:adjustRightInd w:val="0"/>
              <w:spacing w:after="0" w:line="240" w:lineRule="auto"/>
              <w:rPr>
                <w:rFonts w:ascii="Times New Roman" w:hAnsi="Times New Roman"/>
                <w:color w:val="000000"/>
                <w:sz w:val="20"/>
                <w:szCs w:val="20"/>
              </w:rPr>
            </w:pPr>
          </w:p>
          <w:p w14:paraId="28EA4465" w14:textId="77777777" w:rsidR="00994BD2" w:rsidRPr="00784A37" w:rsidRDefault="00994BD2" w:rsidP="00E8659B">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Legacy</w:t>
            </w:r>
            <w:proofErr w:type="spellEnd"/>
            <w:r>
              <w:rPr>
                <w:rFonts w:ascii="Times New Roman" w:hAnsi="Times New Roman"/>
                <w:color w:val="000000"/>
                <w:sz w:val="20"/>
                <w:szCs w:val="20"/>
              </w:rPr>
              <w:t xml:space="preserve"> pro</w:t>
            </w:r>
          </w:p>
        </w:tc>
        <w:tc>
          <w:tcPr>
            <w:tcW w:w="187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67B8EE54" w14:textId="3370D69F" w:rsidR="00994BD2" w:rsidRPr="00784A37" w:rsidRDefault="00994BD2" w:rsidP="00E8659B">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517F77EE" w14:textId="0AE65ABF" w:rsidR="00994BD2" w:rsidRPr="00784A37" w:rsidRDefault="00994BD2" w:rsidP="00E8659B">
            <w:pPr>
              <w:autoSpaceDE w:val="0"/>
              <w:autoSpaceDN w:val="0"/>
              <w:adjustRightInd w:val="0"/>
              <w:spacing w:after="0" w:line="240" w:lineRule="auto"/>
              <w:rPr>
                <w:rFonts w:ascii="Times New Roman" w:hAnsi="Times New Roman"/>
                <w:color w:val="000000"/>
                <w:sz w:val="20"/>
                <w:szCs w:val="20"/>
              </w:rPr>
            </w:pPr>
          </w:p>
        </w:tc>
      </w:tr>
      <w:tr w:rsidR="00376E8C" w:rsidRPr="00784A37" w14:paraId="71475C65" w14:textId="77777777" w:rsidTr="00D043DD">
        <w:trPr>
          <w:trHeight w:val="2070"/>
        </w:trPr>
        <w:tc>
          <w:tcPr>
            <w:tcW w:w="608" w:type="dxa"/>
            <w:tcBorders>
              <w:top w:val="single" w:sz="4" w:space="0" w:color="auto"/>
              <w:left w:val="single" w:sz="6" w:space="0" w:color="auto"/>
              <w:right w:val="single" w:sz="6" w:space="0" w:color="auto"/>
            </w:tcBorders>
            <w:shd w:val="solid" w:color="FFFFFF" w:fill="auto"/>
          </w:tcPr>
          <w:p w14:paraId="1248073D" w14:textId="77777777" w:rsidR="00376E8C" w:rsidRPr="00784A37" w:rsidRDefault="00376E8C" w:rsidP="009C1887">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lastRenderedPageBreak/>
              <w:t>3.</w:t>
            </w:r>
          </w:p>
        </w:tc>
        <w:tc>
          <w:tcPr>
            <w:tcW w:w="1337" w:type="dxa"/>
            <w:tcBorders>
              <w:top w:val="single" w:sz="4" w:space="0" w:color="auto"/>
              <w:left w:val="nil"/>
              <w:right w:val="single" w:sz="4" w:space="0" w:color="auto"/>
            </w:tcBorders>
            <w:shd w:val="clear" w:color="000000" w:fill="FFFFFF"/>
            <w:vAlign w:val="center"/>
          </w:tcPr>
          <w:p w14:paraId="704A778A" w14:textId="77777777" w:rsidR="00376E8C" w:rsidRPr="00E11C22" w:rsidRDefault="00376E8C" w:rsidP="009C1887">
            <w:pPr>
              <w:autoSpaceDE w:val="0"/>
              <w:autoSpaceDN w:val="0"/>
              <w:adjustRightInd w:val="0"/>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Žieminiai kvietrugiai</w:t>
            </w:r>
          </w:p>
        </w:tc>
        <w:tc>
          <w:tcPr>
            <w:tcW w:w="1145" w:type="dxa"/>
            <w:tcBorders>
              <w:top w:val="single" w:sz="4" w:space="0" w:color="auto"/>
              <w:left w:val="nil"/>
              <w:right w:val="single" w:sz="4" w:space="0" w:color="auto"/>
            </w:tcBorders>
            <w:shd w:val="clear" w:color="000000" w:fill="FFFFFF"/>
            <w:vAlign w:val="center"/>
          </w:tcPr>
          <w:p w14:paraId="73D8D4CD" w14:textId="77777777" w:rsidR="00376E8C" w:rsidRPr="00784A37" w:rsidRDefault="00376E8C" w:rsidP="009C1887">
            <w:pPr>
              <w:autoSpaceDE w:val="0"/>
              <w:autoSpaceDN w:val="0"/>
              <w:adjustRightInd w:val="0"/>
              <w:spacing w:after="0" w:line="240" w:lineRule="auto"/>
              <w:jc w:val="center"/>
              <w:rPr>
                <w:rFonts w:ascii="Times New Roman" w:hAnsi="Times New Roman"/>
                <w:color w:val="000000"/>
                <w:sz w:val="20"/>
                <w:szCs w:val="20"/>
              </w:rPr>
            </w:pPr>
            <w:r>
              <w:rPr>
                <w:rFonts w:ascii="Times New Roman" w:eastAsia="Times New Roman" w:hAnsi="Times New Roman"/>
                <w:color w:val="000000"/>
                <w:sz w:val="20"/>
                <w:szCs w:val="20"/>
                <w:lang w:eastAsia="lt-LT"/>
              </w:rPr>
              <w:t>13</w:t>
            </w:r>
          </w:p>
        </w:tc>
        <w:tc>
          <w:tcPr>
            <w:tcW w:w="5124" w:type="dxa"/>
            <w:tcBorders>
              <w:top w:val="single" w:sz="4" w:space="0" w:color="auto"/>
              <w:left w:val="nil"/>
              <w:right w:val="single" w:sz="4" w:space="0" w:color="000000"/>
            </w:tcBorders>
            <w:shd w:val="clear" w:color="000000" w:fill="FFFFFF"/>
            <w:vAlign w:val="center"/>
          </w:tcPr>
          <w:p w14:paraId="6068BD6C" w14:textId="77777777" w:rsidR="00376E8C" w:rsidRPr="00E11C22" w:rsidRDefault="00376E8C" w:rsidP="00AD7A38">
            <w:pPr>
              <w:autoSpaceDE w:val="0"/>
              <w:autoSpaceDN w:val="0"/>
              <w:adjustRightInd w:val="0"/>
              <w:spacing w:after="0" w:line="240" w:lineRule="auto"/>
              <w:rPr>
                <w:rFonts w:ascii="Times New Roman" w:eastAsia="Times New Roman" w:hAnsi="Times New Roman"/>
                <w:b/>
                <w:bCs/>
                <w:color w:val="000000"/>
                <w:sz w:val="20"/>
                <w:szCs w:val="20"/>
                <w:lang w:eastAsia="lt-LT"/>
              </w:rPr>
            </w:pPr>
            <w:r w:rsidRPr="00230184">
              <w:rPr>
                <w:rFonts w:ascii="Times New Roman" w:eastAsia="Times New Roman" w:hAnsi="Times New Roman"/>
                <w:bCs/>
                <w:color w:val="000000"/>
                <w:sz w:val="20"/>
                <w:szCs w:val="20"/>
                <w:lang w:eastAsia="lt-LT"/>
              </w:rPr>
              <w:t xml:space="preserve">Sisteminio-dirvinio poveikio, ne mažiau dviejų veiklių medžiagų, herbicido galimas naudojimas iki sudygimo ir sudygusiame pasėlyje, rugiagėlėms,  ramunėms, čiužutėms,  </w:t>
            </w:r>
          </w:p>
          <w:p w14:paraId="2D37C94D" w14:textId="77777777" w:rsidR="00376E8C" w:rsidRPr="00E11C22" w:rsidRDefault="00376E8C" w:rsidP="00AD7A38">
            <w:pPr>
              <w:autoSpaceDE w:val="0"/>
              <w:autoSpaceDN w:val="0"/>
              <w:adjustRightInd w:val="0"/>
              <w:spacing w:after="0" w:line="240" w:lineRule="auto"/>
              <w:rPr>
                <w:rFonts w:ascii="Times New Roman" w:eastAsia="Times New Roman" w:hAnsi="Times New Roman"/>
                <w:b/>
                <w:bCs/>
                <w:color w:val="000000"/>
                <w:sz w:val="20"/>
                <w:szCs w:val="20"/>
                <w:lang w:eastAsia="lt-LT"/>
              </w:rPr>
            </w:pPr>
            <w:proofErr w:type="spellStart"/>
            <w:r w:rsidRPr="00230184">
              <w:rPr>
                <w:rFonts w:ascii="Times New Roman" w:eastAsia="Times New Roman" w:hAnsi="Times New Roman"/>
                <w:bCs/>
                <w:color w:val="000000"/>
                <w:sz w:val="20"/>
                <w:szCs w:val="20"/>
                <w:lang w:eastAsia="lt-LT"/>
              </w:rPr>
              <w:t>trikertėms</w:t>
            </w:r>
            <w:proofErr w:type="spellEnd"/>
            <w:r w:rsidRPr="00230184">
              <w:rPr>
                <w:rFonts w:ascii="Times New Roman" w:eastAsia="Times New Roman" w:hAnsi="Times New Roman"/>
                <w:bCs/>
                <w:color w:val="000000"/>
                <w:sz w:val="20"/>
                <w:szCs w:val="20"/>
                <w:lang w:eastAsia="lt-LT"/>
              </w:rPr>
              <w:t xml:space="preserve"> žvaginėms,  daržinėms žliūgėms, dirvinėms pienėms, balandoms, dirvinėms </w:t>
            </w:r>
            <w:proofErr w:type="spellStart"/>
            <w:r w:rsidRPr="00230184">
              <w:rPr>
                <w:rFonts w:ascii="Times New Roman" w:eastAsia="Times New Roman" w:hAnsi="Times New Roman"/>
                <w:bCs/>
                <w:color w:val="000000"/>
                <w:sz w:val="20"/>
                <w:szCs w:val="20"/>
                <w:lang w:eastAsia="lt-LT"/>
              </w:rPr>
              <w:t>aklėms</w:t>
            </w:r>
            <w:proofErr w:type="spellEnd"/>
            <w:r w:rsidRPr="00230184">
              <w:rPr>
                <w:rFonts w:ascii="Times New Roman" w:eastAsia="Times New Roman" w:hAnsi="Times New Roman"/>
                <w:bCs/>
                <w:color w:val="000000"/>
                <w:sz w:val="20"/>
                <w:szCs w:val="20"/>
                <w:lang w:eastAsia="lt-LT"/>
              </w:rPr>
              <w:t xml:space="preserve">,  </w:t>
            </w:r>
            <w:proofErr w:type="spellStart"/>
            <w:r w:rsidRPr="00230184">
              <w:rPr>
                <w:rFonts w:ascii="Times New Roman" w:eastAsia="Times New Roman" w:hAnsi="Times New Roman"/>
                <w:bCs/>
                <w:color w:val="000000"/>
                <w:sz w:val="20"/>
                <w:szCs w:val="20"/>
                <w:lang w:eastAsia="lt-LT"/>
              </w:rPr>
              <w:t>raudonžiedėms</w:t>
            </w:r>
            <w:proofErr w:type="spellEnd"/>
            <w:r w:rsidRPr="00230184">
              <w:rPr>
                <w:rFonts w:ascii="Times New Roman" w:eastAsia="Times New Roman" w:hAnsi="Times New Roman"/>
                <w:bCs/>
                <w:color w:val="000000"/>
                <w:sz w:val="20"/>
                <w:szCs w:val="20"/>
                <w:lang w:eastAsia="lt-LT"/>
              </w:rPr>
              <w:t xml:space="preserve"> notrelėms, dirvinėms našlaitėms naikinti.</w:t>
            </w:r>
          </w:p>
        </w:tc>
        <w:tc>
          <w:tcPr>
            <w:tcW w:w="3089" w:type="dxa"/>
            <w:tcBorders>
              <w:top w:val="single" w:sz="6" w:space="0" w:color="auto"/>
              <w:left w:val="single" w:sz="6" w:space="0" w:color="auto"/>
              <w:right w:val="single" w:sz="6" w:space="0" w:color="auto"/>
            </w:tcBorders>
            <w:shd w:val="solid" w:color="FFFFFF" w:fill="auto"/>
          </w:tcPr>
          <w:p w14:paraId="50326C7C" w14:textId="77777777" w:rsidR="00376E8C" w:rsidRDefault="00376E8C" w:rsidP="009C1887">
            <w:pPr>
              <w:autoSpaceDE w:val="0"/>
              <w:autoSpaceDN w:val="0"/>
              <w:adjustRightInd w:val="0"/>
              <w:spacing w:after="0" w:line="240" w:lineRule="auto"/>
              <w:jc w:val="right"/>
              <w:rPr>
                <w:rFonts w:ascii="Times New Roman" w:hAnsi="Times New Roman"/>
                <w:color w:val="000000"/>
                <w:sz w:val="20"/>
                <w:szCs w:val="20"/>
              </w:rPr>
            </w:pPr>
          </w:p>
          <w:p w14:paraId="39789EE6" w14:textId="77777777" w:rsidR="00376E8C" w:rsidRDefault="00376E8C" w:rsidP="009C1887">
            <w:pPr>
              <w:autoSpaceDE w:val="0"/>
              <w:autoSpaceDN w:val="0"/>
              <w:adjustRightInd w:val="0"/>
              <w:spacing w:after="0" w:line="240" w:lineRule="auto"/>
              <w:jc w:val="right"/>
              <w:rPr>
                <w:rFonts w:ascii="Times New Roman" w:hAnsi="Times New Roman"/>
                <w:color w:val="000000"/>
                <w:sz w:val="20"/>
                <w:szCs w:val="20"/>
              </w:rPr>
            </w:pPr>
          </w:p>
          <w:p w14:paraId="6374ACD4" w14:textId="77777777" w:rsidR="00376E8C" w:rsidRDefault="00376E8C" w:rsidP="009C1887">
            <w:pPr>
              <w:autoSpaceDE w:val="0"/>
              <w:autoSpaceDN w:val="0"/>
              <w:adjustRightInd w:val="0"/>
              <w:spacing w:after="0" w:line="240" w:lineRule="auto"/>
              <w:jc w:val="right"/>
              <w:rPr>
                <w:rFonts w:ascii="Times New Roman" w:hAnsi="Times New Roman"/>
                <w:color w:val="000000"/>
                <w:sz w:val="20"/>
                <w:szCs w:val="20"/>
              </w:rPr>
            </w:pPr>
          </w:p>
          <w:p w14:paraId="0E17219A" w14:textId="77777777" w:rsidR="00376E8C" w:rsidRPr="00784A37" w:rsidRDefault="00376E8C" w:rsidP="00E8659B">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Legacy</w:t>
            </w:r>
            <w:proofErr w:type="spellEnd"/>
            <w:r>
              <w:rPr>
                <w:rFonts w:ascii="Times New Roman" w:hAnsi="Times New Roman"/>
                <w:color w:val="000000"/>
                <w:sz w:val="20"/>
                <w:szCs w:val="20"/>
              </w:rPr>
              <w:t xml:space="preserve"> pro</w:t>
            </w:r>
          </w:p>
        </w:tc>
        <w:tc>
          <w:tcPr>
            <w:tcW w:w="1872" w:type="dxa"/>
            <w:tcBorders>
              <w:top w:val="single" w:sz="6" w:space="0" w:color="auto"/>
              <w:left w:val="single" w:sz="6" w:space="0" w:color="auto"/>
              <w:right w:val="single" w:sz="6" w:space="0" w:color="auto"/>
            </w:tcBorders>
            <w:shd w:val="clear" w:color="auto" w:fill="A6A6A6" w:themeFill="background1" w:themeFillShade="A6"/>
          </w:tcPr>
          <w:p w14:paraId="126B0FB4" w14:textId="423401B7" w:rsidR="00376E8C" w:rsidRPr="00784A37" w:rsidRDefault="00376E8C" w:rsidP="00E8659B">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right w:val="single" w:sz="4" w:space="0" w:color="auto"/>
            </w:tcBorders>
            <w:shd w:val="clear" w:color="auto" w:fill="A6A6A6" w:themeFill="background1" w:themeFillShade="A6"/>
          </w:tcPr>
          <w:p w14:paraId="350739F6" w14:textId="6032A963" w:rsidR="00376E8C" w:rsidRPr="00784A37" w:rsidRDefault="00376E8C" w:rsidP="00E8659B">
            <w:pPr>
              <w:autoSpaceDE w:val="0"/>
              <w:autoSpaceDN w:val="0"/>
              <w:adjustRightInd w:val="0"/>
              <w:spacing w:after="0" w:line="240" w:lineRule="auto"/>
              <w:rPr>
                <w:rFonts w:ascii="Times New Roman" w:hAnsi="Times New Roman"/>
                <w:color w:val="000000"/>
                <w:sz w:val="20"/>
                <w:szCs w:val="20"/>
              </w:rPr>
            </w:pPr>
          </w:p>
        </w:tc>
      </w:tr>
      <w:tr w:rsidR="00994BD2" w:rsidRPr="00784A37" w14:paraId="5F32E291" w14:textId="77777777" w:rsidTr="00D043DD">
        <w:trPr>
          <w:trHeight w:val="211"/>
        </w:trPr>
        <w:tc>
          <w:tcPr>
            <w:tcW w:w="608" w:type="dxa"/>
            <w:tcBorders>
              <w:top w:val="single" w:sz="4" w:space="0" w:color="auto"/>
              <w:left w:val="single" w:sz="6" w:space="0" w:color="auto"/>
              <w:bottom w:val="single" w:sz="6" w:space="0" w:color="auto"/>
              <w:right w:val="single" w:sz="6" w:space="0" w:color="auto"/>
            </w:tcBorders>
            <w:shd w:val="solid" w:color="FFFFFF" w:fill="auto"/>
          </w:tcPr>
          <w:p w14:paraId="59B07A36"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4.</w:t>
            </w:r>
          </w:p>
        </w:tc>
        <w:tc>
          <w:tcPr>
            <w:tcW w:w="1337" w:type="dxa"/>
            <w:tcBorders>
              <w:top w:val="single" w:sz="6" w:space="0" w:color="auto"/>
              <w:left w:val="single" w:sz="6" w:space="0" w:color="auto"/>
              <w:bottom w:val="single" w:sz="6" w:space="0" w:color="auto"/>
              <w:right w:val="single" w:sz="6" w:space="0" w:color="auto"/>
            </w:tcBorders>
            <w:shd w:val="solid" w:color="FFFFFF" w:fill="auto"/>
          </w:tcPr>
          <w:p w14:paraId="624D5CA1" w14:textId="77777777" w:rsidR="00994BD2" w:rsidRPr="00E11C22" w:rsidRDefault="00994BD2" w:rsidP="00E11C22">
            <w:pPr>
              <w:autoSpaceDE w:val="0"/>
              <w:autoSpaceDN w:val="0"/>
              <w:adjustRightInd w:val="0"/>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Ražienos</w:t>
            </w:r>
          </w:p>
        </w:tc>
        <w:tc>
          <w:tcPr>
            <w:tcW w:w="1145" w:type="dxa"/>
            <w:tcBorders>
              <w:top w:val="single" w:sz="6" w:space="0" w:color="auto"/>
              <w:left w:val="single" w:sz="6" w:space="0" w:color="auto"/>
              <w:bottom w:val="single" w:sz="6" w:space="0" w:color="auto"/>
              <w:right w:val="single" w:sz="6" w:space="0" w:color="auto"/>
            </w:tcBorders>
            <w:shd w:val="solid" w:color="FFFFFF" w:fill="auto"/>
          </w:tcPr>
          <w:p w14:paraId="4CE785B9"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50</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14:paraId="6901DFFF" w14:textId="77777777" w:rsidR="00994BD2" w:rsidRPr="0093193A" w:rsidRDefault="00994BD2" w:rsidP="005C0B32">
            <w:pPr>
              <w:autoSpaceDE w:val="0"/>
              <w:autoSpaceDN w:val="0"/>
              <w:adjustRightInd w:val="0"/>
              <w:spacing w:after="0" w:line="240" w:lineRule="auto"/>
              <w:rPr>
                <w:rFonts w:ascii="Times New Roman" w:eastAsia="Times New Roman" w:hAnsi="Times New Roman"/>
                <w:bCs/>
                <w:color w:val="000000"/>
                <w:sz w:val="20"/>
                <w:szCs w:val="20"/>
                <w:lang w:eastAsia="lt-LT"/>
              </w:rPr>
            </w:pPr>
            <w:r w:rsidRPr="0093193A">
              <w:rPr>
                <w:rFonts w:ascii="Times New Roman" w:eastAsia="Times New Roman" w:hAnsi="Times New Roman"/>
                <w:bCs/>
                <w:color w:val="000000"/>
                <w:sz w:val="20"/>
                <w:szCs w:val="20"/>
                <w:lang w:eastAsia="lt-LT"/>
              </w:rPr>
              <w:t>Visoms piktžolėms naikinti</w:t>
            </w:r>
          </w:p>
        </w:tc>
        <w:tc>
          <w:tcPr>
            <w:tcW w:w="3089" w:type="dxa"/>
            <w:tcBorders>
              <w:top w:val="single" w:sz="6" w:space="0" w:color="auto"/>
              <w:left w:val="single" w:sz="6" w:space="0" w:color="auto"/>
              <w:bottom w:val="single" w:sz="6" w:space="0" w:color="auto"/>
              <w:right w:val="single" w:sz="6" w:space="0" w:color="auto"/>
            </w:tcBorders>
            <w:shd w:val="solid" w:color="FFFFFF" w:fill="auto"/>
          </w:tcPr>
          <w:p w14:paraId="07FB3905" w14:textId="77777777" w:rsidR="00994BD2" w:rsidRPr="00784A37" w:rsidRDefault="00994BD2" w:rsidP="00E8659B">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Gallup</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super</w:t>
            </w:r>
            <w:proofErr w:type="spellEnd"/>
          </w:p>
        </w:tc>
        <w:tc>
          <w:tcPr>
            <w:tcW w:w="187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4BC72033" w14:textId="129927FD" w:rsidR="00994BD2" w:rsidRPr="00784A37" w:rsidRDefault="00994BD2" w:rsidP="00E8659B">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312B24E3" w14:textId="189FD367" w:rsidR="00994BD2" w:rsidRPr="00784A37" w:rsidRDefault="00994BD2" w:rsidP="00E8659B">
            <w:pPr>
              <w:autoSpaceDE w:val="0"/>
              <w:autoSpaceDN w:val="0"/>
              <w:adjustRightInd w:val="0"/>
              <w:spacing w:after="0" w:line="240" w:lineRule="auto"/>
              <w:rPr>
                <w:rFonts w:ascii="Times New Roman" w:hAnsi="Times New Roman"/>
                <w:color w:val="000000"/>
                <w:sz w:val="20"/>
                <w:szCs w:val="20"/>
              </w:rPr>
            </w:pPr>
          </w:p>
        </w:tc>
      </w:tr>
      <w:tr w:rsidR="00994BD2" w:rsidRPr="00784A37" w14:paraId="29291C8B" w14:textId="77777777" w:rsidTr="00D043DD">
        <w:trPr>
          <w:trHeight w:val="233"/>
        </w:trPr>
        <w:tc>
          <w:tcPr>
            <w:tcW w:w="14876" w:type="dxa"/>
            <w:gridSpan w:val="7"/>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3E2AC72B" w14:textId="77777777" w:rsidR="00994BD2" w:rsidRPr="00784A37" w:rsidRDefault="00994BD2" w:rsidP="00994BD2">
            <w:pPr>
              <w:autoSpaceDE w:val="0"/>
              <w:autoSpaceDN w:val="0"/>
              <w:adjustRightInd w:val="0"/>
              <w:spacing w:after="0" w:line="240" w:lineRule="auto"/>
              <w:rPr>
                <w:rFonts w:ascii="Times New Roman" w:hAnsi="Times New Roman"/>
                <w:b/>
                <w:bCs/>
                <w:color w:val="000000"/>
                <w:sz w:val="20"/>
                <w:szCs w:val="20"/>
              </w:rPr>
            </w:pPr>
          </w:p>
          <w:p w14:paraId="0A278515" w14:textId="77777777" w:rsidR="00994BD2" w:rsidRPr="00784A37" w:rsidRDefault="00994BD2" w:rsidP="001E2E37">
            <w:pPr>
              <w:autoSpaceDE w:val="0"/>
              <w:autoSpaceDN w:val="0"/>
              <w:adjustRightInd w:val="0"/>
              <w:spacing w:after="0" w:line="240" w:lineRule="auto"/>
              <w:jc w:val="center"/>
              <w:rPr>
                <w:rFonts w:ascii="Times New Roman" w:hAnsi="Times New Roman"/>
                <w:b/>
                <w:bCs/>
                <w:color w:val="000000"/>
                <w:sz w:val="20"/>
                <w:szCs w:val="20"/>
              </w:rPr>
            </w:pPr>
            <w:r w:rsidRPr="00784A37">
              <w:rPr>
                <w:rFonts w:ascii="Times New Roman" w:hAnsi="Times New Roman"/>
                <w:b/>
                <w:bCs/>
                <w:color w:val="000000"/>
                <w:sz w:val="20"/>
                <w:szCs w:val="20"/>
              </w:rPr>
              <w:t>Augimo reguliatoriai (maksimali norma)</w:t>
            </w:r>
          </w:p>
        </w:tc>
      </w:tr>
      <w:tr w:rsidR="00994BD2" w:rsidRPr="00784A37" w14:paraId="300B782B" w14:textId="77777777" w:rsidTr="00D043DD">
        <w:trPr>
          <w:trHeight w:val="406"/>
        </w:trPr>
        <w:tc>
          <w:tcPr>
            <w:tcW w:w="608" w:type="dxa"/>
            <w:tcBorders>
              <w:top w:val="single" w:sz="6" w:space="0" w:color="auto"/>
              <w:left w:val="single" w:sz="6" w:space="0" w:color="auto"/>
              <w:bottom w:val="single" w:sz="6" w:space="0" w:color="auto"/>
              <w:right w:val="single" w:sz="6" w:space="0" w:color="auto"/>
            </w:tcBorders>
            <w:shd w:val="solid" w:color="FFFFFF" w:fill="auto"/>
          </w:tcPr>
          <w:p w14:paraId="2938D6E4"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w:t>
            </w:r>
          </w:p>
        </w:tc>
        <w:tc>
          <w:tcPr>
            <w:tcW w:w="1337" w:type="dxa"/>
            <w:tcBorders>
              <w:top w:val="single" w:sz="6" w:space="0" w:color="auto"/>
              <w:left w:val="single" w:sz="6" w:space="0" w:color="auto"/>
              <w:bottom w:val="single" w:sz="6" w:space="0" w:color="auto"/>
              <w:right w:val="single" w:sz="6" w:space="0" w:color="auto"/>
            </w:tcBorders>
            <w:shd w:val="solid" w:color="FFFFFF" w:fill="auto"/>
          </w:tcPr>
          <w:p w14:paraId="0498ACDE"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Žieminiai rapsai</w:t>
            </w:r>
          </w:p>
        </w:tc>
        <w:tc>
          <w:tcPr>
            <w:tcW w:w="1145" w:type="dxa"/>
            <w:tcBorders>
              <w:top w:val="single" w:sz="6" w:space="0" w:color="auto"/>
              <w:left w:val="single" w:sz="6" w:space="0" w:color="auto"/>
              <w:bottom w:val="single" w:sz="6" w:space="0" w:color="auto"/>
              <w:right w:val="single" w:sz="6" w:space="0" w:color="auto"/>
            </w:tcBorders>
            <w:shd w:val="solid" w:color="FFFFFF" w:fill="auto"/>
          </w:tcPr>
          <w:p w14:paraId="702C716D"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10</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14:paraId="740845F3" w14:textId="77777777" w:rsidR="00994BD2" w:rsidRPr="00784A37" w:rsidRDefault="00994BD2" w:rsidP="005C0B32">
            <w:pPr>
              <w:autoSpaceDE w:val="0"/>
              <w:autoSpaceDN w:val="0"/>
              <w:adjustRightInd w:val="0"/>
              <w:spacing w:after="0" w:line="240" w:lineRule="auto"/>
              <w:rPr>
                <w:rFonts w:ascii="Times New Roman" w:hAnsi="Times New Roman"/>
                <w:color w:val="000000"/>
                <w:sz w:val="20"/>
                <w:szCs w:val="20"/>
              </w:rPr>
            </w:pPr>
            <w:r w:rsidRPr="00E11C22">
              <w:rPr>
                <w:rFonts w:ascii="Times New Roman" w:eastAsia="Times New Roman" w:hAnsi="Times New Roman"/>
                <w:color w:val="000000"/>
                <w:sz w:val="20"/>
                <w:szCs w:val="20"/>
                <w:lang w:eastAsia="lt-LT"/>
              </w:rPr>
              <w:t>5 lapelių tarpsnyje (BBCH 15)</w:t>
            </w:r>
            <w:r w:rsidRPr="00784A37">
              <w:rPr>
                <w:rFonts w:ascii="Times New Roman" w:hAnsi="Times New Roman"/>
                <w:color w:val="000000"/>
                <w:sz w:val="20"/>
                <w:szCs w:val="20"/>
              </w:rPr>
              <w:t xml:space="preserve"> </w:t>
            </w:r>
          </w:p>
        </w:tc>
        <w:tc>
          <w:tcPr>
            <w:tcW w:w="3089" w:type="dxa"/>
            <w:tcBorders>
              <w:top w:val="single" w:sz="6" w:space="0" w:color="auto"/>
              <w:left w:val="single" w:sz="6" w:space="0" w:color="auto"/>
              <w:bottom w:val="single" w:sz="6" w:space="0" w:color="auto"/>
              <w:right w:val="single" w:sz="6" w:space="0" w:color="auto"/>
            </w:tcBorders>
            <w:shd w:val="solid" w:color="FFFFFF" w:fill="auto"/>
          </w:tcPr>
          <w:p w14:paraId="7C707615" w14:textId="77777777" w:rsidR="00994BD2" w:rsidRPr="00784A37" w:rsidRDefault="00994BD2" w:rsidP="00F81835">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Caryx</w:t>
            </w:r>
            <w:proofErr w:type="spellEnd"/>
          </w:p>
        </w:tc>
        <w:tc>
          <w:tcPr>
            <w:tcW w:w="187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016EF8BF" w14:textId="467DDCA0" w:rsidR="00994BD2" w:rsidRPr="00784A37" w:rsidRDefault="00994BD2" w:rsidP="00F81835">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19496745" w14:textId="6585C788" w:rsidR="00994BD2" w:rsidRPr="00784A37" w:rsidRDefault="00994BD2" w:rsidP="00F81835">
            <w:pPr>
              <w:autoSpaceDE w:val="0"/>
              <w:autoSpaceDN w:val="0"/>
              <w:adjustRightInd w:val="0"/>
              <w:spacing w:after="0" w:line="240" w:lineRule="auto"/>
              <w:rPr>
                <w:rFonts w:ascii="Times New Roman" w:hAnsi="Times New Roman"/>
                <w:color w:val="000000"/>
                <w:sz w:val="20"/>
                <w:szCs w:val="20"/>
              </w:rPr>
            </w:pPr>
          </w:p>
        </w:tc>
      </w:tr>
      <w:tr w:rsidR="00994BD2" w:rsidRPr="00784A37" w14:paraId="03AA2C56" w14:textId="77777777" w:rsidTr="00D043DD">
        <w:trPr>
          <w:trHeight w:val="290"/>
        </w:trPr>
        <w:tc>
          <w:tcPr>
            <w:tcW w:w="14876" w:type="dxa"/>
            <w:gridSpan w:val="7"/>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430DCE25" w14:textId="77777777" w:rsidR="00994BD2" w:rsidRPr="00784A37" w:rsidRDefault="00994BD2" w:rsidP="00EE3068">
            <w:pPr>
              <w:autoSpaceDE w:val="0"/>
              <w:autoSpaceDN w:val="0"/>
              <w:adjustRightInd w:val="0"/>
              <w:spacing w:after="0" w:line="240" w:lineRule="auto"/>
              <w:jc w:val="center"/>
              <w:rPr>
                <w:rFonts w:ascii="Times New Roman" w:hAnsi="Times New Roman"/>
                <w:b/>
                <w:bCs/>
                <w:color w:val="000000"/>
                <w:sz w:val="20"/>
                <w:szCs w:val="20"/>
              </w:rPr>
            </w:pPr>
            <w:r w:rsidRPr="00784A37">
              <w:rPr>
                <w:rFonts w:ascii="Times New Roman" w:hAnsi="Times New Roman"/>
                <w:b/>
                <w:bCs/>
                <w:color w:val="000000"/>
                <w:sz w:val="20"/>
                <w:szCs w:val="20"/>
              </w:rPr>
              <w:t>Fungicidai (maksimali norma)</w:t>
            </w:r>
          </w:p>
        </w:tc>
      </w:tr>
      <w:tr w:rsidR="00994BD2" w:rsidRPr="00784A37" w14:paraId="5039E1BA" w14:textId="77777777" w:rsidTr="00D043DD">
        <w:trPr>
          <w:trHeight w:val="492"/>
        </w:trPr>
        <w:tc>
          <w:tcPr>
            <w:tcW w:w="608" w:type="dxa"/>
            <w:tcBorders>
              <w:top w:val="single" w:sz="6" w:space="0" w:color="auto"/>
              <w:left w:val="single" w:sz="6" w:space="0" w:color="auto"/>
              <w:bottom w:val="single" w:sz="6" w:space="0" w:color="auto"/>
              <w:right w:val="single" w:sz="6" w:space="0" w:color="auto"/>
            </w:tcBorders>
            <w:shd w:val="solid" w:color="FFFFFF" w:fill="auto"/>
          </w:tcPr>
          <w:p w14:paraId="32739498"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w:t>
            </w:r>
          </w:p>
        </w:tc>
        <w:tc>
          <w:tcPr>
            <w:tcW w:w="1337" w:type="dxa"/>
            <w:tcBorders>
              <w:top w:val="single" w:sz="6" w:space="0" w:color="auto"/>
              <w:left w:val="single" w:sz="6" w:space="0" w:color="auto"/>
              <w:bottom w:val="single" w:sz="6" w:space="0" w:color="auto"/>
              <w:right w:val="single" w:sz="6" w:space="0" w:color="auto"/>
            </w:tcBorders>
            <w:shd w:val="solid" w:color="FFFFFF" w:fill="auto"/>
          </w:tcPr>
          <w:p w14:paraId="17184B49"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Žieminiai rapsai</w:t>
            </w:r>
          </w:p>
        </w:tc>
        <w:tc>
          <w:tcPr>
            <w:tcW w:w="1145" w:type="dxa"/>
            <w:tcBorders>
              <w:top w:val="single" w:sz="6" w:space="0" w:color="auto"/>
              <w:left w:val="single" w:sz="6" w:space="0" w:color="auto"/>
              <w:bottom w:val="single" w:sz="6" w:space="0" w:color="auto"/>
              <w:right w:val="single" w:sz="6" w:space="0" w:color="auto"/>
            </w:tcBorders>
            <w:shd w:val="solid" w:color="FFFFFF" w:fill="auto"/>
          </w:tcPr>
          <w:p w14:paraId="1A0CEE9D"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19</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14:paraId="7D2AAE42"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w:t>
            </w:r>
            <w:r w:rsidRPr="00E11C22">
              <w:rPr>
                <w:rFonts w:ascii="Times New Roman" w:eastAsia="Times New Roman" w:hAnsi="Times New Roman"/>
                <w:color w:val="000000"/>
                <w:sz w:val="20"/>
                <w:szCs w:val="20"/>
                <w:lang w:eastAsia="lt-LT"/>
              </w:rPr>
              <w:t>BBCH 30-50) pagal poreikį *</w:t>
            </w:r>
          </w:p>
        </w:tc>
        <w:tc>
          <w:tcPr>
            <w:tcW w:w="3089" w:type="dxa"/>
            <w:tcBorders>
              <w:top w:val="single" w:sz="6" w:space="0" w:color="auto"/>
              <w:left w:val="single" w:sz="6" w:space="0" w:color="auto"/>
              <w:bottom w:val="single" w:sz="6" w:space="0" w:color="auto"/>
              <w:right w:val="single" w:sz="6" w:space="0" w:color="auto"/>
            </w:tcBorders>
            <w:shd w:val="solid" w:color="FFFFFF" w:fill="auto"/>
          </w:tcPr>
          <w:p w14:paraId="696C2724"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Orius</w:t>
            </w:r>
          </w:p>
        </w:tc>
        <w:tc>
          <w:tcPr>
            <w:tcW w:w="187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75267202" w14:textId="58448B5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5EF0A013" w14:textId="58A267C3"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r>
      <w:tr w:rsidR="00994BD2" w:rsidRPr="00784A37" w14:paraId="1C960430" w14:textId="77777777" w:rsidTr="00D043DD">
        <w:trPr>
          <w:trHeight w:val="492"/>
        </w:trPr>
        <w:tc>
          <w:tcPr>
            <w:tcW w:w="14876" w:type="dxa"/>
            <w:gridSpan w:val="7"/>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57957AD4" w14:textId="77777777" w:rsidR="00994BD2" w:rsidRPr="00784A37" w:rsidRDefault="00994BD2" w:rsidP="006D7172">
            <w:pPr>
              <w:autoSpaceDE w:val="0"/>
              <w:autoSpaceDN w:val="0"/>
              <w:adjustRightInd w:val="0"/>
              <w:spacing w:after="0" w:line="240" w:lineRule="auto"/>
              <w:jc w:val="center"/>
              <w:rPr>
                <w:rFonts w:ascii="Times New Roman" w:hAnsi="Times New Roman"/>
                <w:b/>
                <w:color w:val="000000"/>
                <w:sz w:val="20"/>
                <w:szCs w:val="20"/>
              </w:rPr>
            </w:pPr>
            <w:r w:rsidRPr="00910608">
              <w:rPr>
                <w:rFonts w:ascii="Times New Roman" w:eastAsia="Times New Roman" w:hAnsi="Times New Roman"/>
                <w:b/>
                <w:bCs/>
                <w:color w:val="000000"/>
                <w:sz w:val="20"/>
                <w:szCs w:val="20"/>
                <w:lang w:eastAsia="lt-LT"/>
              </w:rPr>
              <w:t>Paviršiaus aktyviosios medžiagos (maksimali norma)</w:t>
            </w:r>
          </w:p>
        </w:tc>
      </w:tr>
      <w:tr w:rsidR="00994BD2" w:rsidRPr="00784A37" w14:paraId="3A529E25" w14:textId="77777777" w:rsidTr="00D043DD">
        <w:trPr>
          <w:trHeight w:val="492"/>
        </w:trPr>
        <w:tc>
          <w:tcPr>
            <w:tcW w:w="608" w:type="dxa"/>
            <w:tcBorders>
              <w:top w:val="single" w:sz="6" w:space="0" w:color="auto"/>
              <w:left w:val="single" w:sz="6" w:space="0" w:color="auto"/>
              <w:bottom w:val="single" w:sz="6" w:space="0" w:color="auto"/>
              <w:right w:val="single" w:sz="6" w:space="0" w:color="auto"/>
            </w:tcBorders>
            <w:shd w:val="solid" w:color="FFFFFF" w:fill="auto"/>
          </w:tcPr>
          <w:p w14:paraId="422B71DD"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w:t>
            </w:r>
          </w:p>
        </w:tc>
        <w:tc>
          <w:tcPr>
            <w:tcW w:w="1337" w:type="dxa"/>
            <w:tcBorders>
              <w:top w:val="single" w:sz="6" w:space="0" w:color="auto"/>
              <w:left w:val="single" w:sz="6" w:space="0" w:color="auto"/>
              <w:bottom w:val="single" w:sz="6" w:space="0" w:color="auto"/>
              <w:right w:val="single" w:sz="6" w:space="0" w:color="auto"/>
            </w:tcBorders>
            <w:shd w:val="solid" w:color="FFFFFF" w:fill="auto"/>
          </w:tcPr>
          <w:p w14:paraId="17BC0F9E"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Visos augalų rūšys</w:t>
            </w:r>
          </w:p>
        </w:tc>
        <w:tc>
          <w:tcPr>
            <w:tcW w:w="1145" w:type="dxa"/>
            <w:tcBorders>
              <w:top w:val="single" w:sz="6" w:space="0" w:color="auto"/>
              <w:left w:val="single" w:sz="6" w:space="0" w:color="auto"/>
              <w:bottom w:val="single" w:sz="6" w:space="0" w:color="auto"/>
              <w:right w:val="single" w:sz="6" w:space="0" w:color="auto"/>
            </w:tcBorders>
            <w:shd w:val="solid" w:color="FFFFFF" w:fill="auto"/>
          </w:tcPr>
          <w:p w14:paraId="24AFDC31"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50</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14:paraId="099F1BB2"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c>
          <w:tcPr>
            <w:tcW w:w="3089" w:type="dxa"/>
            <w:tcBorders>
              <w:top w:val="single" w:sz="6" w:space="0" w:color="auto"/>
              <w:left w:val="single" w:sz="6" w:space="0" w:color="auto"/>
              <w:bottom w:val="single" w:sz="6" w:space="0" w:color="auto"/>
              <w:right w:val="single" w:sz="6" w:space="0" w:color="auto"/>
            </w:tcBorders>
            <w:shd w:val="solid" w:color="FFFFFF" w:fill="auto"/>
          </w:tcPr>
          <w:p w14:paraId="37F6319D"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Lignum</w:t>
            </w:r>
            <w:proofErr w:type="spellEnd"/>
          </w:p>
        </w:tc>
        <w:tc>
          <w:tcPr>
            <w:tcW w:w="187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7ADA257B" w14:textId="697397E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1DDCCA89" w14:textId="1297609F"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r>
      <w:tr w:rsidR="00D043DD" w:rsidRPr="00784A37" w14:paraId="21B6786B" w14:textId="77777777" w:rsidTr="00D043DD">
        <w:trPr>
          <w:trHeight w:val="492"/>
        </w:trPr>
        <w:tc>
          <w:tcPr>
            <w:tcW w:w="608" w:type="dxa"/>
            <w:tcBorders>
              <w:top w:val="single" w:sz="6" w:space="0" w:color="auto"/>
              <w:left w:val="single" w:sz="6" w:space="0" w:color="auto"/>
              <w:bottom w:val="single" w:sz="6" w:space="0" w:color="auto"/>
              <w:right w:val="single" w:sz="6" w:space="0" w:color="auto"/>
            </w:tcBorders>
            <w:shd w:val="solid" w:color="FFFFFF" w:fill="auto"/>
          </w:tcPr>
          <w:p w14:paraId="2B9D911B" w14:textId="77777777" w:rsidR="00D043DD" w:rsidRPr="00784A37" w:rsidRDefault="00D043DD" w:rsidP="00E11C22">
            <w:pPr>
              <w:autoSpaceDE w:val="0"/>
              <w:autoSpaceDN w:val="0"/>
              <w:adjustRightInd w:val="0"/>
              <w:spacing w:after="0" w:line="240" w:lineRule="auto"/>
              <w:jc w:val="center"/>
              <w:rPr>
                <w:rFonts w:ascii="Times New Roman" w:hAnsi="Times New Roman"/>
                <w:color w:val="000000"/>
                <w:sz w:val="20"/>
                <w:szCs w:val="20"/>
              </w:rPr>
            </w:pPr>
          </w:p>
        </w:tc>
        <w:tc>
          <w:tcPr>
            <w:tcW w:w="1337" w:type="dxa"/>
            <w:tcBorders>
              <w:top w:val="single" w:sz="6" w:space="0" w:color="auto"/>
              <w:left w:val="single" w:sz="6" w:space="0" w:color="auto"/>
              <w:bottom w:val="single" w:sz="6" w:space="0" w:color="auto"/>
              <w:right w:val="single" w:sz="6" w:space="0" w:color="auto"/>
            </w:tcBorders>
            <w:shd w:val="solid" w:color="FFFFFF" w:fill="auto"/>
          </w:tcPr>
          <w:p w14:paraId="56D49139" w14:textId="77777777" w:rsidR="00D043DD" w:rsidRPr="00784A37" w:rsidRDefault="00D043DD" w:rsidP="00E11C22">
            <w:pPr>
              <w:autoSpaceDE w:val="0"/>
              <w:autoSpaceDN w:val="0"/>
              <w:adjustRightInd w:val="0"/>
              <w:spacing w:after="0" w:line="240" w:lineRule="auto"/>
              <w:rPr>
                <w:rFonts w:ascii="Times New Roman" w:hAnsi="Times New Roman"/>
                <w:color w:val="000000"/>
                <w:sz w:val="20"/>
                <w:szCs w:val="20"/>
              </w:rPr>
            </w:pPr>
          </w:p>
        </w:tc>
        <w:tc>
          <w:tcPr>
            <w:tcW w:w="1145" w:type="dxa"/>
            <w:tcBorders>
              <w:top w:val="single" w:sz="6" w:space="0" w:color="auto"/>
              <w:left w:val="single" w:sz="6" w:space="0" w:color="auto"/>
              <w:bottom w:val="single" w:sz="6" w:space="0" w:color="auto"/>
              <w:right w:val="single" w:sz="6" w:space="0" w:color="auto"/>
            </w:tcBorders>
            <w:shd w:val="solid" w:color="FFFFFF" w:fill="auto"/>
          </w:tcPr>
          <w:p w14:paraId="33D41E6F" w14:textId="77777777" w:rsidR="00D043DD" w:rsidRPr="00784A37" w:rsidRDefault="00D043DD" w:rsidP="00E11C22">
            <w:pPr>
              <w:autoSpaceDE w:val="0"/>
              <w:autoSpaceDN w:val="0"/>
              <w:adjustRightInd w:val="0"/>
              <w:spacing w:after="0" w:line="240" w:lineRule="auto"/>
              <w:jc w:val="center"/>
              <w:rPr>
                <w:rFonts w:ascii="Times New Roman" w:hAnsi="Times New Roman"/>
                <w:color w:val="000000"/>
                <w:sz w:val="20"/>
                <w:szCs w:val="20"/>
              </w:rPr>
            </w:pPr>
          </w:p>
        </w:tc>
        <w:tc>
          <w:tcPr>
            <w:tcW w:w="5124" w:type="dxa"/>
            <w:tcBorders>
              <w:top w:val="single" w:sz="6" w:space="0" w:color="auto"/>
              <w:left w:val="single" w:sz="6" w:space="0" w:color="auto"/>
              <w:bottom w:val="single" w:sz="6" w:space="0" w:color="auto"/>
              <w:right w:val="single" w:sz="6" w:space="0" w:color="auto"/>
            </w:tcBorders>
            <w:shd w:val="solid" w:color="FFFFFF" w:fill="auto"/>
          </w:tcPr>
          <w:p w14:paraId="6BA06349" w14:textId="77777777" w:rsidR="00D043DD" w:rsidRPr="00784A37" w:rsidRDefault="00D043DD" w:rsidP="00E11C22">
            <w:pPr>
              <w:autoSpaceDE w:val="0"/>
              <w:autoSpaceDN w:val="0"/>
              <w:adjustRightInd w:val="0"/>
              <w:spacing w:after="0" w:line="240" w:lineRule="auto"/>
              <w:rPr>
                <w:rFonts w:ascii="Times New Roman" w:hAnsi="Times New Roman"/>
                <w:color w:val="000000"/>
                <w:sz w:val="20"/>
                <w:szCs w:val="20"/>
              </w:rPr>
            </w:pPr>
          </w:p>
        </w:tc>
        <w:tc>
          <w:tcPr>
            <w:tcW w:w="3089" w:type="dxa"/>
            <w:tcBorders>
              <w:top w:val="single" w:sz="6" w:space="0" w:color="auto"/>
              <w:left w:val="single" w:sz="6" w:space="0" w:color="auto"/>
              <w:bottom w:val="single" w:sz="6" w:space="0" w:color="auto"/>
              <w:right w:val="single" w:sz="6" w:space="0" w:color="auto"/>
            </w:tcBorders>
            <w:shd w:val="solid" w:color="FFFFFF" w:fill="auto"/>
          </w:tcPr>
          <w:p w14:paraId="030DD4FE" w14:textId="77777777" w:rsidR="00D043DD" w:rsidRDefault="00D043DD" w:rsidP="00E11C22">
            <w:pPr>
              <w:autoSpaceDE w:val="0"/>
              <w:autoSpaceDN w:val="0"/>
              <w:adjustRightInd w:val="0"/>
              <w:spacing w:after="0" w:line="240" w:lineRule="auto"/>
              <w:rPr>
                <w:rFonts w:ascii="Times New Roman" w:hAnsi="Times New Roman"/>
                <w:color w:val="000000"/>
                <w:sz w:val="20"/>
                <w:szCs w:val="20"/>
              </w:rPr>
            </w:pPr>
          </w:p>
        </w:tc>
        <w:tc>
          <w:tcPr>
            <w:tcW w:w="187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44B0D649" w14:textId="77777777" w:rsidR="00D043DD" w:rsidRPr="00784A37" w:rsidRDefault="00D043DD" w:rsidP="00E11C22">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4F198956" w14:textId="77777777" w:rsidR="00D043DD" w:rsidRPr="00784A37" w:rsidRDefault="00D043DD" w:rsidP="00E11C22">
            <w:pPr>
              <w:autoSpaceDE w:val="0"/>
              <w:autoSpaceDN w:val="0"/>
              <w:adjustRightInd w:val="0"/>
              <w:spacing w:after="0" w:line="240" w:lineRule="auto"/>
              <w:rPr>
                <w:rFonts w:ascii="Times New Roman" w:hAnsi="Times New Roman"/>
                <w:color w:val="000000"/>
                <w:sz w:val="20"/>
                <w:szCs w:val="20"/>
              </w:rPr>
            </w:pPr>
          </w:p>
        </w:tc>
      </w:tr>
    </w:tbl>
    <w:p w14:paraId="0E89CA03" w14:textId="77777777" w:rsidR="00FD17C6" w:rsidRDefault="00FD17C6" w:rsidP="00B67F2F">
      <w:pPr>
        <w:suppressAutoHyphens/>
        <w:spacing w:after="0" w:line="240" w:lineRule="auto"/>
        <w:jc w:val="both"/>
        <w:rPr>
          <w:rFonts w:ascii="Times New Roman" w:eastAsia="Times New Roman" w:hAnsi="Times New Roman"/>
          <w:b/>
          <w:sz w:val="24"/>
          <w:szCs w:val="20"/>
          <w:lang w:eastAsia="en-US"/>
        </w:rPr>
      </w:pPr>
    </w:p>
    <w:p w14:paraId="57177D07" w14:textId="77777777" w:rsidR="00967318" w:rsidRDefault="00967318" w:rsidP="00271F84">
      <w:pPr>
        <w:pStyle w:val="NoSpacing"/>
        <w:jc w:val="center"/>
        <w:rPr>
          <w:b/>
          <w:bCs/>
          <w:color w:val="000000"/>
          <w:szCs w:val="28"/>
        </w:rPr>
      </w:pPr>
      <w:r w:rsidRPr="00D54B3A">
        <w:rPr>
          <w:b/>
          <w:bCs/>
          <w:color w:val="000000"/>
          <w:szCs w:val="28"/>
        </w:rPr>
        <w:t>UTENOS AUGALŲ VEISLIŲ TYRIMO SKYRIAUS AUGALŲ APSAUGOS PRODUKTŲ POREIKIS 20</w:t>
      </w:r>
      <w:r w:rsidR="003342FD">
        <w:rPr>
          <w:b/>
          <w:bCs/>
          <w:color w:val="000000"/>
          <w:szCs w:val="28"/>
        </w:rPr>
        <w:t>21</w:t>
      </w:r>
      <w:r w:rsidRPr="00D54B3A">
        <w:rPr>
          <w:b/>
          <w:bCs/>
          <w:color w:val="000000"/>
          <w:szCs w:val="28"/>
        </w:rPr>
        <w:t xml:space="preserve"> M. II KETVIRTĮ</w:t>
      </w:r>
    </w:p>
    <w:p w14:paraId="3B244844" w14:textId="77777777" w:rsidR="00BE0486" w:rsidRPr="00D54B3A" w:rsidRDefault="00BE0486" w:rsidP="00967318">
      <w:pPr>
        <w:pStyle w:val="NoSpacing"/>
        <w:rPr>
          <w:sz w:val="20"/>
          <w:szCs w:val="22"/>
        </w:rPr>
      </w:pPr>
    </w:p>
    <w:tbl>
      <w:tblPr>
        <w:tblW w:w="14876" w:type="dxa"/>
        <w:tblLayout w:type="fixed"/>
        <w:tblCellMar>
          <w:left w:w="30" w:type="dxa"/>
          <w:right w:w="30" w:type="dxa"/>
        </w:tblCellMar>
        <w:tblLook w:val="0000" w:firstRow="0" w:lastRow="0" w:firstColumn="0" w:lastColumn="0" w:noHBand="0" w:noVBand="0"/>
      </w:tblPr>
      <w:tblGrid>
        <w:gridCol w:w="558"/>
        <w:gridCol w:w="52"/>
        <w:gridCol w:w="1223"/>
        <w:gridCol w:w="38"/>
        <w:gridCol w:w="1077"/>
        <w:gridCol w:w="19"/>
        <w:gridCol w:w="5247"/>
        <w:gridCol w:w="3118"/>
        <w:gridCol w:w="1843"/>
        <w:gridCol w:w="1701"/>
      </w:tblGrid>
      <w:tr w:rsidR="00994BD2" w:rsidRPr="00784A37" w14:paraId="4040A014" w14:textId="77777777" w:rsidTr="00D043DD">
        <w:trPr>
          <w:trHeight w:val="290"/>
        </w:trPr>
        <w:tc>
          <w:tcPr>
            <w:tcW w:w="610" w:type="dxa"/>
            <w:gridSpan w:val="2"/>
            <w:tcBorders>
              <w:top w:val="single" w:sz="6" w:space="0" w:color="auto"/>
              <w:left w:val="single" w:sz="6" w:space="0" w:color="auto"/>
              <w:bottom w:val="nil"/>
              <w:right w:val="single" w:sz="6" w:space="0" w:color="auto"/>
            </w:tcBorders>
          </w:tcPr>
          <w:p w14:paraId="79F5208E" w14:textId="77777777" w:rsidR="00994BD2" w:rsidRPr="00E11C22" w:rsidRDefault="00994BD2" w:rsidP="00E11C22">
            <w:pPr>
              <w:pStyle w:val="NoSpacing"/>
              <w:rPr>
                <w:b/>
                <w:sz w:val="20"/>
                <w:szCs w:val="20"/>
              </w:rPr>
            </w:pPr>
            <w:r w:rsidRPr="00E11C22">
              <w:rPr>
                <w:b/>
                <w:sz w:val="20"/>
                <w:szCs w:val="20"/>
              </w:rPr>
              <w:t>Eil. Nr.</w:t>
            </w:r>
          </w:p>
        </w:tc>
        <w:tc>
          <w:tcPr>
            <w:tcW w:w="1261" w:type="dxa"/>
            <w:gridSpan w:val="2"/>
            <w:tcBorders>
              <w:top w:val="single" w:sz="6" w:space="0" w:color="auto"/>
              <w:left w:val="single" w:sz="6" w:space="0" w:color="auto"/>
              <w:bottom w:val="nil"/>
              <w:right w:val="single" w:sz="6" w:space="0" w:color="auto"/>
            </w:tcBorders>
          </w:tcPr>
          <w:p w14:paraId="4BEEEF35" w14:textId="77777777" w:rsidR="00994BD2" w:rsidRPr="00E11C22" w:rsidRDefault="00994BD2" w:rsidP="00E11C22">
            <w:pPr>
              <w:pStyle w:val="NoSpacing"/>
              <w:rPr>
                <w:b/>
                <w:sz w:val="20"/>
                <w:szCs w:val="20"/>
              </w:rPr>
            </w:pPr>
            <w:r w:rsidRPr="00E11C22">
              <w:rPr>
                <w:b/>
                <w:sz w:val="20"/>
                <w:szCs w:val="20"/>
              </w:rPr>
              <w:t>Augalų rūšis</w:t>
            </w:r>
          </w:p>
        </w:tc>
        <w:tc>
          <w:tcPr>
            <w:tcW w:w="1077" w:type="dxa"/>
            <w:tcBorders>
              <w:top w:val="single" w:sz="6" w:space="0" w:color="auto"/>
              <w:left w:val="single" w:sz="6" w:space="0" w:color="auto"/>
              <w:bottom w:val="nil"/>
              <w:right w:val="single" w:sz="6" w:space="0" w:color="auto"/>
            </w:tcBorders>
          </w:tcPr>
          <w:p w14:paraId="285B9567" w14:textId="77777777" w:rsidR="00994BD2" w:rsidRPr="00E11C22" w:rsidRDefault="00994BD2" w:rsidP="00E11C22">
            <w:pPr>
              <w:pStyle w:val="NoSpacing"/>
              <w:rPr>
                <w:b/>
                <w:sz w:val="20"/>
                <w:szCs w:val="20"/>
              </w:rPr>
            </w:pPr>
            <w:r w:rsidRPr="00E11C22">
              <w:rPr>
                <w:b/>
                <w:sz w:val="20"/>
                <w:szCs w:val="20"/>
              </w:rPr>
              <w:t>Auginamas plotas ha</w:t>
            </w:r>
          </w:p>
        </w:tc>
        <w:tc>
          <w:tcPr>
            <w:tcW w:w="5266" w:type="dxa"/>
            <w:gridSpan w:val="2"/>
            <w:tcBorders>
              <w:top w:val="single" w:sz="6" w:space="0" w:color="auto"/>
              <w:left w:val="single" w:sz="6" w:space="0" w:color="auto"/>
              <w:bottom w:val="single" w:sz="6" w:space="0" w:color="auto"/>
              <w:right w:val="single" w:sz="6" w:space="0" w:color="auto"/>
            </w:tcBorders>
          </w:tcPr>
          <w:p w14:paraId="5C7F5F64" w14:textId="77777777" w:rsidR="00994BD2" w:rsidRPr="00E11C22" w:rsidRDefault="00994BD2" w:rsidP="00E11C22">
            <w:pPr>
              <w:pStyle w:val="NoSpacing"/>
              <w:rPr>
                <w:b/>
                <w:sz w:val="20"/>
                <w:szCs w:val="20"/>
              </w:rPr>
            </w:pPr>
            <w:r w:rsidRPr="00E11C22">
              <w:rPr>
                <w:b/>
                <w:sz w:val="20"/>
                <w:szCs w:val="20"/>
              </w:rPr>
              <w:t>Augalų apsaugos produktai</w:t>
            </w:r>
          </w:p>
        </w:tc>
        <w:tc>
          <w:tcPr>
            <w:tcW w:w="3118" w:type="dxa"/>
            <w:tcBorders>
              <w:top w:val="single" w:sz="6" w:space="0" w:color="auto"/>
              <w:left w:val="single" w:sz="6" w:space="0" w:color="auto"/>
              <w:bottom w:val="single" w:sz="6" w:space="0" w:color="auto"/>
              <w:right w:val="single" w:sz="6" w:space="0" w:color="auto"/>
            </w:tcBorders>
          </w:tcPr>
          <w:p w14:paraId="1D7B6A67" w14:textId="77777777" w:rsidR="00994BD2" w:rsidRPr="00E11C22" w:rsidRDefault="00994BD2" w:rsidP="00E11C22">
            <w:pPr>
              <w:pStyle w:val="NoSpacing"/>
              <w:rPr>
                <w:b/>
                <w:sz w:val="20"/>
                <w:szCs w:val="20"/>
              </w:rPr>
            </w:pPr>
            <w:r w:rsidRPr="00E11C22">
              <w:rPr>
                <w:b/>
                <w:sz w:val="20"/>
                <w:szCs w:val="20"/>
              </w:rPr>
              <w:t>Siūlomos prekės pavadinimas</w:t>
            </w:r>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22ADBA8D" w14:textId="77777777" w:rsidR="00994BD2" w:rsidRPr="00E11C22" w:rsidRDefault="00994BD2" w:rsidP="00E11C22">
            <w:pPr>
              <w:pStyle w:val="NoSpacing"/>
              <w:rPr>
                <w:b/>
                <w:sz w:val="20"/>
                <w:szCs w:val="20"/>
              </w:rPr>
            </w:pPr>
            <w:r w:rsidRPr="00E11C22">
              <w:rPr>
                <w:b/>
                <w:sz w:val="20"/>
                <w:szCs w:val="20"/>
              </w:rPr>
              <w:t>Prekės vieneto kaina EUR su PVM</w:t>
            </w:r>
          </w:p>
        </w:tc>
        <w:tc>
          <w:tcPr>
            <w:tcW w:w="170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7DDA717C" w14:textId="77777777" w:rsidR="00994BD2" w:rsidRPr="00E11C22" w:rsidRDefault="00994BD2" w:rsidP="00E11C22">
            <w:pPr>
              <w:pStyle w:val="NoSpacing"/>
              <w:rPr>
                <w:b/>
                <w:sz w:val="20"/>
                <w:szCs w:val="20"/>
              </w:rPr>
            </w:pPr>
            <w:r w:rsidRPr="00E11C22">
              <w:rPr>
                <w:b/>
                <w:sz w:val="20"/>
                <w:szCs w:val="20"/>
              </w:rPr>
              <w:t>Kaina vienam hektarui, EUR su PVM</w:t>
            </w:r>
          </w:p>
        </w:tc>
      </w:tr>
      <w:tr w:rsidR="00994BD2" w:rsidRPr="00784A37" w14:paraId="5028F209" w14:textId="77777777" w:rsidTr="00D043DD">
        <w:trPr>
          <w:trHeight w:val="290"/>
        </w:trPr>
        <w:tc>
          <w:tcPr>
            <w:tcW w:w="14876" w:type="dxa"/>
            <w:gridSpan w:val="10"/>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0A49E6D3" w14:textId="77777777" w:rsidR="00994BD2" w:rsidRPr="00784A37" w:rsidRDefault="00994BD2" w:rsidP="00E11C22">
            <w:pPr>
              <w:autoSpaceDE w:val="0"/>
              <w:autoSpaceDN w:val="0"/>
              <w:adjustRightInd w:val="0"/>
              <w:spacing w:after="0" w:line="240" w:lineRule="auto"/>
              <w:jc w:val="center"/>
              <w:rPr>
                <w:rFonts w:ascii="Times New Roman" w:hAnsi="Times New Roman"/>
                <w:b/>
                <w:bCs/>
                <w:color w:val="000000"/>
                <w:sz w:val="20"/>
                <w:szCs w:val="20"/>
              </w:rPr>
            </w:pPr>
            <w:r w:rsidRPr="00784A37">
              <w:rPr>
                <w:rFonts w:ascii="Times New Roman" w:hAnsi="Times New Roman"/>
                <w:b/>
                <w:bCs/>
                <w:color w:val="000000"/>
                <w:sz w:val="20"/>
                <w:szCs w:val="20"/>
              </w:rPr>
              <w:t>Herbicidai (maksimali norma)</w:t>
            </w:r>
          </w:p>
        </w:tc>
      </w:tr>
      <w:tr w:rsidR="00994BD2" w:rsidRPr="00784A37" w14:paraId="1C5FF99A" w14:textId="77777777" w:rsidTr="00D043DD">
        <w:trPr>
          <w:trHeight w:val="319"/>
        </w:trPr>
        <w:tc>
          <w:tcPr>
            <w:tcW w:w="610" w:type="dxa"/>
            <w:gridSpan w:val="2"/>
            <w:tcBorders>
              <w:top w:val="single" w:sz="6" w:space="0" w:color="auto"/>
              <w:left w:val="single" w:sz="6" w:space="0" w:color="auto"/>
              <w:bottom w:val="nil"/>
              <w:right w:val="single" w:sz="6" w:space="0" w:color="auto"/>
            </w:tcBorders>
          </w:tcPr>
          <w:p w14:paraId="4DDA24C0"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w:t>
            </w:r>
          </w:p>
        </w:tc>
        <w:tc>
          <w:tcPr>
            <w:tcW w:w="1261" w:type="dxa"/>
            <w:gridSpan w:val="2"/>
            <w:tcBorders>
              <w:top w:val="single" w:sz="6" w:space="0" w:color="auto"/>
              <w:left w:val="single" w:sz="6" w:space="0" w:color="auto"/>
              <w:bottom w:val="nil"/>
              <w:right w:val="single" w:sz="6" w:space="0" w:color="auto"/>
            </w:tcBorders>
          </w:tcPr>
          <w:p w14:paraId="44C0BFA7"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Žieminiai kviečiai</w:t>
            </w:r>
          </w:p>
        </w:tc>
        <w:tc>
          <w:tcPr>
            <w:tcW w:w="1077" w:type="dxa"/>
            <w:tcBorders>
              <w:top w:val="single" w:sz="6" w:space="0" w:color="auto"/>
              <w:left w:val="single" w:sz="6" w:space="0" w:color="auto"/>
              <w:bottom w:val="single" w:sz="6" w:space="0" w:color="auto"/>
              <w:right w:val="single" w:sz="6" w:space="0" w:color="auto"/>
            </w:tcBorders>
          </w:tcPr>
          <w:p w14:paraId="318544B5" w14:textId="77777777" w:rsidR="00994BD2" w:rsidRPr="00784A37" w:rsidRDefault="00994BD2" w:rsidP="00D534B1">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14</w:t>
            </w:r>
          </w:p>
        </w:tc>
        <w:tc>
          <w:tcPr>
            <w:tcW w:w="5266" w:type="dxa"/>
            <w:gridSpan w:val="2"/>
            <w:tcBorders>
              <w:top w:val="single" w:sz="6" w:space="0" w:color="auto"/>
              <w:left w:val="single" w:sz="6" w:space="0" w:color="auto"/>
              <w:bottom w:val="single" w:sz="6" w:space="0" w:color="auto"/>
              <w:right w:val="single" w:sz="6" w:space="0" w:color="auto"/>
            </w:tcBorders>
            <w:shd w:val="solid" w:color="FFFFFF" w:fill="auto"/>
          </w:tcPr>
          <w:p w14:paraId="60A9A1D4"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Vienmetėms ir daugiametėms dviskiltėms piktžolėms (usnims, lipikui) naikinti.</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66B22631" w14:textId="77777777" w:rsidR="00994BD2" w:rsidRDefault="00994BD2" w:rsidP="00E11C22">
            <w:pPr>
              <w:autoSpaceDE w:val="0"/>
              <w:autoSpaceDN w:val="0"/>
              <w:adjustRightInd w:val="0"/>
              <w:spacing w:after="0" w:line="240" w:lineRule="auto"/>
              <w:rPr>
                <w:rFonts w:ascii="Times New Roman" w:hAnsi="Times New Roman"/>
                <w:color w:val="000000"/>
                <w:sz w:val="20"/>
                <w:szCs w:val="20"/>
              </w:rPr>
            </w:pPr>
          </w:p>
          <w:p w14:paraId="5B702062"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Elegant</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77972FBB" w14:textId="77777777" w:rsidR="00994BD2" w:rsidRDefault="00994BD2" w:rsidP="00E11C22">
            <w:pPr>
              <w:autoSpaceDE w:val="0"/>
              <w:autoSpaceDN w:val="0"/>
              <w:adjustRightInd w:val="0"/>
              <w:spacing w:after="0" w:line="240" w:lineRule="auto"/>
              <w:rPr>
                <w:rFonts w:ascii="Times New Roman" w:hAnsi="Times New Roman"/>
                <w:color w:val="000000"/>
                <w:sz w:val="20"/>
                <w:szCs w:val="20"/>
              </w:rPr>
            </w:pPr>
          </w:p>
          <w:p w14:paraId="7E0F1ADB" w14:textId="5E9AF762"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24864290" w14:textId="77777777" w:rsidR="00994BD2" w:rsidRDefault="00994BD2" w:rsidP="00E11C22">
            <w:pPr>
              <w:autoSpaceDE w:val="0"/>
              <w:autoSpaceDN w:val="0"/>
              <w:adjustRightInd w:val="0"/>
              <w:spacing w:after="0" w:line="240" w:lineRule="auto"/>
              <w:rPr>
                <w:rFonts w:ascii="Times New Roman" w:hAnsi="Times New Roman"/>
                <w:color w:val="000000"/>
                <w:sz w:val="20"/>
                <w:szCs w:val="20"/>
              </w:rPr>
            </w:pPr>
          </w:p>
          <w:p w14:paraId="4DB463A8" w14:textId="4A3766D0"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r>
      <w:tr w:rsidR="00994BD2" w:rsidRPr="00784A37" w14:paraId="1B756B32" w14:textId="77777777" w:rsidTr="00D043DD">
        <w:trPr>
          <w:trHeight w:val="319"/>
        </w:trPr>
        <w:tc>
          <w:tcPr>
            <w:tcW w:w="610" w:type="dxa"/>
            <w:gridSpan w:val="2"/>
            <w:tcBorders>
              <w:top w:val="nil"/>
              <w:left w:val="single" w:sz="6" w:space="0" w:color="auto"/>
              <w:bottom w:val="nil"/>
              <w:right w:val="single" w:sz="6" w:space="0" w:color="auto"/>
            </w:tcBorders>
          </w:tcPr>
          <w:p w14:paraId="28F74D0F"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p>
        </w:tc>
        <w:tc>
          <w:tcPr>
            <w:tcW w:w="1261" w:type="dxa"/>
            <w:gridSpan w:val="2"/>
            <w:tcBorders>
              <w:top w:val="nil"/>
              <w:left w:val="single" w:sz="6" w:space="0" w:color="auto"/>
              <w:bottom w:val="nil"/>
              <w:right w:val="single" w:sz="6" w:space="0" w:color="auto"/>
            </w:tcBorders>
          </w:tcPr>
          <w:p w14:paraId="3253F032" w14:textId="77777777" w:rsidR="00994BD2" w:rsidRPr="00784A37" w:rsidRDefault="00994BD2" w:rsidP="00E11C22">
            <w:pPr>
              <w:autoSpaceDE w:val="0"/>
              <w:autoSpaceDN w:val="0"/>
              <w:adjustRightInd w:val="0"/>
              <w:spacing w:after="0" w:line="240" w:lineRule="auto"/>
              <w:jc w:val="right"/>
              <w:rPr>
                <w:rFonts w:ascii="Times New Roman" w:hAnsi="Times New Roman"/>
                <w:color w:val="000000"/>
                <w:sz w:val="20"/>
                <w:szCs w:val="20"/>
              </w:rPr>
            </w:pPr>
          </w:p>
        </w:tc>
        <w:tc>
          <w:tcPr>
            <w:tcW w:w="1077" w:type="dxa"/>
            <w:tcBorders>
              <w:top w:val="single" w:sz="6" w:space="0" w:color="auto"/>
              <w:left w:val="single" w:sz="6" w:space="0" w:color="auto"/>
              <w:bottom w:val="single" w:sz="6" w:space="0" w:color="auto"/>
              <w:right w:val="single" w:sz="6" w:space="0" w:color="auto"/>
            </w:tcBorders>
          </w:tcPr>
          <w:p w14:paraId="59328D66" w14:textId="77777777" w:rsidR="00994BD2" w:rsidRPr="00784A37" w:rsidRDefault="00994BD2" w:rsidP="00D534B1">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14</w:t>
            </w:r>
          </w:p>
        </w:tc>
        <w:tc>
          <w:tcPr>
            <w:tcW w:w="5266" w:type="dxa"/>
            <w:gridSpan w:val="2"/>
            <w:tcBorders>
              <w:top w:val="single" w:sz="6" w:space="0" w:color="auto"/>
              <w:left w:val="single" w:sz="6" w:space="0" w:color="auto"/>
              <w:bottom w:val="single" w:sz="6" w:space="0" w:color="auto"/>
              <w:right w:val="single" w:sz="6" w:space="0" w:color="auto"/>
            </w:tcBorders>
            <w:shd w:val="solid" w:color="FFFFFF" w:fill="auto"/>
          </w:tcPr>
          <w:p w14:paraId="036756BA"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roofErr w:type="spellStart"/>
            <w:r w:rsidRPr="00784A37">
              <w:rPr>
                <w:rFonts w:ascii="Times New Roman" w:hAnsi="Times New Roman"/>
                <w:color w:val="000000"/>
                <w:sz w:val="20"/>
                <w:szCs w:val="20"/>
              </w:rPr>
              <w:t>Smilguolei</w:t>
            </w:r>
            <w:proofErr w:type="spellEnd"/>
            <w:r w:rsidRPr="00784A37">
              <w:rPr>
                <w:rFonts w:ascii="Times New Roman" w:hAnsi="Times New Roman"/>
                <w:color w:val="000000"/>
                <w:sz w:val="20"/>
                <w:szCs w:val="20"/>
              </w:rPr>
              <w:t xml:space="preserve"> ir tuščiajai avižai naikinti. </w:t>
            </w:r>
            <w:r w:rsidRPr="00784A37">
              <w:rPr>
                <w:rFonts w:ascii="Times New Roman" w:hAnsi="Times New Roman"/>
                <w:color w:val="000000"/>
                <w:sz w:val="20"/>
                <w:szCs w:val="20"/>
              </w:rPr>
              <w:tab/>
            </w: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2E76DACA"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Axial</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20B43A39" w14:textId="4A7012F4"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3D2A5115" w14:textId="4893E8DE"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r>
      <w:tr w:rsidR="00994BD2" w:rsidRPr="00784A37" w14:paraId="7FC9A42C" w14:textId="77777777" w:rsidTr="00D043DD">
        <w:trPr>
          <w:trHeight w:val="362"/>
        </w:trPr>
        <w:tc>
          <w:tcPr>
            <w:tcW w:w="610" w:type="dxa"/>
            <w:gridSpan w:val="2"/>
            <w:tcBorders>
              <w:top w:val="single" w:sz="6" w:space="0" w:color="auto"/>
              <w:left w:val="single" w:sz="6" w:space="0" w:color="auto"/>
              <w:bottom w:val="nil"/>
              <w:right w:val="single" w:sz="6" w:space="0" w:color="auto"/>
            </w:tcBorders>
          </w:tcPr>
          <w:p w14:paraId="029E2B78"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2.</w:t>
            </w:r>
          </w:p>
        </w:tc>
        <w:tc>
          <w:tcPr>
            <w:tcW w:w="1261" w:type="dxa"/>
            <w:gridSpan w:val="2"/>
            <w:tcBorders>
              <w:top w:val="single" w:sz="6" w:space="0" w:color="auto"/>
              <w:left w:val="single" w:sz="6" w:space="0" w:color="auto"/>
              <w:bottom w:val="nil"/>
              <w:right w:val="single" w:sz="6" w:space="0" w:color="auto"/>
            </w:tcBorders>
          </w:tcPr>
          <w:p w14:paraId="08F646F4"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Vasariniai kviečiai</w:t>
            </w:r>
          </w:p>
        </w:tc>
        <w:tc>
          <w:tcPr>
            <w:tcW w:w="1077" w:type="dxa"/>
            <w:tcBorders>
              <w:top w:val="single" w:sz="6" w:space="0" w:color="auto"/>
              <w:left w:val="single" w:sz="6" w:space="0" w:color="auto"/>
              <w:bottom w:val="single" w:sz="6" w:space="0" w:color="auto"/>
              <w:right w:val="single" w:sz="6" w:space="0" w:color="auto"/>
            </w:tcBorders>
          </w:tcPr>
          <w:p w14:paraId="6B0CC67F" w14:textId="77777777" w:rsidR="00994BD2" w:rsidRPr="00784A37" w:rsidRDefault="00994BD2" w:rsidP="00D534B1">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11</w:t>
            </w:r>
          </w:p>
        </w:tc>
        <w:tc>
          <w:tcPr>
            <w:tcW w:w="5266" w:type="dxa"/>
            <w:gridSpan w:val="2"/>
            <w:tcBorders>
              <w:top w:val="single" w:sz="6" w:space="0" w:color="auto"/>
              <w:left w:val="single" w:sz="6" w:space="0" w:color="auto"/>
              <w:bottom w:val="single" w:sz="6" w:space="0" w:color="auto"/>
              <w:right w:val="single" w:sz="6" w:space="0" w:color="auto"/>
            </w:tcBorders>
          </w:tcPr>
          <w:p w14:paraId="6427EE63"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 xml:space="preserve">Vienmetėms ir daugiametėms dviskiltėms piktžolėms (lipikui, </w:t>
            </w:r>
            <w:proofErr w:type="spellStart"/>
            <w:r w:rsidRPr="00784A37">
              <w:rPr>
                <w:rFonts w:ascii="Times New Roman" w:hAnsi="Times New Roman"/>
                <w:color w:val="000000"/>
                <w:sz w:val="20"/>
                <w:szCs w:val="20"/>
              </w:rPr>
              <w:t>aklėms</w:t>
            </w:r>
            <w:proofErr w:type="spellEnd"/>
            <w:r w:rsidRPr="00784A37">
              <w:rPr>
                <w:rFonts w:ascii="Times New Roman" w:hAnsi="Times New Roman"/>
                <w:color w:val="000000"/>
                <w:sz w:val="20"/>
                <w:szCs w:val="20"/>
              </w:rPr>
              <w:t xml:space="preserve">, notrelei, usnims) naikinti.                                                                                                          </w:t>
            </w:r>
          </w:p>
        </w:tc>
        <w:tc>
          <w:tcPr>
            <w:tcW w:w="3118" w:type="dxa"/>
            <w:tcBorders>
              <w:top w:val="single" w:sz="6" w:space="0" w:color="auto"/>
              <w:left w:val="single" w:sz="6" w:space="0" w:color="auto"/>
              <w:bottom w:val="single" w:sz="6" w:space="0" w:color="auto"/>
              <w:right w:val="single" w:sz="6" w:space="0" w:color="auto"/>
            </w:tcBorders>
          </w:tcPr>
          <w:p w14:paraId="6AF12B0C" w14:textId="77777777" w:rsidR="00994BD2" w:rsidRDefault="00994BD2" w:rsidP="00E11C22">
            <w:pPr>
              <w:autoSpaceDE w:val="0"/>
              <w:autoSpaceDN w:val="0"/>
              <w:adjustRightInd w:val="0"/>
              <w:spacing w:after="0" w:line="240" w:lineRule="auto"/>
              <w:rPr>
                <w:rFonts w:ascii="Times New Roman" w:hAnsi="Times New Roman"/>
                <w:color w:val="000000"/>
                <w:sz w:val="20"/>
                <w:szCs w:val="20"/>
              </w:rPr>
            </w:pPr>
          </w:p>
          <w:p w14:paraId="410D5875"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Elegant</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380745F7" w14:textId="77777777" w:rsidR="00994BD2" w:rsidRDefault="00994BD2" w:rsidP="00E11C22">
            <w:pPr>
              <w:autoSpaceDE w:val="0"/>
              <w:autoSpaceDN w:val="0"/>
              <w:adjustRightInd w:val="0"/>
              <w:spacing w:after="0" w:line="240" w:lineRule="auto"/>
              <w:rPr>
                <w:rFonts w:ascii="Times New Roman" w:hAnsi="Times New Roman"/>
                <w:color w:val="000000"/>
                <w:sz w:val="20"/>
                <w:szCs w:val="20"/>
              </w:rPr>
            </w:pPr>
          </w:p>
          <w:p w14:paraId="0A13D6D2" w14:textId="01D920BA"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4259882B" w14:textId="6D595866"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r>
      <w:tr w:rsidR="00994BD2" w:rsidRPr="00784A37" w14:paraId="5CDC8B15" w14:textId="77777777" w:rsidTr="00D043DD">
        <w:trPr>
          <w:trHeight w:val="334"/>
        </w:trPr>
        <w:tc>
          <w:tcPr>
            <w:tcW w:w="610" w:type="dxa"/>
            <w:gridSpan w:val="2"/>
            <w:tcBorders>
              <w:top w:val="nil"/>
              <w:left w:val="single" w:sz="6" w:space="0" w:color="auto"/>
              <w:bottom w:val="single" w:sz="6" w:space="0" w:color="auto"/>
              <w:right w:val="single" w:sz="6" w:space="0" w:color="auto"/>
            </w:tcBorders>
          </w:tcPr>
          <w:p w14:paraId="75AC21EB"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p>
        </w:tc>
        <w:tc>
          <w:tcPr>
            <w:tcW w:w="1261" w:type="dxa"/>
            <w:gridSpan w:val="2"/>
            <w:tcBorders>
              <w:top w:val="nil"/>
              <w:left w:val="single" w:sz="6" w:space="0" w:color="auto"/>
              <w:bottom w:val="single" w:sz="6" w:space="0" w:color="auto"/>
              <w:right w:val="single" w:sz="6" w:space="0" w:color="auto"/>
            </w:tcBorders>
          </w:tcPr>
          <w:p w14:paraId="679E30FA" w14:textId="77777777" w:rsidR="00994BD2" w:rsidRPr="00784A37" w:rsidRDefault="00994BD2" w:rsidP="00E11C22">
            <w:pPr>
              <w:autoSpaceDE w:val="0"/>
              <w:autoSpaceDN w:val="0"/>
              <w:adjustRightInd w:val="0"/>
              <w:spacing w:after="0" w:line="240" w:lineRule="auto"/>
              <w:jc w:val="right"/>
              <w:rPr>
                <w:rFonts w:ascii="Times New Roman" w:hAnsi="Times New Roman"/>
                <w:color w:val="000000"/>
                <w:sz w:val="20"/>
                <w:szCs w:val="20"/>
              </w:rPr>
            </w:pPr>
          </w:p>
        </w:tc>
        <w:tc>
          <w:tcPr>
            <w:tcW w:w="1077" w:type="dxa"/>
            <w:tcBorders>
              <w:top w:val="single" w:sz="6" w:space="0" w:color="auto"/>
              <w:left w:val="single" w:sz="6" w:space="0" w:color="auto"/>
              <w:bottom w:val="single" w:sz="6" w:space="0" w:color="auto"/>
              <w:right w:val="single" w:sz="6" w:space="0" w:color="auto"/>
            </w:tcBorders>
          </w:tcPr>
          <w:p w14:paraId="3AC9C35B" w14:textId="77777777" w:rsidR="00994BD2" w:rsidRPr="00784A37" w:rsidRDefault="00994BD2" w:rsidP="00D534B1">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11</w:t>
            </w:r>
          </w:p>
        </w:tc>
        <w:tc>
          <w:tcPr>
            <w:tcW w:w="5266" w:type="dxa"/>
            <w:gridSpan w:val="2"/>
            <w:tcBorders>
              <w:top w:val="single" w:sz="6" w:space="0" w:color="auto"/>
              <w:left w:val="single" w:sz="6" w:space="0" w:color="auto"/>
              <w:bottom w:val="single" w:sz="6" w:space="0" w:color="auto"/>
              <w:right w:val="single" w:sz="6" w:space="0" w:color="auto"/>
            </w:tcBorders>
          </w:tcPr>
          <w:p w14:paraId="69586069"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 xml:space="preserve">Vienmetėms  ir kai kurioms daugiametėms </w:t>
            </w:r>
            <w:proofErr w:type="spellStart"/>
            <w:r w:rsidRPr="00784A37">
              <w:rPr>
                <w:rFonts w:ascii="Times New Roman" w:hAnsi="Times New Roman"/>
                <w:color w:val="000000"/>
                <w:sz w:val="20"/>
                <w:szCs w:val="20"/>
              </w:rPr>
              <w:t>vienaskiltėms</w:t>
            </w:r>
            <w:proofErr w:type="spellEnd"/>
            <w:r w:rsidRPr="00784A37">
              <w:rPr>
                <w:rFonts w:ascii="Times New Roman" w:hAnsi="Times New Roman"/>
                <w:color w:val="000000"/>
                <w:sz w:val="20"/>
                <w:szCs w:val="20"/>
              </w:rPr>
              <w:t xml:space="preserve"> piktžolėms (tuščiajai avižai, rietmenei) naikinti.</w:t>
            </w:r>
          </w:p>
        </w:tc>
        <w:tc>
          <w:tcPr>
            <w:tcW w:w="3118" w:type="dxa"/>
            <w:tcBorders>
              <w:top w:val="single" w:sz="6" w:space="0" w:color="auto"/>
              <w:left w:val="single" w:sz="6" w:space="0" w:color="auto"/>
              <w:bottom w:val="single" w:sz="6" w:space="0" w:color="auto"/>
              <w:right w:val="single" w:sz="6" w:space="0" w:color="auto"/>
            </w:tcBorders>
          </w:tcPr>
          <w:p w14:paraId="7E777AA0" w14:textId="77777777" w:rsidR="00994BD2" w:rsidRDefault="00994BD2" w:rsidP="00E11C22">
            <w:pPr>
              <w:autoSpaceDE w:val="0"/>
              <w:autoSpaceDN w:val="0"/>
              <w:adjustRightInd w:val="0"/>
              <w:spacing w:after="0" w:line="240" w:lineRule="auto"/>
              <w:rPr>
                <w:rFonts w:ascii="Times New Roman" w:hAnsi="Times New Roman"/>
                <w:color w:val="000000"/>
                <w:sz w:val="20"/>
                <w:szCs w:val="20"/>
              </w:rPr>
            </w:pPr>
          </w:p>
          <w:p w14:paraId="48A84E33"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Axial</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7DDED617" w14:textId="01C92C28"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62AB3351" w14:textId="1DAFB0EF"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r>
      <w:tr w:rsidR="00994BD2" w:rsidRPr="00784A37" w14:paraId="51BE7817" w14:textId="77777777" w:rsidTr="00D043DD">
        <w:trPr>
          <w:trHeight w:val="348"/>
        </w:trPr>
        <w:tc>
          <w:tcPr>
            <w:tcW w:w="610" w:type="dxa"/>
            <w:gridSpan w:val="2"/>
            <w:tcBorders>
              <w:top w:val="single" w:sz="6" w:space="0" w:color="auto"/>
              <w:left w:val="single" w:sz="6" w:space="0" w:color="auto"/>
              <w:right w:val="single" w:sz="6" w:space="0" w:color="auto"/>
            </w:tcBorders>
          </w:tcPr>
          <w:p w14:paraId="13D08A9C"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3.</w:t>
            </w:r>
          </w:p>
        </w:tc>
        <w:tc>
          <w:tcPr>
            <w:tcW w:w="1261" w:type="dxa"/>
            <w:gridSpan w:val="2"/>
            <w:tcBorders>
              <w:top w:val="single" w:sz="6" w:space="0" w:color="auto"/>
              <w:left w:val="single" w:sz="6" w:space="0" w:color="auto"/>
              <w:right w:val="single" w:sz="6" w:space="0" w:color="auto"/>
            </w:tcBorders>
          </w:tcPr>
          <w:p w14:paraId="42623E51"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Vasariniai miežiai</w:t>
            </w:r>
          </w:p>
          <w:p w14:paraId="4DFD7361" w14:textId="77777777" w:rsidR="00994BD2" w:rsidRPr="00784A37" w:rsidRDefault="00994BD2" w:rsidP="00E11C22">
            <w:pPr>
              <w:autoSpaceDE w:val="0"/>
              <w:autoSpaceDN w:val="0"/>
              <w:adjustRightInd w:val="0"/>
              <w:spacing w:after="0" w:line="240" w:lineRule="auto"/>
              <w:jc w:val="right"/>
              <w:rPr>
                <w:rFonts w:ascii="Times New Roman" w:hAnsi="Times New Roman"/>
                <w:color w:val="000000"/>
                <w:sz w:val="20"/>
                <w:szCs w:val="20"/>
              </w:rPr>
            </w:pPr>
          </w:p>
        </w:tc>
        <w:tc>
          <w:tcPr>
            <w:tcW w:w="1077" w:type="dxa"/>
            <w:tcBorders>
              <w:top w:val="single" w:sz="6" w:space="0" w:color="auto"/>
              <w:left w:val="single" w:sz="6" w:space="0" w:color="auto"/>
              <w:bottom w:val="single" w:sz="6" w:space="0" w:color="auto"/>
              <w:right w:val="single" w:sz="6" w:space="0" w:color="auto"/>
            </w:tcBorders>
            <w:shd w:val="solid" w:color="FFFFFF" w:fill="auto"/>
          </w:tcPr>
          <w:p w14:paraId="0F4034CC"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5</w:t>
            </w:r>
          </w:p>
        </w:tc>
        <w:tc>
          <w:tcPr>
            <w:tcW w:w="5266" w:type="dxa"/>
            <w:gridSpan w:val="2"/>
            <w:tcBorders>
              <w:top w:val="single" w:sz="6" w:space="0" w:color="auto"/>
              <w:left w:val="single" w:sz="6" w:space="0" w:color="auto"/>
              <w:bottom w:val="single" w:sz="6" w:space="0" w:color="auto"/>
              <w:right w:val="single" w:sz="6" w:space="0" w:color="auto"/>
            </w:tcBorders>
            <w:shd w:val="solid" w:color="FFFFFF" w:fill="auto"/>
          </w:tcPr>
          <w:p w14:paraId="2D362072"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 xml:space="preserve">Vienmetėms ir daugiametėms dviskiltėms piktžolėms (lipikui, </w:t>
            </w:r>
            <w:proofErr w:type="spellStart"/>
            <w:r w:rsidRPr="00784A37">
              <w:rPr>
                <w:rFonts w:ascii="Times New Roman" w:hAnsi="Times New Roman"/>
                <w:color w:val="000000"/>
                <w:sz w:val="20"/>
                <w:szCs w:val="20"/>
              </w:rPr>
              <w:t>aklėms</w:t>
            </w:r>
            <w:proofErr w:type="spellEnd"/>
            <w:r w:rsidRPr="00784A37">
              <w:rPr>
                <w:rFonts w:ascii="Times New Roman" w:hAnsi="Times New Roman"/>
                <w:color w:val="000000"/>
                <w:sz w:val="20"/>
                <w:szCs w:val="20"/>
              </w:rPr>
              <w:t xml:space="preserve">, notrelei, usnims) naikinti.                                                                        </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108780F2" w14:textId="77777777" w:rsidR="00994BD2" w:rsidRDefault="00994BD2" w:rsidP="00E11C22">
            <w:pPr>
              <w:autoSpaceDE w:val="0"/>
              <w:autoSpaceDN w:val="0"/>
              <w:adjustRightInd w:val="0"/>
              <w:spacing w:after="0" w:line="240" w:lineRule="auto"/>
              <w:rPr>
                <w:rFonts w:ascii="Times New Roman" w:hAnsi="Times New Roman"/>
                <w:color w:val="000000"/>
                <w:sz w:val="20"/>
                <w:szCs w:val="20"/>
              </w:rPr>
            </w:pPr>
          </w:p>
          <w:p w14:paraId="396A7AFD"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Elegant</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3960F924" w14:textId="7823865A"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12F1650E" w14:textId="05E6127A"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r>
      <w:tr w:rsidR="00994BD2" w:rsidRPr="00784A37" w14:paraId="3E6D3901" w14:textId="77777777" w:rsidTr="00D043DD">
        <w:trPr>
          <w:trHeight w:val="362"/>
        </w:trPr>
        <w:tc>
          <w:tcPr>
            <w:tcW w:w="610" w:type="dxa"/>
            <w:gridSpan w:val="2"/>
            <w:tcBorders>
              <w:top w:val="single" w:sz="6" w:space="0" w:color="auto"/>
              <w:left w:val="single" w:sz="6" w:space="0" w:color="auto"/>
              <w:bottom w:val="single" w:sz="6" w:space="0" w:color="auto"/>
              <w:right w:val="single" w:sz="6" w:space="0" w:color="auto"/>
            </w:tcBorders>
          </w:tcPr>
          <w:p w14:paraId="1311F86E"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4.</w:t>
            </w:r>
          </w:p>
        </w:tc>
        <w:tc>
          <w:tcPr>
            <w:tcW w:w="1261" w:type="dxa"/>
            <w:gridSpan w:val="2"/>
            <w:tcBorders>
              <w:top w:val="single" w:sz="6" w:space="0" w:color="auto"/>
              <w:left w:val="single" w:sz="6" w:space="0" w:color="auto"/>
              <w:bottom w:val="single" w:sz="6" w:space="0" w:color="auto"/>
              <w:right w:val="single" w:sz="6" w:space="0" w:color="auto"/>
            </w:tcBorders>
          </w:tcPr>
          <w:p w14:paraId="337440EB"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Ražienos</w:t>
            </w:r>
          </w:p>
        </w:tc>
        <w:tc>
          <w:tcPr>
            <w:tcW w:w="1077" w:type="dxa"/>
            <w:tcBorders>
              <w:top w:val="single" w:sz="6" w:space="0" w:color="auto"/>
              <w:left w:val="single" w:sz="6" w:space="0" w:color="auto"/>
              <w:bottom w:val="single" w:sz="6" w:space="0" w:color="auto"/>
              <w:right w:val="single" w:sz="6" w:space="0" w:color="auto"/>
            </w:tcBorders>
          </w:tcPr>
          <w:p w14:paraId="0DEB509D"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25</w:t>
            </w:r>
          </w:p>
        </w:tc>
        <w:tc>
          <w:tcPr>
            <w:tcW w:w="5266" w:type="dxa"/>
            <w:gridSpan w:val="2"/>
            <w:tcBorders>
              <w:top w:val="single" w:sz="6" w:space="0" w:color="auto"/>
              <w:left w:val="single" w:sz="6" w:space="0" w:color="auto"/>
              <w:bottom w:val="single" w:sz="6" w:space="0" w:color="auto"/>
              <w:right w:val="single" w:sz="6" w:space="0" w:color="auto"/>
            </w:tcBorders>
          </w:tcPr>
          <w:p w14:paraId="17805754"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 xml:space="preserve">Vienmetėms ir dvimetėms </w:t>
            </w:r>
            <w:proofErr w:type="spellStart"/>
            <w:r w:rsidRPr="00784A37">
              <w:rPr>
                <w:rFonts w:ascii="Times New Roman" w:hAnsi="Times New Roman"/>
                <w:color w:val="000000"/>
                <w:sz w:val="20"/>
                <w:szCs w:val="20"/>
              </w:rPr>
              <w:t>vienaskiltėms</w:t>
            </w:r>
            <w:proofErr w:type="spellEnd"/>
            <w:r w:rsidRPr="00784A37">
              <w:rPr>
                <w:rFonts w:ascii="Times New Roman" w:hAnsi="Times New Roman"/>
                <w:color w:val="000000"/>
                <w:sz w:val="20"/>
                <w:szCs w:val="20"/>
              </w:rPr>
              <w:t xml:space="preserve"> bei dviskiltėms piktžolėms naikinti.</w:t>
            </w:r>
          </w:p>
        </w:tc>
        <w:tc>
          <w:tcPr>
            <w:tcW w:w="3118" w:type="dxa"/>
            <w:tcBorders>
              <w:top w:val="single" w:sz="6" w:space="0" w:color="auto"/>
              <w:left w:val="single" w:sz="6" w:space="0" w:color="auto"/>
              <w:bottom w:val="single" w:sz="6" w:space="0" w:color="auto"/>
              <w:right w:val="single" w:sz="6" w:space="0" w:color="auto"/>
            </w:tcBorders>
          </w:tcPr>
          <w:p w14:paraId="31A2DF26" w14:textId="77777777" w:rsidR="00994BD2" w:rsidRDefault="00994BD2" w:rsidP="00E11C22">
            <w:pPr>
              <w:autoSpaceDE w:val="0"/>
              <w:autoSpaceDN w:val="0"/>
              <w:adjustRightInd w:val="0"/>
              <w:spacing w:after="0" w:line="240" w:lineRule="auto"/>
              <w:rPr>
                <w:rFonts w:ascii="Times New Roman" w:hAnsi="Times New Roman"/>
                <w:color w:val="000000"/>
                <w:sz w:val="20"/>
                <w:szCs w:val="20"/>
              </w:rPr>
            </w:pPr>
          </w:p>
          <w:p w14:paraId="50578008"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Gallup</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super</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355BB4BF" w14:textId="665F7576"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04D01974" w14:textId="772A10F9"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r>
      <w:tr w:rsidR="00994BD2" w:rsidRPr="00784A37" w14:paraId="08B313F1" w14:textId="77777777" w:rsidTr="00D043DD">
        <w:trPr>
          <w:trHeight w:val="362"/>
        </w:trPr>
        <w:tc>
          <w:tcPr>
            <w:tcW w:w="14876" w:type="dxa"/>
            <w:gridSpan w:val="10"/>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7F30A83C" w14:textId="77777777" w:rsidR="00994BD2" w:rsidRPr="00784A37" w:rsidRDefault="00994BD2" w:rsidP="003342FD">
            <w:pPr>
              <w:autoSpaceDE w:val="0"/>
              <w:autoSpaceDN w:val="0"/>
              <w:adjustRightInd w:val="0"/>
              <w:spacing w:after="0" w:line="240" w:lineRule="auto"/>
              <w:jc w:val="center"/>
              <w:rPr>
                <w:rFonts w:ascii="Times New Roman" w:hAnsi="Times New Roman"/>
                <w:b/>
                <w:color w:val="000000"/>
                <w:sz w:val="20"/>
                <w:szCs w:val="20"/>
              </w:rPr>
            </w:pPr>
            <w:r w:rsidRPr="00784A37">
              <w:rPr>
                <w:rFonts w:ascii="Times New Roman" w:hAnsi="Times New Roman"/>
                <w:b/>
                <w:color w:val="000000"/>
                <w:sz w:val="20"/>
                <w:szCs w:val="20"/>
              </w:rPr>
              <w:t>Augimo reguliatoriai (maksimali norma)</w:t>
            </w:r>
          </w:p>
        </w:tc>
      </w:tr>
      <w:tr w:rsidR="00994BD2" w:rsidRPr="00784A37" w14:paraId="0EE1051E" w14:textId="77777777" w:rsidTr="00D043DD">
        <w:trPr>
          <w:trHeight w:val="362"/>
        </w:trPr>
        <w:tc>
          <w:tcPr>
            <w:tcW w:w="558" w:type="dxa"/>
            <w:tcBorders>
              <w:top w:val="nil"/>
              <w:left w:val="single" w:sz="4" w:space="0" w:color="auto"/>
              <w:bottom w:val="single" w:sz="4" w:space="0" w:color="auto"/>
              <w:right w:val="single" w:sz="4" w:space="0" w:color="auto"/>
            </w:tcBorders>
            <w:shd w:val="clear" w:color="auto" w:fill="auto"/>
            <w:vAlign w:val="center"/>
          </w:tcPr>
          <w:p w14:paraId="5910A7B1" w14:textId="77777777" w:rsidR="00994BD2" w:rsidRPr="00784A37" w:rsidRDefault="00994BD2" w:rsidP="003342FD">
            <w:pPr>
              <w:autoSpaceDE w:val="0"/>
              <w:autoSpaceDN w:val="0"/>
              <w:adjustRightInd w:val="0"/>
              <w:spacing w:after="0" w:line="240" w:lineRule="auto"/>
              <w:jc w:val="center"/>
              <w:rPr>
                <w:rFonts w:ascii="Times New Roman" w:hAnsi="Times New Roman"/>
                <w:color w:val="000000"/>
                <w:sz w:val="20"/>
                <w:szCs w:val="20"/>
              </w:rPr>
            </w:pPr>
            <w:r>
              <w:rPr>
                <w:rFonts w:ascii="Times New Roman" w:eastAsia="Times New Roman" w:hAnsi="Times New Roman"/>
                <w:color w:val="000000"/>
                <w:sz w:val="20"/>
                <w:szCs w:val="20"/>
                <w:lang w:eastAsia="lt-LT"/>
              </w:rPr>
              <w:t>1.</w:t>
            </w:r>
          </w:p>
        </w:tc>
        <w:tc>
          <w:tcPr>
            <w:tcW w:w="1275" w:type="dxa"/>
            <w:gridSpan w:val="2"/>
            <w:tcBorders>
              <w:top w:val="nil"/>
              <w:left w:val="nil"/>
              <w:bottom w:val="single" w:sz="4" w:space="0" w:color="auto"/>
              <w:right w:val="single" w:sz="4" w:space="0" w:color="auto"/>
            </w:tcBorders>
            <w:shd w:val="clear" w:color="auto" w:fill="auto"/>
            <w:vAlign w:val="center"/>
          </w:tcPr>
          <w:p w14:paraId="6EFE1268" w14:textId="77777777" w:rsidR="00994BD2" w:rsidRPr="00784A37" w:rsidRDefault="00994BD2" w:rsidP="003342FD">
            <w:pPr>
              <w:autoSpaceDE w:val="0"/>
              <w:autoSpaceDN w:val="0"/>
              <w:adjustRightInd w:val="0"/>
              <w:spacing w:after="0" w:line="240" w:lineRule="auto"/>
              <w:jc w:val="center"/>
              <w:rPr>
                <w:rFonts w:ascii="Times New Roman" w:hAnsi="Times New Roman"/>
                <w:color w:val="000000"/>
                <w:sz w:val="20"/>
                <w:szCs w:val="20"/>
              </w:rPr>
            </w:pPr>
            <w:r w:rsidRPr="004A0FE3">
              <w:rPr>
                <w:rFonts w:ascii="Times New Roman" w:eastAsia="Times New Roman" w:hAnsi="Times New Roman"/>
                <w:color w:val="000000"/>
                <w:sz w:val="20"/>
                <w:szCs w:val="20"/>
                <w:lang w:eastAsia="lt-LT"/>
              </w:rPr>
              <w:t>Žieminiai kviečiai</w:t>
            </w:r>
          </w:p>
        </w:tc>
        <w:tc>
          <w:tcPr>
            <w:tcW w:w="1134" w:type="dxa"/>
            <w:gridSpan w:val="3"/>
            <w:tcBorders>
              <w:top w:val="nil"/>
              <w:left w:val="nil"/>
              <w:bottom w:val="single" w:sz="4" w:space="0" w:color="auto"/>
              <w:right w:val="single" w:sz="4" w:space="0" w:color="auto"/>
            </w:tcBorders>
            <w:shd w:val="clear" w:color="auto" w:fill="auto"/>
            <w:vAlign w:val="center"/>
          </w:tcPr>
          <w:p w14:paraId="24150935" w14:textId="77777777" w:rsidR="00994BD2" w:rsidRPr="00784A37" w:rsidRDefault="00994BD2" w:rsidP="003342FD">
            <w:pPr>
              <w:autoSpaceDE w:val="0"/>
              <w:autoSpaceDN w:val="0"/>
              <w:adjustRightInd w:val="0"/>
              <w:spacing w:after="0" w:line="240" w:lineRule="auto"/>
              <w:jc w:val="center"/>
              <w:rPr>
                <w:rFonts w:ascii="Times New Roman" w:hAnsi="Times New Roman"/>
                <w:color w:val="000000"/>
                <w:sz w:val="20"/>
                <w:szCs w:val="20"/>
              </w:rPr>
            </w:pPr>
            <w:r w:rsidRPr="004A0FE3">
              <w:rPr>
                <w:rFonts w:ascii="Times New Roman" w:eastAsia="Times New Roman" w:hAnsi="Times New Roman"/>
                <w:color w:val="000000"/>
                <w:sz w:val="20"/>
                <w:szCs w:val="20"/>
                <w:lang w:eastAsia="lt-LT"/>
              </w:rPr>
              <w:t>14</w:t>
            </w:r>
          </w:p>
        </w:tc>
        <w:tc>
          <w:tcPr>
            <w:tcW w:w="5247" w:type="dxa"/>
            <w:tcBorders>
              <w:top w:val="nil"/>
              <w:left w:val="nil"/>
              <w:bottom w:val="single" w:sz="4" w:space="0" w:color="auto"/>
              <w:right w:val="single" w:sz="4" w:space="0" w:color="auto"/>
            </w:tcBorders>
            <w:shd w:val="clear" w:color="auto" w:fill="auto"/>
            <w:vAlign w:val="center"/>
          </w:tcPr>
          <w:p w14:paraId="560EFF9C" w14:textId="77777777" w:rsidR="00994BD2" w:rsidRPr="00784A37" w:rsidRDefault="00994BD2" w:rsidP="003342FD">
            <w:pPr>
              <w:autoSpaceDE w:val="0"/>
              <w:autoSpaceDN w:val="0"/>
              <w:adjustRightInd w:val="0"/>
              <w:spacing w:after="0" w:line="240" w:lineRule="auto"/>
              <w:jc w:val="center"/>
              <w:rPr>
                <w:rFonts w:ascii="Times New Roman" w:hAnsi="Times New Roman"/>
                <w:color w:val="000000"/>
                <w:sz w:val="20"/>
                <w:szCs w:val="20"/>
              </w:rPr>
            </w:pPr>
            <w:r w:rsidRPr="004A0FE3">
              <w:rPr>
                <w:rFonts w:ascii="Times New Roman" w:eastAsia="Times New Roman" w:hAnsi="Times New Roman"/>
                <w:color w:val="000000"/>
                <w:sz w:val="20"/>
                <w:szCs w:val="20"/>
                <w:lang w:eastAsia="lt-LT"/>
              </w:rPr>
              <w:t xml:space="preserve">Krūmijimasis- </w:t>
            </w:r>
            <w:proofErr w:type="spellStart"/>
            <w:r w:rsidRPr="004A0FE3">
              <w:rPr>
                <w:rFonts w:ascii="Times New Roman" w:eastAsia="Times New Roman" w:hAnsi="Times New Roman"/>
                <w:color w:val="000000"/>
                <w:sz w:val="20"/>
                <w:szCs w:val="20"/>
                <w:lang w:eastAsia="lt-LT"/>
              </w:rPr>
              <w:t>bamblėjimas</w:t>
            </w:r>
            <w:proofErr w:type="spellEnd"/>
            <w:r w:rsidRPr="004A0FE3">
              <w:rPr>
                <w:rFonts w:ascii="Times New Roman" w:eastAsia="Times New Roman" w:hAnsi="Times New Roman"/>
                <w:color w:val="000000"/>
                <w:sz w:val="20"/>
                <w:szCs w:val="20"/>
                <w:lang w:eastAsia="lt-LT"/>
              </w:rPr>
              <w:t xml:space="preserve"> (BBCH 25-39)</w:t>
            </w:r>
          </w:p>
        </w:tc>
        <w:tc>
          <w:tcPr>
            <w:tcW w:w="3118" w:type="dxa"/>
            <w:tcBorders>
              <w:top w:val="single" w:sz="6" w:space="0" w:color="auto"/>
              <w:left w:val="single" w:sz="6" w:space="0" w:color="auto"/>
              <w:bottom w:val="single" w:sz="6" w:space="0" w:color="auto"/>
              <w:right w:val="single" w:sz="6" w:space="0" w:color="auto"/>
            </w:tcBorders>
          </w:tcPr>
          <w:p w14:paraId="1870D6D8" w14:textId="77777777" w:rsidR="00994BD2" w:rsidRPr="00784A37" w:rsidRDefault="00994BD2" w:rsidP="001E654C">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Stabilanas</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3BEEE7C6" w14:textId="23DA09E2" w:rsidR="00994BD2" w:rsidRPr="00784A37" w:rsidRDefault="00994BD2" w:rsidP="001E654C">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573E5F76" w14:textId="7EB9EC74" w:rsidR="00994BD2" w:rsidRPr="00784A37" w:rsidRDefault="00994BD2" w:rsidP="001E654C">
            <w:pPr>
              <w:autoSpaceDE w:val="0"/>
              <w:autoSpaceDN w:val="0"/>
              <w:adjustRightInd w:val="0"/>
              <w:spacing w:after="0" w:line="240" w:lineRule="auto"/>
              <w:rPr>
                <w:rFonts w:ascii="Times New Roman" w:hAnsi="Times New Roman"/>
                <w:color w:val="000000"/>
                <w:sz w:val="20"/>
                <w:szCs w:val="20"/>
              </w:rPr>
            </w:pPr>
          </w:p>
        </w:tc>
      </w:tr>
      <w:tr w:rsidR="00994BD2" w:rsidRPr="00784A37" w14:paraId="4BC3EB11" w14:textId="77777777" w:rsidTr="00D043DD">
        <w:trPr>
          <w:trHeight w:val="362"/>
        </w:trPr>
        <w:tc>
          <w:tcPr>
            <w:tcW w:w="558" w:type="dxa"/>
            <w:tcBorders>
              <w:top w:val="nil"/>
              <w:left w:val="single" w:sz="4" w:space="0" w:color="auto"/>
              <w:bottom w:val="single" w:sz="4" w:space="0" w:color="auto"/>
              <w:right w:val="single" w:sz="4" w:space="0" w:color="auto"/>
            </w:tcBorders>
            <w:shd w:val="clear" w:color="auto" w:fill="auto"/>
            <w:vAlign w:val="center"/>
          </w:tcPr>
          <w:p w14:paraId="698DFBCE" w14:textId="77777777" w:rsidR="00994BD2" w:rsidRPr="00784A37" w:rsidRDefault="00994BD2" w:rsidP="003342FD">
            <w:pPr>
              <w:autoSpaceDE w:val="0"/>
              <w:autoSpaceDN w:val="0"/>
              <w:adjustRightInd w:val="0"/>
              <w:spacing w:after="0" w:line="240" w:lineRule="auto"/>
              <w:jc w:val="center"/>
              <w:rPr>
                <w:rFonts w:ascii="Times New Roman" w:hAnsi="Times New Roman"/>
                <w:color w:val="000000"/>
                <w:sz w:val="20"/>
                <w:szCs w:val="20"/>
              </w:rPr>
            </w:pPr>
            <w:r>
              <w:rPr>
                <w:rFonts w:ascii="Times New Roman" w:eastAsia="Times New Roman" w:hAnsi="Times New Roman"/>
                <w:color w:val="000000"/>
                <w:sz w:val="20"/>
                <w:szCs w:val="20"/>
                <w:lang w:eastAsia="lt-LT"/>
              </w:rPr>
              <w:t>2.</w:t>
            </w:r>
          </w:p>
        </w:tc>
        <w:tc>
          <w:tcPr>
            <w:tcW w:w="1275" w:type="dxa"/>
            <w:gridSpan w:val="2"/>
            <w:tcBorders>
              <w:top w:val="nil"/>
              <w:left w:val="nil"/>
              <w:bottom w:val="single" w:sz="4" w:space="0" w:color="auto"/>
              <w:right w:val="single" w:sz="4" w:space="0" w:color="auto"/>
            </w:tcBorders>
            <w:shd w:val="clear" w:color="auto" w:fill="auto"/>
            <w:vAlign w:val="center"/>
          </w:tcPr>
          <w:p w14:paraId="0701F89D" w14:textId="77777777" w:rsidR="00994BD2" w:rsidRPr="00784A37" w:rsidRDefault="00994BD2" w:rsidP="003342FD">
            <w:pPr>
              <w:autoSpaceDE w:val="0"/>
              <w:autoSpaceDN w:val="0"/>
              <w:adjustRightInd w:val="0"/>
              <w:spacing w:after="0" w:line="240" w:lineRule="auto"/>
              <w:jc w:val="center"/>
              <w:rPr>
                <w:rFonts w:ascii="Times New Roman" w:hAnsi="Times New Roman"/>
                <w:color w:val="000000"/>
                <w:sz w:val="20"/>
                <w:szCs w:val="20"/>
              </w:rPr>
            </w:pPr>
            <w:r w:rsidRPr="004A0FE3">
              <w:rPr>
                <w:rFonts w:ascii="Times New Roman" w:eastAsia="Times New Roman" w:hAnsi="Times New Roman"/>
                <w:color w:val="000000"/>
                <w:sz w:val="20"/>
                <w:szCs w:val="20"/>
                <w:lang w:eastAsia="lt-LT"/>
              </w:rPr>
              <w:t>Vasariniai kviečiai</w:t>
            </w:r>
          </w:p>
        </w:tc>
        <w:tc>
          <w:tcPr>
            <w:tcW w:w="1134" w:type="dxa"/>
            <w:gridSpan w:val="3"/>
            <w:tcBorders>
              <w:top w:val="nil"/>
              <w:left w:val="nil"/>
              <w:bottom w:val="single" w:sz="4" w:space="0" w:color="auto"/>
              <w:right w:val="single" w:sz="4" w:space="0" w:color="auto"/>
            </w:tcBorders>
            <w:shd w:val="clear" w:color="auto" w:fill="auto"/>
            <w:vAlign w:val="center"/>
          </w:tcPr>
          <w:p w14:paraId="71AB4C4A" w14:textId="77777777" w:rsidR="00994BD2" w:rsidRPr="00784A37" w:rsidRDefault="00994BD2" w:rsidP="003342FD">
            <w:pPr>
              <w:autoSpaceDE w:val="0"/>
              <w:autoSpaceDN w:val="0"/>
              <w:adjustRightInd w:val="0"/>
              <w:spacing w:after="0" w:line="240" w:lineRule="auto"/>
              <w:jc w:val="center"/>
              <w:rPr>
                <w:rFonts w:ascii="Times New Roman" w:hAnsi="Times New Roman"/>
                <w:color w:val="000000"/>
                <w:sz w:val="20"/>
                <w:szCs w:val="20"/>
              </w:rPr>
            </w:pPr>
            <w:r w:rsidRPr="004A0FE3">
              <w:rPr>
                <w:rFonts w:ascii="Times New Roman" w:eastAsia="Times New Roman" w:hAnsi="Times New Roman"/>
                <w:color w:val="000000"/>
                <w:sz w:val="20"/>
                <w:szCs w:val="20"/>
                <w:lang w:eastAsia="lt-LT"/>
              </w:rPr>
              <w:t>11</w:t>
            </w:r>
          </w:p>
        </w:tc>
        <w:tc>
          <w:tcPr>
            <w:tcW w:w="5247" w:type="dxa"/>
            <w:tcBorders>
              <w:top w:val="nil"/>
              <w:left w:val="nil"/>
              <w:bottom w:val="single" w:sz="4" w:space="0" w:color="auto"/>
              <w:right w:val="single" w:sz="4" w:space="0" w:color="auto"/>
            </w:tcBorders>
            <w:shd w:val="clear" w:color="auto" w:fill="auto"/>
            <w:vAlign w:val="center"/>
          </w:tcPr>
          <w:p w14:paraId="539AA7FF" w14:textId="77777777" w:rsidR="00994BD2" w:rsidRPr="00784A37" w:rsidRDefault="00994BD2" w:rsidP="003342FD">
            <w:pPr>
              <w:autoSpaceDE w:val="0"/>
              <w:autoSpaceDN w:val="0"/>
              <w:adjustRightInd w:val="0"/>
              <w:spacing w:after="0" w:line="240" w:lineRule="auto"/>
              <w:jc w:val="center"/>
              <w:rPr>
                <w:rFonts w:ascii="Times New Roman" w:hAnsi="Times New Roman"/>
                <w:color w:val="000000"/>
                <w:sz w:val="20"/>
                <w:szCs w:val="20"/>
              </w:rPr>
            </w:pPr>
            <w:r w:rsidRPr="004A0FE3">
              <w:rPr>
                <w:rFonts w:ascii="Times New Roman" w:eastAsia="Times New Roman" w:hAnsi="Times New Roman"/>
                <w:color w:val="000000"/>
                <w:sz w:val="20"/>
                <w:szCs w:val="20"/>
                <w:lang w:eastAsia="lt-LT"/>
              </w:rPr>
              <w:t xml:space="preserve">Krūmijimasis- </w:t>
            </w:r>
            <w:proofErr w:type="spellStart"/>
            <w:r w:rsidRPr="004A0FE3">
              <w:rPr>
                <w:rFonts w:ascii="Times New Roman" w:eastAsia="Times New Roman" w:hAnsi="Times New Roman"/>
                <w:color w:val="000000"/>
                <w:sz w:val="20"/>
                <w:szCs w:val="20"/>
                <w:lang w:eastAsia="lt-LT"/>
              </w:rPr>
              <w:t>bamblėjimas</w:t>
            </w:r>
            <w:proofErr w:type="spellEnd"/>
            <w:r w:rsidRPr="004A0FE3">
              <w:rPr>
                <w:rFonts w:ascii="Times New Roman" w:eastAsia="Times New Roman" w:hAnsi="Times New Roman"/>
                <w:color w:val="000000"/>
                <w:sz w:val="20"/>
                <w:szCs w:val="20"/>
                <w:lang w:eastAsia="lt-LT"/>
              </w:rPr>
              <w:t xml:space="preserve"> (BBCH 25-39)</w:t>
            </w:r>
          </w:p>
        </w:tc>
        <w:tc>
          <w:tcPr>
            <w:tcW w:w="3118" w:type="dxa"/>
            <w:tcBorders>
              <w:top w:val="single" w:sz="6" w:space="0" w:color="auto"/>
              <w:left w:val="single" w:sz="6" w:space="0" w:color="auto"/>
              <w:bottom w:val="single" w:sz="6" w:space="0" w:color="auto"/>
              <w:right w:val="single" w:sz="6" w:space="0" w:color="auto"/>
            </w:tcBorders>
          </w:tcPr>
          <w:p w14:paraId="6F2BB7E0" w14:textId="77777777" w:rsidR="00994BD2" w:rsidRPr="00784A37" w:rsidRDefault="00994BD2" w:rsidP="001E654C">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Stabilanas</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7B3A0F32" w14:textId="30D13D1C" w:rsidR="00994BD2" w:rsidRPr="00784A37" w:rsidRDefault="00994BD2" w:rsidP="001E654C">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7D65F70F" w14:textId="66221889" w:rsidR="00994BD2" w:rsidRPr="00784A37" w:rsidRDefault="00994BD2" w:rsidP="001E654C">
            <w:pPr>
              <w:autoSpaceDE w:val="0"/>
              <w:autoSpaceDN w:val="0"/>
              <w:adjustRightInd w:val="0"/>
              <w:spacing w:after="0" w:line="240" w:lineRule="auto"/>
              <w:rPr>
                <w:rFonts w:ascii="Times New Roman" w:hAnsi="Times New Roman"/>
                <w:color w:val="000000"/>
                <w:sz w:val="20"/>
                <w:szCs w:val="20"/>
              </w:rPr>
            </w:pPr>
          </w:p>
        </w:tc>
      </w:tr>
      <w:tr w:rsidR="00994BD2" w:rsidRPr="00784A37" w14:paraId="2F277B9C" w14:textId="77777777" w:rsidTr="00D043DD">
        <w:trPr>
          <w:trHeight w:val="290"/>
        </w:trPr>
        <w:tc>
          <w:tcPr>
            <w:tcW w:w="14876" w:type="dxa"/>
            <w:gridSpan w:val="10"/>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361DC551" w14:textId="77777777" w:rsidR="00994BD2" w:rsidRPr="00784A37" w:rsidRDefault="00994BD2" w:rsidP="00AF60C1">
            <w:pPr>
              <w:autoSpaceDE w:val="0"/>
              <w:autoSpaceDN w:val="0"/>
              <w:adjustRightInd w:val="0"/>
              <w:spacing w:after="0" w:line="240" w:lineRule="auto"/>
              <w:jc w:val="center"/>
              <w:rPr>
                <w:rFonts w:ascii="Times New Roman" w:hAnsi="Times New Roman"/>
                <w:b/>
                <w:bCs/>
                <w:color w:val="000000"/>
                <w:sz w:val="20"/>
                <w:szCs w:val="20"/>
              </w:rPr>
            </w:pPr>
            <w:r w:rsidRPr="00784A37">
              <w:rPr>
                <w:rFonts w:ascii="Times New Roman" w:hAnsi="Times New Roman"/>
                <w:b/>
                <w:bCs/>
                <w:color w:val="000000"/>
                <w:sz w:val="20"/>
                <w:szCs w:val="20"/>
              </w:rPr>
              <w:t>Insekticidai (maksimali norma)</w:t>
            </w:r>
          </w:p>
        </w:tc>
      </w:tr>
      <w:tr w:rsidR="00994BD2" w:rsidRPr="00784A37" w14:paraId="53328AD5" w14:textId="77777777" w:rsidTr="00D043DD">
        <w:trPr>
          <w:trHeight w:val="391"/>
        </w:trPr>
        <w:tc>
          <w:tcPr>
            <w:tcW w:w="610" w:type="dxa"/>
            <w:gridSpan w:val="2"/>
            <w:tcBorders>
              <w:top w:val="single" w:sz="6" w:space="0" w:color="auto"/>
              <w:left w:val="single" w:sz="6" w:space="0" w:color="auto"/>
              <w:bottom w:val="single" w:sz="6" w:space="0" w:color="auto"/>
              <w:right w:val="single" w:sz="6" w:space="0" w:color="auto"/>
            </w:tcBorders>
            <w:shd w:val="solid" w:color="FFFFFF" w:fill="auto"/>
          </w:tcPr>
          <w:p w14:paraId="18BDD894"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w:t>
            </w:r>
          </w:p>
        </w:tc>
        <w:tc>
          <w:tcPr>
            <w:tcW w:w="1261" w:type="dxa"/>
            <w:gridSpan w:val="2"/>
            <w:tcBorders>
              <w:top w:val="single" w:sz="6" w:space="0" w:color="auto"/>
              <w:left w:val="single" w:sz="6" w:space="0" w:color="auto"/>
              <w:bottom w:val="single" w:sz="6" w:space="0" w:color="auto"/>
              <w:right w:val="single" w:sz="6" w:space="0" w:color="auto"/>
            </w:tcBorders>
            <w:shd w:val="solid" w:color="FFFFFF" w:fill="auto"/>
          </w:tcPr>
          <w:p w14:paraId="462A757D"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Ž. javai</w:t>
            </w:r>
          </w:p>
        </w:tc>
        <w:tc>
          <w:tcPr>
            <w:tcW w:w="1077" w:type="dxa"/>
            <w:tcBorders>
              <w:top w:val="single" w:sz="6" w:space="0" w:color="auto"/>
              <w:left w:val="single" w:sz="6" w:space="0" w:color="auto"/>
              <w:bottom w:val="single" w:sz="6" w:space="0" w:color="auto"/>
              <w:right w:val="single" w:sz="6" w:space="0" w:color="auto"/>
            </w:tcBorders>
            <w:shd w:val="solid" w:color="FFFFFF" w:fill="auto"/>
          </w:tcPr>
          <w:p w14:paraId="65EA2070" w14:textId="77777777" w:rsidR="00994BD2" w:rsidRPr="00784A37" w:rsidRDefault="00994BD2" w:rsidP="00AF60C1">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14</w:t>
            </w:r>
          </w:p>
        </w:tc>
        <w:tc>
          <w:tcPr>
            <w:tcW w:w="5266" w:type="dxa"/>
            <w:gridSpan w:val="2"/>
            <w:tcBorders>
              <w:top w:val="single" w:sz="6" w:space="0" w:color="auto"/>
              <w:left w:val="single" w:sz="6" w:space="0" w:color="auto"/>
              <w:bottom w:val="single" w:sz="6" w:space="0" w:color="auto"/>
              <w:right w:val="single" w:sz="6" w:space="0" w:color="auto"/>
            </w:tcBorders>
            <w:shd w:val="solid" w:color="FFFFFF" w:fill="auto"/>
          </w:tcPr>
          <w:p w14:paraId="61EB5555"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 xml:space="preserve">Pagal poreikį * (1 purškimas - švedinėms muselėms, javiniams amarams, </w:t>
            </w:r>
            <w:proofErr w:type="spellStart"/>
            <w:r w:rsidRPr="00784A37">
              <w:rPr>
                <w:rFonts w:ascii="Times New Roman" w:hAnsi="Times New Roman"/>
                <w:color w:val="000000"/>
                <w:sz w:val="20"/>
                <w:szCs w:val="20"/>
              </w:rPr>
              <w:t>lemams</w:t>
            </w:r>
            <w:proofErr w:type="spellEnd"/>
            <w:r w:rsidRPr="00784A37">
              <w:rPr>
                <w:rFonts w:ascii="Times New Roman" w:hAnsi="Times New Roman"/>
                <w:color w:val="000000"/>
                <w:sz w:val="20"/>
                <w:szCs w:val="20"/>
              </w:rPr>
              <w:t>, pjūkleliams bei tripsams naikinti).</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1C358642" w14:textId="77777777" w:rsidR="00994BD2" w:rsidRDefault="00994BD2" w:rsidP="00E11C22">
            <w:pPr>
              <w:autoSpaceDE w:val="0"/>
              <w:autoSpaceDN w:val="0"/>
              <w:adjustRightInd w:val="0"/>
              <w:spacing w:after="0" w:line="240" w:lineRule="auto"/>
              <w:rPr>
                <w:rFonts w:ascii="Times New Roman" w:hAnsi="Times New Roman"/>
                <w:color w:val="000000"/>
                <w:sz w:val="20"/>
                <w:szCs w:val="20"/>
              </w:rPr>
            </w:pPr>
          </w:p>
          <w:p w14:paraId="4C6C466D"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Kaiso</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753D1987" w14:textId="451436E8"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335B5E04" w14:textId="338B34C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r>
      <w:tr w:rsidR="00994BD2" w:rsidRPr="00784A37" w14:paraId="12B52DD5" w14:textId="77777777" w:rsidTr="00D043DD">
        <w:trPr>
          <w:trHeight w:val="391"/>
        </w:trPr>
        <w:tc>
          <w:tcPr>
            <w:tcW w:w="610" w:type="dxa"/>
            <w:gridSpan w:val="2"/>
            <w:tcBorders>
              <w:top w:val="single" w:sz="6" w:space="0" w:color="auto"/>
              <w:left w:val="single" w:sz="6" w:space="0" w:color="auto"/>
              <w:bottom w:val="single" w:sz="6" w:space="0" w:color="auto"/>
              <w:right w:val="single" w:sz="6" w:space="0" w:color="auto"/>
            </w:tcBorders>
            <w:shd w:val="solid" w:color="FFFFFF" w:fill="auto"/>
          </w:tcPr>
          <w:p w14:paraId="5504DCE0"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2.</w:t>
            </w:r>
          </w:p>
        </w:tc>
        <w:tc>
          <w:tcPr>
            <w:tcW w:w="1261" w:type="dxa"/>
            <w:gridSpan w:val="2"/>
            <w:tcBorders>
              <w:top w:val="single" w:sz="6" w:space="0" w:color="auto"/>
              <w:left w:val="single" w:sz="6" w:space="0" w:color="auto"/>
              <w:bottom w:val="single" w:sz="6" w:space="0" w:color="auto"/>
              <w:right w:val="single" w:sz="6" w:space="0" w:color="auto"/>
            </w:tcBorders>
            <w:shd w:val="solid" w:color="FFFFFF" w:fill="auto"/>
          </w:tcPr>
          <w:p w14:paraId="369A72DD" w14:textId="77777777" w:rsidR="00994BD2" w:rsidRPr="00784A37" w:rsidRDefault="00994BD2" w:rsidP="00967318">
            <w:pPr>
              <w:autoSpaceDE w:val="0"/>
              <w:autoSpaceDN w:val="0"/>
              <w:adjustRightInd w:val="0"/>
              <w:spacing w:after="0" w:line="240" w:lineRule="auto"/>
              <w:rPr>
                <w:rFonts w:ascii="Times New Roman" w:hAnsi="Times New Roman"/>
                <w:color w:val="000000"/>
                <w:sz w:val="20"/>
                <w:szCs w:val="20"/>
              </w:rPr>
            </w:pPr>
            <w:r w:rsidRPr="00E11C22">
              <w:rPr>
                <w:rFonts w:ascii="Times New Roman" w:eastAsia="Times New Roman" w:hAnsi="Times New Roman"/>
                <w:color w:val="000000"/>
                <w:sz w:val="20"/>
                <w:szCs w:val="20"/>
                <w:lang w:eastAsia="lt-LT"/>
              </w:rPr>
              <w:t>V. kviečiai</w:t>
            </w:r>
          </w:p>
        </w:tc>
        <w:tc>
          <w:tcPr>
            <w:tcW w:w="1077" w:type="dxa"/>
            <w:tcBorders>
              <w:top w:val="single" w:sz="6" w:space="0" w:color="auto"/>
              <w:left w:val="single" w:sz="6" w:space="0" w:color="auto"/>
              <w:bottom w:val="single" w:sz="6" w:space="0" w:color="auto"/>
              <w:right w:val="single" w:sz="6" w:space="0" w:color="auto"/>
            </w:tcBorders>
            <w:shd w:val="solid" w:color="FFFFFF" w:fill="auto"/>
          </w:tcPr>
          <w:p w14:paraId="5E355AEE" w14:textId="77777777" w:rsidR="00994BD2" w:rsidRPr="00784A37" w:rsidRDefault="00994BD2" w:rsidP="00AF60C1">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11</w:t>
            </w:r>
          </w:p>
        </w:tc>
        <w:tc>
          <w:tcPr>
            <w:tcW w:w="5266" w:type="dxa"/>
            <w:gridSpan w:val="2"/>
            <w:tcBorders>
              <w:top w:val="single" w:sz="6" w:space="0" w:color="auto"/>
              <w:left w:val="single" w:sz="6" w:space="0" w:color="auto"/>
              <w:bottom w:val="single" w:sz="6" w:space="0" w:color="auto"/>
              <w:right w:val="single" w:sz="6" w:space="0" w:color="auto"/>
            </w:tcBorders>
            <w:shd w:val="solid" w:color="FFFFFF" w:fill="auto"/>
          </w:tcPr>
          <w:p w14:paraId="3FEE43B6"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 xml:space="preserve">Pagal poreikį * (1 purškimas - švedinėms muselėms, javiniams amarams, </w:t>
            </w:r>
            <w:proofErr w:type="spellStart"/>
            <w:r w:rsidRPr="00784A37">
              <w:rPr>
                <w:rFonts w:ascii="Times New Roman" w:hAnsi="Times New Roman"/>
                <w:color w:val="000000"/>
                <w:sz w:val="20"/>
                <w:szCs w:val="20"/>
              </w:rPr>
              <w:t>lemams</w:t>
            </w:r>
            <w:proofErr w:type="spellEnd"/>
            <w:r w:rsidRPr="00784A37">
              <w:rPr>
                <w:rFonts w:ascii="Times New Roman" w:hAnsi="Times New Roman"/>
                <w:color w:val="000000"/>
                <w:sz w:val="20"/>
                <w:szCs w:val="20"/>
              </w:rPr>
              <w:t xml:space="preserve">, pjūkleliams bei tripsams naikinti). </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32A8827F" w14:textId="77777777" w:rsidR="00994BD2" w:rsidRDefault="00994BD2" w:rsidP="00E11C22">
            <w:pPr>
              <w:autoSpaceDE w:val="0"/>
              <w:autoSpaceDN w:val="0"/>
              <w:adjustRightInd w:val="0"/>
              <w:spacing w:after="0" w:line="240" w:lineRule="auto"/>
              <w:rPr>
                <w:rFonts w:ascii="Times New Roman" w:hAnsi="Times New Roman"/>
                <w:color w:val="000000"/>
                <w:sz w:val="20"/>
                <w:szCs w:val="20"/>
              </w:rPr>
            </w:pPr>
          </w:p>
          <w:p w14:paraId="05A312C3"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Kaiso</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743E359C" w14:textId="7E748F9B"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17B8417E" w14:textId="58B61AED"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r>
      <w:tr w:rsidR="00994BD2" w:rsidRPr="00784A37" w14:paraId="1FB7D994" w14:textId="77777777" w:rsidTr="00D043DD">
        <w:trPr>
          <w:trHeight w:val="290"/>
        </w:trPr>
        <w:tc>
          <w:tcPr>
            <w:tcW w:w="14876" w:type="dxa"/>
            <w:gridSpan w:val="10"/>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4BABFA8D" w14:textId="77777777" w:rsidR="00994BD2" w:rsidRPr="00784A37" w:rsidRDefault="00994BD2" w:rsidP="00AF60C1">
            <w:pPr>
              <w:autoSpaceDE w:val="0"/>
              <w:autoSpaceDN w:val="0"/>
              <w:adjustRightInd w:val="0"/>
              <w:spacing w:after="0" w:line="240" w:lineRule="auto"/>
              <w:jc w:val="center"/>
              <w:rPr>
                <w:rFonts w:ascii="Times New Roman" w:hAnsi="Times New Roman"/>
                <w:b/>
                <w:bCs/>
                <w:color w:val="000000"/>
                <w:sz w:val="20"/>
                <w:szCs w:val="20"/>
              </w:rPr>
            </w:pPr>
            <w:r w:rsidRPr="00784A37">
              <w:rPr>
                <w:rFonts w:ascii="Times New Roman" w:hAnsi="Times New Roman"/>
                <w:b/>
                <w:bCs/>
                <w:color w:val="000000"/>
                <w:sz w:val="20"/>
                <w:szCs w:val="20"/>
              </w:rPr>
              <w:t>Fungicidai (maksimali norma)</w:t>
            </w:r>
          </w:p>
        </w:tc>
      </w:tr>
      <w:tr w:rsidR="00994BD2" w:rsidRPr="00784A37" w14:paraId="6D3F57D2" w14:textId="77777777" w:rsidTr="00D043DD">
        <w:trPr>
          <w:trHeight w:val="391"/>
        </w:trPr>
        <w:tc>
          <w:tcPr>
            <w:tcW w:w="610" w:type="dxa"/>
            <w:gridSpan w:val="2"/>
            <w:vMerge w:val="restart"/>
            <w:tcBorders>
              <w:top w:val="single" w:sz="6" w:space="0" w:color="auto"/>
              <w:left w:val="single" w:sz="6" w:space="0" w:color="auto"/>
              <w:right w:val="single" w:sz="6" w:space="0" w:color="auto"/>
            </w:tcBorders>
          </w:tcPr>
          <w:p w14:paraId="6B22BAE2"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w:t>
            </w:r>
          </w:p>
          <w:p w14:paraId="2E68722E"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p>
        </w:tc>
        <w:tc>
          <w:tcPr>
            <w:tcW w:w="1261" w:type="dxa"/>
            <w:gridSpan w:val="2"/>
            <w:vMerge w:val="restart"/>
            <w:tcBorders>
              <w:top w:val="single" w:sz="6" w:space="0" w:color="auto"/>
              <w:left w:val="single" w:sz="6" w:space="0" w:color="auto"/>
              <w:right w:val="single" w:sz="6" w:space="0" w:color="auto"/>
            </w:tcBorders>
          </w:tcPr>
          <w:p w14:paraId="77F10EC6"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Ž. kviečiai</w:t>
            </w:r>
          </w:p>
        </w:tc>
        <w:tc>
          <w:tcPr>
            <w:tcW w:w="1077" w:type="dxa"/>
            <w:vMerge w:val="restart"/>
            <w:tcBorders>
              <w:top w:val="single" w:sz="6" w:space="0" w:color="auto"/>
              <w:left w:val="single" w:sz="6" w:space="0" w:color="auto"/>
              <w:right w:val="single" w:sz="6" w:space="0" w:color="auto"/>
            </w:tcBorders>
          </w:tcPr>
          <w:p w14:paraId="75D0A761" w14:textId="77777777" w:rsidR="00994BD2" w:rsidRPr="00784A37" w:rsidRDefault="00994BD2" w:rsidP="00AF60C1">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14</w:t>
            </w:r>
          </w:p>
        </w:tc>
        <w:tc>
          <w:tcPr>
            <w:tcW w:w="5266" w:type="dxa"/>
            <w:gridSpan w:val="2"/>
            <w:tcBorders>
              <w:top w:val="single" w:sz="6" w:space="0" w:color="auto"/>
              <w:left w:val="single" w:sz="6" w:space="0" w:color="auto"/>
              <w:bottom w:val="single" w:sz="6" w:space="0" w:color="auto"/>
              <w:right w:val="single" w:sz="6" w:space="0" w:color="auto"/>
            </w:tcBorders>
            <w:shd w:val="solid" w:color="FFFFFF" w:fill="auto"/>
          </w:tcPr>
          <w:p w14:paraId="60B23257"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Apsaugai nuo lapų  ligų (BBCH 29-32)</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2F42286C"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Ampera</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18157188" w14:textId="5D33EC68"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09B12E06" w14:textId="2C014AB8"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r>
      <w:tr w:rsidR="00994BD2" w:rsidRPr="00784A37" w14:paraId="721C3558" w14:textId="77777777" w:rsidTr="00D043DD">
        <w:trPr>
          <w:trHeight w:val="377"/>
        </w:trPr>
        <w:tc>
          <w:tcPr>
            <w:tcW w:w="610" w:type="dxa"/>
            <w:gridSpan w:val="2"/>
            <w:vMerge/>
            <w:tcBorders>
              <w:left w:val="single" w:sz="6" w:space="0" w:color="auto"/>
              <w:right w:val="single" w:sz="6" w:space="0" w:color="auto"/>
            </w:tcBorders>
          </w:tcPr>
          <w:p w14:paraId="3219039C"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p>
        </w:tc>
        <w:tc>
          <w:tcPr>
            <w:tcW w:w="1261" w:type="dxa"/>
            <w:gridSpan w:val="2"/>
            <w:vMerge/>
            <w:tcBorders>
              <w:left w:val="single" w:sz="6" w:space="0" w:color="auto"/>
              <w:right w:val="single" w:sz="6" w:space="0" w:color="auto"/>
            </w:tcBorders>
          </w:tcPr>
          <w:p w14:paraId="04AC35F1"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c>
          <w:tcPr>
            <w:tcW w:w="1077" w:type="dxa"/>
            <w:vMerge/>
            <w:tcBorders>
              <w:left w:val="single" w:sz="6" w:space="0" w:color="auto"/>
              <w:right w:val="single" w:sz="6" w:space="0" w:color="auto"/>
            </w:tcBorders>
          </w:tcPr>
          <w:p w14:paraId="5D9E0FDA"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p>
        </w:tc>
        <w:tc>
          <w:tcPr>
            <w:tcW w:w="5266" w:type="dxa"/>
            <w:gridSpan w:val="2"/>
            <w:tcBorders>
              <w:top w:val="single" w:sz="6" w:space="0" w:color="auto"/>
              <w:left w:val="single" w:sz="6" w:space="0" w:color="auto"/>
              <w:bottom w:val="single" w:sz="6" w:space="0" w:color="auto"/>
              <w:right w:val="single" w:sz="6" w:space="0" w:color="auto"/>
            </w:tcBorders>
            <w:shd w:val="solid" w:color="FFFFFF" w:fill="auto"/>
          </w:tcPr>
          <w:p w14:paraId="13D30BF8"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Apsaugai nuo lapų ir varpų ligų (BBCH 39-51)</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227EE08B"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Mirador</w:t>
            </w:r>
            <w:proofErr w:type="spellEnd"/>
            <w:r>
              <w:rPr>
                <w:rFonts w:ascii="Times New Roman" w:hAnsi="Times New Roman"/>
                <w:color w:val="000000"/>
                <w:sz w:val="20"/>
                <w:szCs w:val="20"/>
              </w:rPr>
              <w:t xml:space="preserve"> Forte</w:t>
            </w:r>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7878F7DA" w14:textId="489C2EC3"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53C971B6" w14:textId="2ABAD85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r>
      <w:tr w:rsidR="00994BD2" w:rsidRPr="00784A37" w14:paraId="62ACCC2C" w14:textId="77777777" w:rsidTr="00D043DD">
        <w:trPr>
          <w:trHeight w:val="362"/>
        </w:trPr>
        <w:tc>
          <w:tcPr>
            <w:tcW w:w="610" w:type="dxa"/>
            <w:gridSpan w:val="2"/>
            <w:vMerge/>
            <w:tcBorders>
              <w:left w:val="single" w:sz="6" w:space="0" w:color="auto"/>
              <w:bottom w:val="single" w:sz="6" w:space="0" w:color="auto"/>
              <w:right w:val="single" w:sz="6" w:space="0" w:color="auto"/>
            </w:tcBorders>
          </w:tcPr>
          <w:p w14:paraId="3F377631"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p>
        </w:tc>
        <w:tc>
          <w:tcPr>
            <w:tcW w:w="1261" w:type="dxa"/>
            <w:gridSpan w:val="2"/>
            <w:vMerge/>
            <w:tcBorders>
              <w:left w:val="single" w:sz="6" w:space="0" w:color="auto"/>
              <w:bottom w:val="single" w:sz="6" w:space="0" w:color="auto"/>
              <w:right w:val="single" w:sz="6" w:space="0" w:color="auto"/>
            </w:tcBorders>
          </w:tcPr>
          <w:p w14:paraId="4DBE0E24"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c>
          <w:tcPr>
            <w:tcW w:w="1077" w:type="dxa"/>
            <w:vMerge/>
            <w:tcBorders>
              <w:left w:val="single" w:sz="6" w:space="0" w:color="auto"/>
              <w:bottom w:val="single" w:sz="6" w:space="0" w:color="auto"/>
              <w:right w:val="single" w:sz="6" w:space="0" w:color="auto"/>
            </w:tcBorders>
          </w:tcPr>
          <w:p w14:paraId="0F315AD7"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p>
        </w:tc>
        <w:tc>
          <w:tcPr>
            <w:tcW w:w="5266" w:type="dxa"/>
            <w:gridSpan w:val="2"/>
            <w:tcBorders>
              <w:top w:val="single" w:sz="6" w:space="0" w:color="auto"/>
              <w:left w:val="single" w:sz="6" w:space="0" w:color="auto"/>
              <w:bottom w:val="single" w:sz="6" w:space="0" w:color="auto"/>
              <w:right w:val="single" w:sz="6" w:space="0" w:color="auto"/>
            </w:tcBorders>
            <w:shd w:val="solid" w:color="FFFFFF" w:fill="auto"/>
          </w:tcPr>
          <w:p w14:paraId="7376A2D3"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Apsaugai nuo varpų ligų (BBCH 60-69)</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295165C0"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Orius</w:t>
            </w:r>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32B93C36" w14:textId="5D0A51DA"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0747A5B5" w14:textId="6FF306A3"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r>
      <w:tr w:rsidR="00994BD2" w:rsidRPr="00784A37" w14:paraId="760F41C4" w14:textId="77777777" w:rsidTr="00D043DD">
        <w:trPr>
          <w:trHeight w:val="348"/>
        </w:trPr>
        <w:tc>
          <w:tcPr>
            <w:tcW w:w="610" w:type="dxa"/>
            <w:gridSpan w:val="2"/>
            <w:vMerge w:val="restart"/>
            <w:tcBorders>
              <w:top w:val="single" w:sz="6" w:space="0" w:color="auto"/>
              <w:left w:val="single" w:sz="6" w:space="0" w:color="auto"/>
              <w:right w:val="single" w:sz="6" w:space="0" w:color="auto"/>
            </w:tcBorders>
          </w:tcPr>
          <w:p w14:paraId="1A218F66"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2.</w:t>
            </w:r>
          </w:p>
          <w:p w14:paraId="1487069C"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p>
        </w:tc>
        <w:tc>
          <w:tcPr>
            <w:tcW w:w="1261" w:type="dxa"/>
            <w:gridSpan w:val="2"/>
            <w:vMerge w:val="restart"/>
            <w:tcBorders>
              <w:top w:val="single" w:sz="6" w:space="0" w:color="auto"/>
              <w:left w:val="single" w:sz="6" w:space="0" w:color="auto"/>
              <w:right w:val="single" w:sz="6" w:space="0" w:color="auto"/>
            </w:tcBorders>
          </w:tcPr>
          <w:p w14:paraId="1B155E40"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V. kviečiai</w:t>
            </w:r>
          </w:p>
        </w:tc>
        <w:tc>
          <w:tcPr>
            <w:tcW w:w="1077" w:type="dxa"/>
            <w:tcBorders>
              <w:top w:val="single" w:sz="6" w:space="0" w:color="auto"/>
              <w:left w:val="single" w:sz="6" w:space="0" w:color="auto"/>
              <w:bottom w:val="single" w:sz="6" w:space="0" w:color="auto"/>
              <w:right w:val="single" w:sz="6" w:space="0" w:color="auto"/>
            </w:tcBorders>
          </w:tcPr>
          <w:p w14:paraId="1DCD6CFB" w14:textId="77777777" w:rsidR="00994BD2" w:rsidRPr="00784A37" w:rsidRDefault="00994BD2" w:rsidP="00AF60C1">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11</w:t>
            </w:r>
          </w:p>
        </w:tc>
        <w:tc>
          <w:tcPr>
            <w:tcW w:w="5266" w:type="dxa"/>
            <w:gridSpan w:val="2"/>
            <w:tcBorders>
              <w:top w:val="single" w:sz="6" w:space="0" w:color="auto"/>
              <w:left w:val="single" w:sz="6" w:space="0" w:color="auto"/>
              <w:bottom w:val="single" w:sz="6" w:space="0" w:color="auto"/>
              <w:right w:val="single" w:sz="6" w:space="0" w:color="auto"/>
            </w:tcBorders>
            <w:shd w:val="solid" w:color="FFFFFF" w:fill="auto"/>
          </w:tcPr>
          <w:p w14:paraId="6CDAA7B5"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Apsaugai nuo lapų  ligų (BBCH 29-39)</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1B60B262"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Ampera</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67A8152B" w14:textId="59529160"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3640FBF9" w14:textId="4F9FFAF2"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r>
      <w:tr w:rsidR="00994BD2" w:rsidRPr="00784A37" w14:paraId="7E8430B3" w14:textId="77777777" w:rsidTr="00D043DD">
        <w:trPr>
          <w:trHeight w:val="334"/>
        </w:trPr>
        <w:tc>
          <w:tcPr>
            <w:tcW w:w="610" w:type="dxa"/>
            <w:gridSpan w:val="2"/>
            <w:vMerge/>
            <w:tcBorders>
              <w:left w:val="single" w:sz="6" w:space="0" w:color="auto"/>
              <w:bottom w:val="single" w:sz="6" w:space="0" w:color="auto"/>
              <w:right w:val="single" w:sz="6" w:space="0" w:color="auto"/>
            </w:tcBorders>
          </w:tcPr>
          <w:p w14:paraId="425AF2E4"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p>
        </w:tc>
        <w:tc>
          <w:tcPr>
            <w:tcW w:w="1261" w:type="dxa"/>
            <w:gridSpan w:val="2"/>
            <w:vMerge/>
            <w:tcBorders>
              <w:left w:val="single" w:sz="6" w:space="0" w:color="auto"/>
              <w:bottom w:val="single" w:sz="6" w:space="0" w:color="auto"/>
              <w:right w:val="single" w:sz="6" w:space="0" w:color="auto"/>
            </w:tcBorders>
          </w:tcPr>
          <w:p w14:paraId="3624E3E1"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c>
          <w:tcPr>
            <w:tcW w:w="1077" w:type="dxa"/>
            <w:tcBorders>
              <w:top w:val="single" w:sz="6" w:space="0" w:color="auto"/>
              <w:left w:val="single" w:sz="6" w:space="0" w:color="auto"/>
              <w:bottom w:val="single" w:sz="6" w:space="0" w:color="auto"/>
              <w:right w:val="single" w:sz="6" w:space="0" w:color="auto"/>
            </w:tcBorders>
          </w:tcPr>
          <w:p w14:paraId="4046FA6B" w14:textId="77777777" w:rsidR="00994BD2" w:rsidRPr="00784A37" w:rsidRDefault="00994BD2" w:rsidP="00AF60C1">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11</w:t>
            </w:r>
          </w:p>
        </w:tc>
        <w:tc>
          <w:tcPr>
            <w:tcW w:w="5266" w:type="dxa"/>
            <w:gridSpan w:val="2"/>
            <w:tcBorders>
              <w:top w:val="single" w:sz="6" w:space="0" w:color="auto"/>
              <w:left w:val="single" w:sz="6" w:space="0" w:color="auto"/>
              <w:bottom w:val="single" w:sz="6" w:space="0" w:color="auto"/>
              <w:right w:val="single" w:sz="6" w:space="0" w:color="auto"/>
            </w:tcBorders>
            <w:shd w:val="solid" w:color="FFFFFF" w:fill="auto"/>
          </w:tcPr>
          <w:p w14:paraId="7E019FE0"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Apsaugai nuo varpų ligų (BBCH 49-61)</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1F5F5FBE"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Orius</w:t>
            </w:r>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28E8D02B" w14:textId="476B0568"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0686DACA" w14:textId="6FBB4B68"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r>
      <w:tr w:rsidR="00994BD2" w:rsidRPr="00784A37" w14:paraId="538BEEEC" w14:textId="77777777" w:rsidTr="00D043DD">
        <w:trPr>
          <w:trHeight w:val="290"/>
        </w:trPr>
        <w:tc>
          <w:tcPr>
            <w:tcW w:w="610" w:type="dxa"/>
            <w:gridSpan w:val="2"/>
            <w:vMerge w:val="restart"/>
            <w:tcBorders>
              <w:top w:val="single" w:sz="6" w:space="0" w:color="auto"/>
              <w:left w:val="single" w:sz="6" w:space="0" w:color="auto"/>
              <w:right w:val="single" w:sz="6" w:space="0" w:color="auto"/>
            </w:tcBorders>
          </w:tcPr>
          <w:p w14:paraId="304D4182"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3.</w:t>
            </w:r>
          </w:p>
          <w:p w14:paraId="1ED6E315"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p>
        </w:tc>
        <w:tc>
          <w:tcPr>
            <w:tcW w:w="1261" w:type="dxa"/>
            <w:gridSpan w:val="2"/>
            <w:vMerge w:val="restart"/>
            <w:tcBorders>
              <w:top w:val="single" w:sz="6" w:space="0" w:color="auto"/>
              <w:left w:val="single" w:sz="6" w:space="0" w:color="auto"/>
              <w:right w:val="single" w:sz="6" w:space="0" w:color="auto"/>
            </w:tcBorders>
          </w:tcPr>
          <w:p w14:paraId="34D261B7"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V. miežiai</w:t>
            </w:r>
          </w:p>
        </w:tc>
        <w:tc>
          <w:tcPr>
            <w:tcW w:w="1077" w:type="dxa"/>
            <w:tcBorders>
              <w:top w:val="single" w:sz="6" w:space="0" w:color="auto"/>
              <w:left w:val="single" w:sz="6" w:space="0" w:color="auto"/>
              <w:bottom w:val="single" w:sz="6" w:space="0" w:color="auto"/>
              <w:right w:val="single" w:sz="6" w:space="0" w:color="auto"/>
            </w:tcBorders>
          </w:tcPr>
          <w:p w14:paraId="05FB6F18"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5</w:t>
            </w:r>
          </w:p>
        </w:tc>
        <w:tc>
          <w:tcPr>
            <w:tcW w:w="5266" w:type="dxa"/>
            <w:gridSpan w:val="2"/>
            <w:tcBorders>
              <w:top w:val="single" w:sz="6" w:space="0" w:color="auto"/>
              <w:left w:val="single" w:sz="6" w:space="0" w:color="auto"/>
              <w:bottom w:val="single" w:sz="6" w:space="0" w:color="auto"/>
              <w:right w:val="single" w:sz="6" w:space="0" w:color="auto"/>
            </w:tcBorders>
            <w:shd w:val="solid" w:color="FFFFFF" w:fill="auto"/>
          </w:tcPr>
          <w:p w14:paraId="19E19562"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Apsaugai nuo lapų  ligų (BBCH 29-39)</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7E2C83C6"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Ampera</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0CC84575" w14:textId="7F48D2CF"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7A1D5D29" w14:textId="27CC3D1F"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r>
      <w:tr w:rsidR="00994BD2" w:rsidRPr="00784A37" w14:paraId="79BED3D7" w14:textId="77777777" w:rsidTr="00D043DD">
        <w:trPr>
          <w:trHeight w:val="305"/>
        </w:trPr>
        <w:tc>
          <w:tcPr>
            <w:tcW w:w="610" w:type="dxa"/>
            <w:gridSpan w:val="2"/>
            <w:vMerge/>
            <w:tcBorders>
              <w:left w:val="single" w:sz="6" w:space="0" w:color="auto"/>
              <w:bottom w:val="single" w:sz="6" w:space="0" w:color="auto"/>
              <w:right w:val="single" w:sz="6" w:space="0" w:color="auto"/>
            </w:tcBorders>
          </w:tcPr>
          <w:p w14:paraId="3A59A57B"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p>
        </w:tc>
        <w:tc>
          <w:tcPr>
            <w:tcW w:w="1261" w:type="dxa"/>
            <w:gridSpan w:val="2"/>
            <w:vMerge/>
            <w:tcBorders>
              <w:left w:val="single" w:sz="6" w:space="0" w:color="auto"/>
              <w:bottom w:val="single" w:sz="6" w:space="0" w:color="auto"/>
              <w:right w:val="single" w:sz="6" w:space="0" w:color="auto"/>
            </w:tcBorders>
          </w:tcPr>
          <w:p w14:paraId="1C2E400B"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c>
          <w:tcPr>
            <w:tcW w:w="1077" w:type="dxa"/>
            <w:tcBorders>
              <w:top w:val="single" w:sz="6" w:space="0" w:color="auto"/>
              <w:left w:val="single" w:sz="6" w:space="0" w:color="auto"/>
              <w:bottom w:val="single" w:sz="6" w:space="0" w:color="auto"/>
              <w:right w:val="single" w:sz="6" w:space="0" w:color="auto"/>
            </w:tcBorders>
          </w:tcPr>
          <w:p w14:paraId="355BB01A"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5</w:t>
            </w:r>
          </w:p>
        </w:tc>
        <w:tc>
          <w:tcPr>
            <w:tcW w:w="5266" w:type="dxa"/>
            <w:gridSpan w:val="2"/>
            <w:tcBorders>
              <w:top w:val="single" w:sz="6" w:space="0" w:color="auto"/>
              <w:left w:val="single" w:sz="6" w:space="0" w:color="auto"/>
              <w:bottom w:val="single" w:sz="6" w:space="0" w:color="auto"/>
              <w:right w:val="single" w:sz="6" w:space="0" w:color="auto"/>
            </w:tcBorders>
            <w:shd w:val="solid" w:color="FFFFFF" w:fill="auto"/>
          </w:tcPr>
          <w:p w14:paraId="197FA193"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Apsaugai nuo  varpų ligų (BBCH 49-61)</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50664CDB"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Orius</w:t>
            </w:r>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7F9F6032" w14:textId="615193B8"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203A5AEC" w14:textId="119CE24C"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r>
      <w:tr w:rsidR="00994BD2" w:rsidRPr="00784A37" w14:paraId="17148401" w14:textId="77777777" w:rsidTr="00D043DD">
        <w:trPr>
          <w:trHeight w:val="290"/>
        </w:trPr>
        <w:tc>
          <w:tcPr>
            <w:tcW w:w="14876" w:type="dxa"/>
            <w:gridSpan w:val="10"/>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28D1E395" w14:textId="77777777" w:rsidR="00994BD2" w:rsidRPr="00784A37" w:rsidRDefault="00994BD2" w:rsidP="00AF60C1">
            <w:pPr>
              <w:autoSpaceDE w:val="0"/>
              <w:autoSpaceDN w:val="0"/>
              <w:adjustRightInd w:val="0"/>
              <w:spacing w:after="0" w:line="240" w:lineRule="auto"/>
              <w:jc w:val="center"/>
              <w:rPr>
                <w:rFonts w:ascii="Times New Roman" w:hAnsi="Times New Roman"/>
                <w:b/>
                <w:bCs/>
                <w:color w:val="000000"/>
                <w:sz w:val="20"/>
                <w:szCs w:val="20"/>
              </w:rPr>
            </w:pPr>
            <w:r w:rsidRPr="00784A37">
              <w:rPr>
                <w:rFonts w:ascii="Times New Roman" w:hAnsi="Times New Roman"/>
                <w:b/>
                <w:bCs/>
                <w:color w:val="000000"/>
                <w:sz w:val="20"/>
                <w:szCs w:val="20"/>
              </w:rPr>
              <w:t>Paviršiaus aktyviosios medžiagos (maksimali norma)</w:t>
            </w:r>
          </w:p>
        </w:tc>
      </w:tr>
      <w:tr w:rsidR="00994BD2" w:rsidRPr="00784A37" w14:paraId="5FC4CD59" w14:textId="77777777" w:rsidTr="00D043DD">
        <w:trPr>
          <w:trHeight w:val="381"/>
        </w:trPr>
        <w:tc>
          <w:tcPr>
            <w:tcW w:w="610" w:type="dxa"/>
            <w:gridSpan w:val="2"/>
            <w:tcBorders>
              <w:top w:val="single" w:sz="6" w:space="0" w:color="auto"/>
              <w:left w:val="single" w:sz="6" w:space="0" w:color="auto"/>
              <w:bottom w:val="single" w:sz="4" w:space="0" w:color="auto"/>
              <w:right w:val="single" w:sz="6" w:space="0" w:color="auto"/>
            </w:tcBorders>
          </w:tcPr>
          <w:p w14:paraId="0918C8AC" w14:textId="77777777" w:rsidR="00994BD2" w:rsidRPr="00784A37" w:rsidRDefault="00994BD2" w:rsidP="00E11C22">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1.</w:t>
            </w:r>
          </w:p>
        </w:tc>
        <w:tc>
          <w:tcPr>
            <w:tcW w:w="1261" w:type="dxa"/>
            <w:gridSpan w:val="2"/>
            <w:tcBorders>
              <w:top w:val="single" w:sz="6" w:space="0" w:color="auto"/>
              <w:left w:val="single" w:sz="6" w:space="0" w:color="auto"/>
              <w:bottom w:val="single" w:sz="4" w:space="0" w:color="auto"/>
              <w:right w:val="single" w:sz="6" w:space="0" w:color="auto"/>
            </w:tcBorders>
          </w:tcPr>
          <w:p w14:paraId="16D72BB4"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r w:rsidRPr="00784A37">
              <w:rPr>
                <w:rFonts w:ascii="Times New Roman" w:hAnsi="Times New Roman"/>
                <w:color w:val="000000"/>
                <w:sz w:val="20"/>
                <w:szCs w:val="20"/>
              </w:rPr>
              <w:t>Visos augalų rūšys</w:t>
            </w:r>
          </w:p>
        </w:tc>
        <w:tc>
          <w:tcPr>
            <w:tcW w:w="1077" w:type="dxa"/>
            <w:tcBorders>
              <w:top w:val="single" w:sz="6" w:space="0" w:color="auto"/>
              <w:left w:val="single" w:sz="6" w:space="0" w:color="auto"/>
              <w:bottom w:val="single" w:sz="4" w:space="0" w:color="auto"/>
              <w:right w:val="single" w:sz="6" w:space="0" w:color="auto"/>
            </w:tcBorders>
          </w:tcPr>
          <w:p w14:paraId="57B45B3A" w14:textId="77777777" w:rsidR="00994BD2" w:rsidRPr="00784A37" w:rsidRDefault="00994BD2" w:rsidP="00AF60C1">
            <w:pPr>
              <w:autoSpaceDE w:val="0"/>
              <w:autoSpaceDN w:val="0"/>
              <w:adjustRightInd w:val="0"/>
              <w:spacing w:after="0" w:line="240" w:lineRule="auto"/>
              <w:jc w:val="center"/>
              <w:rPr>
                <w:rFonts w:ascii="Times New Roman" w:hAnsi="Times New Roman"/>
                <w:color w:val="000000"/>
                <w:sz w:val="20"/>
                <w:szCs w:val="20"/>
              </w:rPr>
            </w:pPr>
            <w:r w:rsidRPr="00784A37">
              <w:rPr>
                <w:rFonts w:ascii="Times New Roman" w:hAnsi="Times New Roman"/>
                <w:color w:val="000000"/>
                <w:sz w:val="20"/>
                <w:szCs w:val="20"/>
              </w:rPr>
              <w:t>30</w:t>
            </w:r>
          </w:p>
        </w:tc>
        <w:tc>
          <w:tcPr>
            <w:tcW w:w="5266" w:type="dxa"/>
            <w:gridSpan w:val="2"/>
            <w:tcBorders>
              <w:top w:val="single" w:sz="6" w:space="0" w:color="auto"/>
              <w:left w:val="single" w:sz="6" w:space="0" w:color="auto"/>
              <w:bottom w:val="single" w:sz="4" w:space="0" w:color="auto"/>
              <w:right w:val="single" w:sz="6" w:space="0" w:color="auto"/>
            </w:tcBorders>
            <w:shd w:val="solid" w:color="FFFFFF" w:fill="auto"/>
          </w:tcPr>
          <w:p w14:paraId="3D1C9ACF"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c>
          <w:tcPr>
            <w:tcW w:w="3118" w:type="dxa"/>
            <w:tcBorders>
              <w:top w:val="single" w:sz="6" w:space="0" w:color="auto"/>
              <w:left w:val="single" w:sz="6" w:space="0" w:color="auto"/>
              <w:bottom w:val="single" w:sz="4" w:space="0" w:color="auto"/>
              <w:right w:val="single" w:sz="6" w:space="0" w:color="auto"/>
            </w:tcBorders>
            <w:shd w:val="solid" w:color="FFFFFF" w:fill="auto"/>
          </w:tcPr>
          <w:p w14:paraId="0D6BCFC5" w14:textId="7777777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Lignum</w:t>
            </w:r>
            <w:proofErr w:type="spellEnd"/>
          </w:p>
        </w:tc>
        <w:tc>
          <w:tcPr>
            <w:tcW w:w="1843" w:type="dxa"/>
            <w:tcBorders>
              <w:top w:val="single" w:sz="6" w:space="0" w:color="auto"/>
              <w:left w:val="single" w:sz="6" w:space="0" w:color="auto"/>
              <w:bottom w:val="single" w:sz="4" w:space="0" w:color="auto"/>
              <w:right w:val="single" w:sz="6" w:space="0" w:color="auto"/>
            </w:tcBorders>
            <w:shd w:val="clear" w:color="auto" w:fill="A6A6A6" w:themeFill="background1" w:themeFillShade="A6"/>
          </w:tcPr>
          <w:p w14:paraId="7C0E6080" w14:textId="4AA23907"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c>
          <w:tcPr>
            <w:tcW w:w="1701" w:type="dxa"/>
            <w:tcBorders>
              <w:top w:val="single" w:sz="6" w:space="0" w:color="auto"/>
              <w:left w:val="single" w:sz="6" w:space="0" w:color="auto"/>
              <w:bottom w:val="single" w:sz="4" w:space="0" w:color="auto"/>
              <w:right w:val="single" w:sz="4" w:space="0" w:color="auto"/>
            </w:tcBorders>
            <w:shd w:val="clear" w:color="auto" w:fill="A6A6A6" w:themeFill="background1" w:themeFillShade="A6"/>
          </w:tcPr>
          <w:p w14:paraId="4E990795" w14:textId="4C729CF4" w:rsidR="00994BD2" w:rsidRPr="00784A37" w:rsidRDefault="00994BD2" w:rsidP="00E11C22">
            <w:pPr>
              <w:autoSpaceDE w:val="0"/>
              <w:autoSpaceDN w:val="0"/>
              <w:adjustRightInd w:val="0"/>
              <w:spacing w:after="0" w:line="240" w:lineRule="auto"/>
              <w:rPr>
                <w:rFonts w:ascii="Times New Roman" w:hAnsi="Times New Roman"/>
                <w:color w:val="000000"/>
                <w:sz w:val="20"/>
                <w:szCs w:val="20"/>
              </w:rPr>
            </w:pPr>
          </w:p>
        </w:tc>
      </w:tr>
    </w:tbl>
    <w:p w14:paraId="1C06B097" w14:textId="77777777" w:rsidR="00967318" w:rsidRDefault="00967318" w:rsidP="00B67F2F">
      <w:pPr>
        <w:suppressAutoHyphens/>
        <w:spacing w:after="0" w:line="240" w:lineRule="auto"/>
        <w:jc w:val="both"/>
        <w:rPr>
          <w:rFonts w:ascii="Times New Roman" w:eastAsia="Times New Roman" w:hAnsi="Times New Roman"/>
          <w:b/>
          <w:sz w:val="24"/>
          <w:szCs w:val="20"/>
          <w:lang w:eastAsia="en-US"/>
        </w:rPr>
      </w:pPr>
    </w:p>
    <w:p w14:paraId="47B161DA" w14:textId="77777777" w:rsidR="00FD17C6" w:rsidRDefault="00FD17C6" w:rsidP="00B67F2F">
      <w:pPr>
        <w:suppressAutoHyphens/>
        <w:spacing w:after="0" w:line="240" w:lineRule="auto"/>
        <w:jc w:val="both"/>
        <w:rPr>
          <w:rFonts w:ascii="Times New Roman" w:eastAsia="Times New Roman" w:hAnsi="Times New Roman"/>
          <w:b/>
          <w:sz w:val="24"/>
          <w:szCs w:val="20"/>
          <w:lang w:eastAsia="en-US"/>
        </w:rPr>
      </w:pPr>
    </w:p>
    <w:p w14:paraId="7B03CF98" w14:textId="77777777" w:rsidR="00A42012" w:rsidRPr="00191CC4" w:rsidRDefault="005F1EE4" w:rsidP="00B45CA0">
      <w:pPr>
        <w:pStyle w:val="NoSpacing"/>
        <w:rPr>
          <w:lang w:eastAsia="en-US"/>
        </w:rPr>
      </w:pPr>
      <w:r>
        <w:rPr>
          <w:i/>
          <w:szCs w:val="20"/>
          <w:lang w:eastAsia="en-US"/>
        </w:rPr>
        <w:tab/>
      </w:r>
    </w:p>
    <w:sectPr w:rsidR="00A42012" w:rsidRPr="00191CC4" w:rsidSect="00B45CA0">
      <w:headerReference w:type="default" r:id="rId8"/>
      <w:headerReference w:type="first" r:id="rId9"/>
      <w:footerReference w:type="first" r:id="rId10"/>
      <w:pgSz w:w="16838" w:h="11906" w:orient="landscape" w:code="9"/>
      <w:pgMar w:top="567" w:right="1134" w:bottom="1701" w:left="1134" w:header="567" w:footer="567" w:gutter="0"/>
      <w:pgNumType w:start="1"/>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8CA31" w14:textId="77777777" w:rsidR="00F56837" w:rsidRDefault="00F56837" w:rsidP="00191CC4">
      <w:pPr>
        <w:spacing w:after="0" w:line="240" w:lineRule="auto"/>
      </w:pPr>
      <w:r>
        <w:separator/>
      </w:r>
    </w:p>
  </w:endnote>
  <w:endnote w:type="continuationSeparator" w:id="0">
    <w:p w14:paraId="79DA3212" w14:textId="77777777" w:rsidR="00F56837" w:rsidRDefault="00F56837"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6A5B" w14:textId="77777777" w:rsidR="00D30D92" w:rsidRDefault="00D30D92" w:rsidP="00217A16">
    <w:pPr>
      <w:pStyle w:val="Footer"/>
    </w:pPr>
  </w:p>
  <w:p w14:paraId="10E0FE00" w14:textId="77777777" w:rsidR="00D30D92" w:rsidRDefault="00D30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A9FF9" w14:textId="77777777" w:rsidR="00F56837" w:rsidRDefault="00F56837" w:rsidP="00191CC4">
      <w:pPr>
        <w:spacing w:after="0" w:line="240" w:lineRule="auto"/>
      </w:pPr>
      <w:r>
        <w:separator/>
      </w:r>
    </w:p>
  </w:footnote>
  <w:footnote w:type="continuationSeparator" w:id="0">
    <w:p w14:paraId="321A852C" w14:textId="77777777" w:rsidR="00F56837" w:rsidRDefault="00F56837"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AA0A" w14:textId="77777777" w:rsidR="00D30D92" w:rsidRDefault="00D30D92">
    <w:pPr>
      <w:pStyle w:val="Header"/>
      <w:jc w:val="center"/>
    </w:pPr>
    <w:r>
      <w:fldChar w:fldCharType="begin"/>
    </w:r>
    <w:r>
      <w:instrText xml:space="preserve"> PAGE   \* MERGEFORMAT </w:instrText>
    </w:r>
    <w:r>
      <w:fldChar w:fldCharType="separate"/>
    </w:r>
    <w:r w:rsidR="002A563A">
      <w:rPr>
        <w:noProof/>
      </w:rPr>
      <w:t>4</w:t>
    </w:r>
    <w:r>
      <w:rPr>
        <w:noProof/>
      </w:rPr>
      <w:fldChar w:fldCharType="end"/>
    </w:r>
  </w:p>
  <w:p w14:paraId="565F3F70" w14:textId="77777777" w:rsidR="00D30D92" w:rsidRDefault="00D30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DF43" w14:textId="77777777" w:rsidR="00D30D92" w:rsidRDefault="00D30D92">
    <w:pPr>
      <w:pStyle w:val="Header"/>
      <w:jc w:val="center"/>
    </w:pPr>
  </w:p>
  <w:p w14:paraId="4197182F" w14:textId="77777777" w:rsidR="00D30D92" w:rsidRDefault="00D30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B3C73"/>
    <w:multiLevelType w:val="multilevel"/>
    <w:tmpl w:val="FB08F8D8"/>
    <w:lvl w:ilvl="0">
      <w:start w:val="1"/>
      <w:numFmt w:val="decimal"/>
      <w:lvlText w:val="%1."/>
      <w:lvlJc w:val="left"/>
      <w:pPr>
        <w:ind w:left="1070" w:hanging="360"/>
      </w:pPr>
    </w:lvl>
    <w:lvl w:ilvl="1">
      <w:start w:val="1"/>
      <w:numFmt w:val="decimal"/>
      <w:isLgl/>
      <w:lvlText w:val="%1.%2."/>
      <w:lvlJc w:val="left"/>
      <w:pPr>
        <w:ind w:left="1935" w:hanging="375"/>
      </w:pPr>
      <w:rPr>
        <w:color w:val="auto"/>
      </w:rPr>
    </w:lvl>
    <w:lvl w:ilvl="2">
      <w:start w:val="1"/>
      <w:numFmt w:val="decimal"/>
      <w:isLgl/>
      <w:lvlText w:val="%1.%2.%3."/>
      <w:lvlJc w:val="left"/>
      <w:pPr>
        <w:ind w:left="1560" w:hanging="720"/>
      </w:pPr>
    </w:lvl>
    <w:lvl w:ilvl="3">
      <w:start w:val="1"/>
      <w:numFmt w:val="decimal"/>
      <w:isLgl/>
      <w:lvlText w:val="%1.%2.%3.%4."/>
      <w:lvlJc w:val="left"/>
      <w:pPr>
        <w:ind w:left="1560" w:hanging="720"/>
      </w:pPr>
    </w:lvl>
    <w:lvl w:ilvl="4">
      <w:start w:val="1"/>
      <w:numFmt w:val="decimal"/>
      <w:isLgl/>
      <w:lvlText w:val="%1.%2.%3.%4.%5."/>
      <w:lvlJc w:val="left"/>
      <w:pPr>
        <w:ind w:left="1920" w:hanging="1080"/>
      </w:pPr>
    </w:lvl>
    <w:lvl w:ilvl="5">
      <w:start w:val="1"/>
      <w:numFmt w:val="decimal"/>
      <w:isLgl/>
      <w:lvlText w:val="%1.%2.%3.%4.%5.%6."/>
      <w:lvlJc w:val="left"/>
      <w:pPr>
        <w:ind w:left="1920" w:hanging="1080"/>
      </w:pPr>
    </w:lvl>
    <w:lvl w:ilvl="6">
      <w:start w:val="1"/>
      <w:numFmt w:val="decimal"/>
      <w:isLgl/>
      <w:lvlText w:val="%1.%2.%3.%4.%5.%6.%7."/>
      <w:lvlJc w:val="left"/>
      <w:pPr>
        <w:ind w:left="2280" w:hanging="1440"/>
      </w:pPr>
    </w:lvl>
    <w:lvl w:ilvl="7">
      <w:start w:val="1"/>
      <w:numFmt w:val="decimal"/>
      <w:isLgl/>
      <w:lvlText w:val="%1.%2.%3.%4.%5.%6.%7.%8."/>
      <w:lvlJc w:val="left"/>
      <w:pPr>
        <w:ind w:left="2280" w:hanging="1440"/>
      </w:pPr>
    </w:lvl>
    <w:lvl w:ilvl="8">
      <w:start w:val="1"/>
      <w:numFmt w:val="decimal"/>
      <w:isLgl/>
      <w:lvlText w:val="%1.%2.%3.%4.%5.%6.%7.%8.%9."/>
      <w:lvlJc w:val="left"/>
      <w:pPr>
        <w:ind w:left="2280" w:hanging="1440"/>
      </w:pPr>
    </w:lvl>
  </w:abstractNum>
  <w:abstractNum w:abstractNumId="1" w15:restartNumberingAfterBreak="0">
    <w:nsid w:val="0F98746C"/>
    <w:multiLevelType w:val="hybridMultilevel"/>
    <w:tmpl w:val="6D78F54C"/>
    <w:lvl w:ilvl="0" w:tplc="253E21EA">
      <w:start w:val="10"/>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907C84"/>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2D4007"/>
    <w:multiLevelType w:val="multilevel"/>
    <w:tmpl w:val="50C62796"/>
    <w:lvl w:ilvl="0">
      <w:start w:val="89"/>
      <w:numFmt w:val="decimal"/>
      <w:lvlText w:val="%1."/>
      <w:lvlJc w:val="left"/>
      <w:pPr>
        <w:ind w:left="360" w:hanging="360"/>
      </w:pPr>
      <w:rPr>
        <w:rFonts w:hint="default"/>
        <w:b w:val="0"/>
        <w:i w:val="0"/>
        <w:strike w:val="0"/>
        <w:color w:val="auto"/>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3A23C2"/>
    <w:multiLevelType w:val="hybridMultilevel"/>
    <w:tmpl w:val="EF3094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885B0F"/>
    <w:multiLevelType w:val="hybridMultilevel"/>
    <w:tmpl w:val="3F0615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E97860"/>
    <w:multiLevelType w:val="hybridMultilevel"/>
    <w:tmpl w:val="8444A9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064BC3"/>
    <w:multiLevelType w:val="hybridMultilevel"/>
    <w:tmpl w:val="580C4702"/>
    <w:lvl w:ilvl="0" w:tplc="048EFC1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AE1663"/>
    <w:multiLevelType w:val="multilevel"/>
    <w:tmpl w:val="FA985776"/>
    <w:lvl w:ilvl="0">
      <w:start w:val="1"/>
      <w:numFmt w:val="decimal"/>
      <w:lvlText w:val="%1."/>
      <w:lvlJc w:val="left"/>
      <w:pPr>
        <w:ind w:left="1353" w:hanging="360"/>
      </w:pPr>
      <w:rPr>
        <w:rFonts w:hint="default"/>
        <w:b w:val="0"/>
        <w:i w:val="0"/>
        <w:strike w:val="0"/>
        <w:color w:val="auto"/>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BD6E1D"/>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3B1FF6"/>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3719BF"/>
    <w:multiLevelType w:val="hybridMultilevel"/>
    <w:tmpl w:val="FA9A9408"/>
    <w:lvl w:ilvl="0" w:tplc="0427000F">
      <w:start w:val="1"/>
      <w:numFmt w:val="decimal"/>
      <w:lvlText w:val="%1."/>
      <w:lvlJc w:val="left"/>
      <w:pPr>
        <w:ind w:left="36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B67A7A"/>
    <w:multiLevelType w:val="hybridMultilevel"/>
    <w:tmpl w:val="CCFEA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C565FA"/>
    <w:multiLevelType w:val="multilevel"/>
    <w:tmpl w:val="322068D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85"/>
        </w:tabs>
        <w:ind w:left="1185" w:hanging="46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15:restartNumberingAfterBreak="0">
    <w:nsid w:val="5BDC3F49"/>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0B37398"/>
    <w:multiLevelType w:val="multilevel"/>
    <w:tmpl w:val="AB186078"/>
    <w:lvl w:ilvl="0">
      <w:start w:val="1"/>
      <w:numFmt w:val="decimal"/>
      <w:lvlText w:val="%1."/>
      <w:lvlJc w:val="left"/>
      <w:pPr>
        <w:ind w:left="1070" w:hanging="360"/>
      </w:pPr>
    </w:lvl>
    <w:lvl w:ilvl="1">
      <w:start w:val="1"/>
      <w:numFmt w:val="decimal"/>
      <w:isLgl/>
      <w:lvlText w:val="%1.%2."/>
      <w:lvlJc w:val="left"/>
      <w:pPr>
        <w:ind w:left="928" w:hanging="360"/>
      </w:pPr>
      <w:rPr>
        <w:b w:val="0"/>
      </w:rPr>
    </w:lvl>
    <w:lvl w:ilvl="2">
      <w:start w:val="1"/>
      <w:numFmt w:val="decimal"/>
      <w:isLgl/>
      <w:lvlText w:val="%1.%2.%3."/>
      <w:lvlJc w:val="left"/>
      <w:pPr>
        <w:ind w:left="1440" w:hanging="720"/>
      </w:pPr>
      <w:rPr>
        <w:b/>
      </w:rPr>
    </w:lvl>
    <w:lvl w:ilvl="3">
      <w:start w:val="1"/>
      <w:numFmt w:val="decimal"/>
      <w:isLgl/>
      <w:lvlText w:val="%1.%2.%3.%4."/>
      <w:lvlJc w:val="left"/>
      <w:pPr>
        <w:ind w:left="1440" w:hanging="720"/>
      </w:pPr>
      <w:rPr>
        <w:b/>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23"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4"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AE15A22"/>
    <w:multiLevelType w:val="hybridMultilevel"/>
    <w:tmpl w:val="10CA98EA"/>
    <w:lvl w:ilvl="0" w:tplc="298AF98C">
      <w:start w:val="1"/>
      <w:numFmt w:val="lowerLetter"/>
      <w:lvlText w:val="%1)"/>
      <w:lvlJc w:val="left"/>
      <w:pPr>
        <w:ind w:left="1211" w:hanging="360"/>
      </w:pPr>
      <w:rPr>
        <w:rFonts w:hint="default"/>
      </w:rPr>
    </w:lvl>
    <w:lvl w:ilvl="1" w:tplc="EBF00520">
      <w:start w:val="8"/>
      <w:numFmt w:val="decimal"/>
      <w:lvlText w:val="(%2"/>
      <w:lvlJc w:val="left"/>
      <w:pPr>
        <w:ind w:left="1931" w:hanging="360"/>
      </w:pPr>
      <w:rPr>
        <w:rFonts w:ascii="Arial" w:hAnsi="Arial" w:cs="Arial" w:hint="default"/>
        <w:b w:val="0"/>
        <w:color w:val="000000"/>
        <w:sz w:val="20"/>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7B4E3D16"/>
    <w:multiLevelType w:val="hybridMultilevel"/>
    <w:tmpl w:val="2968C13C"/>
    <w:lvl w:ilvl="0" w:tplc="B7D03600">
      <w:start w:val="1"/>
      <w:numFmt w:val="decimal"/>
      <w:lvlText w:val="%1."/>
      <w:lvlJc w:val="left"/>
      <w:pPr>
        <w:ind w:left="720" w:hanging="360"/>
      </w:pPr>
      <w:rPr>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2"/>
  </w:num>
  <w:num w:numId="3">
    <w:abstractNumId w:val="11"/>
  </w:num>
  <w:num w:numId="4">
    <w:abstractNumId w:val="23"/>
  </w:num>
  <w:num w:numId="5">
    <w:abstractNumId w:val="4"/>
  </w:num>
  <w:num w:numId="6">
    <w:abstractNumId w:val="26"/>
  </w:num>
  <w:num w:numId="7">
    <w:abstractNumId w:val="21"/>
  </w:num>
  <w:num w:numId="8">
    <w:abstractNumId w:val="27"/>
  </w:num>
  <w:num w:numId="9">
    <w:abstractNumId w:val="15"/>
  </w:num>
  <w:num w:numId="10">
    <w:abstractNumId w:val="2"/>
  </w:num>
  <w:num w:numId="11">
    <w:abstractNumId w:val="24"/>
  </w:num>
  <w:num w:numId="12">
    <w:abstractNumId w:val="25"/>
  </w:num>
  <w:num w:numId="13">
    <w:abstractNumId w:val="16"/>
  </w:num>
  <w:num w:numId="14">
    <w:abstractNumId w:val="28"/>
  </w:num>
  <w:num w:numId="15">
    <w:abstractNumId w:val="18"/>
  </w:num>
  <w:num w:numId="16">
    <w:abstractNumId w:val="9"/>
  </w:num>
  <w:num w:numId="17">
    <w:abstractNumId w:val="3"/>
  </w:num>
  <w:num w:numId="18">
    <w:abstractNumId w:val="6"/>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7"/>
  </w:num>
  <w:num w:numId="22">
    <w:abstractNumId w:val="14"/>
  </w:num>
  <w:num w:numId="23">
    <w:abstractNumId w:val="19"/>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
  </w:num>
  <w:num w:numId="28">
    <w:abstractNumId w:val="10"/>
  </w:num>
  <w:num w:numId="29">
    <w:abstractNumId w:val="20"/>
  </w:num>
  <w:num w:numId="30">
    <w:abstractNumId w:val="13"/>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1D11"/>
    <w:rsid w:val="00002769"/>
    <w:rsid w:val="0000490C"/>
    <w:rsid w:val="000112E7"/>
    <w:rsid w:val="00011927"/>
    <w:rsid w:val="00011C02"/>
    <w:rsid w:val="00013EF6"/>
    <w:rsid w:val="00026648"/>
    <w:rsid w:val="000274D8"/>
    <w:rsid w:val="00037ACE"/>
    <w:rsid w:val="00040865"/>
    <w:rsid w:val="00042F7D"/>
    <w:rsid w:val="00050E1B"/>
    <w:rsid w:val="00051B6D"/>
    <w:rsid w:val="00057A49"/>
    <w:rsid w:val="00060C65"/>
    <w:rsid w:val="0006238E"/>
    <w:rsid w:val="00064230"/>
    <w:rsid w:val="00064EBD"/>
    <w:rsid w:val="00066D21"/>
    <w:rsid w:val="00066DD8"/>
    <w:rsid w:val="00067013"/>
    <w:rsid w:val="000708CA"/>
    <w:rsid w:val="000725AD"/>
    <w:rsid w:val="00073340"/>
    <w:rsid w:val="00074058"/>
    <w:rsid w:val="000747B9"/>
    <w:rsid w:val="00075A36"/>
    <w:rsid w:val="00075DAE"/>
    <w:rsid w:val="00077E30"/>
    <w:rsid w:val="00080438"/>
    <w:rsid w:val="00080972"/>
    <w:rsid w:val="0008686B"/>
    <w:rsid w:val="00087FAA"/>
    <w:rsid w:val="000A0064"/>
    <w:rsid w:val="000A25CF"/>
    <w:rsid w:val="000A407D"/>
    <w:rsid w:val="000A507B"/>
    <w:rsid w:val="000B3347"/>
    <w:rsid w:val="000B4190"/>
    <w:rsid w:val="000C0DF0"/>
    <w:rsid w:val="000C2604"/>
    <w:rsid w:val="000C5F2D"/>
    <w:rsid w:val="000D06B8"/>
    <w:rsid w:val="000D2896"/>
    <w:rsid w:val="000D3322"/>
    <w:rsid w:val="000D4695"/>
    <w:rsid w:val="000D544D"/>
    <w:rsid w:val="000D6AE8"/>
    <w:rsid w:val="000E39DF"/>
    <w:rsid w:val="000E4600"/>
    <w:rsid w:val="000F1F7F"/>
    <w:rsid w:val="000F2993"/>
    <w:rsid w:val="000F31FA"/>
    <w:rsid w:val="000F5347"/>
    <w:rsid w:val="000F5F3A"/>
    <w:rsid w:val="000F7E7C"/>
    <w:rsid w:val="001035F8"/>
    <w:rsid w:val="00104F66"/>
    <w:rsid w:val="00106367"/>
    <w:rsid w:val="00106472"/>
    <w:rsid w:val="00115FC6"/>
    <w:rsid w:val="0012048D"/>
    <w:rsid w:val="00120FD3"/>
    <w:rsid w:val="001231AA"/>
    <w:rsid w:val="00123ADB"/>
    <w:rsid w:val="00130B3E"/>
    <w:rsid w:val="00134D69"/>
    <w:rsid w:val="00134FB6"/>
    <w:rsid w:val="00136A4A"/>
    <w:rsid w:val="00137796"/>
    <w:rsid w:val="00137E17"/>
    <w:rsid w:val="001412A5"/>
    <w:rsid w:val="00142A2D"/>
    <w:rsid w:val="001435BB"/>
    <w:rsid w:val="00151180"/>
    <w:rsid w:val="00152254"/>
    <w:rsid w:val="00153C46"/>
    <w:rsid w:val="00155770"/>
    <w:rsid w:val="00163C74"/>
    <w:rsid w:val="001657E1"/>
    <w:rsid w:val="00165948"/>
    <w:rsid w:val="00166796"/>
    <w:rsid w:val="00172022"/>
    <w:rsid w:val="001730B3"/>
    <w:rsid w:val="00174CAB"/>
    <w:rsid w:val="00175DD8"/>
    <w:rsid w:val="001849B7"/>
    <w:rsid w:val="0018540F"/>
    <w:rsid w:val="0018556D"/>
    <w:rsid w:val="00191CC4"/>
    <w:rsid w:val="00191DF9"/>
    <w:rsid w:val="001920FE"/>
    <w:rsid w:val="0019269C"/>
    <w:rsid w:val="001929FA"/>
    <w:rsid w:val="00193437"/>
    <w:rsid w:val="00195EDC"/>
    <w:rsid w:val="001972B8"/>
    <w:rsid w:val="001A1727"/>
    <w:rsid w:val="001A5729"/>
    <w:rsid w:val="001A5DFD"/>
    <w:rsid w:val="001A6A51"/>
    <w:rsid w:val="001B149D"/>
    <w:rsid w:val="001B2210"/>
    <w:rsid w:val="001B45E6"/>
    <w:rsid w:val="001B7307"/>
    <w:rsid w:val="001D0947"/>
    <w:rsid w:val="001D3C63"/>
    <w:rsid w:val="001D54DD"/>
    <w:rsid w:val="001E13FD"/>
    <w:rsid w:val="001E2E37"/>
    <w:rsid w:val="001E3BE5"/>
    <w:rsid w:val="001E654C"/>
    <w:rsid w:val="001E77C8"/>
    <w:rsid w:val="001F1D4E"/>
    <w:rsid w:val="001F33CF"/>
    <w:rsid w:val="001F3D6D"/>
    <w:rsid w:val="00201266"/>
    <w:rsid w:val="00202044"/>
    <w:rsid w:val="00210B93"/>
    <w:rsid w:val="0021214E"/>
    <w:rsid w:val="00217A16"/>
    <w:rsid w:val="0022112D"/>
    <w:rsid w:val="00230184"/>
    <w:rsid w:val="002306EB"/>
    <w:rsid w:val="00234045"/>
    <w:rsid w:val="00241309"/>
    <w:rsid w:val="002427BC"/>
    <w:rsid w:val="00245C3E"/>
    <w:rsid w:val="00250ADA"/>
    <w:rsid w:val="00251D06"/>
    <w:rsid w:val="00252E8D"/>
    <w:rsid w:val="0025338F"/>
    <w:rsid w:val="00261BA3"/>
    <w:rsid w:val="0026287B"/>
    <w:rsid w:val="002629D9"/>
    <w:rsid w:val="00263C0E"/>
    <w:rsid w:val="0027102E"/>
    <w:rsid w:val="00271F84"/>
    <w:rsid w:val="00272120"/>
    <w:rsid w:val="002730D3"/>
    <w:rsid w:val="00275B5A"/>
    <w:rsid w:val="00280104"/>
    <w:rsid w:val="002833B3"/>
    <w:rsid w:val="002839E7"/>
    <w:rsid w:val="00283AD1"/>
    <w:rsid w:val="00297E3B"/>
    <w:rsid w:val="002A1286"/>
    <w:rsid w:val="002A212A"/>
    <w:rsid w:val="002A2FE0"/>
    <w:rsid w:val="002A3419"/>
    <w:rsid w:val="002A4364"/>
    <w:rsid w:val="002A563A"/>
    <w:rsid w:val="002A5F4B"/>
    <w:rsid w:val="002A63A8"/>
    <w:rsid w:val="002A7D55"/>
    <w:rsid w:val="002B08FB"/>
    <w:rsid w:val="002B0A66"/>
    <w:rsid w:val="002B6C1B"/>
    <w:rsid w:val="002B7378"/>
    <w:rsid w:val="002C15B8"/>
    <w:rsid w:val="002C2807"/>
    <w:rsid w:val="002C45FF"/>
    <w:rsid w:val="002C7E6A"/>
    <w:rsid w:val="002D2084"/>
    <w:rsid w:val="002D2BAF"/>
    <w:rsid w:val="002D7CEF"/>
    <w:rsid w:val="002E2725"/>
    <w:rsid w:val="002E3ABF"/>
    <w:rsid w:val="002E5F05"/>
    <w:rsid w:val="002E6529"/>
    <w:rsid w:val="002E7939"/>
    <w:rsid w:val="002F1D3D"/>
    <w:rsid w:val="002F55FF"/>
    <w:rsid w:val="002F614A"/>
    <w:rsid w:val="002F7053"/>
    <w:rsid w:val="002F7FCA"/>
    <w:rsid w:val="003031FE"/>
    <w:rsid w:val="00305A02"/>
    <w:rsid w:val="00306B75"/>
    <w:rsid w:val="00307378"/>
    <w:rsid w:val="003102F2"/>
    <w:rsid w:val="0032026D"/>
    <w:rsid w:val="0032184B"/>
    <w:rsid w:val="003221D6"/>
    <w:rsid w:val="00323138"/>
    <w:rsid w:val="00324DAE"/>
    <w:rsid w:val="00331559"/>
    <w:rsid w:val="003342FD"/>
    <w:rsid w:val="00337B51"/>
    <w:rsid w:val="00344FE0"/>
    <w:rsid w:val="003471AD"/>
    <w:rsid w:val="003500B9"/>
    <w:rsid w:val="00352558"/>
    <w:rsid w:val="00354AB6"/>
    <w:rsid w:val="00365C10"/>
    <w:rsid w:val="003709E1"/>
    <w:rsid w:val="00376E8C"/>
    <w:rsid w:val="003774C9"/>
    <w:rsid w:val="00385D4D"/>
    <w:rsid w:val="00387944"/>
    <w:rsid w:val="00390DE8"/>
    <w:rsid w:val="00394679"/>
    <w:rsid w:val="00394A0D"/>
    <w:rsid w:val="00395D83"/>
    <w:rsid w:val="003A390B"/>
    <w:rsid w:val="003A5BA2"/>
    <w:rsid w:val="003B296D"/>
    <w:rsid w:val="003B31C8"/>
    <w:rsid w:val="003B73A0"/>
    <w:rsid w:val="003D1EE3"/>
    <w:rsid w:val="003D21EC"/>
    <w:rsid w:val="003D6A45"/>
    <w:rsid w:val="003E2532"/>
    <w:rsid w:val="003E77EC"/>
    <w:rsid w:val="003F4729"/>
    <w:rsid w:val="0041181D"/>
    <w:rsid w:val="00411942"/>
    <w:rsid w:val="00413A29"/>
    <w:rsid w:val="0042508D"/>
    <w:rsid w:val="00426C77"/>
    <w:rsid w:val="00427D19"/>
    <w:rsid w:val="004311A8"/>
    <w:rsid w:val="004334F4"/>
    <w:rsid w:val="00433D77"/>
    <w:rsid w:val="00445DD2"/>
    <w:rsid w:val="004461C4"/>
    <w:rsid w:val="00447676"/>
    <w:rsid w:val="004518FA"/>
    <w:rsid w:val="00452AC0"/>
    <w:rsid w:val="00457C2E"/>
    <w:rsid w:val="004653B3"/>
    <w:rsid w:val="00477FEC"/>
    <w:rsid w:val="004852E1"/>
    <w:rsid w:val="00490565"/>
    <w:rsid w:val="0049164E"/>
    <w:rsid w:val="004918AE"/>
    <w:rsid w:val="00497A33"/>
    <w:rsid w:val="00497C91"/>
    <w:rsid w:val="00497C99"/>
    <w:rsid w:val="004A0FE3"/>
    <w:rsid w:val="004A17EB"/>
    <w:rsid w:val="004A2038"/>
    <w:rsid w:val="004A2A2D"/>
    <w:rsid w:val="004A5BBC"/>
    <w:rsid w:val="004A68D3"/>
    <w:rsid w:val="004B19AE"/>
    <w:rsid w:val="004B2397"/>
    <w:rsid w:val="004B48BA"/>
    <w:rsid w:val="004C7AC7"/>
    <w:rsid w:val="004D605C"/>
    <w:rsid w:val="004E28DA"/>
    <w:rsid w:val="004E42AB"/>
    <w:rsid w:val="004F1960"/>
    <w:rsid w:val="004F2B8B"/>
    <w:rsid w:val="004F4081"/>
    <w:rsid w:val="004F46D2"/>
    <w:rsid w:val="004F69FA"/>
    <w:rsid w:val="00504036"/>
    <w:rsid w:val="0051124A"/>
    <w:rsid w:val="00513411"/>
    <w:rsid w:val="00520323"/>
    <w:rsid w:val="00520A2F"/>
    <w:rsid w:val="00522E6E"/>
    <w:rsid w:val="005247A7"/>
    <w:rsid w:val="005251CC"/>
    <w:rsid w:val="00527D45"/>
    <w:rsid w:val="00531A52"/>
    <w:rsid w:val="005350F1"/>
    <w:rsid w:val="00537141"/>
    <w:rsid w:val="00537C7F"/>
    <w:rsid w:val="00540B12"/>
    <w:rsid w:val="00540DD6"/>
    <w:rsid w:val="00545B44"/>
    <w:rsid w:val="0054618A"/>
    <w:rsid w:val="00551F7C"/>
    <w:rsid w:val="00552D2B"/>
    <w:rsid w:val="00553BB9"/>
    <w:rsid w:val="00553FFC"/>
    <w:rsid w:val="00554276"/>
    <w:rsid w:val="005552EC"/>
    <w:rsid w:val="00562782"/>
    <w:rsid w:val="005660CD"/>
    <w:rsid w:val="00566868"/>
    <w:rsid w:val="00567BC4"/>
    <w:rsid w:val="00570175"/>
    <w:rsid w:val="0057259F"/>
    <w:rsid w:val="00573A01"/>
    <w:rsid w:val="005740FB"/>
    <w:rsid w:val="00576F32"/>
    <w:rsid w:val="0058077D"/>
    <w:rsid w:val="00580CB0"/>
    <w:rsid w:val="005842EB"/>
    <w:rsid w:val="00586399"/>
    <w:rsid w:val="005864F2"/>
    <w:rsid w:val="00587BBF"/>
    <w:rsid w:val="00587F3B"/>
    <w:rsid w:val="005A6117"/>
    <w:rsid w:val="005B2BD6"/>
    <w:rsid w:val="005B40E1"/>
    <w:rsid w:val="005C0B32"/>
    <w:rsid w:val="005D3873"/>
    <w:rsid w:val="005D6E55"/>
    <w:rsid w:val="005E1C50"/>
    <w:rsid w:val="005E53E4"/>
    <w:rsid w:val="005E76CC"/>
    <w:rsid w:val="005F0435"/>
    <w:rsid w:val="005F1EE4"/>
    <w:rsid w:val="005F63BF"/>
    <w:rsid w:val="00601AD8"/>
    <w:rsid w:val="00601F45"/>
    <w:rsid w:val="00603C44"/>
    <w:rsid w:val="00614415"/>
    <w:rsid w:val="00615469"/>
    <w:rsid w:val="00616B3E"/>
    <w:rsid w:val="006228A3"/>
    <w:rsid w:val="00623AB3"/>
    <w:rsid w:val="00631F72"/>
    <w:rsid w:val="006325DB"/>
    <w:rsid w:val="006456C3"/>
    <w:rsid w:val="00651F66"/>
    <w:rsid w:val="00652735"/>
    <w:rsid w:val="00660292"/>
    <w:rsid w:val="006625B8"/>
    <w:rsid w:val="00663BA8"/>
    <w:rsid w:val="00666370"/>
    <w:rsid w:val="00666AAC"/>
    <w:rsid w:val="00672082"/>
    <w:rsid w:val="00680A19"/>
    <w:rsid w:val="00681426"/>
    <w:rsid w:val="00681B80"/>
    <w:rsid w:val="00683977"/>
    <w:rsid w:val="00684DCE"/>
    <w:rsid w:val="00692C4F"/>
    <w:rsid w:val="00694877"/>
    <w:rsid w:val="00695519"/>
    <w:rsid w:val="006956BB"/>
    <w:rsid w:val="00697AD2"/>
    <w:rsid w:val="006A2E3D"/>
    <w:rsid w:val="006A4BBC"/>
    <w:rsid w:val="006A6229"/>
    <w:rsid w:val="006B4D02"/>
    <w:rsid w:val="006C1914"/>
    <w:rsid w:val="006C70BE"/>
    <w:rsid w:val="006D66E7"/>
    <w:rsid w:val="006D7172"/>
    <w:rsid w:val="006D72C3"/>
    <w:rsid w:val="006E28BD"/>
    <w:rsid w:val="006E44BA"/>
    <w:rsid w:val="006E566F"/>
    <w:rsid w:val="006E77E6"/>
    <w:rsid w:val="006F02DA"/>
    <w:rsid w:val="007048CD"/>
    <w:rsid w:val="007050DA"/>
    <w:rsid w:val="00705A0C"/>
    <w:rsid w:val="0070792D"/>
    <w:rsid w:val="00707AAD"/>
    <w:rsid w:val="00710436"/>
    <w:rsid w:val="00711010"/>
    <w:rsid w:val="00712204"/>
    <w:rsid w:val="007136E1"/>
    <w:rsid w:val="007140DC"/>
    <w:rsid w:val="00714ACC"/>
    <w:rsid w:val="00715359"/>
    <w:rsid w:val="0072315F"/>
    <w:rsid w:val="0072355A"/>
    <w:rsid w:val="0073218E"/>
    <w:rsid w:val="007602C4"/>
    <w:rsid w:val="007662B7"/>
    <w:rsid w:val="00770F56"/>
    <w:rsid w:val="00774FC3"/>
    <w:rsid w:val="00780212"/>
    <w:rsid w:val="007820C2"/>
    <w:rsid w:val="00784A37"/>
    <w:rsid w:val="007861D6"/>
    <w:rsid w:val="00786664"/>
    <w:rsid w:val="00790B4F"/>
    <w:rsid w:val="00792871"/>
    <w:rsid w:val="00794853"/>
    <w:rsid w:val="007A0CEA"/>
    <w:rsid w:val="007A1DB4"/>
    <w:rsid w:val="007A4F86"/>
    <w:rsid w:val="007A5F8F"/>
    <w:rsid w:val="007A74E7"/>
    <w:rsid w:val="007B042B"/>
    <w:rsid w:val="007B4BB9"/>
    <w:rsid w:val="007B6353"/>
    <w:rsid w:val="007C1DCD"/>
    <w:rsid w:val="007C3F01"/>
    <w:rsid w:val="007C6A67"/>
    <w:rsid w:val="007D0331"/>
    <w:rsid w:val="007D36A1"/>
    <w:rsid w:val="007D745A"/>
    <w:rsid w:val="007D79C9"/>
    <w:rsid w:val="007E031B"/>
    <w:rsid w:val="007E0A46"/>
    <w:rsid w:val="007E1B1D"/>
    <w:rsid w:val="007E506D"/>
    <w:rsid w:val="007F29D8"/>
    <w:rsid w:val="007F5F4D"/>
    <w:rsid w:val="00800377"/>
    <w:rsid w:val="0080097A"/>
    <w:rsid w:val="00801D4E"/>
    <w:rsid w:val="008023D5"/>
    <w:rsid w:val="008068C1"/>
    <w:rsid w:val="00815B9B"/>
    <w:rsid w:val="0082045E"/>
    <w:rsid w:val="00820CDB"/>
    <w:rsid w:val="00824653"/>
    <w:rsid w:val="008321EC"/>
    <w:rsid w:val="0083396F"/>
    <w:rsid w:val="00835334"/>
    <w:rsid w:val="00836BBE"/>
    <w:rsid w:val="00844AFD"/>
    <w:rsid w:val="00854225"/>
    <w:rsid w:val="008553EC"/>
    <w:rsid w:val="00860BE9"/>
    <w:rsid w:val="00865036"/>
    <w:rsid w:val="00870AB9"/>
    <w:rsid w:val="00873556"/>
    <w:rsid w:val="0087671F"/>
    <w:rsid w:val="008804E9"/>
    <w:rsid w:val="00882107"/>
    <w:rsid w:val="008829DF"/>
    <w:rsid w:val="00884629"/>
    <w:rsid w:val="00890218"/>
    <w:rsid w:val="00893C28"/>
    <w:rsid w:val="00897E2E"/>
    <w:rsid w:val="008C1218"/>
    <w:rsid w:val="008C1858"/>
    <w:rsid w:val="008C3058"/>
    <w:rsid w:val="008C66C9"/>
    <w:rsid w:val="008C7075"/>
    <w:rsid w:val="008C76DF"/>
    <w:rsid w:val="008D2D23"/>
    <w:rsid w:val="008E01C6"/>
    <w:rsid w:val="008E4123"/>
    <w:rsid w:val="008E68C5"/>
    <w:rsid w:val="008E7A29"/>
    <w:rsid w:val="008F05AB"/>
    <w:rsid w:val="008F10B3"/>
    <w:rsid w:val="008F14DB"/>
    <w:rsid w:val="008F22AE"/>
    <w:rsid w:val="008F2FD9"/>
    <w:rsid w:val="008F657F"/>
    <w:rsid w:val="00901D91"/>
    <w:rsid w:val="00902981"/>
    <w:rsid w:val="00902BB5"/>
    <w:rsid w:val="009039B6"/>
    <w:rsid w:val="00910608"/>
    <w:rsid w:val="0091435E"/>
    <w:rsid w:val="00914FAB"/>
    <w:rsid w:val="00917BA5"/>
    <w:rsid w:val="00924270"/>
    <w:rsid w:val="0093193A"/>
    <w:rsid w:val="00942A47"/>
    <w:rsid w:val="0094620F"/>
    <w:rsid w:val="00950519"/>
    <w:rsid w:val="009511FE"/>
    <w:rsid w:val="0095166B"/>
    <w:rsid w:val="009573F5"/>
    <w:rsid w:val="00963390"/>
    <w:rsid w:val="00964B62"/>
    <w:rsid w:val="00965E45"/>
    <w:rsid w:val="00967318"/>
    <w:rsid w:val="00972FB6"/>
    <w:rsid w:val="009759F9"/>
    <w:rsid w:val="009803A9"/>
    <w:rsid w:val="009804DD"/>
    <w:rsid w:val="0098383C"/>
    <w:rsid w:val="009901B9"/>
    <w:rsid w:val="009901EE"/>
    <w:rsid w:val="00994BD2"/>
    <w:rsid w:val="00996388"/>
    <w:rsid w:val="009A1688"/>
    <w:rsid w:val="009A2466"/>
    <w:rsid w:val="009A2AB6"/>
    <w:rsid w:val="009A2D5A"/>
    <w:rsid w:val="009A4F91"/>
    <w:rsid w:val="009B1600"/>
    <w:rsid w:val="009C0EDB"/>
    <w:rsid w:val="009C1887"/>
    <w:rsid w:val="009C637E"/>
    <w:rsid w:val="009C7516"/>
    <w:rsid w:val="009D520F"/>
    <w:rsid w:val="009D735C"/>
    <w:rsid w:val="009E1E4C"/>
    <w:rsid w:val="009F5D84"/>
    <w:rsid w:val="00A01159"/>
    <w:rsid w:val="00A0150C"/>
    <w:rsid w:val="00A0333C"/>
    <w:rsid w:val="00A046B9"/>
    <w:rsid w:val="00A047D0"/>
    <w:rsid w:val="00A0653F"/>
    <w:rsid w:val="00A3343B"/>
    <w:rsid w:val="00A356C4"/>
    <w:rsid w:val="00A35B42"/>
    <w:rsid w:val="00A37932"/>
    <w:rsid w:val="00A404EC"/>
    <w:rsid w:val="00A4131B"/>
    <w:rsid w:val="00A42012"/>
    <w:rsid w:val="00A5088E"/>
    <w:rsid w:val="00A572ED"/>
    <w:rsid w:val="00A60C24"/>
    <w:rsid w:val="00A61D83"/>
    <w:rsid w:val="00A627F6"/>
    <w:rsid w:val="00A646FE"/>
    <w:rsid w:val="00A73995"/>
    <w:rsid w:val="00A76B23"/>
    <w:rsid w:val="00A823A8"/>
    <w:rsid w:val="00A84928"/>
    <w:rsid w:val="00A86591"/>
    <w:rsid w:val="00A9303F"/>
    <w:rsid w:val="00A93AA4"/>
    <w:rsid w:val="00A93FB6"/>
    <w:rsid w:val="00AA07D3"/>
    <w:rsid w:val="00AA1BB5"/>
    <w:rsid w:val="00AB22E3"/>
    <w:rsid w:val="00AB358D"/>
    <w:rsid w:val="00AB390D"/>
    <w:rsid w:val="00AB42A0"/>
    <w:rsid w:val="00AB5EED"/>
    <w:rsid w:val="00AC16B0"/>
    <w:rsid w:val="00AD1034"/>
    <w:rsid w:val="00AD3312"/>
    <w:rsid w:val="00AD3D08"/>
    <w:rsid w:val="00AD3E71"/>
    <w:rsid w:val="00AD4CDA"/>
    <w:rsid w:val="00AD7A38"/>
    <w:rsid w:val="00AE0491"/>
    <w:rsid w:val="00AE7EBC"/>
    <w:rsid w:val="00AF5FE0"/>
    <w:rsid w:val="00AF60C1"/>
    <w:rsid w:val="00AF7254"/>
    <w:rsid w:val="00B00829"/>
    <w:rsid w:val="00B02BFF"/>
    <w:rsid w:val="00B04B76"/>
    <w:rsid w:val="00B0713C"/>
    <w:rsid w:val="00B12C45"/>
    <w:rsid w:val="00B12F1A"/>
    <w:rsid w:val="00B14016"/>
    <w:rsid w:val="00B20973"/>
    <w:rsid w:val="00B20C5F"/>
    <w:rsid w:val="00B228CC"/>
    <w:rsid w:val="00B31AFE"/>
    <w:rsid w:val="00B34107"/>
    <w:rsid w:val="00B355E1"/>
    <w:rsid w:val="00B40DF3"/>
    <w:rsid w:val="00B415A2"/>
    <w:rsid w:val="00B45CA0"/>
    <w:rsid w:val="00B46745"/>
    <w:rsid w:val="00B47ECE"/>
    <w:rsid w:val="00B523DB"/>
    <w:rsid w:val="00B61447"/>
    <w:rsid w:val="00B61E32"/>
    <w:rsid w:val="00B62C7E"/>
    <w:rsid w:val="00B669C0"/>
    <w:rsid w:val="00B67F2F"/>
    <w:rsid w:val="00B71E7F"/>
    <w:rsid w:val="00B823C4"/>
    <w:rsid w:val="00B856DE"/>
    <w:rsid w:val="00B90790"/>
    <w:rsid w:val="00B92A4A"/>
    <w:rsid w:val="00B94BBC"/>
    <w:rsid w:val="00B9710A"/>
    <w:rsid w:val="00BA2A87"/>
    <w:rsid w:val="00BA2DCA"/>
    <w:rsid w:val="00BA4D45"/>
    <w:rsid w:val="00BA689B"/>
    <w:rsid w:val="00BB13CE"/>
    <w:rsid w:val="00BB5A24"/>
    <w:rsid w:val="00BB74E3"/>
    <w:rsid w:val="00BC3317"/>
    <w:rsid w:val="00BC4708"/>
    <w:rsid w:val="00BC7FE5"/>
    <w:rsid w:val="00BE005C"/>
    <w:rsid w:val="00BE0486"/>
    <w:rsid w:val="00BE1280"/>
    <w:rsid w:val="00BE6AE6"/>
    <w:rsid w:val="00C004DA"/>
    <w:rsid w:val="00C11E3E"/>
    <w:rsid w:val="00C128A1"/>
    <w:rsid w:val="00C13B57"/>
    <w:rsid w:val="00C1696C"/>
    <w:rsid w:val="00C17660"/>
    <w:rsid w:val="00C22F02"/>
    <w:rsid w:val="00C22F4D"/>
    <w:rsid w:val="00C3168D"/>
    <w:rsid w:val="00C31B4A"/>
    <w:rsid w:val="00C4410A"/>
    <w:rsid w:val="00C55044"/>
    <w:rsid w:val="00C55D2B"/>
    <w:rsid w:val="00C55DE3"/>
    <w:rsid w:val="00C60C23"/>
    <w:rsid w:val="00C61A53"/>
    <w:rsid w:val="00C61FB0"/>
    <w:rsid w:val="00C6216E"/>
    <w:rsid w:val="00C6608C"/>
    <w:rsid w:val="00C70B6C"/>
    <w:rsid w:val="00C732F3"/>
    <w:rsid w:val="00C73527"/>
    <w:rsid w:val="00C80E5B"/>
    <w:rsid w:val="00C8102B"/>
    <w:rsid w:val="00C84B37"/>
    <w:rsid w:val="00C9180B"/>
    <w:rsid w:val="00C91889"/>
    <w:rsid w:val="00C918A5"/>
    <w:rsid w:val="00C9266A"/>
    <w:rsid w:val="00C93049"/>
    <w:rsid w:val="00C934E1"/>
    <w:rsid w:val="00C94AC9"/>
    <w:rsid w:val="00CA0A7E"/>
    <w:rsid w:val="00CA27CD"/>
    <w:rsid w:val="00CB0E42"/>
    <w:rsid w:val="00CB23EA"/>
    <w:rsid w:val="00CB2E29"/>
    <w:rsid w:val="00CB556F"/>
    <w:rsid w:val="00CB7B9C"/>
    <w:rsid w:val="00CC0C63"/>
    <w:rsid w:val="00CC49C9"/>
    <w:rsid w:val="00CC77A5"/>
    <w:rsid w:val="00CC7C50"/>
    <w:rsid w:val="00CD122D"/>
    <w:rsid w:val="00CD384B"/>
    <w:rsid w:val="00CD451F"/>
    <w:rsid w:val="00CD5514"/>
    <w:rsid w:val="00CE117C"/>
    <w:rsid w:val="00CE5C3C"/>
    <w:rsid w:val="00CE61B7"/>
    <w:rsid w:val="00CF2097"/>
    <w:rsid w:val="00CF46C2"/>
    <w:rsid w:val="00CF5BE1"/>
    <w:rsid w:val="00CF75A2"/>
    <w:rsid w:val="00D01089"/>
    <w:rsid w:val="00D03145"/>
    <w:rsid w:val="00D03A0C"/>
    <w:rsid w:val="00D043DD"/>
    <w:rsid w:val="00D06F21"/>
    <w:rsid w:val="00D07C09"/>
    <w:rsid w:val="00D107B3"/>
    <w:rsid w:val="00D11ADC"/>
    <w:rsid w:val="00D11B54"/>
    <w:rsid w:val="00D12C60"/>
    <w:rsid w:val="00D13595"/>
    <w:rsid w:val="00D15F01"/>
    <w:rsid w:val="00D1710A"/>
    <w:rsid w:val="00D20943"/>
    <w:rsid w:val="00D2185B"/>
    <w:rsid w:val="00D2214E"/>
    <w:rsid w:val="00D256EC"/>
    <w:rsid w:val="00D30D92"/>
    <w:rsid w:val="00D343B0"/>
    <w:rsid w:val="00D34C41"/>
    <w:rsid w:val="00D36F88"/>
    <w:rsid w:val="00D4092C"/>
    <w:rsid w:val="00D40C10"/>
    <w:rsid w:val="00D41B90"/>
    <w:rsid w:val="00D42263"/>
    <w:rsid w:val="00D44E0B"/>
    <w:rsid w:val="00D534B1"/>
    <w:rsid w:val="00D54B3A"/>
    <w:rsid w:val="00D667B8"/>
    <w:rsid w:val="00D80B12"/>
    <w:rsid w:val="00D86868"/>
    <w:rsid w:val="00D931E0"/>
    <w:rsid w:val="00D93497"/>
    <w:rsid w:val="00D95068"/>
    <w:rsid w:val="00D95BCD"/>
    <w:rsid w:val="00D971B3"/>
    <w:rsid w:val="00D97E1E"/>
    <w:rsid w:val="00DA0B36"/>
    <w:rsid w:val="00DA20D6"/>
    <w:rsid w:val="00DA2C10"/>
    <w:rsid w:val="00DA7850"/>
    <w:rsid w:val="00DB1EF3"/>
    <w:rsid w:val="00DB4883"/>
    <w:rsid w:val="00DB6D8D"/>
    <w:rsid w:val="00DB7438"/>
    <w:rsid w:val="00DC072F"/>
    <w:rsid w:val="00DC5089"/>
    <w:rsid w:val="00DC6E62"/>
    <w:rsid w:val="00DD46E8"/>
    <w:rsid w:val="00DD7A03"/>
    <w:rsid w:val="00DF1BAF"/>
    <w:rsid w:val="00DF1C5E"/>
    <w:rsid w:val="00DF343C"/>
    <w:rsid w:val="00DF4E26"/>
    <w:rsid w:val="00DF76D9"/>
    <w:rsid w:val="00E11338"/>
    <w:rsid w:val="00E11C22"/>
    <w:rsid w:val="00E12B47"/>
    <w:rsid w:val="00E12D34"/>
    <w:rsid w:val="00E130A8"/>
    <w:rsid w:val="00E265F7"/>
    <w:rsid w:val="00E313A6"/>
    <w:rsid w:val="00E326C1"/>
    <w:rsid w:val="00E36E28"/>
    <w:rsid w:val="00E42BBE"/>
    <w:rsid w:val="00E43176"/>
    <w:rsid w:val="00E43639"/>
    <w:rsid w:val="00E45711"/>
    <w:rsid w:val="00E505F5"/>
    <w:rsid w:val="00E54E9D"/>
    <w:rsid w:val="00E55BDD"/>
    <w:rsid w:val="00E61577"/>
    <w:rsid w:val="00E61BD7"/>
    <w:rsid w:val="00E645C2"/>
    <w:rsid w:val="00E6755F"/>
    <w:rsid w:val="00E7061A"/>
    <w:rsid w:val="00E72A34"/>
    <w:rsid w:val="00E77578"/>
    <w:rsid w:val="00E80B4B"/>
    <w:rsid w:val="00E81227"/>
    <w:rsid w:val="00E828DB"/>
    <w:rsid w:val="00E84536"/>
    <w:rsid w:val="00E8659B"/>
    <w:rsid w:val="00E87046"/>
    <w:rsid w:val="00E87E17"/>
    <w:rsid w:val="00E92469"/>
    <w:rsid w:val="00EA135B"/>
    <w:rsid w:val="00EA17C9"/>
    <w:rsid w:val="00EA30AD"/>
    <w:rsid w:val="00EA6292"/>
    <w:rsid w:val="00EA6EF4"/>
    <w:rsid w:val="00EB11A1"/>
    <w:rsid w:val="00EB1C01"/>
    <w:rsid w:val="00EB6D3D"/>
    <w:rsid w:val="00EC00C1"/>
    <w:rsid w:val="00EC19BF"/>
    <w:rsid w:val="00EC1F0A"/>
    <w:rsid w:val="00EC4DD2"/>
    <w:rsid w:val="00ED1783"/>
    <w:rsid w:val="00EE055E"/>
    <w:rsid w:val="00EE29A9"/>
    <w:rsid w:val="00EE3068"/>
    <w:rsid w:val="00EE373D"/>
    <w:rsid w:val="00EE63E4"/>
    <w:rsid w:val="00EF06FC"/>
    <w:rsid w:val="00F01646"/>
    <w:rsid w:val="00F10118"/>
    <w:rsid w:val="00F13CAA"/>
    <w:rsid w:val="00F151B5"/>
    <w:rsid w:val="00F17C30"/>
    <w:rsid w:val="00F26010"/>
    <w:rsid w:val="00F27F1E"/>
    <w:rsid w:val="00F302B8"/>
    <w:rsid w:val="00F312A4"/>
    <w:rsid w:val="00F32A59"/>
    <w:rsid w:val="00F37036"/>
    <w:rsid w:val="00F415BE"/>
    <w:rsid w:val="00F41BBB"/>
    <w:rsid w:val="00F44A2D"/>
    <w:rsid w:val="00F50754"/>
    <w:rsid w:val="00F55E01"/>
    <w:rsid w:val="00F56837"/>
    <w:rsid w:val="00F56D9F"/>
    <w:rsid w:val="00F60E42"/>
    <w:rsid w:val="00F64CCA"/>
    <w:rsid w:val="00F65385"/>
    <w:rsid w:val="00F65665"/>
    <w:rsid w:val="00F6667D"/>
    <w:rsid w:val="00F67911"/>
    <w:rsid w:val="00F70B6B"/>
    <w:rsid w:val="00F74F18"/>
    <w:rsid w:val="00F81835"/>
    <w:rsid w:val="00F829EA"/>
    <w:rsid w:val="00F8335F"/>
    <w:rsid w:val="00F868C0"/>
    <w:rsid w:val="00F9235C"/>
    <w:rsid w:val="00F93590"/>
    <w:rsid w:val="00F97705"/>
    <w:rsid w:val="00FA11BF"/>
    <w:rsid w:val="00FA1D16"/>
    <w:rsid w:val="00FA5C3D"/>
    <w:rsid w:val="00FB00CA"/>
    <w:rsid w:val="00FB337C"/>
    <w:rsid w:val="00FB418D"/>
    <w:rsid w:val="00FB6044"/>
    <w:rsid w:val="00FC103D"/>
    <w:rsid w:val="00FC14E5"/>
    <w:rsid w:val="00FC374B"/>
    <w:rsid w:val="00FD17C6"/>
    <w:rsid w:val="00FD3614"/>
    <w:rsid w:val="00FD415C"/>
    <w:rsid w:val="00FD52FF"/>
    <w:rsid w:val="00FE59C5"/>
    <w:rsid w:val="00FE5B9F"/>
    <w:rsid w:val="00FF0243"/>
    <w:rsid w:val="00FF23D1"/>
    <w:rsid w:val="00FF3E91"/>
    <w:rsid w:val="00FF471C"/>
    <w:rsid w:val="00FF6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8DA0A"/>
  <w15:docId w15:val="{2D97B8B4-A527-4044-BBEA-444C8EDC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204"/>
    <w:pPr>
      <w:spacing w:after="200" w:line="276" w:lineRule="auto"/>
    </w:pPr>
    <w:rPr>
      <w:sz w:val="22"/>
      <w:szCs w:val="22"/>
      <w:lang w:val="lt-LT" w:eastAsia="zh-CN"/>
    </w:rPr>
  </w:style>
  <w:style w:type="paragraph" w:styleId="Heading1">
    <w:name w:val="heading 1"/>
    <w:basedOn w:val="Normal"/>
    <w:next w:val="Normal"/>
    <w:link w:val="Heading1Char"/>
    <w:qFormat/>
    <w:rsid w:val="00191CC4"/>
    <w:pPr>
      <w:keepNext/>
      <w:spacing w:after="0" w:line="240" w:lineRule="auto"/>
      <w:ind w:firstLine="1247"/>
      <w:jc w:val="both"/>
      <w:outlineLvl w:val="0"/>
    </w:pPr>
    <w:rPr>
      <w:rFonts w:ascii="Times New Roman" w:eastAsia="Times New Roman" w:hAnsi="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1CC4"/>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191CC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191CC4"/>
    <w:pPr>
      <w:spacing w:after="0" w:line="240" w:lineRule="auto"/>
      <w:ind w:firstLine="567"/>
      <w:jc w:val="both"/>
    </w:pPr>
    <w:rPr>
      <w:rFonts w:ascii="Times New Roman" w:eastAsia="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link w:val="BodyText"/>
    <w:rsid w:val="00191CC4"/>
    <w:rPr>
      <w:rFonts w:ascii="Times New Roman" w:eastAsia="Times New Roman" w:hAnsi="Times New Roman" w:cs="Times New Roman"/>
      <w:sz w:val="24"/>
      <w:szCs w:val="20"/>
      <w:lang w:eastAsia="en-US"/>
    </w:rPr>
  </w:style>
  <w:style w:type="paragraph" w:styleId="Header">
    <w:name w:val="header"/>
    <w:basedOn w:val="Normal"/>
    <w:link w:val="HeaderChar"/>
    <w:uiPriority w:val="99"/>
    <w:rsid w:val="00191CC4"/>
    <w:pPr>
      <w:tabs>
        <w:tab w:val="center" w:pos="4153"/>
        <w:tab w:val="right" w:pos="8306"/>
      </w:tabs>
      <w:spacing w:after="0" w:line="240" w:lineRule="auto"/>
      <w:jc w:val="both"/>
    </w:pPr>
    <w:rPr>
      <w:rFonts w:ascii="Times New Roman" w:eastAsia="Times New Roman" w:hAnsi="Times New Roman"/>
      <w:sz w:val="24"/>
      <w:szCs w:val="20"/>
      <w:lang w:eastAsia="en-US"/>
    </w:rPr>
  </w:style>
  <w:style w:type="character" w:customStyle="1" w:styleId="HeaderChar">
    <w:name w:val="Header Char"/>
    <w:link w:val="Header"/>
    <w:uiPriority w:val="99"/>
    <w:rsid w:val="00191CC4"/>
    <w:rPr>
      <w:rFonts w:ascii="Times New Roman" w:eastAsia="Times New Roman" w:hAnsi="Times New Roman" w:cs="Times New Roman"/>
      <w:sz w:val="24"/>
      <w:szCs w:val="20"/>
      <w:lang w:eastAsia="en-US"/>
    </w:rPr>
  </w:style>
  <w:style w:type="character" w:styleId="PageNumber">
    <w:name w:val="page number"/>
    <w:basedOn w:val="DefaultParagraphFont"/>
    <w:rsid w:val="00191CC4"/>
  </w:style>
  <w:style w:type="paragraph" w:styleId="Footer">
    <w:name w:val="footer"/>
    <w:basedOn w:val="Normal"/>
    <w:link w:val="FooterChar"/>
    <w:uiPriority w:val="99"/>
    <w:rsid w:val="00191CC4"/>
    <w:pPr>
      <w:tabs>
        <w:tab w:val="center" w:pos="4153"/>
        <w:tab w:val="right" w:pos="8306"/>
      </w:tabs>
      <w:spacing w:after="0" w:line="240" w:lineRule="auto"/>
      <w:jc w:val="both"/>
    </w:pPr>
    <w:rPr>
      <w:rFonts w:ascii="Times New Roman" w:eastAsia="Times New Roman" w:hAnsi="Times New Roman"/>
      <w:sz w:val="24"/>
      <w:szCs w:val="20"/>
      <w:lang w:eastAsia="en-US"/>
    </w:rPr>
  </w:style>
  <w:style w:type="character" w:customStyle="1" w:styleId="FooterChar">
    <w:name w:val="Footer Char"/>
    <w:link w:val="Footer"/>
    <w:uiPriority w:val="99"/>
    <w:rsid w:val="00191CC4"/>
    <w:rPr>
      <w:rFonts w:ascii="Times New Roman" w:eastAsia="Times New Roman" w:hAnsi="Times New Roman" w:cs="Times New Roman"/>
      <w:sz w:val="24"/>
      <w:szCs w:val="20"/>
      <w:lang w:eastAsia="en-US"/>
    </w:rPr>
  </w:style>
  <w:style w:type="paragraph" w:customStyle="1" w:styleId="Paraai">
    <w:name w:val="Parašai"/>
    <w:basedOn w:val="Normal"/>
    <w:rsid w:val="00191CC4"/>
    <w:pPr>
      <w:tabs>
        <w:tab w:val="left" w:pos="6237"/>
      </w:tabs>
      <w:spacing w:before="240" w:after="0" w:line="240" w:lineRule="auto"/>
      <w:jc w:val="both"/>
    </w:pPr>
    <w:rPr>
      <w:rFonts w:ascii="Times New Roman" w:eastAsia="Times New Roman" w:hAnsi="Times New Roman"/>
      <w:sz w:val="24"/>
      <w:szCs w:val="20"/>
      <w:lang w:eastAsia="en-US"/>
    </w:rPr>
  </w:style>
  <w:style w:type="paragraph" w:styleId="ListParagraph">
    <w:name w:val="List Paragraph"/>
    <w:basedOn w:val="Normal"/>
    <w:link w:val="ListParagraphChar"/>
    <w:uiPriority w:val="34"/>
    <w:qFormat/>
    <w:rsid w:val="00191CC4"/>
    <w:pPr>
      <w:spacing w:after="0" w:line="240" w:lineRule="auto"/>
      <w:ind w:left="720"/>
      <w:contextualSpacing/>
      <w:jc w:val="both"/>
    </w:pPr>
    <w:rPr>
      <w:rFonts w:ascii="Times New Roman" w:eastAsia="Times New Roman" w:hAnsi="Times New Roman"/>
      <w:sz w:val="24"/>
      <w:szCs w:val="20"/>
      <w:lang w:eastAsia="en-US"/>
    </w:rPr>
  </w:style>
  <w:style w:type="character" w:styleId="Hyperlink">
    <w:name w:val="Hyperlink"/>
    <w:uiPriority w:val="99"/>
    <w:rsid w:val="00191CC4"/>
    <w:rPr>
      <w:rFonts w:cs="Times New Roman"/>
      <w:color w:val="0000FF"/>
      <w:u w:val="single"/>
    </w:rPr>
  </w:style>
  <w:style w:type="table" w:styleId="TableGrid">
    <w:name w:val="Table Grid"/>
    <w:basedOn w:val="TableNormal"/>
    <w:rsid w:val="00191CC4"/>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191CC4"/>
    <w:pPr>
      <w:spacing w:after="120" w:line="480" w:lineRule="auto"/>
      <w:ind w:left="283"/>
      <w:jc w:val="both"/>
    </w:pPr>
    <w:rPr>
      <w:rFonts w:ascii="Times New Roman" w:eastAsia="Times New Roman" w:hAnsi="Times New Roman"/>
      <w:sz w:val="24"/>
      <w:szCs w:val="20"/>
      <w:lang w:eastAsia="en-US"/>
    </w:rPr>
  </w:style>
  <w:style w:type="character" w:customStyle="1" w:styleId="BodyTextIndent2Char">
    <w:name w:val="Body Text Indent 2 Char"/>
    <w:link w:val="BodyTextIndent2"/>
    <w:rsid w:val="00191CC4"/>
    <w:rPr>
      <w:rFonts w:ascii="Times New Roman" w:eastAsia="Times New Roman" w:hAnsi="Times New Roman" w:cs="Times New Roman"/>
      <w:sz w:val="24"/>
      <w:szCs w:val="20"/>
      <w:lang w:eastAsia="en-US"/>
    </w:rPr>
  </w:style>
  <w:style w:type="paragraph" w:customStyle="1" w:styleId="1">
    <w:name w:val="Стиль1"/>
    <w:basedOn w:val="Normal"/>
    <w:rsid w:val="00191CC4"/>
    <w:pPr>
      <w:spacing w:after="0" w:line="240" w:lineRule="auto"/>
      <w:jc w:val="center"/>
    </w:pPr>
    <w:rPr>
      <w:rFonts w:ascii="Times New Roman" w:eastAsia="Times New Roman" w:hAnsi="Times New Roman"/>
      <w:sz w:val="24"/>
      <w:szCs w:val="20"/>
      <w:lang w:val="ru-RU" w:eastAsia="en-US"/>
    </w:rPr>
  </w:style>
  <w:style w:type="character" w:styleId="FootnoteReference">
    <w:name w:val="footnote reference"/>
    <w:uiPriority w:val="99"/>
    <w:rsid w:val="00191CC4"/>
    <w:rPr>
      <w:rFonts w:cs="Times New Roman"/>
      <w:vertAlign w:val="superscript"/>
    </w:rPr>
  </w:style>
  <w:style w:type="character" w:customStyle="1" w:styleId="ListParagraphChar">
    <w:name w:val="List Paragraph Char"/>
    <w:link w:val="ListParagraph"/>
    <w:uiPriority w:val="34"/>
    <w:rsid w:val="00191CC4"/>
    <w:rPr>
      <w:rFonts w:ascii="Times New Roman" w:eastAsia="Times New Roman" w:hAnsi="Times New Roman" w:cs="Times New Roman"/>
      <w:sz w:val="24"/>
      <w:szCs w:val="20"/>
      <w:lang w:eastAsia="en-US"/>
    </w:rPr>
  </w:style>
  <w:style w:type="character" w:styleId="CommentReference">
    <w:name w:val="annotation reference"/>
    <w:uiPriority w:val="99"/>
    <w:semiHidden/>
    <w:unhideWhenUsed/>
    <w:rsid w:val="00587BBF"/>
    <w:rPr>
      <w:sz w:val="16"/>
      <w:szCs w:val="16"/>
    </w:rPr>
  </w:style>
  <w:style w:type="paragraph" w:styleId="CommentText">
    <w:name w:val="annotation text"/>
    <w:basedOn w:val="Normal"/>
    <w:link w:val="CommentTextChar"/>
    <w:uiPriority w:val="99"/>
    <w:semiHidden/>
    <w:unhideWhenUsed/>
    <w:rsid w:val="00587BBF"/>
    <w:pPr>
      <w:spacing w:after="0" w:line="240" w:lineRule="auto"/>
    </w:pPr>
    <w:rPr>
      <w:rFonts w:ascii="Times New Roman" w:eastAsia="Times New Roman" w:hAnsi="Times New Roman"/>
      <w:sz w:val="20"/>
      <w:szCs w:val="20"/>
      <w:lang w:val="ru-RU" w:eastAsia="en-US"/>
    </w:rPr>
  </w:style>
  <w:style w:type="character" w:customStyle="1" w:styleId="CommentTextChar">
    <w:name w:val="Comment Text Char"/>
    <w:link w:val="CommentText"/>
    <w:uiPriority w:val="99"/>
    <w:semiHidden/>
    <w:rsid w:val="00587BBF"/>
    <w:rPr>
      <w:rFonts w:ascii="Times New Roman" w:eastAsia="Times New Roman" w:hAnsi="Times New Roman" w:cs="Times New Roman"/>
      <w:sz w:val="20"/>
      <w:szCs w:val="20"/>
      <w:lang w:val="ru-RU" w:eastAsia="en-US"/>
    </w:rPr>
  </w:style>
  <w:style w:type="paragraph" w:styleId="BalloonText">
    <w:name w:val="Balloon Text"/>
    <w:basedOn w:val="Normal"/>
    <w:link w:val="BalloonTextChar"/>
    <w:uiPriority w:val="99"/>
    <w:semiHidden/>
    <w:unhideWhenUsed/>
    <w:rsid w:val="00712204"/>
    <w:pPr>
      <w:spacing w:after="0" w:line="240" w:lineRule="auto"/>
    </w:pPr>
    <w:rPr>
      <w:rFonts w:ascii="Tahoma" w:hAnsi="Tahoma" w:cs="Tahoma"/>
      <w:szCs w:val="16"/>
    </w:rPr>
  </w:style>
  <w:style w:type="character" w:customStyle="1" w:styleId="BalloonTextChar">
    <w:name w:val="Balloon Text Char"/>
    <w:link w:val="BalloonText"/>
    <w:uiPriority w:val="99"/>
    <w:semiHidden/>
    <w:rsid w:val="00712204"/>
    <w:rPr>
      <w:rFonts w:ascii="Tahoma" w:hAnsi="Tahoma" w:cs="Tahoma"/>
      <w:szCs w:val="16"/>
    </w:rPr>
  </w:style>
  <w:style w:type="table" w:customStyle="1" w:styleId="Lentelstinklelis1">
    <w:name w:val="Lentelės tinklelis1"/>
    <w:basedOn w:val="TableNormal"/>
    <w:next w:val="TableGrid"/>
    <w:rsid w:val="00250ADA"/>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8E7A29"/>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B14016"/>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D06B8"/>
    <w:rPr>
      <w:rFonts w:ascii="Times New Roman" w:eastAsia="Times New Roman" w:hAnsi="Times New Roman"/>
      <w:sz w:val="24"/>
      <w:szCs w:val="24"/>
      <w:lang w:val="lt-LT" w:eastAsia="lt-LT"/>
    </w:rPr>
  </w:style>
  <w:style w:type="character" w:customStyle="1" w:styleId="NoSpacingChar">
    <w:name w:val="No Spacing Char"/>
    <w:link w:val="NoSpacing"/>
    <w:uiPriority w:val="1"/>
    <w:locked/>
    <w:rsid w:val="000D06B8"/>
    <w:rPr>
      <w:rFonts w:ascii="Times New Roman" w:eastAsia="Times New Roman" w:hAnsi="Times New Roman" w:cs="Times New Roman"/>
      <w:sz w:val="24"/>
      <w:szCs w:val="24"/>
      <w:lang w:eastAsia="lt-LT"/>
    </w:rPr>
  </w:style>
  <w:style w:type="character" w:styleId="FollowedHyperlink">
    <w:name w:val="FollowedHyperlink"/>
    <w:uiPriority w:val="99"/>
    <w:semiHidden/>
    <w:unhideWhenUsed/>
    <w:rsid w:val="007C1DCD"/>
    <w:rPr>
      <w:color w:val="800080"/>
      <w:u w:val="single"/>
    </w:rPr>
  </w:style>
  <w:style w:type="paragraph" w:styleId="CommentSubject">
    <w:name w:val="annotation subject"/>
    <w:basedOn w:val="CommentText"/>
    <w:next w:val="CommentText"/>
    <w:link w:val="CommentSubjectChar"/>
    <w:uiPriority w:val="99"/>
    <w:semiHidden/>
    <w:unhideWhenUsed/>
    <w:rsid w:val="00712204"/>
    <w:pPr>
      <w:spacing w:after="200"/>
    </w:pPr>
    <w:rPr>
      <w:rFonts w:ascii="Calibri" w:eastAsia="SimSun" w:hAnsi="Calibri"/>
      <w:b/>
      <w:bCs/>
      <w:lang w:val="lt-LT" w:eastAsia="zh-CN"/>
    </w:rPr>
  </w:style>
  <w:style w:type="character" w:customStyle="1" w:styleId="CommentSubjectChar">
    <w:name w:val="Comment Subject Char"/>
    <w:link w:val="CommentSubject"/>
    <w:uiPriority w:val="99"/>
    <w:semiHidden/>
    <w:rsid w:val="00712204"/>
    <w:rPr>
      <w:rFonts w:ascii="Times New Roman" w:eastAsia="Times New Roman" w:hAnsi="Times New Roman" w:cs="Times New Roman"/>
      <w:b/>
      <w:bCs/>
      <w:sz w:val="20"/>
      <w:szCs w:val="20"/>
      <w:lang w:val="ru-RU" w:eastAsia="en-US"/>
    </w:rPr>
  </w:style>
  <w:style w:type="paragraph" w:customStyle="1" w:styleId="Default">
    <w:name w:val="Default"/>
    <w:rsid w:val="00E645C2"/>
    <w:pPr>
      <w:autoSpaceDE w:val="0"/>
      <w:autoSpaceDN w:val="0"/>
      <w:adjustRightInd w:val="0"/>
    </w:pPr>
    <w:rPr>
      <w:rFonts w:ascii="Times New Roman" w:hAnsi="Times New Roman"/>
      <w:color w:val="000000"/>
      <w:sz w:val="24"/>
      <w:szCs w:val="24"/>
      <w:lang w:val="lt-LT" w:eastAsia="zh-CN"/>
    </w:rPr>
  </w:style>
  <w:style w:type="paragraph" w:styleId="BodyTextIndent">
    <w:name w:val="Body Text Indent"/>
    <w:basedOn w:val="Normal"/>
    <w:link w:val="BodyTextIndentChar"/>
    <w:uiPriority w:val="99"/>
    <w:semiHidden/>
    <w:unhideWhenUsed/>
    <w:rsid w:val="00AF7254"/>
    <w:pPr>
      <w:spacing w:after="120"/>
      <w:ind w:left="283"/>
    </w:pPr>
  </w:style>
  <w:style w:type="character" w:customStyle="1" w:styleId="BodyTextIndentChar">
    <w:name w:val="Body Text Indent Char"/>
    <w:basedOn w:val="DefaultParagraphFont"/>
    <w:link w:val="BodyTextIndent"/>
    <w:uiPriority w:val="99"/>
    <w:semiHidden/>
    <w:rsid w:val="00AF7254"/>
  </w:style>
  <w:style w:type="paragraph" w:customStyle="1" w:styleId="doc-ti">
    <w:name w:val="doc-ti"/>
    <w:basedOn w:val="Normal"/>
    <w:rsid w:val="00060C65"/>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tle-doc-first">
    <w:name w:val="title-doc-first"/>
    <w:basedOn w:val="Normal"/>
    <w:rsid w:val="007E031B"/>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tle-doc-last">
    <w:name w:val="title-doc-last"/>
    <w:basedOn w:val="Normal"/>
    <w:rsid w:val="007E031B"/>
    <w:pPr>
      <w:spacing w:before="100" w:beforeAutospacing="1" w:after="100" w:afterAutospacing="1" w:line="240" w:lineRule="auto"/>
    </w:pPr>
    <w:rPr>
      <w:rFonts w:ascii="Times New Roman" w:eastAsia="Times New Roman" w:hAnsi="Times New Roman"/>
      <w:sz w:val="24"/>
      <w:szCs w:val="24"/>
      <w:lang w:eastAsia="lt-LT"/>
    </w:rPr>
  </w:style>
  <w:style w:type="paragraph" w:styleId="Revision">
    <w:name w:val="Revision"/>
    <w:hidden/>
    <w:uiPriority w:val="99"/>
    <w:semiHidden/>
    <w:rsid w:val="002E2725"/>
    <w:rPr>
      <w:sz w:val="22"/>
      <w:szCs w:val="22"/>
      <w:lang w:val="lt-LT" w:eastAsia="zh-CN"/>
    </w:rPr>
  </w:style>
  <w:style w:type="character" w:customStyle="1" w:styleId="UnresolvedMention1">
    <w:name w:val="Unresolved Mention1"/>
    <w:uiPriority w:val="99"/>
    <w:semiHidden/>
    <w:unhideWhenUsed/>
    <w:rsid w:val="00EE0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2834">
      <w:bodyDiv w:val="1"/>
      <w:marLeft w:val="0"/>
      <w:marRight w:val="0"/>
      <w:marTop w:val="0"/>
      <w:marBottom w:val="0"/>
      <w:divBdr>
        <w:top w:val="none" w:sz="0" w:space="0" w:color="auto"/>
        <w:left w:val="none" w:sz="0" w:space="0" w:color="auto"/>
        <w:bottom w:val="none" w:sz="0" w:space="0" w:color="auto"/>
        <w:right w:val="none" w:sz="0" w:space="0" w:color="auto"/>
      </w:divBdr>
    </w:div>
    <w:div w:id="95247810">
      <w:bodyDiv w:val="1"/>
      <w:marLeft w:val="0"/>
      <w:marRight w:val="0"/>
      <w:marTop w:val="0"/>
      <w:marBottom w:val="0"/>
      <w:divBdr>
        <w:top w:val="none" w:sz="0" w:space="0" w:color="auto"/>
        <w:left w:val="none" w:sz="0" w:space="0" w:color="auto"/>
        <w:bottom w:val="none" w:sz="0" w:space="0" w:color="auto"/>
        <w:right w:val="none" w:sz="0" w:space="0" w:color="auto"/>
      </w:divBdr>
    </w:div>
    <w:div w:id="109016069">
      <w:bodyDiv w:val="1"/>
      <w:marLeft w:val="0"/>
      <w:marRight w:val="0"/>
      <w:marTop w:val="0"/>
      <w:marBottom w:val="0"/>
      <w:divBdr>
        <w:top w:val="none" w:sz="0" w:space="0" w:color="auto"/>
        <w:left w:val="none" w:sz="0" w:space="0" w:color="auto"/>
        <w:bottom w:val="none" w:sz="0" w:space="0" w:color="auto"/>
        <w:right w:val="none" w:sz="0" w:space="0" w:color="auto"/>
      </w:divBdr>
    </w:div>
    <w:div w:id="179512719">
      <w:bodyDiv w:val="1"/>
      <w:marLeft w:val="0"/>
      <w:marRight w:val="0"/>
      <w:marTop w:val="0"/>
      <w:marBottom w:val="0"/>
      <w:divBdr>
        <w:top w:val="none" w:sz="0" w:space="0" w:color="auto"/>
        <w:left w:val="none" w:sz="0" w:space="0" w:color="auto"/>
        <w:bottom w:val="none" w:sz="0" w:space="0" w:color="auto"/>
        <w:right w:val="none" w:sz="0" w:space="0" w:color="auto"/>
      </w:divBdr>
    </w:div>
    <w:div w:id="222377735">
      <w:bodyDiv w:val="1"/>
      <w:marLeft w:val="0"/>
      <w:marRight w:val="0"/>
      <w:marTop w:val="0"/>
      <w:marBottom w:val="0"/>
      <w:divBdr>
        <w:top w:val="none" w:sz="0" w:space="0" w:color="auto"/>
        <w:left w:val="none" w:sz="0" w:space="0" w:color="auto"/>
        <w:bottom w:val="none" w:sz="0" w:space="0" w:color="auto"/>
        <w:right w:val="none" w:sz="0" w:space="0" w:color="auto"/>
      </w:divBdr>
    </w:div>
    <w:div w:id="290019043">
      <w:bodyDiv w:val="1"/>
      <w:marLeft w:val="0"/>
      <w:marRight w:val="0"/>
      <w:marTop w:val="0"/>
      <w:marBottom w:val="0"/>
      <w:divBdr>
        <w:top w:val="none" w:sz="0" w:space="0" w:color="auto"/>
        <w:left w:val="none" w:sz="0" w:space="0" w:color="auto"/>
        <w:bottom w:val="none" w:sz="0" w:space="0" w:color="auto"/>
        <w:right w:val="none" w:sz="0" w:space="0" w:color="auto"/>
      </w:divBdr>
    </w:div>
    <w:div w:id="323053679">
      <w:bodyDiv w:val="1"/>
      <w:marLeft w:val="0"/>
      <w:marRight w:val="0"/>
      <w:marTop w:val="0"/>
      <w:marBottom w:val="0"/>
      <w:divBdr>
        <w:top w:val="none" w:sz="0" w:space="0" w:color="auto"/>
        <w:left w:val="none" w:sz="0" w:space="0" w:color="auto"/>
        <w:bottom w:val="none" w:sz="0" w:space="0" w:color="auto"/>
        <w:right w:val="none" w:sz="0" w:space="0" w:color="auto"/>
      </w:divBdr>
    </w:div>
    <w:div w:id="372536472">
      <w:bodyDiv w:val="1"/>
      <w:marLeft w:val="0"/>
      <w:marRight w:val="0"/>
      <w:marTop w:val="0"/>
      <w:marBottom w:val="0"/>
      <w:divBdr>
        <w:top w:val="none" w:sz="0" w:space="0" w:color="auto"/>
        <w:left w:val="none" w:sz="0" w:space="0" w:color="auto"/>
        <w:bottom w:val="none" w:sz="0" w:space="0" w:color="auto"/>
        <w:right w:val="none" w:sz="0" w:space="0" w:color="auto"/>
      </w:divBdr>
    </w:div>
    <w:div w:id="459029624">
      <w:bodyDiv w:val="1"/>
      <w:marLeft w:val="0"/>
      <w:marRight w:val="0"/>
      <w:marTop w:val="0"/>
      <w:marBottom w:val="0"/>
      <w:divBdr>
        <w:top w:val="none" w:sz="0" w:space="0" w:color="auto"/>
        <w:left w:val="none" w:sz="0" w:space="0" w:color="auto"/>
        <w:bottom w:val="none" w:sz="0" w:space="0" w:color="auto"/>
        <w:right w:val="none" w:sz="0" w:space="0" w:color="auto"/>
      </w:divBdr>
    </w:div>
    <w:div w:id="483158517">
      <w:bodyDiv w:val="1"/>
      <w:marLeft w:val="0"/>
      <w:marRight w:val="0"/>
      <w:marTop w:val="0"/>
      <w:marBottom w:val="0"/>
      <w:divBdr>
        <w:top w:val="none" w:sz="0" w:space="0" w:color="auto"/>
        <w:left w:val="none" w:sz="0" w:space="0" w:color="auto"/>
        <w:bottom w:val="none" w:sz="0" w:space="0" w:color="auto"/>
        <w:right w:val="none" w:sz="0" w:space="0" w:color="auto"/>
      </w:divBdr>
    </w:div>
    <w:div w:id="640690749">
      <w:bodyDiv w:val="1"/>
      <w:marLeft w:val="0"/>
      <w:marRight w:val="0"/>
      <w:marTop w:val="0"/>
      <w:marBottom w:val="0"/>
      <w:divBdr>
        <w:top w:val="none" w:sz="0" w:space="0" w:color="auto"/>
        <w:left w:val="none" w:sz="0" w:space="0" w:color="auto"/>
        <w:bottom w:val="none" w:sz="0" w:space="0" w:color="auto"/>
        <w:right w:val="none" w:sz="0" w:space="0" w:color="auto"/>
      </w:divBdr>
    </w:div>
    <w:div w:id="677387513">
      <w:bodyDiv w:val="1"/>
      <w:marLeft w:val="0"/>
      <w:marRight w:val="0"/>
      <w:marTop w:val="0"/>
      <w:marBottom w:val="0"/>
      <w:divBdr>
        <w:top w:val="none" w:sz="0" w:space="0" w:color="auto"/>
        <w:left w:val="none" w:sz="0" w:space="0" w:color="auto"/>
        <w:bottom w:val="none" w:sz="0" w:space="0" w:color="auto"/>
        <w:right w:val="none" w:sz="0" w:space="0" w:color="auto"/>
      </w:divBdr>
    </w:div>
    <w:div w:id="678389329">
      <w:bodyDiv w:val="1"/>
      <w:marLeft w:val="0"/>
      <w:marRight w:val="0"/>
      <w:marTop w:val="0"/>
      <w:marBottom w:val="0"/>
      <w:divBdr>
        <w:top w:val="none" w:sz="0" w:space="0" w:color="auto"/>
        <w:left w:val="none" w:sz="0" w:space="0" w:color="auto"/>
        <w:bottom w:val="none" w:sz="0" w:space="0" w:color="auto"/>
        <w:right w:val="none" w:sz="0" w:space="0" w:color="auto"/>
      </w:divBdr>
    </w:div>
    <w:div w:id="711074000">
      <w:bodyDiv w:val="1"/>
      <w:marLeft w:val="0"/>
      <w:marRight w:val="0"/>
      <w:marTop w:val="0"/>
      <w:marBottom w:val="0"/>
      <w:divBdr>
        <w:top w:val="none" w:sz="0" w:space="0" w:color="auto"/>
        <w:left w:val="none" w:sz="0" w:space="0" w:color="auto"/>
        <w:bottom w:val="none" w:sz="0" w:space="0" w:color="auto"/>
        <w:right w:val="none" w:sz="0" w:space="0" w:color="auto"/>
      </w:divBdr>
    </w:div>
    <w:div w:id="715468416">
      <w:bodyDiv w:val="1"/>
      <w:marLeft w:val="0"/>
      <w:marRight w:val="0"/>
      <w:marTop w:val="0"/>
      <w:marBottom w:val="0"/>
      <w:divBdr>
        <w:top w:val="none" w:sz="0" w:space="0" w:color="auto"/>
        <w:left w:val="none" w:sz="0" w:space="0" w:color="auto"/>
        <w:bottom w:val="none" w:sz="0" w:space="0" w:color="auto"/>
        <w:right w:val="none" w:sz="0" w:space="0" w:color="auto"/>
      </w:divBdr>
    </w:div>
    <w:div w:id="775246884">
      <w:bodyDiv w:val="1"/>
      <w:marLeft w:val="0"/>
      <w:marRight w:val="0"/>
      <w:marTop w:val="0"/>
      <w:marBottom w:val="0"/>
      <w:divBdr>
        <w:top w:val="none" w:sz="0" w:space="0" w:color="auto"/>
        <w:left w:val="none" w:sz="0" w:space="0" w:color="auto"/>
        <w:bottom w:val="none" w:sz="0" w:space="0" w:color="auto"/>
        <w:right w:val="none" w:sz="0" w:space="0" w:color="auto"/>
      </w:divBdr>
    </w:div>
    <w:div w:id="806900322">
      <w:bodyDiv w:val="1"/>
      <w:marLeft w:val="0"/>
      <w:marRight w:val="0"/>
      <w:marTop w:val="0"/>
      <w:marBottom w:val="0"/>
      <w:divBdr>
        <w:top w:val="none" w:sz="0" w:space="0" w:color="auto"/>
        <w:left w:val="none" w:sz="0" w:space="0" w:color="auto"/>
        <w:bottom w:val="none" w:sz="0" w:space="0" w:color="auto"/>
        <w:right w:val="none" w:sz="0" w:space="0" w:color="auto"/>
      </w:divBdr>
    </w:div>
    <w:div w:id="814447406">
      <w:bodyDiv w:val="1"/>
      <w:marLeft w:val="0"/>
      <w:marRight w:val="0"/>
      <w:marTop w:val="0"/>
      <w:marBottom w:val="0"/>
      <w:divBdr>
        <w:top w:val="none" w:sz="0" w:space="0" w:color="auto"/>
        <w:left w:val="none" w:sz="0" w:space="0" w:color="auto"/>
        <w:bottom w:val="none" w:sz="0" w:space="0" w:color="auto"/>
        <w:right w:val="none" w:sz="0" w:space="0" w:color="auto"/>
      </w:divBdr>
    </w:div>
    <w:div w:id="842352011">
      <w:bodyDiv w:val="1"/>
      <w:marLeft w:val="0"/>
      <w:marRight w:val="0"/>
      <w:marTop w:val="0"/>
      <w:marBottom w:val="0"/>
      <w:divBdr>
        <w:top w:val="none" w:sz="0" w:space="0" w:color="auto"/>
        <w:left w:val="none" w:sz="0" w:space="0" w:color="auto"/>
        <w:bottom w:val="none" w:sz="0" w:space="0" w:color="auto"/>
        <w:right w:val="none" w:sz="0" w:space="0" w:color="auto"/>
      </w:divBdr>
    </w:div>
    <w:div w:id="849104054">
      <w:bodyDiv w:val="1"/>
      <w:marLeft w:val="0"/>
      <w:marRight w:val="0"/>
      <w:marTop w:val="0"/>
      <w:marBottom w:val="0"/>
      <w:divBdr>
        <w:top w:val="none" w:sz="0" w:space="0" w:color="auto"/>
        <w:left w:val="none" w:sz="0" w:space="0" w:color="auto"/>
        <w:bottom w:val="none" w:sz="0" w:space="0" w:color="auto"/>
        <w:right w:val="none" w:sz="0" w:space="0" w:color="auto"/>
      </w:divBdr>
    </w:div>
    <w:div w:id="869293705">
      <w:bodyDiv w:val="1"/>
      <w:marLeft w:val="0"/>
      <w:marRight w:val="0"/>
      <w:marTop w:val="0"/>
      <w:marBottom w:val="0"/>
      <w:divBdr>
        <w:top w:val="none" w:sz="0" w:space="0" w:color="auto"/>
        <w:left w:val="none" w:sz="0" w:space="0" w:color="auto"/>
        <w:bottom w:val="none" w:sz="0" w:space="0" w:color="auto"/>
        <w:right w:val="none" w:sz="0" w:space="0" w:color="auto"/>
      </w:divBdr>
    </w:div>
    <w:div w:id="888079140">
      <w:bodyDiv w:val="1"/>
      <w:marLeft w:val="0"/>
      <w:marRight w:val="0"/>
      <w:marTop w:val="0"/>
      <w:marBottom w:val="0"/>
      <w:divBdr>
        <w:top w:val="none" w:sz="0" w:space="0" w:color="auto"/>
        <w:left w:val="none" w:sz="0" w:space="0" w:color="auto"/>
        <w:bottom w:val="none" w:sz="0" w:space="0" w:color="auto"/>
        <w:right w:val="none" w:sz="0" w:space="0" w:color="auto"/>
      </w:divBdr>
    </w:div>
    <w:div w:id="905804707">
      <w:bodyDiv w:val="1"/>
      <w:marLeft w:val="0"/>
      <w:marRight w:val="0"/>
      <w:marTop w:val="0"/>
      <w:marBottom w:val="0"/>
      <w:divBdr>
        <w:top w:val="none" w:sz="0" w:space="0" w:color="auto"/>
        <w:left w:val="none" w:sz="0" w:space="0" w:color="auto"/>
        <w:bottom w:val="none" w:sz="0" w:space="0" w:color="auto"/>
        <w:right w:val="none" w:sz="0" w:space="0" w:color="auto"/>
      </w:divBdr>
    </w:div>
    <w:div w:id="909270443">
      <w:bodyDiv w:val="1"/>
      <w:marLeft w:val="0"/>
      <w:marRight w:val="0"/>
      <w:marTop w:val="0"/>
      <w:marBottom w:val="0"/>
      <w:divBdr>
        <w:top w:val="none" w:sz="0" w:space="0" w:color="auto"/>
        <w:left w:val="none" w:sz="0" w:space="0" w:color="auto"/>
        <w:bottom w:val="none" w:sz="0" w:space="0" w:color="auto"/>
        <w:right w:val="none" w:sz="0" w:space="0" w:color="auto"/>
      </w:divBdr>
    </w:div>
    <w:div w:id="1162429926">
      <w:bodyDiv w:val="1"/>
      <w:marLeft w:val="0"/>
      <w:marRight w:val="0"/>
      <w:marTop w:val="0"/>
      <w:marBottom w:val="0"/>
      <w:divBdr>
        <w:top w:val="none" w:sz="0" w:space="0" w:color="auto"/>
        <w:left w:val="none" w:sz="0" w:space="0" w:color="auto"/>
        <w:bottom w:val="none" w:sz="0" w:space="0" w:color="auto"/>
        <w:right w:val="none" w:sz="0" w:space="0" w:color="auto"/>
      </w:divBdr>
    </w:div>
    <w:div w:id="1197549502">
      <w:bodyDiv w:val="1"/>
      <w:marLeft w:val="0"/>
      <w:marRight w:val="0"/>
      <w:marTop w:val="0"/>
      <w:marBottom w:val="0"/>
      <w:divBdr>
        <w:top w:val="none" w:sz="0" w:space="0" w:color="auto"/>
        <w:left w:val="none" w:sz="0" w:space="0" w:color="auto"/>
        <w:bottom w:val="none" w:sz="0" w:space="0" w:color="auto"/>
        <w:right w:val="none" w:sz="0" w:space="0" w:color="auto"/>
      </w:divBdr>
    </w:div>
    <w:div w:id="1210922592">
      <w:bodyDiv w:val="1"/>
      <w:marLeft w:val="0"/>
      <w:marRight w:val="0"/>
      <w:marTop w:val="0"/>
      <w:marBottom w:val="0"/>
      <w:divBdr>
        <w:top w:val="none" w:sz="0" w:space="0" w:color="auto"/>
        <w:left w:val="none" w:sz="0" w:space="0" w:color="auto"/>
        <w:bottom w:val="none" w:sz="0" w:space="0" w:color="auto"/>
        <w:right w:val="none" w:sz="0" w:space="0" w:color="auto"/>
      </w:divBdr>
    </w:div>
    <w:div w:id="1213613370">
      <w:bodyDiv w:val="1"/>
      <w:marLeft w:val="0"/>
      <w:marRight w:val="0"/>
      <w:marTop w:val="0"/>
      <w:marBottom w:val="0"/>
      <w:divBdr>
        <w:top w:val="none" w:sz="0" w:space="0" w:color="auto"/>
        <w:left w:val="none" w:sz="0" w:space="0" w:color="auto"/>
        <w:bottom w:val="none" w:sz="0" w:space="0" w:color="auto"/>
        <w:right w:val="none" w:sz="0" w:space="0" w:color="auto"/>
      </w:divBdr>
    </w:div>
    <w:div w:id="1219904575">
      <w:bodyDiv w:val="1"/>
      <w:marLeft w:val="0"/>
      <w:marRight w:val="0"/>
      <w:marTop w:val="0"/>
      <w:marBottom w:val="0"/>
      <w:divBdr>
        <w:top w:val="none" w:sz="0" w:space="0" w:color="auto"/>
        <w:left w:val="none" w:sz="0" w:space="0" w:color="auto"/>
        <w:bottom w:val="none" w:sz="0" w:space="0" w:color="auto"/>
        <w:right w:val="none" w:sz="0" w:space="0" w:color="auto"/>
      </w:divBdr>
    </w:div>
    <w:div w:id="1239169232">
      <w:bodyDiv w:val="1"/>
      <w:marLeft w:val="0"/>
      <w:marRight w:val="0"/>
      <w:marTop w:val="0"/>
      <w:marBottom w:val="0"/>
      <w:divBdr>
        <w:top w:val="none" w:sz="0" w:space="0" w:color="auto"/>
        <w:left w:val="none" w:sz="0" w:space="0" w:color="auto"/>
        <w:bottom w:val="none" w:sz="0" w:space="0" w:color="auto"/>
        <w:right w:val="none" w:sz="0" w:space="0" w:color="auto"/>
      </w:divBdr>
    </w:div>
    <w:div w:id="1241988774">
      <w:bodyDiv w:val="1"/>
      <w:marLeft w:val="0"/>
      <w:marRight w:val="0"/>
      <w:marTop w:val="0"/>
      <w:marBottom w:val="0"/>
      <w:divBdr>
        <w:top w:val="none" w:sz="0" w:space="0" w:color="auto"/>
        <w:left w:val="none" w:sz="0" w:space="0" w:color="auto"/>
        <w:bottom w:val="none" w:sz="0" w:space="0" w:color="auto"/>
        <w:right w:val="none" w:sz="0" w:space="0" w:color="auto"/>
      </w:divBdr>
    </w:div>
    <w:div w:id="1255355523">
      <w:bodyDiv w:val="1"/>
      <w:marLeft w:val="0"/>
      <w:marRight w:val="0"/>
      <w:marTop w:val="0"/>
      <w:marBottom w:val="0"/>
      <w:divBdr>
        <w:top w:val="none" w:sz="0" w:space="0" w:color="auto"/>
        <w:left w:val="none" w:sz="0" w:space="0" w:color="auto"/>
        <w:bottom w:val="none" w:sz="0" w:space="0" w:color="auto"/>
        <w:right w:val="none" w:sz="0" w:space="0" w:color="auto"/>
      </w:divBdr>
    </w:div>
    <w:div w:id="1281834556">
      <w:bodyDiv w:val="1"/>
      <w:marLeft w:val="0"/>
      <w:marRight w:val="0"/>
      <w:marTop w:val="0"/>
      <w:marBottom w:val="0"/>
      <w:divBdr>
        <w:top w:val="none" w:sz="0" w:space="0" w:color="auto"/>
        <w:left w:val="none" w:sz="0" w:space="0" w:color="auto"/>
        <w:bottom w:val="none" w:sz="0" w:space="0" w:color="auto"/>
        <w:right w:val="none" w:sz="0" w:space="0" w:color="auto"/>
      </w:divBdr>
    </w:div>
    <w:div w:id="1282957888">
      <w:bodyDiv w:val="1"/>
      <w:marLeft w:val="0"/>
      <w:marRight w:val="0"/>
      <w:marTop w:val="0"/>
      <w:marBottom w:val="0"/>
      <w:divBdr>
        <w:top w:val="none" w:sz="0" w:space="0" w:color="auto"/>
        <w:left w:val="none" w:sz="0" w:space="0" w:color="auto"/>
        <w:bottom w:val="none" w:sz="0" w:space="0" w:color="auto"/>
        <w:right w:val="none" w:sz="0" w:space="0" w:color="auto"/>
      </w:divBdr>
    </w:div>
    <w:div w:id="1292789480">
      <w:bodyDiv w:val="1"/>
      <w:marLeft w:val="0"/>
      <w:marRight w:val="0"/>
      <w:marTop w:val="0"/>
      <w:marBottom w:val="0"/>
      <w:divBdr>
        <w:top w:val="none" w:sz="0" w:space="0" w:color="auto"/>
        <w:left w:val="none" w:sz="0" w:space="0" w:color="auto"/>
        <w:bottom w:val="none" w:sz="0" w:space="0" w:color="auto"/>
        <w:right w:val="none" w:sz="0" w:space="0" w:color="auto"/>
      </w:divBdr>
    </w:div>
    <w:div w:id="1331760060">
      <w:bodyDiv w:val="1"/>
      <w:marLeft w:val="0"/>
      <w:marRight w:val="0"/>
      <w:marTop w:val="0"/>
      <w:marBottom w:val="0"/>
      <w:divBdr>
        <w:top w:val="none" w:sz="0" w:space="0" w:color="auto"/>
        <w:left w:val="none" w:sz="0" w:space="0" w:color="auto"/>
        <w:bottom w:val="none" w:sz="0" w:space="0" w:color="auto"/>
        <w:right w:val="none" w:sz="0" w:space="0" w:color="auto"/>
      </w:divBdr>
    </w:div>
    <w:div w:id="1368407406">
      <w:bodyDiv w:val="1"/>
      <w:marLeft w:val="0"/>
      <w:marRight w:val="0"/>
      <w:marTop w:val="0"/>
      <w:marBottom w:val="0"/>
      <w:divBdr>
        <w:top w:val="none" w:sz="0" w:space="0" w:color="auto"/>
        <w:left w:val="none" w:sz="0" w:space="0" w:color="auto"/>
        <w:bottom w:val="none" w:sz="0" w:space="0" w:color="auto"/>
        <w:right w:val="none" w:sz="0" w:space="0" w:color="auto"/>
      </w:divBdr>
    </w:div>
    <w:div w:id="1369524863">
      <w:bodyDiv w:val="1"/>
      <w:marLeft w:val="0"/>
      <w:marRight w:val="0"/>
      <w:marTop w:val="0"/>
      <w:marBottom w:val="0"/>
      <w:divBdr>
        <w:top w:val="none" w:sz="0" w:space="0" w:color="auto"/>
        <w:left w:val="none" w:sz="0" w:space="0" w:color="auto"/>
        <w:bottom w:val="none" w:sz="0" w:space="0" w:color="auto"/>
        <w:right w:val="none" w:sz="0" w:space="0" w:color="auto"/>
      </w:divBdr>
    </w:div>
    <w:div w:id="1416248354">
      <w:bodyDiv w:val="1"/>
      <w:marLeft w:val="0"/>
      <w:marRight w:val="0"/>
      <w:marTop w:val="0"/>
      <w:marBottom w:val="0"/>
      <w:divBdr>
        <w:top w:val="none" w:sz="0" w:space="0" w:color="auto"/>
        <w:left w:val="none" w:sz="0" w:space="0" w:color="auto"/>
        <w:bottom w:val="none" w:sz="0" w:space="0" w:color="auto"/>
        <w:right w:val="none" w:sz="0" w:space="0" w:color="auto"/>
      </w:divBdr>
    </w:div>
    <w:div w:id="1572733263">
      <w:bodyDiv w:val="1"/>
      <w:marLeft w:val="0"/>
      <w:marRight w:val="0"/>
      <w:marTop w:val="0"/>
      <w:marBottom w:val="0"/>
      <w:divBdr>
        <w:top w:val="none" w:sz="0" w:space="0" w:color="auto"/>
        <w:left w:val="none" w:sz="0" w:space="0" w:color="auto"/>
        <w:bottom w:val="none" w:sz="0" w:space="0" w:color="auto"/>
        <w:right w:val="none" w:sz="0" w:space="0" w:color="auto"/>
      </w:divBdr>
    </w:div>
    <w:div w:id="1577125174">
      <w:bodyDiv w:val="1"/>
      <w:marLeft w:val="0"/>
      <w:marRight w:val="0"/>
      <w:marTop w:val="0"/>
      <w:marBottom w:val="0"/>
      <w:divBdr>
        <w:top w:val="none" w:sz="0" w:space="0" w:color="auto"/>
        <w:left w:val="none" w:sz="0" w:space="0" w:color="auto"/>
        <w:bottom w:val="none" w:sz="0" w:space="0" w:color="auto"/>
        <w:right w:val="none" w:sz="0" w:space="0" w:color="auto"/>
      </w:divBdr>
    </w:div>
    <w:div w:id="1687289892">
      <w:bodyDiv w:val="1"/>
      <w:marLeft w:val="0"/>
      <w:marRight w:val="0"/>
      <w:marTop w:val="0"/>
      <w:marBottom w:val="0"/>
      <w:divBdr>
        <w:top w:val="none" w:sz="0" w:space="0" w:color="auto"/>
        <w:left w:val="none" w:sz="0" w:space="0" w:color="auto"/>
        <w:bottom w:val="none" w:sz="0" w:space="0" w:color="auto"/>
        <w:right w:val="none" w:sz="0" w:space="0" w:color="auto"/>
      </w:divBdr>
    </w:div>
    <w:div w:id="1702826436">
      <w:bodyDiv w:val="1"/>
      <w:marLeft w:val="0"/>
      <w:marRight w:val="0"/>
      <w:marTop w:val="0"/>
      <w:marBottom w:val="0"/>
      <w:divBdr>
        <w:top w:val="none" w:sz="0" w:space="0" w:color="auto"/>
        <w:left w:val="none" w:sz="0" w:space="0" w:color="auto"/>
        <w:bottom w:val="none" w:sz="0" w:space="0" w:color="auto"/>
        <w:right w:val="none" w:sz="0" w:space="0" w:color="auto"/>
      </w:divBdr>
    </w:div>
    <w:div w:id="1710178700">
      <w:bodyDiv w:val="1"/>
      <w:marLeft w:val="0"/>
      <w:marRight w:val="0"/>
      <w:marTop w:val="0"/>
      <w:marBottom w:val="0"/>
      <w:divBdr>
        <w:top w:val="none" w:sz="0" w:space="0" w:color="auto"/>
        <w:left w:val="none" w:sz="0" w:space="0" w:color="auto"/>
        <w:bottom w:val="none" w:sz="0" w:space="0" w:color="auto"/>
        <w:right w:val="none" w:sz="0" w:space="0" w:color="auto"/>
      </w:divBdr>
    </w:div>
    <w:div w:id="1770152936">
      <w:bodyDiv w:val="1"/>
      <w:marLeft w:val="0"/>
      <w:marRight w:val="0"/>
      <w:marTop w:val="0"/>
      <w:marBottom w:val="0"/>
      <w:divBdr>
        <w:top w:val="none" w:sz="0" w:space="0" w:color="auto"/>
        <w:left w:val="none" w:sz="0" w:space="0" w:color="auto"/>
        <w:bottom w:val="none" w:sz="0" w:space="0" w:color="auto"/>
        <w:right w:val="none" w:sz="0" w:space="0" w:color="auto"/>
      </w:divBdr>
    </w:div>
    <w:div w:id="1775590820">
      <w:bodyDiv w:val="1"/>
      <w:marLeft w:val="0"/>
      <w:marRight w:val="0"/>
      <w:marTop w:val="0"/>
      <w:marBottom w:val="0"/>
      <w:divBdr>
        <w:top w:val="none" w:sz="0" w:space="0" w:color="auto"/>
        <w:left w:val="none" w:sz="0" w:space="0" w:color="auto"/>
        <w:bottom w:val="none" w:sz="0" w:space="0" w:color="auto"/>
        <w:right w:val="none" w:sz="0" w:space="0" w:color="auto"/>
      </w:divBdr>
    </w:div>
    <w:div w:id="1827623554">
      <w:bodyDiv w:val="1"/>
      <w:marLeft w:val="0"/>
      <w:marRight w:val="0"/>
      <w:marTop w:val="0"/>
      <w:marBottom w:val="0"/>
      <w:divBdr>
        <w:top w:val="none" w:sz="0" w:space="0" w:color="auto"/>
        <w:left w:val="none" w:sz="0" w:space="0" w:color="auto"/>
        <w:bottom w:val="none" w:sz="0" w:space="0" w:color="auto"/>
        <w:right w:val="none" w:sz="0" w:space="0" w:color="auto"/>
      </w:divBdr>
    </w:div>
    <w:div w:id="1954093095">
      <w:bodyDiv w:val="1"/>
      <w:marLeft w:val="0"/>
      <w:marRight w:val="0"/>
      <w:marTop w:val="0"/>
      <w:marBottom w:val="0"/>
      <w:divBdr>
        <w:top w:val="none" w:sz="0" w:space="0" w:color="auto"/>
        <w:left w:val="none" w:sz="0" w:space="0" w:color="auto"/>
        <w:bottom w:val="none" w:sz="0" w:space="0" w:color="auto"/>
        <w:right w:val="none" w:sz="0" w:space="0" w:color="auto"/>
      </w:divBdr>
    </w:div>
    <w:div w:id="1964261180">
      <w:bodyDiv w:val="1"/>
      <w:marLeft w:val="0"/>
      <w:marRight w:val="0"/>
      <w:marTop w:val="0"/>
      <w:marBottom w:val="0"/>
      <w:divBdr>
        <w:top w:val="none" w:sz="0" w:space="0" w:color="auto"/>
        <w:left w:val="none" w:sz="0" w:space="0" w:color="auto"/>
        <w:bottom w:val="none" w:sz="0" w:space="0" w:color="auto"/>
        <w:right w:val="none" w:sz="0" w:space="0" w:color="auto"/>
      </w:divBdr>
    </w:div>
    <w:div w:id="202482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6C095-8230-479C-BC6D-C72DF377C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2521</Words>
  <Characters>14374</Characters>
  <Application>Microsoft Office Word</Application>
  <DocSecurity>0</DocSecurity>
  <Lines>119</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16862</CharactersWithSpaces>
  <SharedDoc>false</SharedDoc>
  <HLinks>
    <vt:vector size="6" baseType="variant">
      <vt:variant>
        <vt:i4>6357014</vt:i4>
      </vt:variant>
      <vt:variant>
        <vt:i4>0</vt:i4>
      </vt:variant>
      <vt:variant>
        <vt:i4>0</vt:i4>
      </vt:variant>
      <vt:variant>
        <vt:i4>5</vt:i4>
      </vt:variant>
      <vt:variant>
        <vt:lpwstr>mailto:r.pranevicius@kggroup.eu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Lauryna Gružaitė</cp:lastModifiedBy>
  <cp:revision>3</cp:revision>
  <cp:lastPrinted>2020-03-02T11:54:00Z</cp:lastPrinted>
  <dcterms:created xsi:type="dcterms:W3CDTF">2021-03-04T11:34:00Z</dcterms:created>
  <dcterms:modified xsi:type="dcterms:W3CDTF">2022-04-20T10:22:00Z</dcterms:modified>
</cp:coreProperties>
</file>