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9D1CD" w14:textId="77777777" w:rsidR="00773347" w:rsidRPr="00043A8A" w:rsidRDefault="00773347" w:rsidP="000812DC">
      <w:pPr>
        <w:spacing w:after="0" w:line="240" w:lineRule="auto"/>
        <w:jc w:val="right"/>
        <w:rPr>
          <w:rFonts w:ascii="Times New Roman" w:hAnsi="Times New Roman" w:cs="Times New Roman"/>
          <w:bCs/>
          <w:color w:val="000000" w:themeColor="text1"/>
          <w:lang w:val="en-US"/>
        </w:rPr>
      </w:pPr>
    </w:p>
    <w:p w14:paraId="01281341" w14:textId="77777777" w:rsidR="00FC4BAF" w:rsidRPr="00A16E37" w:rsidRDefault="00FC4BAF" w:rsidP="00FC4BAF">
      <w:pPr>
        <w:rPr>
          <w:rFonts w:ascii="Times New Roman" w:hAnsi="Times New Roman" w:cs="Times New Roman"/>
          <w:color w:val="000000" w:themeColor="text1"/>
        </w:rPr>
      </w:pPr>
      <w:bookmarkStart w:id="0" w:name="_GoBack"/>
      <w:bookmarkEnd w:id="0"/>
    </w:p>
    <w:p w14:paraId="26766FEB" w14:textId="7059776D" w:rsidR="00DF4797" w:rsidRPr="00DF4797" w:rsidRDefault="00DF4797" w:rsidP="00DF4797">
      <w:pPr>
        <w:spacing w:after="0" w:line="240" w:lineRule="auto"/>
        <w:jc w:val="center"/>
        <w:rPr>
          <w:rFonts w:ascii="Times New Roman" w:eastAsia="Times New Roman" w:hAnsi="Times New Roman" w:cs="Times New Roman"/>
          <w:b/>
          <w:color w:val="000000"/>
          <w:lang w:val="lt-LT" w:eastAsia="en-US"/>
        </w:rPr>
      </w:pPr>
      <w:r>
        <w:rPr>
          <w:rFonts w:ascii="Times New Roman" w:eastAsia="Times New Roman" w:hAnsi="Times New Roman" w:cs="Times New Roman"/>
          <w:b/>
          <w:color w:val="000000"/>
          <w:lang w:val="lt-LT" w:eastAsia="en-US"/>
        </w:rPr>
        <w:t xml:space="preserve">3 pirkimo dalis. </w:t>
      </w:r>
      <w:r w:rsidRPr="00DF4797">
        <w:rPr>
          <w:rFonts w:ascii="Times New Roman" w:eastAsia="Times New Roman" w:hAnsi="Times New Roman" w:cs="Times New Roman"/>
          <w:b/>
          <w:color w:val="000000"/>
          <w:lang w:val="lt-LT" w:eastAsia="en-US"/>
        </w:rPr>
        <w:t xml:space="preserve">Audiometro </w:t>
      </w:r>
      <w:r w:rsidRPr="00DF4797">
        <w:rPr>
          <w:rFonts w:ascii="Times New Roman" w:eastAsia="Courier New" w:hAnsi="Times New Roman" w:cs="Times New Roman"/>
          <w:b/>
          <w:color w:val="000000"/>
          <w:lang w:val="lt-LT" w:eastAsia="en-US" w:bidi="lt-LT"/>
        </w:rPr>
        <w:t>suaugusiųjų ir vaikų tyrimams</w:t>
      </w:r>
      <w:r w:rsidRPr="00DF4797">
        <w:rPr>
          <w:rFonts w:ascii="Times New Roman" w:eastAsia="Times New Roman" w:hAnsi="Times New Roman" w:cs="Times New Roman"/>
          <w:b/>
          <w:color w:val="000000"/>
          <w:lang w:val="lt-LT" w:eastAsia="en-US"/>
        </w:rPr>
        <w:t xml:space="preserve"> techninė specifikacija</w:t>
      </w:r>
    </w:p>
    <w:p w14:paraId="28B05F1E" w14:textId="77777777" w:rsidR="00DF4797" w:rsidRPr="00DF4797" w:rsidRDefault="00DF4797" w:rsidP="00DF4797">
      <w:pPr>
        <w:widowControl w:val="0"/>
        <w:spacing w:after="0" w:line="240" w:lineRule="auto"/>
        <w:rPr>
          <w:rFonts w:ascii="Times New Roman" w:eastAsia="Courier New" w:hAnsi="Times New Roman" w:cs="Times New Roman"/>
          <w:color w:val="000000"/>
          <w:sz w:val="24"/>
          <w:szCs w:val="24"/>
          <w:lang w:val="lt-LT" w:eastAsia="lt-LT" w:bidi="lt-LT"/>
        </w:rPr>
      </w:pPr>
    </w:p>
    <w:tbl>
      <w:tblPr>
        <w:tblStyle w:val="TableGrid1"/>
        <w:tblW w:w="15536" w:type="dxa"/>
        <w:tblInd w:w="-5" w:type="dxa"/>
        <w:tblLayout w:type="fixed"/>
        <w:tblLook w:val="04A0" w:firstRow="1" w:lastRow="0" w:firstColumn="1" w:lastColumn="0" w:noHBand="0" w:noVBand="1"/>
      </w:tblPr>
      <w:tblGrid>
        <w:gridCol w:w="709"/>
        <w:gridCol w:w="2977"/>
        <w:gridCol w:w="5925"/>
        <w:gridCol w:w="5925"/>
      </w:tblGrid>
      <w:tr w:rsidR="00A12A23" w:rsidRPr="00DF4797" w14:paraId="5D03A704" w14:textId="7E809548" w:rsidTr="00A12A23">
        <w:tc>
          <w:tcPr>
            <w:tcW w:w="709" w:type="dxa"/>
            <w:tcBorders>
              <w:top w:val="single" w:sz="4" w:space="0" w:color="auto"/>
              <w:left w:val="single" w:sz="4" w:space="0" w:color="auto"/>
              <w:bottom w:val="single" w:sz="4" w:space="0" w:color="auto"/>
              <w:right w:val="single" w:sz="4" w:space="0" w:color="auto"/>
            </w:tcBorders>
            <w:hideMark/>
          </w:tcPr>
          <w:p w14:paraId="09E4F8B6" w14:textId="77777777" w:rsidR="00A12A23" w:rsidRPr="00DF4797" w:rsidRDefault="00A12A23" w:rsidP="00DF4797">
            <w:pPr>
              <w:widowControl w:val="0"/>
              <w:spacing w:after="0" w:line="240" w:lineRule="auto"/>
              <w:jc w:val="center"/>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b/>
                <w:bCs/>
                <w:color w:val="000000"/>
                <w:lang w:val="en-US" w:eastAsia="en-US" w:bidi="en-US"/>
              </w:rPr>
              <w:t>Eil.</w:t>
            </w:r>
          </w:p>
          <w:p w14:paraId="302612DE" w14:textId="77777777" w:rsidR="00A12A23" w:rsidRPr="00DF4797" w:rsidRDefault="00A12A23" w:rsidP="00DF4797">
            <w:pPr>
              <w:widowControl w:val="0"/>
              <w:spacing w:after="0" w:line="240" w:lineRule="auto"/>
              <w:jc w:val="center"/>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b/>
                <w:bCs/>
                <w:color w:val="000000"/>
                <w:lang w:val="en-US" w:eastAsia="en-US" w:bidi="en-US"/>
              </w:rPr>
              <w:t>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AEA3B1" w14:textId="77777777" w:rsidR="00A12A23" w:rsidRPr="00DF4797" w:rsidRDefault="00A12A23" w:rsidP="00DF4797">
            <w:pPr>
              <w:widowControl w:val="0"/>
              <w:spacing w:after="0" w:line="240" w:lineRule="auto"/>
              <w:jc w:val="center"/>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b/>
                <w:bCs/>
                <w:color w:val="000000"/>
                <w:lang w:val="lt-LT" w:eastAsia="en-US" w:bidi="lt-LT"/>
              </w:rPr>
              <w:t>Parametrai (specifikacija)</w:t>
            </w:r>
          </w:p>
        </w:tc>
        <w:tc>
          <w:tcPr>
            <w:tcW w:w="5925" w:type="dxa"/>
            <w:tcBorders>
              <w:top w:val="single" w:sz="4" w:space="0" w:color="auto"/>
              <w:left w:val="single" w:sz="4" w:space="0" w:color="auto"/>
              <w:bottom w:val="single" w:sz="4" w:space="0" w:color="auto"/>
              <w:right w:val="single" w:sz="4" w:space="0" w:color="auto"/>
            </w:tcBorders>
            <w:vAlign w:val="center"/>
            <w:hideMark/>
          </w:tcPr>
          <w:p w14:paraId="29CA9D5C" w14:textId="77777777" w:rsidR="00A12A23" w:rsidRPr="00DF4797" w:rsidRDefault="00A12A23" w:rsidP="00DF4797">
            <w:pPr>
              <w:widowControl w:val="0"/>
              <w:spacing w:after="0" w:line="240" w:lineRule="auto"/>
              <w:jc w:val="center"/>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b/>
                <w:bCs/>
                <w:color w:val="000000"/>
                <w:lang w:val="lt-LT" w:eastAsia="en-US" w:bidi="lt-LT"/>
              </w:rPr>
              <w:t>Reikalaujamos parametrų reikšmės</w:t>
            </w:r>
          </w:p>
        </w:tc>
        <w:tc>
          <w:tcPr>
            <w:tcW w:w="5925" w:type="dxa"/>
            <w:tcBorders>
              <w:top w:val="single" w:sz="4" w:space="0" w:color="auto"/>
              <w:left w:val="single" w:sz="4" w:space="0" w:color="auto"/>
              <w:bottom w:val="single" w:sz="4" w:space="0" w:color="auto"/>
              <w:right w:val="single" w:sz="4" w:space="0" w:color="auto"/>
            </w:tcBorders>
          </w:tcPr>
          <w:p w14:paraId="25EBF121" w14:textId="77777777" w:rsidR="00A12A23" w:rsidRPr="00DF4797" w:rsidRDefault="00A12A23" w:rsidP="00DF4797">
            <w:pPr>
              <w:widowControl w:val="0"/>
              <w:spacing w:after="0" w:line="240" w:lineRule="auto"/>
              <w:jc w:val="center"/>
              <w:rPr>
                <w:rFonts w:ascii="Times New Roman" w:eastAsia="Courier New" w:hAnsi="Times New Roman" w:cs="Times New Roman"/>
                <w:b/>
                <w:bCs/>
                <w:color w:val="000000"/>
                <w:lang w:val="lt-LT" w:eastAsia="en-US" w:bidi="lt-LT"/>
              </w:rPr>
            </w:pPr>
          </w:p>
        </w:tc>
      </w:tr>
      <w:tr w:rsidR="00A12A23" w:rsidRPr="00DF4797" w14:paraId="2C8AE271" w14:textId="678E5022" w:rsidTr="00A12A23">
        <w:tc>
          <w:tcPr>
            <w:tcW w:w="709" w:type="dxa"/>
            <w:tcBorders>
              <w:top w:val="single" w:sz="4" w:space="0" w:color="auto"/>
              <w:left w:val="single" w:sz="4" w:space="0" w:color="auto"/>
              <w:bottom w:val="single" w:sz="4" w:space="0" w:color="auto"/>
              <w:right w:val="single" w:sz="4" w:space="0" w:color="auto"/>
            </w:tcBorders>
          </w:tcPr>
          <w:p w14:paraId="702B2110" w14:textId="77777777" w:rsidR="00A12A23" w:rsidRPr="00DF4797" w:rsidRDefault="00A12A23" w:rsidP="00DF4797">
            <w:pPr>
              <w:widowControl w:val="0"/>
              <w:spacing w:after="0" w:line="240" w:lineRule="auto"/>
              <w:rPr>
                <w:rFonts w:ascii="Times New Roman" w:eastAsia="Times New Roman" w:hAnsi="Times New Roman" w:cs="Times New Roman"/>
                <w:b/>
                <w:bCs/>
                <w:color w:val="000000"/>
                <w:lang w:val="en-US" w:eastAsia="en-US" w:bidi="en-US"/>
              </w:rPr>
            </w:pPr>
            <w:r w:rsidRPr="00DF4797">
              <w:rPr>
                <w:rFonts w:ascii="Times New Roman" w:eastAsia="Times New Roman" w:hAnsi="Times New Roman" w:cs="Times New Roman"/>
                <w:b/>
                <w:bCs/>
                <w:color w:val="000000"/>
                <w:lang w:val="en-US" w:eastAsia="en-US" w:bidi="en-US"/>
              </w:rPr>
              <w:t>1.</w:t>
            </w:r>
          </w:p>
        </w:tc>
        <w:tc>
          <w:tcPr>
            <w:tcW w:w="2977" w:type="dxa"/>
            <w:tcBorders>
              <w:top w:val="single" w:sz="4" w:space="0" w:color="auto"/>
              <w:left w:val="single" w:sz="4" w:space="0" w:color="auto"/>
              <w:bottom w:val="single" w:sz="4" w:space="0" w:color="auto"/>
              <w:right w:val="single" w:sz="4" w:space="0" w:color="auto"/>
            </w:tcBorders>
          </w:tcPr>
          <w:p w14:paraId="41A05022" w14:textId="77777777" w:rsidR="00A12A23" w:rsidRPr="00DF4797" w:rsidRDefault="00A12A23" w:rsidP="00DF4797">
            <w:pPr>
              <w:widowControl w:val="0"/>
              <w:spacing w:after="0" w:line="240" w:lineRule="auto"/>
              <w:rPr>
                <w:rFonts w:ascii="Times New Roman" w:eastAsia="Courier New" w:hAnsi="Times New Roman" w:cs="Times New Roman"/>
                <w:b/>
                <w:color w:val="000000"/>
                <w:lang w:val="lt-LT" w:eastAsia="en-US" w:bidi="lt-LT"/>
              </w:rPr>
            </w:pPr>
            <w:r w:rsidRPr="00DF4797">
              <w:rPr>
                <w:rFonts w:ascii="Times New Roman" w:eastAsia="Courier New" w:hAnsi="Times New Roman" w:cs="Times New Roman"/>
                <w:b/>
                <w:color w:val="000000"/>
                <w:lang w:val="lt-LT" w:eastAsia="en-US" w:bidi="lt-LT"/>
              </w:rPr>
              <w:t>Audiometras suaugusiųjų ir vaikų tyrimams (1 vnt.)</w:t>
            </w:r>
          </w:p>
        </w:tc>
        <w:tc>
          <w:tcPr>
            <w:tcW w:w="5925" w:type="dxa"/>
            <w:tcBorders>
              <w:top w:val="single" w:sz="4" w:space="0" w:color="auto"/>
              <w:left w:val="single" w:sz="4" w:space="0" w:color="auto"/>
              <w:bottom w:val="single" w:sz="4" w:space="0" w:color="auto"/>
              <w:right w:val="single" w:sz="4" w:space="0" w:color="auto"/>
            </w:tcBorders>
          </w:tcPr>
          <w:p w14:paraId="3E2F02CA" w14:textId="77777777" w:rsidR="00A12A23" w:rsidRPr="00DF4797" w:rsidRDefault="00A12A23" w:rsidP="00DF4797">
            <w:pPr>
              <w:widowControl w:val="0"/>
              <w:spacing w:after="0" w:line="240" w:lineRule="auto"/>
              <w:jc w:val="both"/>
              <w:rPr>
                <w:rFonts w:ascii="Times New Roman" w:eastAsia="Courier New" w:hAnsi="Times New Roman" w:cs="Times New Roman"/>
                <w:bCs/>
                <w:i/>
                <w:color w:val="000000"/>
                <w:lang w:val="lt-LT" w:eastAsia="en-US" w:bidi="lt-LT"/>
              </w:rPr>
            </w:pPr>
            <w:r w:rsidRPr="00DF4797">
              <w:rPr>
                <w:rFonts w:ascii="Times New Roman" w:eastAsia="Courier New" w:hAnsi="Times New Roman" w:cs="Times New Roman"/>
                <w:bCs/>
                <w:i/>
                <w:color w:val="000000"/>
                <w:lang w:val="lt-LT" w:eastAsia="en-US" w:bidi="lt-LT"/>
              </w:rPr>
              <w:t>Nurodyti pavadinimą, modelį, gamintoją</w:t>
            </w:r>
          </w:p>
        </w:tc>
        <w:tc>
          <w:tcPr>
            <w:tcW w:w="5925" w:type="dxa"/>
            <w:tcBorders>
              <w:top w:val="single" w:sz="4" w:space="0" w:color="auto"/>
              <w:left w:val="single" w:sz="4" w:space="0" w:color="auto"/>
              <w:bottom w:val="single" w:sz="4" w:space="0" w:color="auto"/>
              <w:right w:val="single" w:sz="4" w:space="0" w:color="auto"/>
            </w:tcBorders>
          </w:tcPr>
          <w:p w14:paraId="59A51DB0" w14:textId="7B006B41" w:rsidR="00A12A23" w:rsidRPr="00DF4797" w:rsidRDefault="00A12A23" w:rsidP="00DF4797">
            <w:pPr>
              <w:widowControl w:val="0"/>
              <w:spacing w:after="0" w:line="240" w:lineRule="auto"/>
              <w:jc w:val="both"/>
              <w:rPr>
                <w:rFonts w:ascii="Times New Roman" w:eastAsia="Courier New" w:hAnsi="Times New Roman" w:cs="Times New Roman"/>
                <w:bCs/>
                <w:i/>
                <w:color w:val="000000"/>
                <w:lang w:val="lt-LT" w:eastAsia="en-US" w:bidi="lt-LT"/>
              </w:rPr>
            </w:pPr>
            <w:r>
              <w:rPr>
                <w:rFonts w:ascii="Times New Roman" w:hAnsi="Times New Roman" w:cs="Times New Roman"/>
                <w:bCs/>
                <w:i/>
                <w:color w:val="000000" w:themeColor="text1"/>
                <w:lang w:eastAsia="en-US"/>
              </w:rPr>
              <w:t>Audiometras AC40, Interacoustics</w:t>
            </w:r>
          </w:p>
        </w:tc>
      </w:tr>
      <w:tr w:rsidR="00A12A23" w:rsidRPr="00DF4797" w14:paraId="25FD0FB2" w14:textId="2E70D403" w:rsidTr="00A12A23">
        <w:tc>
          <w:tcPr>
            <w:tcW w:w="709" w:type="dxa"/>
            <w:tcBorders>
              <w:top w:val="single" w:sz="4" w:space="0" w:color="auto"/>
              <w:left w:val="single" w:sz="4" w:space="0" w:color="auto"/>
              <w:bottom w:val="single" w:sz="4" w:space="0" w:color="auto"/>
              <w:right w:val="single" w:sz="4" w:space="0" w:color="auto"/>
            </w:tcBorders>
          </w:tcPr>
          <w:p w14:paraId="671DC178" w14:textId="77777777" w:rsidR="00A12A23" w:rsidRPr="00DF4797" w:rsidRDefault="00A12A23" w:rsidP="00DF4797">
            <w:pPr>
              <w:widowControl w:val="0"/>
              <w:spacing w:after="0" w:line="240" w:lineRule="auto"/>
              <w:rPr>
                <w:rFonts w:ascii="Times New Roman" w:eastAsia="Times New Roman" w:hAnsi="Times New Roman" w:cs="Times New Roman"/>
                <w:b/>
                <w:bCs/>
                <w:color w:val="000000"/>
                <w:lang w:val="en-US" w:eastAsia="en-US" w:bidi="en-US"/>
              </w:rPr>
            </w:pPr>
            <w:r w:rsidRPr="00DF4797">
              <w:rPr>
                <w:rFonts w:ascii="Times New Roman" w:eastAsia="Times New Roman" w:hAnsi="Times New Roman" w:cs="Times New Roman"/>
                <w:color w:val="000000"/>
                <w:lang w:val="lt-LT" w:eastAsia="en-US"/>
              </w:rPr>
              <w:t>1.1.</w:t>
            </w:r>
          </w:p>
        </w:tc>
        <w:tc>
          <w:tcPr>
            <w:tcW w:w="2977" w:type="dxa"/>
            <w:tcBorders>
              <w:top w:val="single" w:sz="4" w:space="0" w:color="auto"/>
              <w:left w:val="single" w:sz="4" w:space="0" w:color="auto"/>
              <w:bottom w:val="single" w:sz="4" w:space="0" w:color="auto"/>
              <w:right w:val="single" w:sz="4" w:space="0" w:color="auto"/>
            </w:tcBorders>
          </w:tcPr>
          <w:p w14:paraId="7B94102D" w14:textId="77777777" w:rsidR="00A12A23" w:rsidRPr="00DF4797" w:rsidRDefault="00A12A23" w:rsidP="00DF4797">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Paskirtis</w:t>
            </w:r>
          </w:p>
        </w:tc>
        <w:tc>
          <w:tcPr>
            <w:tcW w:w="5925" w:type="dxa"/>
            <w:tcBorders>
              <w:top w:val="single" w:sz="4" w:space="0" w:color="auto"/>
              <w:left w:val="single" w:sz="4" w:space="0" w:color="auto"/>
              <w:bottom w:val="single" w:sz="4" w:space="0" w:color="auto"/>
              <w:right w:val="single" w:sz="4" w:space="0" w:color="auto"/>
            </w:tcBorders>
          </w:tcPr>
          <w:p w14:paraId="7A3D8AA7" w14:textId="77777777" w:rsidR="00A12A23" w:rsidRPr="00A12A23" w:rsidRDefault="00A12A23" w:rsidP="00DF4797">
            <w:pPr>
              <w:widowControl w:val="0"/>
              <w:spacing w:after="0" w:line="240" w:lineRule="auto"/>
              <w:jc w:val="both"/>
              <w:rPr>
                <w:rFonts w:ascii="Times New Roman" w:eastAsia="Courier New" w:hAnsi="Times New Roman" w:cs="Times New Roman"/>
                <w:bCs/>
                <w:color w:val="000000"/>
                <w:highlight w:val="yellow"/>
                <w:lang w:val="lt-LT" w:eastAsia="en-US" w:bidi="lt-LT"/>
              </w:rPr>
            </w:pPr>
            <w:r w:rsidRPr="00EF51AD">
              <w:rPr>
                <w:rFonts w:ascii="Times New Roman" w:eastAsia="Courier New" w:hAnsi="Times New Roman" w:cs="Times New Roman"/>
                <w:bCs/>
                <w:color w:val="000000"/>
                <w:lang w:val="lt-LT" w:eastAsia="en-US" w:bidi="lt-LT"/>
              </w:rPr>
              <w:t>Klinikinė audiometrija</w:t>
            </w:r>
          </w:p>
        </w:tc>
        <w:tc>
          <w:tcPr>
            <w:tcW w:w="5925" w:type="dxa"/>
            <w:tcBorders>
              <w:top w:val="single" w:sz="4" w:space="0" w:color="auto"/>
              <w:left w:val="single" w:sz="4" w:space="0" w:color="auto"/>
              <w:bottom w:val="single" w:sz="4" w:space="0" w:color="auto"/>
              <w:right w:val="single" w:sz="4" w:space="0" w:color="auto"/>
            </w:tcBorders>
          </w:tcPr>
          <w:p w14:paraId="14BE3D37" w14:textId="77777777" w:rsidR="00A12A23" w:rsidRDefault="00EF51AD" w:rsidP="00DF4797">
            <w:pPr>
              <w:widowControl w:val="0"/>
              <w:spacing w:after="0" w:line="240" w:lineRule="auto"/>
              <w:jc w:val="both"/>
              <w:rPr>
                <w:rFonts w:ascii="Times New Roman" w:eastAsia="Courier New" w:hAnsi="Times New Roman" w:cs="Times New Roman"/>
                <w:bCs/>
                <w:color w:val="000000"/>
                <w:lang w:val="lt-LT" w:eastAsia="en-US" w:bidi="lt-LT"/>
              </w:rPr>
            </w:pPr>
            <w:r w:rsidRPr="00EF51AD">
              <w:rPr>
                <w:rFonts w:ascii="Times New Roman" w:eastAsia="Courier New" w:hAnsi="Times New Roman" w:cs="Times New Roman"/>
                <w:bCs/>
                <w:color w:val="000000"/>
                <w:lang w:val="lt-LT" w:eastAsia="en-US" w:bidi="lt-LT"/>
              </w:rPr>
              <w:t>Klinikinė audiometrija</w:t>
            </w:r>
          </w:p>
          <w:p w14:paraId="39824038" w14:textId="26CEBB5C" w:rsidR="00EF51AD" w:rsidRPr="00DF4797" w:rsidRDefault="00EF51AD" w:rsidP="00DF4797">
            <w:pPr>
              <w:widowControl w:val="0"/>
              <w:spacing w:after="0" w:line="240" w:lineRule="auto"/>
              <w:jc w:val="both"/>
              <w:rPr>
                <w:rFonts w:ascii="Times New Roman" w:eastAsia="Courier New" w:hAnsi="Times New Roman" w:cs="Times New Roman"/>
                <w:bCs/>
                <w:color w:val="000000"/>
                <w:lang w:val="lt-LT" w:eastAsia="en-US" w:bidi="lt-LT"/>
              </w:rPr>
            </w:pPr>
            <w:r>
              <w:rPr>
                <w:rFonts w:ascii="Times New Roman" w:eastAsia="Courier New" w:hAnsi="Times New Roman" w:cs="Times New Roman"/>
                <w:bCs/>
                <w:color w:val="000000"/>
                <w:lang w:val="lt-LT" w:eastAsia="en-US" w:bidi="lt-LT"/>
              </w:rPr>
              <w:t>"Atitikimai_5" 1 psl.</w:t>
            </w:r>
          </w:p>
        </w:tc>
      </w:tr>
      <w:tr w:rsidR="00A12A23" w:rsidRPr="00DF4797" w14:paraId="77E39D7C" w14:textId="54E688F9" w:rsidTr="00A12A23">
        <w:tc>
          <w:tcPr>
            <w:tcW w:w="709" w:type="dxa"/>
            <w:tcBorders>
              <w:top w:val="single" w:sz="4" w:space="0" w:color="auto"/>
              <w:left w:val="single" w:sz="4" w:space="0" w:color="auto"/>
              <w:bottom w:val="single" w:sz="4" w:space="0" w:color="auto"/>
              <w:right w:val="single" w:sz="4" w:space="0" w:color="auto"/>
            </w:tcBorders>
          </w:tcPr>
          <w:p w14:paraId="784FF035" w14:textId="77777777" w:rsidR="00A12A23" w:rsidRPr="00DF4797" w:rsidRDefault="00A12A23" w:rsidP="00DF4797">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1.2.</w:t>
            </w:r>
          </w:p>
        </w:tc>
        <w:tc>
          <w:tcPr>
            <w:tcW w:w="2977" w:type="dxa"/>
            <w:tcBorders>
              <w:top w:val="single" w:sz="4" w:space="0" w:color="auto"/>
              <w:left w:val="single" w:sz="4" w:space="0" w:color="auto"/>
              <w:bottom w:val="single" w:sz="4" w:space="0" w:color="auto"/>
              <w:right w:val="single" w:sz="4" w:space="0" w:color="auto"/>
            </w:tcBorders>
            <w:hideMark/>
          </w:tcPr>
          <w:p w14:paraId="2DBF2B93" w14:textId="77777777" w:rsidR="00A12A23" w:rsidRPr="00DF4797" w:rsidRDefault="00A12A23" w:rsidP="00DF4797">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Atliekami testai:</w:t>
            </w:r>
          </w:p>
        </w:tc>
        <w:tc>
          <w:tcPr>
            <w:tcW w:w="5925" w:type="dxa"/>
            <w:tcBorders>
              <w:top w:val="single" w:sz="4" w:space="0" w:color="auto"/>
              <w:left w:val="single" w:sz="4" w:space="0" w:color="auto"/>
              <w:bottom w:val="single" w:sz="4" w:space="0" w:color="auto"/>
              <w:right w:val="single" w:sz="4" w:space="0" w:color="auto"/>
            </w:tcBorders>
            <w:hideMark/>
          </w:tcPr>
          <w:p w14:paraId="6490D3AB"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Bazinė audiometrija;</w:t>
            </w:r>
          </w:p>
          <w:p w14:paraId="37BDBC34"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SISI testas;</w:t>
            </w:r>
          </w:p>
          <w:p w14:paraId="762C4502"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Langenbeck testas;</w:t>
            </w:r>
          </w:p>
          <w:p w14:paraId="30E10E91"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en-US" w:eastAsia="en-US" w:bidi="en-US"/>
              </w:rPr>
              <w:t xml:space="preserve">Stenger </w:t>
            </w:r>
            <w:r w:rsidRPr="00DF4797">
              <w:rPr>
                <w:rFonts w:ascii="Times New Roman" w:eastAsia="Times New Roman" w:hAnsi="Times New Roman" w:cs="Times New Roman"/>
                <w:color w:val="000000"/>
                <w:lang w:val="lt-LT" w:eastAsia="lt-LT" w:bidi="lt-LT"/>
              </w:rPr>
              <w:t>testas;</w:t>
            </w:r>
          </w:p>
          <w:p w14:paraId="6DEB9440"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ABLB testas;</w:t>
            </w:r>
          </w:p>
          <w:p w14:paraId="3E6AC7AB"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 xml:space="preserve">Kalbinis testavimas su </w:t>
            </w:r>
            <w:r w:rsidRPr="00DF4797">
              <w:rPr>
                <w:rFonts w:ascii="Times New Roman" w:eastAsia="Times New Roman" w:hAnsi="Times New Roman" w:cs="Times New Roman"/>
                <w:color w:val="000000"/>
                <w:lang w:val="en-US" w:eastAsia="en-US" w:bidi="en-US"/>
              </w:rPr>
              <w:t xml:space="preserve">CD </w:t>
            </w:r>
            <w:r w:rsidRPr="00DF4797">
              <w:rPr>
                <w:rFonts w:ascii="Times New Roman" w:eastAsia="Times New Roman" w:hAnsi="Times New Roman" w:cs="Times New Roman"/>
                <w:color w:val="000000"/>
                <w:lang w:val="lt-LT" w:eastAsia="lt-LT" w:bidi="lt-LT"/>
              </w:rPr>
              <w:t>arba mikrofonu;</w:t>
            </w:r>
          </w:p>
          <w:p w14:paraId="65ED55CF"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 xml:space="preserve">Kalbinis testavimas su </w:t>
            </w:r>
            <w:r w:rsidRPr="00DF4797">
              <w:rPr>
                <w:rFonts w:ascii="Times New Roman" w:eastAsia="Times New Roman" w:hAnsi="Times New Roman" w:cs="Times New Roman"/>
                <w:color w:val="000000"/>
                <w:lang w:val="en-US" w:eastAsia="en-US" w:bidi="en-US"/>
              </w:rPr>
              <w:t xml:space="preserve">wave </w:t>
            </w:r>
            <w:r w:rsidRPr="00DF4797">
              <w:rPr>
                <w:rFonts w:ascii="Times New Roman" w:eastAsia="Times New Roman" w:hAnsi="Times New Roman" w:cs="Times New Roman"/>
                <w:color w:val="000000"/>
                <w:lang w:val="lt-LT" w:eastAsia="lt-LT" w:bidi="lt-LT"/>
              </w:rPr>
              <w:t>bylomis;</w:t>
            </w:r>
          </w:p>
          <w:p w14:paraId="16C404CC"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Binauralinis kalbinis testavimas;</w:t>
            </w:r>
          </w:p>
          <w:p w14:paraId="3834B0BD"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 xml:space="preserve">Toninis </w:t>
            </w:r>
            <w:r w:rsidRPr="00DF4797">
              <w:rPr>
                <w:rFonts w:ascii="Times New Roman" w:eastAsia="Times New Roman" w:hAnsi="Times New Roman" w:cs="Times New Roman"/>
                <w:color w:val="000000"/>
                <w:lang w:val="en-US" w:eastAsia="en-US" w:bidi="en-US"/>
              </w:rPr>
              <w:t xml:space="preserve">Decay </w:t>
            </w:r>
            <w:r w:rsidRPr="00DF4797">
              <w:rPr>
                <w:rFonts w:ascii="Times New Roman" w:eastAsia="Times New Roman" w:hAnsi="Times New Roman" w:cs="Times New Roman"/>
                <w:color w:val="000000"/>
                <w:lang w:val="lt-LT" w:eastAsia="lt-LT" w:bidi="lt-LT"/>
              </w:rPr>
              <w:t>testas;</w:t>
            </w:r>
          </w:p>
          <w:p w14:paraId="21B3A93F"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Laisvo lauko audiometrija;</w:t>
            </w:r>
          </w:p>
          <w:p w14:paraId="521D65A1" w14:textId="77777777" w:rsidR="00A12A23"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MHA testas;</w:t>
            </w:r>
          </w:p>
          <w:p w14:paraId="553546A2" w14:textId="4229A14A" w:rsidR="00A12A23" w:rsidRPr="00DF4797" w:rsidRDefault="00A12A23" w:rsidP="005E16DC">
            <w:pPr>
              <w:pStyle w:val="Sraopastraipa"/>
              <w:widowControl w:val="0"/>
              <w:numPr>
                <w:ilvl w:val="0"/>
                <w:numId w:val="16"/>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Aukštų dažnių audiometrija.</w:t>
            </w:r>
          </w:p>
        </w:tc>
        <w:tc>
          <w:tcPr>
            <w:tcW w:w="5925" w:type="dxa"/>
            <w:tcBorders>
              <w:top w:val="single" w:sz="4" w:space="0" w:color="auto"/>
              <w:left w:val="single" w:sz="4" w:space="0" w:color="auto"/>
              <w:bottom w:val="single" w:sz="4" w:space="0" w:color="auto"/>
              <w:right w:val="single" w:sz="4" w:space="0" w:color="auto"/>
            </w:tcBorders>
          </w:tcPr>
          <w:p w14:paraId="086DA05A" w14:textId="77777777" w:rsidR="00A12A23" w:rsidRDefault="00A12A23" w:rsidP="00AC512F">
            <w:pPr>
              <w:pStyle w:val="Other0"/>
              <w:numPr>
                <w:ilvl w:val="0"/>
                <w:numId w:val="53"/>
              </w:numPr>
              <w:jc w:val="both"/>
              <w:rPr>
                <w:color w:val="000000" w:themeColor="text1"/>
                <w:lang w:eastAsia="lt-LT" w:bidi="lt-LT"/>
              </w:rPr>
            </w:pPr>
            <w:r>
              <w:rPr>
                <w:color w:val="000000" w:themeColor="text1"/>
                <w:lang w:eastAsia="lt-LT" w:bidi="lt-LT"/>
              </w:rPr>
              <w:t>Bazinė audiometrija</w:t>
            </w:r>
          </w:p>
          <w:p w14:paraId="70AD600E"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SISI testas;</w:t>
            </w:r>
          </w:p>
          <w:p w14:paraId="464ADE3D"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Langenbeck testas;</w:t>
            </w:r>
          </w:p>
          <w:p w14:paraId="413CAC64"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val="en-US" w:bidi="en-US"/>
              </w:rPr>
              <w:t xml:space="preserve">Stenger </w:t>
            </w:r>
            <w:r w:rsidRPr="00FC4BAF">
              <w:rPr>
                <w:color w:val="000000" w:themeColor="text1"/>
                <w:lang w:eastAsia="lt-LT" w:bidi="lt-LT"/>
              </w:rPr>
              <w:t>testas;</w:t>
            </w:r>
          </w:p>
          <w:p w14:paraId="4FAE5730"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ABLB testas;</w:t>
            </w:r>
          </w:p>
          <w:p w14:paraId="6E53A4A0"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 xml:space="preserve">Kalbinis testavimas su </w:t>
            </w:r>
            <w:r w:rsidRPr="00FC4BAF">
              <w:rPr>
                <w:color w:val="000000" w:themeColor="text1"/>
                <w:lang w:val="en-US" w:bidi="en-US"/>
              </w:rPr>
              <w:t xml:space="preserve">CD </w:t>
            </w:r>
            <w:r w:rsidRPr="00FC4BAF">
              <w:rPr>
                <w:color w:val="000000" w:themeColor="text1"/>
                <w:lang w:eastAsia="lt-LT" w:bidi="lt-LT"/>
              </w:rPr>
              <w:t>arba mikrofonu;</w:t>
            </w:r>
          </w:p>
          <w:p w14:paraId="19DF8650"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 xml:space="preserve">Kalbinis testavimas su </w:t>
            </w:r>
            <w:r w:rsidRPr="00FC4BAF">
              <w:rPr>
                <w:color w:val="000000" w:themeColor="text1"/>
                <w:lang w:val="en-US" w:bidi="en-US"/>
              </w:rPr>
              <w:t xml:space="preserve">wave </w:t>
            </w:r>
            <w:r w:rsidRPr="00FC4BAF">
              <w:rPr>
                <w:color w:val="000000" w:themeColor="text1"/>
                <w:lang w:eastAsia="lt-LT" w:bidi="lt-LT"/>
              </w:rPr>
              <w:t>bylomis;</w:t>
            </w:r>
          </w:p>
          <w:p w14:paraId="2F306C07"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Binauralinis kalbinis testavimas;</w:t>
            </w:r>
          </w:p>
          <w:p w14:paraId="6FAD0E86"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 xml:space="preserve">Toninis </w:t>
            </w:r>
            <w:r w:rsidRPr="00FC4BAF">
              <w:rPr>
                <w:color w:val="000000" w:themeColor="text1"/>
                <w:lang w:val="en-US" w:bidi="en-US"/>
              </w:rPr>
              <w:t xml:space="preserve">Decay </w:t>
            </w:r>
            <w:r w:rsidRPr="00FC4BAF">
              <w:rPr>
                <w:color w:val="000000" w:themeColor="text1"/>
                <w:lang w:eastAsia="lt-LT" w:bidi="lt-LT"/>
              </w:rPr>
              <w:t>testas;</w:t>
            </w:r>
          </w:p>
          <w:p w14:paraId="5D131D8B"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Laisvo lauko audiometrija;</w:t>
            </w:r>
          </w:p>
          <w:p w14:paraId="416148DE" w14:textId="77777777" w:rsidR="00A12A23" w:rsidRPr="00FC4BAF" w:rsidRDefault="00A12A23" w:rsidP="00AC512F">
            <w:pPr>
              <w:pStyle w:val="Other0"/>
              <w:numPr>
                <w:ilvl w:val="0"/>
                <w:numId w:val="53"/>
              </w:numPr>
              <w:jc w:val="both"/>
              <w:rPr>
                <w:color w:val="000000" w:themeColor="text1"/>
              </w:rPr>
            </w:pPr>
            <w:r w:rsidRPr="00FC4BAF">
              <w:rPr>
                <w:color w:val="000000" w:themeColor="text1"/>
                <w:lang w:eastAsia="lt-LT" w:bidi="lt-LT"/>
              </w:rPr>
              <w:t>MHA testas;</w:t>
            </w:r>
          </w:p>
          <w:p w14:paraId="4C3551A7" w14:textId="77777777" w:rsidR="00A12A23" w:rsidRDefault="00A12A23" w:rsidP="00AC512F">
            <w:pPr>
              <w:pStyle w:val="Other0"/>
              <w:numPr>
                <w:ilvl w:val="0"/>
                <w:numId w:val="53"/>
              </w:numPr>
              <w:jc w:val="both"/>
              <w:rPr>
                <w:color w:val="000000" w:themeColor="text1"/>
                <w:lang w:eastAsia="lt-LT" w:bidi="lt-LT"/>
              </w:rPr>
            </w:pPr>
            <w:r w:rsidRPr="00FC4BAF">
              <w:rPr>
                <w:color w:val="000000" w:themeColor="text1"/>
              </w:rPr>
              <w:t>Aukštų dažnių audiometrija.</w:t>
            </w:r>
          </w:p>
          <w:p w14:paraId="2B219020" w14:textId="348A47D0" w:rsidR="00A12A23" w:rsidRPr="00A12A23" w:rsidRDefault="00A12A23" w:rsidP="00A12A23">
            <w:pPr>
              <w:pStyle w:val="Sraopastraipa"/>
              <w:widowControl w:val="0"/>
              <w:spacing w:after="0" w:line="240" w:lineRule="auto"/>
              <w:ind w:left="459"/>
              <w:jc w:val="both"/>
              <w:rPr>
                <w:rFonts w:ascii="Times New Roman" w:eastAsia="Times New Roman" w:hAnsi="Times New Roman" w:cs="Times New Roman"/>
                <w:color w:val="000000"/>
                <w:lang w:val="lt-LT" w:eastAsia="lt-LT" w:bidi="lt-LT"/>
              </w:rPr>
            </w:pPr>
            <w:r w:rsidRPr="00A12A23">
              <w:rPr>
                <w:rFonts w:ascii="Times New Roman" w:hAnsi="Times New Roman" w:cs="Times New Roman"/>
                <w:color w:val="000000" w:themeColor="text1"/>
              </w:rPr>
              <w:t>"Atitikimai_</w:t>
            </w:r>
            <w:r w:rsidRPr="00A12A23">
              <w:rPr>
                <w:rFonts w:ascii="Times New Roman" w:hAnsi="Times New Roman" w:cs="Times New Roman"/>
                <w:color w:val="000000" w:themeColor="text1"/>
                <w:lang w:val="en-US"/>
              </w:rPr>
              <w:t>3</w:t>
            </w:r>
            <w:r w:rsidRPr="00A12A23">
              <w:rPr>
                <w:rFonts w:ascii="Times New Roman" w:hAnsi="Times New Roman" w:cs="Times New Roman"/>
                <w:color w:val="000000" w:themeColor="text1"/>
              </w:rPr>
              <w:t>" 2 psl.</w:t>
            </w:r>
          </w:p>
        </w:tc>
      </w:tr>
      <w:tr w:rsidR="00A12A23" w:rsidRPr="00DF4797" w14:paraId="3779024F" w14:textId="41A2E308" w:rsidTr="00A12A23">
        <w:tc>
          <w:tcPr>
            <w:tcW w:w="709" w:type="dxa"/>
            <w:tcBorders>
              <w:top w:val="single" w:sz="4" w:space="0" w:color="auto"/>
              <w:left w:val="single" w:sz="4" w:space="0" w:color="auto"/>
              <w:bottom w:val="single" w:sz="4" w:space="0" w:color="auto"/>
              <w:right w:val="single" w:sz="4" w:space="0" w:color="auto"/>
            </w:tcBorders>
          </w:tcPr>
          <w:p w14:paraId="721D8D76" w14:textId="77777777" w:rsidR="00A12A23" w:rsidRPr="00DF4797" w:rsidRDefault="00A12A23" w:rsidP="00DF4797">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1.3.</w:t>
            </w:r>
          </w:p>
        </w:tc>
        <w:tc>
          <w:tcPr>
            <w:tcW w:w="2977" w:type="dxa"/>
            <w:tcBorders>
              <w:top w:val="single" w:sz="4" w:space="0" w:color="auto"/>
              <w:left w:val="single" w:sz="4" w:space="0" w:color="auto"/>
              <w:bottom w:val="single" w:sz="4" w:space="0" w:color="auto"/>
              <w:right w:val="single" w:sz="4" w:space="0" w:color="auto"/>
            </w:tcBorders>
            <w:hideMark/>
          </w:tcPr>
          <w:p w14:paraId="72C8EBF7" w14:textId="77777777" w:rsidR="00A12A23" w:rsidRPr="00DF4797" w:rsidRDefault="00A12A23" w:rsidP="00DF4797">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Išėjimai audiometro priedams pajungti:</w:t>
            </w:r>
          </w:p>
        </w:tc>
        <w:tc>
          <w:tcPr>
            <w:tcW w:w="5925" w:type="dxa"/>
            <w:tcBorders>
              <w:top w:val="single" w:sz="4" w:space="0" w:color="auto"/>
              <w:left w:val="single" w:sz="4" w:space="0" w:color="auto"/>
              <w:bottom w:val="single" w:sz="4" w:space="0" w:color="auto"/>
              <w:right w:val="single" w:sz="4" w:space="0" w:color="auto"/>
            </w:tcBorders>
            <w:hideMark/>
          </w:tcPr>
          <w:p w14:paraId="7BB2158D" w14:textId="77777777" w:rsidR="00A12A23" w:rsidRDefault="00A12A23" w:rsidP="005E16DC">
            <w:pPr>
              <w:pStyle w:val="Sraopastraipa"/>
              <w:widowControl w:val="0"/>
              <w:numPr>
                <w:ilvl w:val="0"/>
                <w:numId w:val="17"/>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Kauliniam zondui;</w:t>
            </w:r>
          </w:p>
          <w:p w14:paraId="59A5D041" w14:textId="77777777" w:rsidR="00A12A23" w:rsidRDefault="00A12A23" w:rsidP="005E16DC">
            <w:pPr>
              <w:pStyle w:val="Sraopastraipa"/>
              <w:widowControl w:val="0"/>
              <w:numPr>
                <w:ilvl w:val="0"/>
                <w:numId w:val="17"/>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Ausinėms, skirtoms bazinei audiometrijai;</w:t>
            </w:r>
          </w:p>
          <w:p w14:paraId="08456ADB" w14:textId="77777777" w:rsidR="00A12A23" w:rsidRDefault="00A12A23" w:rsidP="005E16DC">
            <w:pPr>
              <w:pStyle w:val="Sraopastraipa"/>
              <w:widowControl w:val="0"/>
              <w:numPr>
                <w:ilvl w:val="0"/>
                <w:numId w:val="17"/>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Ausinėms, skirtoms aukštų dažnių audiometrijai;</w:t>
            </w:r>
          </w:p>
          <w:p w14:paraId="1BEEAE4E" w14:textId="77777777" w:rsidR="00A12A23" w:rsidRDefault="00A12A23" w:rsidP="005E16DC">
            <w:pPr>
              <w:pStyle w:val="Sraopastraipa"/>
              <w:widowControl w:val="0"/>
              <w:numPr>
                <w:ilvl w:val="0"/>
                <w:numId w:val="17"/>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Laisvo lauko kolonėlėms;</w:t>
            </w:r>
          </w:p>
          <w:p w14:paraId="78E0690F" w14:textId="77777777" w:rsidR="00A12A23" w:rsidRDefault="00A12A23" w:rsidP="005E16DC">
            <w:pPr>
              <w:pStyle w:val="Sraopastraipa"/>
              <w:widowControl w:val="0"/>
              <w:numPr>
                <w:ilvl w:val="0"/>
                <w:numId w:val="17"/>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Paciento atsako mygtukui;</w:t>
            </w:r>
          </w:p>
          <w:p w14:paraId="1DC50C69" w14:textId="77777777" w:rsidR="00A12A23" w:rsidRDefault="00A12A23" w:rsidP="005E16DC">
            <w:pPr>
              <w:pStyle w:val="Sraopastraipa"/>
              <w:widowControl w:val="0"/>
              <w:numPr>
                <w:ilvl w:val="0"/>
                <w:numId w:val="17"/>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Ausinėms su mikrofonu, skirtoms monitoravimui;</w:t>
            </w:r>
          </w:p>
          <w:p w14:paraId="31B2E7F2" w14:textId="0F4D265A" w:rsidR="00A12A23" w:rsidRPr="00DF4797" w:rsidRDefault="00A12A23" w:rsidP="005E16DC">
            <w:pPr>
              <w:pStyle w:val="Sraopastraipa"/>
              <w:widowControl w:val="0"/>
              <w:numPr>
                <w:ilvl w:val="0"/>
                <w:numId w:val="17"/>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Mikrofonui.</w:t>
            </w:r>
          </w:p>
        </w:tc>
        <w:tc>
          <w:tcPr>
            <w:tcW w:w="5925" w:type="dxa"/>
            <w:tcBorders>
              <w:top w:val="single" w:sz="4" w:space="0" w:color="auto"/>
              <w:left w:val="single" w:sz="4" w:space="0" w:color="auto"/>
              <w:bottom w:val="single" w:sz="4" w:space="0" w:color="auto"/>
              <w:right w:val="single" w:sz="4" w:space="0" w:color="auto"/>
            </w:tcBorders>
          </w:tcPr>
          <w:p w14:paraId="206B3AB9" w14:textId="77777777" w:rsidR="00A12A23" w:rsidRDefault="00A12A23" w:rsidP="00AC512F">
            <w:pPr>
              <w:pStyle w:val="Other0"/>
              <w:numPr>
                <w:ilvl w:val="0"/>
                <w:numId w:val="54"/>
              </w:numPr>
              <w:jc w:val="both"/>
              <w:rPr>
                <w:color w:val="000000" w:themeColor="text1"/>
                <w:lang w:eastAsia="lt-LT" w:bidi="lt-LT"/>
              </w:rPr>
            </w:pPr>
            <w:r>
              <w:rPr>
                <w:color w:val="000000" w:themeColor="text1"/>
                <w:lang w:eastAsia="lt-LT" w:bidi="lt-LT"/>
              </w:rPr>
              <w:t xml:space="preserve">Kauliniam zondui; </w:t>
            </w:r>
          </w:p>
          <w:p w14:paraId="4CB87D55" w14:textId="77777777" w:rsidR="00A12A23" w:rsidRPr="00FC4BAF" w:rsidRDefault="00A12A23" w:rsidP="00AC512F">
            <w:pPr>
              <w:pStyle w:val="Other0"/>
              <w:numPr>
                <w:ilvl w:val="0"/>
                <w:numId w:val="54"/>
              </w:numPr>
              <w:jc w:val="both"/>
              <w:rPr>
                <w:color w:val="000000" w:themeColor="text1"/>
              </w:rPr>
            </w:pPr>
            <w:r w:rsidRPr="00FC4BAF">
              <w:rPr>
                <w:color w:val="000000" w:themeColor="text1"/>
                <w:lang w:eastAsia="lt-LT" w:bidi="lt-LT"/>
              </w:rPr>
              <w:t>Ausinėms, skirtoms bazinei audiometrijai;</w:t>
            </w:r>
          </w:p>
          <w:p w14:paraId="5CAD1393" w14:textId="77777777" w:rsidR="00A12A23" w:rsidRPr="00FC4BAF" w:rsidRDefault="00A12A23" w:rsidP="00AC512F">
            <w:pPr>
              <w:pStyle w:val="Other0"/>
              <w:numPr>
                <w:ilvl w:val="0"/>
                <w:numId w:val="54"/>
              </w:numPr>
              <w:jc w:val="both"/>
              <w:rPr>
                <w:color w:val="000000" w:themeColor="text1"/>
              </w:rPr>
            </w:pPr>
            <w:r w:rsidRPr="00FC4BAF">
              <w:rPr>
                <w:color w:val="000000" w:themeColor="text1"/>
                <w:lang w:eastAsia="lt-LT" w:bidi="lt-LT"/>
              </w:rPr>
              <w:t>Ausinėms, skirtoms aukštų dažnių audiometrijai;</w:t>
            </w:r>
          </w:p>
          <w:p w14:paraId="76D4C53E" w14:textId="77777777" w:rsidR="00A12A23" w:rsidRPr="00FC4BAF" w:rsidRDefault="00A12A23" w:rsidP="00AC512F">
            <w:pPr>
              <w:pStyle w:val="Other0"/>
              <w:numPr>
                <w:ilvl w:val="0"/>
                <w:numId w:val="54"/>
              </w:numPr>
              <w:jc w:val="both"/>
              <w:rPr>
                <w:color w:val="000000" w:themeColor="text1"/>
              </w:rPr>
            </w:pPr>
            <w:r w:rsidRPr="00FC4BAF">
              <w:rPr>
                <w:color w:val="000000" w:themeColor="text1"/>
                <w:lang w:eastAsia="lt-LT" w:bidi="lt-LT"/>
              </w:rPr>
              <w:t>Laisvo lauko kolonėlėms;</w:t>
            </w:r>
          </w:p>
          <w:p w14:paraId="5B9FC95E" w14:textId="77777777" w:rsidR="00A12A23" w:rsidRPr="00FC4BAF" w:rsidRDefault="00A12A23" w:rsidP="00AC512F">
            <w:pPr>
              <w:pStyle w:val="Other0"/>
              <w:numPr>
                <w:ilvl w:val="0"/>
                <w:numId w:val="54"/>
              </w:numPr>
              <w:jc w:val="both"/>
              <w:rPr>
                <w:color w:val="000000" w:themeColor="text1"/>
              </w:rPr>
            </w:pPr>
            <w:r w:rsidRPr="00FC4BAF">
              <w:rPr>
                <w:color w:val="000000" w:themeColor="text1"/>
                <w:lang w:eastAsia="lt-LT" w:bidi="lt-LT"/>
              </w:rPr>
              <w:t>Paciento atsako mygtukui;</w:t>
            </w:r>
          </w:p>
          <w:p w14:paraId="1BFD0014" w14:textId="77777777" w:rsidR="00A12A23" w:rsidRPr="00FC4BAF" w:rsidRDefault="00A12A23" w:rsidP="00AC512F">
            <w:pPr>
              <w:pStyle w:val="Other0"/>
              <w:numPr>
                <w:ilvl w:val="0"/>
                <w:numId w:val="54"/>
              </w:numPr>
              <w:jc w:val="both"/>
              <w:rPr>
                <w:color w:val="000000" w:themeColor="text1"/>
              </w:rPr>
            </w:pPr>
            <w:r w:rsidRPr="00FC4BAF">
              <w:rPr>
                <w:color w:val="000000" w:themeColor="text1"/>
                <w:lang w:eastAsia="lt-LT" w:bidi="lt-LT"/>
              </w:rPr>
              <w:t>Ausinėms su mikrofonu, skirtoms monitoravimui;</w:t>
            </w:r>
          </w:p>
          <w:p w14:paraId="53F8CC71" w14:textId="77777777" w:rsidR="00A12A23" w:rsidRDefault="00A12A23" w:rsidP="00AC512F">
            <w:pPr>
              <w:pStyle w:val="Other0"/>
              <w:numPr>
                <w:ilvl w:val="0"/>
                <w:numId w:val="54"/>
              </w:numPr>
              <w:jc w:val="both"/>
              <w:rPr>
                <w:color w:val="000000" w:themeColor="text1"/>
                <w:lang w:eastAsia="lt-LT" w:bidi="lt-LT"/>
              </w:rPr>
            </w:pPr>
            <w:r w:rsidRPr="00FC4BAF">
              <w:rPr>
                <w:color w:val="000000" w:themeColor="text1"/>
              </w:rPr>
              <w:t>Mikrofonui</w:t>
            </w:r>
          </w:p>
          <w:p w14:paraId="20EC87B8" w14:textId="0AC7E857" w:rsidR="00A12A23" w:rsidRPr="00A12A23" w:rsidRDefault="00A12A23" w:rsidP="00A12A23">
            <w:pPr>
              <w:pStyle w:val="Sraopastraipa"/>
              <w:widowControl w:val="0"/>
              <w:spacing w:after="0" w:line="240" w:lineRule="auto"/>
              <w:ind w:left="459"/>
              <w:jc w:val="both"/>
              <w:rPr>
                <w:rFonts w:ascii="Times New Roman" w:eastAsia="Times New Roman" w:hAnsi="Times New Roman" w:cs="Times New Roman"/>
                <w:color w:val="000000"/>
                <w:lang w:val="lt-LT" w:eastAsia="lt-LT" w:bidi="lt-LT"/>
              </w:rPr>
            </w:pPr>
            <w:r w:rsidRPr="00A12A23">
              <w:rPr>
                <w:rFonts w:ascii="Times New Roman" w:hAnsi="Times New Roman" w:cs="Times New Roman"/>
                <w:color w:val="000000" w:themeColor="text1"/>
              </w:rPr>
              <w:t>"Atitikimai_4" 14 psl.</w:t>
            </w:r>
          </w:p>
        </w:tc>
      </w:tr>
      <w:tr w:rsidR="00A12A23" w:rsidRPr="00DF4797" w14:paraId="7341C187" w14:textId="2D1F6135" w:rsidTr="00A12A23">
        <w:tc>
          <w:tcPr>
            <w:tcW w:w="709" w:type="dxa"/>
            <w:tcBorders>
              <w:top w:val="single" w:sz="4" w:space="0" w:color="auto"/>
              <w:left w:val="single" w:sz="4" w:space="0" w:color="auto"/>
              <w:bottom w:val="single" w:sz="4" w:space="0" w:color="auto"/>
              <w:right w:val="single" w:sz="4" w:space="0" w:color="auto"/>
            </w:tcBorders>
          </w:tcPr>
          <w:p w14:paraId="385A70E8" w14:textId="77777777" w:rsidR="00A12A23" w:rsidRPr="00DF4797" w:rsidRDefault="00A12A23" w:rsidP="00DF4797">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1.4.</w:t>
            </w:r>
          </w:p>
        </w:tc>
        <w:tc>
          <w:tcPr>
            <w:tcW w:w="2977" w:type="dxa"/>
            <w:tcBorders>
              <w:top w:val="single" w:sz="4" w:space="0" w:color="auto"/>
              <w:left w:val="single" w:sz="4" w:space="0" w:color="auto"/>
              <w:bottom w:val="single" w:sz="4" w:space="0" w:color="auto"/>
              <w:right w:val="single" w:sz="4" w:space="0" w:color="auto"/>
            </w:tcBorders>
            <w:hideMark/>
          </w:tcPr>
          <w:p w14:paraId="00AA56D1" w14:textId="77777777" w:rsidR="00A12A23" w:rsidRPr="00DF4797" w:rsidRDefault="00A12A23" w:rsidP="00DF4797">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Dažnių diapazonas (ne siauresnis už nurodytą)</w:t>
            </w:r>
          </w:p>
        </w:tc>
        <w:tc>
          <w:tcPr>
            <w:tcW w:w="5925" w:type="dxa"/>
            <w:tcBorders>
              <w:top w:val="single" w:sz="4" w:space="0" w:color="auto"/>
              <w:left w:val="single" w:sz="4" w:space="0" w:color="auto"/>
              <w:bottom w:val="single" w:sz="4" w:space="0" w:color="auto"/>
              <w:right w:val="single" w:sz="4" w:space="0" w:color="auto"/>
            </w:tcBorders>
            <w:hideMark/>
          </w:tcPr>
          <w:p w14:paraId="21D13DEF" w14:textId="77777777" w:rsidR="00A12A23" w:rsidRPr="00DF4797" w:rsidRDefault="00A12A23" w:rsidP="00DF4797">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Nuo 125 Hz iki 20000 Hz</w:t>
            </w:r>
          </w:p>
        </w:tc>
        <w:tc>
          <w:tcPr>
            <w:tcW w:w="5925" w:type="dxa"/>
            <w:tcBorders>
              <w:top w:val="single" w:sz="4" w:space="0" w:color="auto"/>
              <w:left w:val="single" w:sz="4" w:space="0" w:color="auto"/>
              <w:bottom w:val="single" w:sz="4" w:space="0" w:color="auto"/>
              <w:right w:val="single" w:sz="4" w:space="0" w:color="auto"/>
            </w:tcBorders>
          </w:tcPr>
          <w:p w14:paraId="5773E141" w14:textId="77777777" w:rsidR="00A12A23" w:rsidRDefault="00C13F29" w:rsidP="00DF4797">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Nuo 125 Hz iki 20000 Hz</w:t>
            </w:r>
            <w:r>
              <w:rPr>
                <w:rFonts w:ascii="Times New Roman" w:eastAsia="Courier New" w:hAnsi="Times New Roman" w:cs="Times New Roman"/>
                <w:color w:val="000000"/>
                <w:lang w:val="lt-LT" w:eastAsia="en-US" w:bidi="lt-LT"/>
              </w:rPr>
              <w:t>.</w:t>
            </w:r>
          </w:p>
          <w:p w14:paraId="27E0ED0C" w14:textId="08181028" w:rsidR="00C13F29" w:rsidRPr="00DF4797" w:rsidRDefault="00C13F29" w:rsidP="00DF4797">
            <w:pPr>
              <w:widowControl w:val="0"/>
              <w:spacing w:after="0" w:line="240" w:lineRule="auto"/>
              <w:jc w:val="both"/>
              <w:rPr>
                <w:rFonts w:ascii="Times New Roman" w:eastAsia="Courier New" w:hAnsi="Times New Roman" w:cs="Times New Roman"/>
                <w:color w:val="000000"/>
                <w:lang w:val="lt-LT" w:eastAsia="en-US" w:bidi="lt-LT"/>
              </w:rPr>
            </w:pPr>
            <w:r w:rsidRPr="00A12A23">
              <w:rPr>
                <w:rFonts w:ascii="Times New Roman" w:hAnsi="Times New Roman" w:cs="Times New Roman"/>
                <w:color w:val="000000" w:themeColor="text1"/>
              </w:rPr>
              <w:t>"Atitikimai_</w:t>
            </w:r>
            <w:r w:rsidRPr="00A12A23">
              <w:rPr>
                <w:rFonts w:ascii="Times New Roman" w:hAnsi="Times New Roman" w:cs="Times New Roman"/>
                <w:color w:val="000000" w:themeColor="text1"/>
                <w:lang w:val="en-US"/>
              </w:rPr>
              <w:t>3</w:t>
            </w:r>
            <w:r w:rsidRPr="00A12A23">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A12A23">
              <w:rPr>
                <w:rFonts w:ascii="Times New Roman" w:hAnsi="Times New Roman" w:cs="Times New Roman"/>
                <w:color w:val="000000" w:themeColor="text1"/>
              </w:rPr>
              <w:t xml:space="preserve"> psl.</w:t>
            </w:r>
          </w:p>
        </w:tc>
      </w:tr>
      <w:tr w:rsidR="00C13F29" w:rsidRPr="00DF4797" w14:paraId="1CD5376A" w14:textId="7AF2A113" w:rsidTr="00A12A23">
        <w:tc>
          <w:tcPr>
            <w:tcW w:w="709" w:type="dxa"/>
            <w:tcBorders>
              <w:top w:val="single" w:sz="4" w:space="0" w:color="auto"/>
              <w:left w:val="single" w:sz="4" w:space="0" w:color="auto"/>
              <w:bottom w:val="single" w:sz="4" w:space="0" w:color="auto"/>
              <w:right w:val="single" w:sz="4" w:space="0" w:color="auto"/>
            </w:tcBorders>
          </w:tcPr>
          <w:p w14:paraId="3CAA5D3B"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1.5.</w:t>
            </w:r>
          </w:p>
        </w:tc>
        <w:tc>
          <w:tcPr>
            <w:tcW w:w="2977" w:type="dxa"/>
            <w:tcBorders>
              <w:top w:val="single" w:sz="4" w:space="0" w:color="auto"/>
              <w:left w:val="single" w:sz="4" w:space="0" w:color="auto"/>
              <w:bottom w:val="single" w:sz="4" w:space="0" w:color="auto"/>
              <w:right w:val="single" w:sz="4" w:space="0" w:color="auto"/>
            </w:tcBorders>
            <w:hideMark/>
          </w:tcPr>
          <w:p w14:paraId="6EC761FE"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Dažnių pasirinkimas (įjungimas/išjungimas)</w:t>
            </w:r>
          </w:p>
        </w:tc>
        <w:tc>
          <w:tcPr>
            <w:tcW w:w="5925" w:type="dxa"/>
            <w:tcBorders>
              <w:top w:val="single" w:sz="4" w:space="0" w:color="auto"/>
              <w:left w:val="single" w:sz="4" w:space="0" w:color="auto"/>
              <w:bottom w:val="single" w:sz="4" w:space="0" w:color="auto"/>
              <w:right w:val="single" w:sz="4" w:space="0" w:color="auto"/>
            </w:tcBorders>
            <w:hideMark/>
          </w:tcPr>
          <w:p w14:paraId="72074B00" w14:textId="77777777" w:rsidR="00C13F29" w:rsidRPr="00DF4797" w:rsidRDefault="00C13F29" w:rsidP="00C13F29">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Dažnių diapazone nuo ≤ 125 Hz iki ≥ 8000 Hz</w:t>
            </w:r>
          </w:p>
        </w:tc>
        <w:tc>
          <w:tcPr>
            <w:tcW w:w="5925" w:type="dxa"/>
            <w:tcBorders>
              <w:top w:val="single" w:sz="4" w:space="0" w:color="auto"/>
              <w:left w:val="single" w:sz="4" w:space="0" w:color="auto"/>
              <w:bottom w:val="single" w:sz="4" w:space="0" w:color="auto"/>
              <w:right w:val="single" w:sz="4" w:space="0" w:color="auto"/>
            </w:tcBorders>
          </w:tcPr>
          <w:p w14:paraId="32EC1F52" w14:textId="77777777" w:rsidR="00C13F29" w:rsidRDefault="00C13F29" w:rsidP="00C13F29">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Dažnių diapazone nuo 125 Hz iki  8000 Hz</w:t>
            </w:r>
            <w:r>
              <w:rPr>
                <w:rFonts w:ascii="Times New Roman" w:eastAsia="Courier New" w:hAnsi="Times New Roman" w:cs="Times New Roman"/>
                <w:color w:val="000000"/>
                <w:lang w:val="lt-LT" w:eastAsia="en-US" w:bidi="lt-LT"/>
              </w:rPr>
              <w:t>.</w:t>
            </w:r>
          </w:p>
          <w:p w14:paraId="491A4D30" w14:textId="277A564C" w:rsidR="00C13F29" w:rsidRPr="00DF4797" w:rsidRDefault="00C13F29" w:rsidP="00C13F29">
            <w:pPr>
              <w:widowControl w:val="0"/>
              <w:spacing w:after="0" w:line="240" w:lineRule="auto"/>
              <w:jc w:val="both"/>
              <w:rPr>
                <w:rFonts w:ascii="Times New Roman" w:eastAsia="Courier New" w:hAnsi="Times New Roman" w:cs="Times New Roman"/>
                <w:color w:val="000000"/>
                <w:lang w:val="lt-LT" w:eastAsia="en-US" w:bidi="lt-LT"/>
              </w:rPr>
            </w:pPr>
            <w:r w:rsidRPr="00A12A23">
              <w:rPr>
                <w:rFonts w:ascii="Times New Roman" w:hAnsi="Times New Roman" w:cs="Times New Roman"/>
                <w:color w:val="000000" w:themeColor="text1"/>
              </w:rPr>
              <w:t>"Atitikimai_</w:t>
            </w:r>
            <w:r w:rsidRPr="00A12A23">
              <w:rPr>
                <w:rFonts w:ascii="Times New Roman" w:hAnsi="Times New Roman" w:cs="Times New Roman"/>
                <w:color w:val="000000" w:themeColor="text1"/>
                <w:lang w:val="en-US"/>
              </w:rPr>
              <w:t>3</w:t>
            </w:r>
            <w:r w:rsidRPr="00A12A23">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A12A23">
              <w:rPr>
                <w:rFonts w:ascii="Times New Roman" w:hAnsi="Times New Roman" w:cs="Times New Roman"/>
                <w:color w:val="000000" w:themeColor="text1"/>
              </w:rPr>
              <w:t xml:space="preserve"> psl.</w:t>
            </w:r>
          </w:p>
        </w:tc>
      </w:tr>
      <w:tr w:rsidR="00C13F29" w:rsidRPr="00DF4797" w14:paraId="4DFCA72B" w14:textId="11100AE0" w:rsidTr="00A12A23">
        <w:tc>
          <w:tcPr>
            <w:tcW w:w="709" w:type="dxa"/>
            <w:tcBorders>
              <w:top w:val="single" w:sz="4" w:space="0" w:color="auto"/>
              <w:left w:val="single" w:sz="4" w:space="0" w:color="auto"/>
              <w:bottom w:val="single" w:sz="4" w:space="0" w:color="auto"/>
              <w:right w:val="single" w:sz="4" w:space="0" w:color="auto"/>
            </w:tcBorders>
          </w:tcPr>
          <w:p w14:paraId="3ABB8D17"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lastRenderedPageBreak/>
              <w:t>1.6.</w:t>
            </w:r>
          </w:p>
        </w:tc>
        <w:tc>
          <w:tcPr>
            <w:tcW w:w="2977" w:type="dxa"/>
            <w:tcBorders>
              <w:top w:val="single" w:sz="4" w:space="0" w:color="auto"/>
              <w:left w:val="single" w:sz="4" w:space="0" w:color="auto"/>
              <w:bottom w:val="single" w:sz="4" w:space="0" w:color="auto"/>
              <w:right w:val="single" w:sz="4" w:space="0" w:color="auto"/>
            </w:tcBorders>
            <w:hideMark/>
          </w:tcPr>
          <w:p w14:paraId="48206BF2"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Maskavimas</w:t>
            </w:r>
          </w:p>
        </w:tc>
        <w:tc>
          <w:tcPr>
            <w:tcW w:w="5925" w:type="dxa"/>
            <w:tcBorders>
              <w:top w:val="single" w:sz="4" w:space="0" w:color="auto"/>
              <w:left w:val="single" w:sz="4" w:space="0" w:color="auto"/>
              <w:bottom w:val="single" w:sz="4" w:space="0" w:color="auto"/>
              <w:right w:val="single" w:sz="4" w:space="0" w:color="auto"/>
            </w:tcBorders>
            <w:hideMark/>
          </w:tcPr>
          <w:p w14:paraId="672B62C2" w14:textId="77777777" w:rsidR="00C13F29" w:rsidRDefault="00C13F29" w:rsidP="00C13F29">
            <w:pPr>
              <w:pStyle w:val="Sraopastraipa"/>
              <w:widowControl w:val="0"/>
              <w:numPr>
                <w:ilvl w:val="0"/>
                <w:numId w:val="18"/>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Tikslaus ruožo garsas;</w:t>
            </w:r>
          </w:p>
          <w:p w14:paraId="46F8D6DF" w14:textId="77777777" w:rsidR="00C13F29" w:rsidRDefault="00C13F29" w:rsidP="00C13F29">
            <w:pPr>
              <w:pStyle w:val="Sraopastraipa"/>
              <w:widowControl w:val="0"/>
              <w:numPr>
                <w:ilvl w:val="0"/>
                <w:numId w:val="18"/>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Baltasis triukšmas toniniam tyrimui;</w:t>
            </w:r>
          </w:p>
          <w:p w14:paraId="6F9F513E" w14:textId="207BC31C" w:rsidR="00C13F29" w:rsidRPr="00DF4797" w:rsidRDefault="00C13F29" w:rsidP="00C13F29">
            <w:pPr>
              <w:pStyle w:val="Sraopastraipa"/>
              <w:widowControl w:val="0"/>
              <w:numPr>
                <w:ilvl w:val="0"/>
                <w:numId w:val="18"/>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Kalbinis triukšmas kalbiniam tyrimui.</w:t>
            </w:r>
          </w:p>
        </w:tc>
        <w:tc>
          <w:tcPr>
            <w:tcW w:w="5925" w:type="dxa"/>
            <w:tcBorders>
              <w:top w:val="single" w:sz="4" w:space="0" w:color="auto"/>
              <w:left w:val="single" w:sz="4" w:space="0" w:color="auto"/>
              <w:bottom w:val="single" w:sz="4" w:space="0" w:color="auto"/>
              <w:right w:val="single" w:sz="4" w:space="0" w:color="auto"/>
            </w:tcBorders>
          </w:tcPr>
          <w:p w14:paraId="48645174" w14:textId="77777777" w:rsidR="00C13F29" w:rsidRDefault="00C13F29" w:rsidP="00AC512F">
            <w:pPr>
              <w:pStyle w:val="Sraopastraipa"/>
              <w:widowControl w:val="0"/>
              <w:numPr>
                <w:ilvl w:val="0"/>
                <w:numId w:val="55"/>
              </w:numPr>
              <w:spacing w:after="0" w:line="240" w:lineRule="auto"/>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Tikslaus ruožo garsas;</w:t>
            </w:r>
          </w:p>
          <w:p w14:paraId="4B95B498" w14:textId="77777777" w:rsidR="00C13F29" w:rsidRDefault="00C13F29" w:rsidP="00AC512F">
            <w:pPr>
              <w:pStyle w:val="Sraopastraipa"/>
              <w:widowControl w:val="0"/>
              <w:numPr>
                <w:ilvl w:val="0"/>
                <w:numId w:val="55"/>
              </w:numPr>
              <w:spacing w:after="0" w:line="240" w:lineRule="auto"/>
              <w:ind w:left="459" w:hanging="459"/>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lt-LT" w:bidi="lt-LT"/>
              </w:rPr>
              <w:t>Baltasis triukšmas toniniam tyrimui;</w:t>
            </w:r>
          </w:p>
          <w:p w14:paraId="77472D7B" w14:textId="77777777" w:rsidR="00C13F29" w:rsidRDefault="00C13F29" w:rsidP="00AC512F">
            <w:pPr>
              <w:pStyle w:val="Sraopastraipa"/>
              <w:widowControl w:val="0"/>
              <w:numPr>
                <w:ilvl w:val="0"/>
                <w:numId w:val="55"/>
              </w:numPr>
              <w:spacing w:after="0" w:line="240" w:lineRule="auto"/>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en-US"/>
              </w:rPr>
              <w:t>Kalbinis triukšmas kalbiniam tyrimui</w:t>
            </w:r>
          </w:p>
          <w:p w14:paraId="2F7DDE16" w14:textId="7CB4CE29" w:rsidR="00C13F29" w:rsidRPr="00C13F29" w:rsidRDefault="00C13F29" w:rsidP="00C13F29">
            <w:pPr>
              <w:widowControl w:val="0"/>
              <w:spacing w:after="0" w:line="240" w:lineRule="auto"/>
              <w:jc w:val="both"/>
              <w:rPr>
                <w:rFonts w:ascii="Times New Roman" w:eastAsia="Times New Roman" w:hAnsi="Times New Roman" w:cs="Times New Roman"/>
                <w:color w:val="000000"/>
                <w:lang w:val="lt-LT" w:eastAsia="lt-LT" w:bidi="lt-LT"/>
              </w:rPr>
            </w:pPr>
            <w:r w:rsidRPr="00A12A23">
              <w:rPr>
                <w:rFonts w:ascii="Times New Roman" w:hAnsi="Times New Roman" w:cs="Times New Roman"/>
                <w:color w:val="000000" w:themeColor="text1"/>
              </w:rPr>
              <w:t>"Atitikimai_</w:t>
            </w:r>
            <w:r w:rsidRPr="00A12A23">
              <w:rPr>
                <w:rFonts w:ascii="Times New Roman" w:hAnsi="Times New Roman" w:cs="Times New Roman"/>
                <w:color w:val="000000" w:themeColor="text1"/>
                <w:lang w:val="en-US"/>
              </w:rPr>
              <w:t>3</w:t>
            </w:r>
            <w:r w:rsidRPr="00A12A23">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A12A23">
              <w:rPr>
                <w:rFonts w:ascii="Times New Roman" w:hAnsi="Times New Roman" w:cs="Times New Roman"/>
                <w:color w:val="000000" w:themeColor="text1"/>
              </w:rPr>
              <w:t xml:space="preserve"> psl.</w:t>
            </w:r>
          </w:p>
        </w:tc>
      </w:tr>
      <w:tr w:rsidR="00C13F29" w:rsidRPr="00DF4797" w14:paraId="3FFB5F25" w14:textId="0ABDBA00" w:rsidTr="00A12A23">
        <w:tc>
          <w:tcPr>
            <w:tcW w:w="709" w:type="dxa"/>
            <w:tcBorders>
              <w:top w:val="single" w:sz="4" w:space="0" w:color="auto"/>
              <w:left w:val="single" w:sz="4" w:space="0" w:color="auto"/>
              <w:bottom w:val="single" w:sz="4" w:space="0" w:color="auto"/>
              <w:right w:val="single" w:sz="4" w:space="0" w:color="auto"/>
            </w:tcBorders>
          </w:tcPr>
          <w:p w14:paraId="70A5E8F8"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1.7.</w:t>
            </w:r>
          </w:p>
        </w:tc>
        <w:tc>
          <w:tcPr>
            <w:tcW w:w="2977" w:type="dxa"/>
            <w:tcBorders>
              <w:top w:val="single" w:sz="4" w:space="0" w:color="auto"/>
              <w:left w:val="single" w:sz="4" w:space="0" w:color="auto"/>
              <w:bottom w:val="single" w:sz="4" w:space="0" w:color="auto"/>
              <w:right w:val="single" w:sz="4" w:space="0" w:color="auto"/>
            </w:tcBorders>
          </w:tcPr>
          <w:p w14:paraId="27E775D2"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lt-LT" w:bidi="lt-LT"/>
              </w:rPr>
              <w:t>Vizualiai sustiprinta audiometrija vaikams</w:t>
            </w:r>
          </w:p>
        </w:tc>
        <w:tc>
          <w:tcPr>
            <w:tcW w:w="5925" w:type="dxa"/>
            <w:tcBorders>
              <w:top w:val="single" w:sz="4" w:space="0" w:color="auto"/>
              <w:left w:val="single" w:sz="4" w:space="0" w:color="auto"/>
              <w:bottom w:val="single" w:sz="4" w:space="0" w:color="auto"/>
              <w:right w:val="single" w:sz="4" w:space="0" w:color="auto"/>
            </w:tcBorders>
          </w:tcPr>
          <w:p w14:paraId="759FB95A" w14:textId="77777777" w:rsidR="00C13F29" w:rsidRPr="00DF4797" w:rsidRDefault="00C13F29" w:rsidP="00C13F29">
            <w:pPr>
              <w:widowControl w:val="0"/>
              <w:numPr>
                <w:ilvl w:val="0"/>
                <w:numId w:val="15"/>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Statinių vaizdų atvaizdavimas;</w:t>
            </w:r>
          </w:p>
          <w:p w14:paraId="0B969727" w14:textId="77777777" w:rsidR="00C13F29" w:rsidRPr="00DF4797" w:rsidRDefault="00C13F29" w:rsidP="00C13F29">
            <w:pPr>
              <w:widowControl w:val="0"/>
              <w:numPr>
                <w:ilvl w:val="0"/>
                <w:numId w:val="15"/>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Judančių vaizdų atvaizdavimas;</w:t>
            </w:r>
          </w:p>
          <w:p w14:paraId="2B31648C" w14:textId="77777777" w:rsidR="00C13F29" w:rsidRPr="00DF4797" w:rsidRDefault="00C13F29" w:rsidP="00C13F29">
            <w:pPr>
              <w:widowControl w:val="0"/>
              <w:numPr>
                <w:ilvl w:val="0"/>
                <w:numId w:val="15"/>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Garsinės gyvūnų animacijos;</w:t>
            </w:r>
          </w:p>
          <w:p w14:paraId="20EB1D3D" w14:textId="77777777" w:rsidR="00C13F29" w:rsidRPr="00DF4797" w:rsidRDefault="00C13F29" w:rsidP="00C13F29">
            <w:pPr>
              <w:widowControl w:val="0"/>
              <w:numPr>
                <w:ilvl w:val="0"/>
                <w:numId w:val="15"/>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Galimybė vartotojui sukurti individualius vaizdus;</w:t>
            </w:r>
          </w:p>
          <w:p w14:paraId="76CD607C" w14:textId="77777777" w:rsidR="00C13F29" w:rsidRPr="00DF4797" w:rsidRDefault="00C13F29" w:rsidP="00C13F29">
            <w:pPr>
              <w:widowControl w:val="0"/>
              <w:numPr>
                <w:ilvl w:val="0"/>
                <w:numId w:val="15"/>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Vaizdai rodomi dviejuose ekranuose.</w:t>
            </w:r>
          </w:p>
        </w:tc>
        <w:tc>
          <w:tcPr>
            <w:tcW w:w="5925" w:type="dxa"/>
            <w:tcBorders>
              <w:top w:val="single" w:sz="4" w:space="0" w:color="auto"/>
              <w:left w:val="single" w:sz="4" w:space="0" w:color="auto"/>
              <w:bottom w:val="single" w:sz="4" w:space="0" w:color="auto"/>
              <w:right w:val="single" w:sz="4" w:space="0" w:color="auto"/>
            </w:tcBorders>
          </w:tcPr>
          <w:p w14:paraId="5FE3D30B" w14:textId="77777777" w:rsidR="005139FA" w:rsidRPr="00DF4797" w:rsidRDefault="005139FA" w:rsidP="00AC512F">
            <w:pPr>
              <w:widowControl w:val="0"/>
              <w:numPr>
                <w:ilvl w:val="0"/>
                <w:numId w:val="62"/>
              </w:numPr>
              <w:spacing w:after="0" w:line="240" w:lineRule="auto"/>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Statinių vaizdų atvaizdavimas;</w:t>
            </w:r>
          </w:p>
          <w:p w14:paraId="422426D6" w14:textId="77777777" w:rsidR="005139FA" w:rsidRPr="00DF4797" w:rsidRDefault="005139FA" w:rsidP="00AC512F">
            <w:pPr>
              <w:widowControl w:val="0"/>
              <w:numPr>
                <w:ilvl w:val="0"/>
                <w:numId w:val="62"/>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Judančių vaizdų atvaizdavimas;</w:t>
            </w:r>
          </w:p>
          <w:p w14:paraId="7FF2B169" w14:textId="77777777" w:rsidR="005139FA" w:rsidRPr="00DF4797" w:rsidRDefault="005139FA" w:rsidP="00AC512F">
            <w:pPr>
              <w:widowControl w:val="0"/>
              <w:numPr>
                <w:ilvl w:val="0"/>
                <w:numId w:val="62"/>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Garsinės gyvūnų animacijos;</w:t>
            </w:r>
          </w:p>
          <w:p w14:paraId="1C8D08E6" w14:textId="77777777" w:rsidR="005139FA" w:rsidRPr="00DF4797" w:rsidRDefault="005139FA" w:rsidP="00AC512F">
            <w:pPr>
              <w:widowControl w:val="0"/>
              <w:numPr>
                <w:ilvl w:val="0"/>
                <w:numId w:val="62"/>
              </w:numPr>
              <w:spacing w:after="0" w:line="240" w:lineRule="auto"/>
              <w:ind w:left="459" w:hanging="426"/>
              <w:jc w:val="both"/>
              <w:rPr>
                <w:rFonts w:ascii="Times New Roman" w:eastAsia="Times New Roman" w:hAnsi="Times New Roman" w:cs="Times New Roman"/>
                <w:color w:val="000000"/>
                <w:lang w:val="lt-LT" w:eastAsia="lt-LT" w:bidi="lt-LT"/>
              </w:rPr>
            </w:pPr>
            <w:r w:rsidRPr="00DF4797">
              <w:rPr>
                <w:rFonts w:ascii="Times New Roman" w:eastAsia="Times New Roman" w:hAnsi="Times New Roman" w:cs="Times New Roman"/>
                <w:color w:val="000000"/>
                <w:lang w:val="lt-LT" w:eastAsia="lt-LT" w:bidi="lt-LT"/>
              </w:rPr>
              <w:t>Galimybė vartotojui sukurti individualius vaizdus;</w:t>
            </w:r>
          </w:p>
          <w:p w14:paraId="4AA35C4C" w14:textId="77777777" w:rsidR="00C13F29" w:rsidRDefault="005139FA" w:rsidP="00AC512F">
            <w:pPr>
              <w:pStyle w:val="Sraopastraipa"/>
              <w:widowControl w:val="0"/>
              <w:numPr>
                <w:ilvl w:val="0"/>
                <w:numId w:val="62"/>
              </w:numPr>
              <w:spacing w:after="0" w:line="240" w:lineRule="auto"/>
              <w:jc w:val="both"/>
              <w:rPr>
                <w:rFonts w:ascii="Times New Roman" w:eastAsia="Times New Roman" w:hAnsi="Times New Roman" w:cs="Times New Roman"/>
                <w:color w:val="000000"/>
                <w:lang w:val="lt-LT" w:eastAsia="lt-LT" w:bidi="lt-LT"/>
              </w:rPr>
            </w:pPr>
            <w:r w:rsidRPr="005139FA">
              <w:rPr>
                <w:rFonts w:ascii="Times New Roman" w:eastAsia="Times New Roman" w:hAnsi="Times New Roman" w:cs="Times New Roman"/>
                <w:color w:val="000000"/>
                <w:lang w:val="lt-LT" w:eastAsia="lt-LT" w:bidi="lt-LT"/>
              </w:rPr>
              <w:t>Vaizdai rodomi dviejuose ekranuose.</w:t>
            </w:r>
          </w:p>
          <w:p w14:paraId="2B955AD5" w14:textId="7E2EA46F" w:rsidR="005139FA" w:rsidRPr="005139FA" w:rsidRDefault="005139FA" w:rsidP="005139FA">
            <w:pPr>
              <w:pStyle w:val="Sraopastraipa"/>
              <w:widowControl w:val="0"/>
              <w:spacing w:after="0" w:line="240" w:lineRule="auto"/>
              <w:ind w:left="366"/>
              <w:jc w:val="both"/>
              <w:rPr>
                <w:rFonts w:ascii="Times New Roman" w:eastAsia="Times New Roman" w:hAnsi="Times New Roman" w:cs="Times New Roman"/>
                <w:color w:val="000000"/>
                <w:lang w:val="lt-LT" w:eastAsia="lt-LT" w:bidi="lt-LT"/>
              </w:rPr>
            </w:pPr>
            <w:r>
              <w:rPr>
                <w:rFonts w:ascii="Times New Roman" w:eastAsia="Times New Roman" w:hAnsi="Times New Roman" w:cs="Times New Roman"/>
                <w:color w:val="000000"/>
                <w:lang w:val="lt-LT" w:eastAsia="lt-LT" w:bidi="lt-LT"/>
              </w:rPr>
              <w:t xml:space="preserve">"VRA" 3 psl. </w:t>
            </w:r>
          </w:p>
        </w:tc>
      </w:tr>
      <w:tr w:rsidR="00C13F29" w:rsidRPr="00DF4797" w14:paraId="2D739A18" w14:textId="1BCA6623" w:rsidTr="00A12A23">
        <w:tc>
          <w:tcPr>
            <w:tcW w:w="709" w:type="dxa"/>
            <w:tcBorders>
              <w:top w:val="single" w:sz="4" w:space="0" w:color="auto"/>
              <w:left w:val="single" w:sz="4" w:space="0" w:color="auto"/>
              <w:bottom w:val="single" w:sz="4" w:space="0" w:color="auto"/>
              <w:right w:val="single" w:sz="4" w:space="0" w:color="auto"/>
            </w:tcBorders>
          </w:tcPr>
          <w:p w14:paraId="297DF013"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1.8.</w:t>
            </w:r>
          </w:p>
        </w:tc>
        <w:tc>
          <w:tcPr>
            <w:tcW w:w="2977" w:type="dxa"/>
            <w:tcBorders>
              <w:top w:val="single" w:sz="4" w:space="0" w:color="auto"/>
              <w:left w:val="single" w:sz="4" w:space="0" w:color="auto"/>
              <w:bottom w:val="single" w:sz="4" w:space="0" w:color="auto"/>
              <w:right w:val="single" w:sz="4" w:space="0" w:color="auto"/>
            </w:tcBorders>
            <w:hideMark/>
          </w:tcPr>
          <w:p w14:paraId="5F6FD660"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Garso stiprumas</w:t>
            </w:r>
          </w:p>
        </w:tc>
        <w:tc>
          <w:tcPr>
            <w:tcW w:w="5925" w:type="dxa"/>
            <w:tcBorders>
              <w:top w:val="single" w:sz="4" w:space="0" w:color="auto"/>
              <w:left w:val="single" w:sz="4" w:space="0" w:color="auto"/>
              <w:bottom w:val="single" w:sz="4" w:space="0" w:color="auto"/>
              <w:right w:val="single" w:sz="4" w:space="0" w:color="auto"/>
            </w:tcBorders>
            <w:hideMark/>
          </w:tcPr>
          <w:p w14:paraId="60801A08" w14:textId="77777777" w:rsidR="00C13F29" w:rsidRPr="00DF4797" w:rsidRDefault="00C13F29" w:rsidP="00C13F29">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Reguliuojamas pasirinktinai 1, 2 arba 5 dB žingsniu.</w:t>
            </w:r>
          </w:p>
        </w:tc>
        <w:tc>
          <w:tcPr>
            <w:tcW w:w="5925" w:type="dxa"/>
            <w:tcBorders>
              <w:top w:val="single" w:sz="4" w:space="0" w:color="auto"/>
              <w:left w:val="single" w:sz="4" w:space="0" w:color="auto"/>
              <w:bottom w:val="single" w:sz="4" w:space="0" w:color="auto"/>
              <w:right w:val="single" w:sz="4" w:space="0" w:color="auto"/>
            </w:tcBorders>
          </w:tcPr>
          <w:p w14:paraId="672C6746" w14:textId="77777777" w:rsidR="00C13F29" w:rsidRDefault="00C13F29" w:rsidP="00C13F29">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Reguliuojamas pasirinktinai 1, 2 arba 5 dB žingsniu.</w:t>
            </w:r>
          </w:p>
          <w:p w14:paraId="3EBD0E81" w14:textId="121E6C61" w:rsidR="00C13F29" w:rsidRPr="00DF4797" w:rsidRDefault="00C13F29" w:rsidP="00C13F29">
            <w:pPr>
              <w:widowControl w:val="0"/>
              <w:spacing w:after="0" w:line="240" w:lineRule="auto"/>
              <w:jc w:val="both"/>
              <w:rPr>
                <w:rFonts w:ascii="Times New Roman" w:eastAsia="Courier New" w:hAnsi="Times New Roman" w:cs="Times New Roman"/>
                <w:color w:val="000000"/>
                <w:lang w:val="lt-LT" w:eastAsia="en-US" w:bidi="lt-LT"/>
              </w:rPr>
            </w:pPr>
            <w:r w:rsidRPr="00A12A23">
              <w:rPr>
                <w:rFonts w:ascii="Times New Roman" w:hAnsi="Times New Roman" w:cs="Times New Roman"/>
                <w:color w:val="000000" w:themeColor="text1"/>
              </w:rPr>
              <w:t>"Atitikimai_</w:t>
            </w:r>
            <w:r w:rsidRPr="00A12A23">
              <w:rPr>
                <w:rFonts w:ascii="Times New Roman" w:hAnsi="Times New Roman" w:cs="Times New Roman"/>
                <w:color w:val="000000" w:themeColor="text1"/>
                <w:lang w:val="en-US"/>
              </w:rPr>
              <w:t>3</w:t>
            </w:r>
            <w:r w:rsidRPr="00A12A23">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A12A23">
              <w:rPr>
                <w:rFonts w:ascii="Times New Roman" w:hAnsi="Times New Roman" w:cs="Times New Roman"/>
                <w:color w:val="000000" w:themeColor="text1"/>
              </w:rPr>
              <w:t xml:space="preserve"> psl.</w:t>
            </w:r>
          </w:p>
        </w:tc>
      </w:tr>
      <w:tr w:rsidR="00C13F29" w:rsidRPr="00DF4797" w14:paraId="3F35E54F" w14:textId="75E230C5" w:rsidTr="00A12A23">
        <w:tc>
          <w:tcPr>
            <w:tcW w:w="709" w:type="dxa"/>
            <w:tcBorders>
              <w:top w:val="single" w:sz="4" w:space="0" w:color="auto"/>
              <w:left w:val="single" w:sz="4" w:space="0" w:color="auto"/>
              <w:bottom w:val="single" w:sz="4" w:space="0" w:color="auto"/>
              <w:right w:val="single" w:sz="4" w:space="0" w:color="auto"/>
            </w:tcBorders>
          </w:tcPr>
          <w:p w14:paraId="46EB67DB"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1.9.</w:t>
            </w:r>
          </w:p>
        </w:tc>
        <w:tc>
          <w:tcPr>
            <w:tcW w:w="2977" w:type="dxa"/>
            <w:tcBorders>
              <w:top w:val="single" w:sz="4" w:space="0" w:color="auto"/>
              <w:left w:val="single" w:sz="4" w:space="0" w:color="auto"/>
              <w:bottom w:val="single" w:sz="4" w:space="0" w:color="auto"/>
              <w:right w:val="single" w:sz="4" w:space="0" w:color="auto"/>
            </w:tcBorders>
            <w:hideMark/>
          </w:tcPr>
          <w:p w14:paraId="4FFC0DEE"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Garso padavimas tyrimui</w:t>
            </w:r>
          </w:p>
        </w:tc>
        <w:tc>
          <w:tcPr>
            <w:tcW w:w="5925" w:type="dxa"/>
            <w:tcBorders>
              <w:top w:val="single" w:sz="4" w:space="0" w:color="auto"/>
              <w:left w:val="single" w:sz="4" w:space="0" w:color="auto"/>
              <w:bottom w:val="single" w:sz="4" w:space="0" w:color="auto"/>
              <w:right w:val="single" w:sz="4" w:space="0" w:color="auto"/>
            </w:tcBorders>
            <w:hideMark/>
          </w:tcPr>
          <w:p w14:paraId="13AF4758" w14:textId="130A8A42" w:rsidR="00C13F29" w:rsidRPr="005E16DC" w:rsidRDefault="00C13F29" w:rsidP="00C13F29">
            <w:pPr>
              <w:pStyle w:val="Sraopastraipa"/>
              <w:widowControl w:val="0"/>
              <w:numPr>
                <w:ilvl w:val="0"/>
                <w:numId w:val="19"/>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Pasirenkami tyrimo garsai/garso šaltiniai:</w:t>
            </w:r>
          </w:p>
          <w:p w14:paraId="20C22E69" w14:textId="77777777" w:rsidR="00C13F29" w:rsidRDefault="00C13F29" w:rsidP="00AC512F">
            <w:pPr>
              <w:pStyle w:val="Sraopastraipa"/>
              <w:widowControl w:val="0"/>
              <w:numPr>
                <w:ilvl w:val="0"/>
                <w:numId w:val="41"/>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trelinis tonas,</w:t>
            </w:r>
          </w:p>
          <w:p w14:paraId="61E3529D" w14:textId="77777777" w:rsidR="00C13F29" w:rsidRDefault="00C13F29" w:rsidP="00AC512F">
            <w:pPr>
              <w:pStyle w:val="Sraopastraipa"/>
              <w:widowControl w:val="0"/>
              <w:numPr>
                <w:ilvl w:val="0"/>
                <w:numId w:val="41"/>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grynas tonas,</w:t>
            </w:r>
          </w:p>
          <w:p w14:paraId="368FAD7B" w14:textId="77777777" w:rsidR="00C13F29" w:rsidRDefault="00C13F29" w:rsidP="00AC512F">
            <w:pPr>
              <w:pStyle w:val="Sraopastraipa"/>
              <w:widowControl w:val="0"/>
              <w:numPr>
                <w:ilvl w:val="0"/>
                <w:numId w:val="41"/>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kompaktinio disko įrašas,</w:t>
            </w:r>
          </w:p>
          <w:p w14:paraId="37486484" w14:textId="77777777" w:rsidR="00C13F29" w:rsidRDefault="00C13F29" w:rsidP="00AC512F">
            <w:pPr>
              <w:pStyle w:val="Sraopastraipa"/>
              <w:widowControl w:val="0"/>
              <w:numPr>
                <w:ilvl w:val="0"/>
                <w:numId w:val="41"/>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mikrofonas,</w:t>
            </w:r>
          </w:p>
          <w:p w14:paraId="647946D3" w14:textId="6A722027" w:rsidR="00C13F29" w:rsidRPr="0092371A" w:rsidRDefault="00C13F29" w:rsidP="00AC512F">
            <w:pPr>
              <w:pStyle w:val="Sraopastraipa"/>
              <w:widowControl w:val="0"/>
              <w:numPr>
                <w:ilvl w:val="0"/>
                <w:numId w:val="41"/>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i/>
                <w:iCs/>
                <w:color w:val="000000"/>
                <w:lang w:val="en-US" w:eastAsia="en-US" w:bidi="en-US"/>
              </w:rPr>
              <w:t>wave</w:t>
            </w:r>
            <w:r w:rsidRPr="0092371A">
              <w:rPr>
                <w:rFonts w:ascii="Times New Roman" w:eastAsia="Times New Roman" w:hAnsi="Times New Roman" w:cs="Times New Roman"/>
                <w:color w:val="000000"/>
                <w:lang w:val="en-US" w:eastAsia="en-US" w:bidi="en-US"/>
              </w:rPr>
              <w:t xml:space="preserve"> </w:t>
            </w:r>
            <w:r w:rsidRPr="0092371A">
              <w:rPr>
                <w:rFonts w:ascii="Times New Roman" w:eastAsia="Times New Roman" w:hAnsi="Times New Roman" w:cs="Times New Roman"/>
                <w:color w:val="000000"/>
                <w:lang w:val="lt-LT" w:eastAsia="lt-LT" w:bidi="lt-LT"/>
              </w:rPr>
              <w:t>bylos;</w:t>
            </w:r>
          </w:p>
          <w:p w14:paraId="1B9F0956" w14:textId="2FC7D93B" w:rsidR="00C13F29" w:rsidRPr="0092371A" w:rsidRDefault="00C13F29" w:rsidP="00C13F29">
            <w:pPr>
              <w:pStyle w:val="Sraopastraipa"/>
              <w:widowControl w:val="0"/>
              <w:numPr>
                <w:ilvl w:val="0"/>
                <w:numId w:val="19"/>
              </w:numPr>
              <w:spacing w:after="0" w:line="240" w:lineRule="auto"/>
              <w:ind w:left="459" w:hanging="459"/>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en-US"/>
              </w:rPr>
              <w:t>Tonai įjungiami rankiniu būdu, su galimybe pasirinkti tarp vieno pyptelėjimo arba pypsėjimo.</w:t>
            </w:r>
          </w:p>
        </w:tc>
        <w:tc>
          <w:tcPr>
            <w:tcW w:w="5925" w:type="dxa"/>
            <w:tcBorders>
              <w:top w:val="single" w:sz="4" w:space="0" w:color="auto"/>
              <w:left w:val="single" w:sz="4" w:space="0" w:color="auto"/>
              <w:bottom w:val="single" w:sz="4" w:space="0" w:color="auto"/>
              <w:right w:val="single" w:sz="4" w:space="0" w:color="auto"/>
            </w:tcBorders>
          </w:tcPr>
          <w:p w14:paraId="567AF5EE" w14:textId="77777777" w:rsidR="00C13F29" w:rsidRPr="005E16DC" w:rsidRDefault="00C13F29" w:rsidP="00AC512F">
            <w:pPr>
              <w:pStyle w:val="Sraopastraipa"/>
              <w:widowControl w:val="0"/>
              <w:numPr>
                <w:ilvl w:val="0"/>
                <w:numId w:val="56"/>
              </w:numPr>
              <w:spacing w:after="0" w:line="240" w:lineRule="auto"/>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Pasirenkami tyrimo garsai/garso šaltiniai:</w:t>
            </w:r>
          </w:p>
          <w:p w14:paraId="4639A286" w14:textId="77777777" w:rsidR="00C13F29" w:rsidRDefault="00C13F29" w:rsidP="00AC512F">
            <w:pPr>
              <w:pStyle w:val="Sraopastraipa"/>
              <w:widowControl w:val="0"/>
              <w:numPr>
                <w:ilvl w:val="0"/>
                <w:numId w:val="57"/>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trelinis tonas,</w:t>
            </w:r>
          </w:p>
          <w:p w14:paraId="2C1CBA35" w14:textId="77777777" w:rsidR="00C13F29" w:rsidRDefault="00C13F29" w:rsidP="00AC512F">
            <w:pPr>
              <w:pStyle w:val="Sraopastraipa"/>
              <w:widowControl w:val="0"/>
              <w:numPr>
                <w:ilvl w:val="0"/>
                <w:numId w:val="57"/>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grynas tonas,</w:t>
            </w:r>
          </w:p>
          <w:p w14:paraId="652060B0" w14:textId="77777777" w:rsidR="00C13F29" w:rsidRDefault="00C13F29" w:rsidP="00AC512F">
            <w:pPr>
              <w:pStyle w:val="Sraopastraipa"/>
              <w:widowControl w:val="0"/>
              <w:numPr>
                <w:ilvl w:val="0"/>
                <w:numId w:val="57"/>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kompaktinio disko įrašas,</w:t>
            </w:r>
          </w:p>
          <w:p w14:paraId="262A2D2F" w14:textId="77777777" w:rsidR="00C13F29" w:rsidRDefault="00C13F29" w:rsidP="00AC512F">
            <w:pPr>
              <w:pStyle w:val="Sraopastraipa"/>
              <w:widowControl w:val="0"/>
              <w:numPr>
                <w:ilvl w:val="0"/>
                <w:numId w:val="57"/>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color w:val="000000"/>
                <w:lang w:val="lt-LT" w:eastAsia="lt-LT" w:bidi="lt-LT"/>
              </w:rPr>
              <w:t>mikrofonas,</w:t>
            </w:r>
          </w:p>
          <w:p w14:paraId="3B143778" w14:textId="77777777" w:rsidR="00C13F29" w:rsidRPr="0092371A" w:rsidRDefault="00C13F29" w:rsidP="00AC512F">
            <w:pPr>
              <w:pStyle w:val="Sraopastraipa"/>
              <w:widowControl w:val="0"/>
              <w:numPr>
                <w:ilvl w:val="0"/>
                <w:numId w:val="57"/>
              </w:numPr>
              <w:spacing w:after="0" w:line="240" w:lineRule="auto"/>
              <w:jc w:val="both"/>
              <w:rPr>
                <w:rFonts w:ascii="Times New Roman" w:eastAsia="Times New Roman" w:hAnsi="Times New Roman" w:cs="Times New Roman"/>
                <w:color w:val="000000"/>
                <w:lang w:val="lt-LT" w:eastAsia="en-US"/>
              </w:rPr>
            </w:pPr>
            <w:r w:rsidRPr="0092371A">
              <w:rPr>
                <w:rFonts w:ascii="Times New Roman" w:eastAsia="Times New Roman" w:hAnsi="Times New Roman" w:cs="Times New Roman"/>
                <w:i/>
                <w:iCs/>
                <w:color w:val="000000"/>
                <w:lang w:val="en-US" w:eastAsia="en-US" w:bidi="en-US"/>
              </w:rPr>
              <w:t>wave</w:t>
            </w:r>
            <w:r w:rsidRPr="0092371A">
              <w:rPr>
                <w:rFonts w:ascii="Times New Roman" w:eastAsia="Times New Roman" w:hAnsi="Times New Roman" w:cs="Times New Roman"/>
                <w:color w:val="000000"/>
                <w:lang w:val="en-US" w:eastAsia="en-US" w:bidi="en-US"/>
              </w:rPr>
              <w:t xml:space="preserve"> </w:t>
            </w:r>
            <w:r w:rsidRPr="0092371A">
              <w:rPr>
                <w:rFonts w:ascii="Times New Roman" w:eastAsia="Times New Roman" w:hAnsi="Times New Roman" w:cs="Times New Roman"/>
                <w:color w:val="000000"/>
                <w:lang w:val="lt-LT" w:eastAsia="lt-LT" w:bidi="lt-LT"/>
              </w:rPr>
              <w:t>bylos;</w:t>
            </w:r>
          </w:p>
          <w:p w14:paraId="08110D2B" w14:textId="77777777" w:rsidR="00C13F29" w:rsidRDefault="00C13F29" w:rsidP="00AC512F">
            <w:pPr>
              <w:pStyle w:val="Sraopastraipa"/>
              <w:widowControl w:val="0"/>
              <w:numPr>
                <w:ilvl w:val="0"/>
                <w:numId w:val="56"/>
              </w:numPr>
              <w:spacing w:after="0" w:line="240" w:lineRule="auto"/>
              <w:jc w:val="both"/>
              <w:rPr>
                <w:rFonts w:ascii="Times New Roman" w:eastAsia="Times New Roman" w:hAnsi="Times New Roman" w:cs="Times New Roman"/>
                <w:color w:val="000000"/>
                <w:lang w:val="lt-LT" w:eastAsia="lt-LT" w:bidi="lt-LT"/>
              </w:rPr>
            </w:pPr>
            <w:r w:rsidRPr="0092371A">
              <w:rPr>
                <w:rFonts w:ascii="Times New Roman" w:eastAsia="Times New Roman" w:hAnsi="Times New Roman" w:cs="Times New Roman"/>
                <w:color w:val="000000"/>
                <w:lang w:val="lt-LT" w:eastAsia="en-US"/>
              </w:rPr>
              <w:t>Tonai įjungiami rankiniu būdu, su galimybe pasirinkti tarp vieno pyptelėjimo arba pypsėjimo.</w:t>
            </w:r>
          </w:p>
          <w:p w14:paraId="0175E178" w14:textId="6CE45E28" w:rsidR="00C13F29" w:rsidRPr="00C13F29" w:rsidRDefault="003206B2" w:rsidP="00C13F29">
            <w:pPr>
              <w:widowControl w:val="0"/>
              <w:spacing w:after="0" w:line="240" w:lineRule="auto"/>
              <w:jc w:val="both"/>
              <w:rPr>
                <w:rFonts w:ascii="Times New Roman" w:eastAsia="Times New Roman" w:hAnsi="Times New Roman" w:cs="Times New Roman"/>
                <w:color w:val="000000"/>
                <w:lang w:val="lt-LT" w:eastAsia="lt-LT" w:bidi="lt-LT"/>
              </w:rPr>
            </w:pPr>
            <w:r w:rsidRPr="00A12A23">
              <w:rPr>
                <w:rFonts w:ascii="Times New Roman" w:hAnsi="Times New Roman" w:cs="Times New Roman"/>
                <w:color w:val="000000" w:themeColor="text1"/>
              </w:rPr>
              <w:t>"Atitikimai_</w:t>
            </w:r>
            <w:r w:rsidRPr="00A12A23">
              <w:rPr>
                <w:rFonts w:ascii="Times New Roman" w:hAnsi="Times New Roman" w:cs="Times New Roman"/>
                <w:color w:val="000000" w:themeColor="text1"/>
                <w:lang w:val="en-US"/>
              </w:rPr>
              <w:t>3</w:t>
            </w:r>
            <w:r w:rsidRPr="00A12A23">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A12A23">
              <w:rPr>
                <w:rFonts w:ascii="Times New Roman" w:hAnsi="Times New Roman" w:cs="Times New Roman"/>
                <w:color w:val="000000" w:themeColor="text1"/>
              </w:rPr>
              <w:t xml:space="preserve"> psl.</w:t>
            </w:r>
            <w:r>
              <w:rPr>
                <w:rFonts w:ascii="Times New Roman" w:hAnsi="Times New Roman" w:cs="Times New Roman"/>
                <w:color w:val="000000" w:themeColor="text1"/>
              </w:rPr>
              <w:t xml:space="preserve"> 1psl. ir 7 psl.</w:t>
            </w:r>
          </w:p>
        </w:tc>
      </w:tr>
      <w:tr w:rsidR="00C13F29" w:rsidRPr="00DF4797" w14:paraId="31C4F260" w14:textId="22575B4A" w:rsidTr="00A12A23">
        <w:tc>
          <w:tcPr>
            <w:tcW w:w="709" w:type="dxa"/>
            <w:tcBorders>
              <w:top w:val="single" w:sz="4" w:space="0" w:color="auto"/>
              <w:left w:val="single" w:sz="4" w:space="0" w:color="auto"/>
              <w:bottom w:val="single" w:sz="4" w:space="0" w:color="auto"/>
              <w:right w:val="single" w:sz="4" w:space="0" w:color="auto"/>
            </w:tcBorders>
          </w:tcPr>
          <w:p w14:paraId="11AAE2F7"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1.10.</w:t>
            </w:r>
          </w:p>
        </w:tc>
        <w:tc>
          <w:tcPr>
            <w:tcW w:w="2977" w:type="dxa"/>
            <w:tcBorders>
              <w:top w:val="single" w:sz="4" w:space="0" w:color="auto"/>
              <w:left w:val="single" w:sz="4" w:space="0" w:color="auto"/>
              <w:bottom w:val="single" w:sz="4" w:space="0" w:color="auto"/>
              <w:right w:val="single" w:sz="4" w:space="0" w:color="auto"/>
            </w:tcBorders>
            <w:hideMark/>
          </w:tcPr>
          <w:p w14:paraId="63D1DA58"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Ryšys su pacientu</w:t>
            </w:r>
          </w:p>
        </w:tc>
        <w:tc>
          <w:tcPr>
            <w:tcW w:w="5925" w:type="dxa"/>
            <w:tcBorders>
              <w:top w:val="single" w:sz="4" w:space="0" w:color="auto"/>
              <w:left w:val="single" w:sz="4" w:space="0" w:color="auto"/>
              <w:bottom w:val="single" w:sz="4" w:space="0" w:color="auto"/>
              <w:right w:val="single" w:sz="4" w:space="0" w:color="auto"/>
            </w:tcBorders>
            <w:hideMark/>
          </w:tcPr>
          <w:p w14:paraId="67853A03" w14:textId="77777777" w:rsidR="00C13F29" w:rsidRDefault="00C13F29" w:rsidP="00C13F29">
            <w:pPr>
              <w:pStyle w:val="Sraopastraipa"/>
              <w:widowControl w:val="0"/>
              <w:numPr>
                <w:ilvl w:val="0"/>
                <w:numId w:val="20"/>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Naudojami ne mažiau kaip 2 paciento atsako mygtukai ir mikrofonas perduoti informaciją pacientui;</w:t>
            </w:r>
          </w:p>
          <w:p w14:paraId="4A1F6726" w14:textId="62FEE432" w:rsidR="00C13F29" w:rsidRPr="005E16DC" w:rsidRDefault="00C13F29" w:rsidP="00C13F29">
            <w:pPr>
              <w:pStyle w:val="Sraopastraipa"/>
              <w:widowControl w:val="0"/>
              <w:numPr>
                <w:ilvl w:val="0"/>
                <w:numId w:val="20"/>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en-US"/>
              </w:rPr>
              <w:t xml:space="preserve">Tyrimui naudojamas garsinis signalas girdimas ir per </w:t>
            </w:r>
            <w:r w:rsidRPr="005E16DC">
              <w:rPr>
                <w:rFonts w:ascii="Times New Roman" w:eastAsia="Times New Roman" w:hAnsi="Times New Roman" w:cs="Times New Roman"/>
                <w:color w:val="000000"/>
                <w:lang w:val="en-US" w:eastAsia="en-US" w:bidi="en-US"/>
              </w:rPr>
              <w:t xml:space="preserve">audiometre </w:t>
            </w:r>
            <w:r w:rsidRPr="005E16DC">
              <w:rPr>
                <w:rFonts w:ascii="Times New Roman" w:eastAsia="Times New Roman" w:hAnsi="Times New Roman" w:cs="Times New Roman"/>
                <w:color w:val="000000"/>
                <w:lang w:val="lt-LT" w:eastAsia="en-US"/>
              </w:rPr>
              <w:t>įrengtus garsiakalbius.</w:t>
            </w:r>
          </w:p>
        </w:tc>
        <w:tc>
          <w:tcPr>
            <w:tcW w:w="5925" w:type="dxa"/>
            <w:tcBorders>
              <w:top w:val="single" w:sz="4" w:space="0" w:color="auto"/>
              <w:left w:val="single" w:sz="4" w:space="0" w:color="auto"/>
              <w:bottom w:val="single" w:sz="4" w:space="0" w:color="auto"/>
              <w:right w:val="single" w:sz="4" w:space="0" w:color="auto"/>
            </w:tcBorders>
          </w:tcPr>
          <w:p w14:paraId="3CEEE4E1" w14:textId="77777777" w:rsidR="003206B2" w:rsidRDefault="003206B2" w:rsidP="00AC512F">
            <w:pPr>
              <w:pStyle w:val="Other0"/>
              <w:numPr>
                <w:ilvl w:val="0"/>
                <w:numId w:val="58"/>
              </w:numPr>
              <w:jc w:val="both"/>
              <w:rPr>
                <w:color w:val="000000" w:themeColor="text1"/>
                <w:lang w:eastAsia="lt-LT" w:bidi="lt-LT"/>
              </w:rPr>
            </w:pPr>
            <w:r w:rsidRPr="00FC4BAF">
              <w:rPr>
                <w:color w:val="000000" w:themeColor="text1"/>
                <w:lang w:eastAsia="lt-LT" w:bidi="lt-LT"/>
              </w:rPr>
              <w:t>Naudojami 2 paciento atsako mygtukai ir mikrofonas perduoti informaciją pacientui</w:t>
            </w:r>
            <w:r>
              <w:rPr>
                <w:color w:val="000000" w:themeColor="text1"/>
                <w:lang w:eastAsia="lt-LT" w:bidi="lt-LT"/>
              </w:rPr>
              <w:t>;</w:t>
            </w:r>
          </w:p>
          <w:p w14:paraId="33CF51CC" w14:textId="77777777" w:rsidR="003206B2" w:rsidRDefault="003206B2" w:rsidP="00AC512F">
            <w:pPr>
              <w:pStyle w:val="Other0"/>
              <w:numPr>
                <w:ilvl w:val="0"/>
                <w:numId w:val="58"/>
              </w:numPr>
              <w:jc w:val="both"/>
              <w:rPr>
                <w:color w:val="000000" w:themeColor="text1"/>
                <w:lang w:eastAsia="lt-LT" w:bidi="lt-LT"/>
              </w:rPr>
            </w:pPr>
            <w:r w:rsidRPr="00FC4BAF">
              <w:rPr>
                <w:color w:val="000000" w:themeColor="text1"/>
              </w:rPr>
              <w:t xml:space="preserve">Tyrimui naudojamas garsinis signalas girdimas ir per </w:t>
            </w:r>
            <w:r w:rsidRPr="00FC4BAF">
              <w:rPr>
                <w:color w:val="000000" w:themeColor="text1"/>
                <w:lang w:val="en-US" w:bidi="en-US"/>
              </w:rPr>
              <w:t xml:space="preserve">audiometre </w:t>
            </w:r>
            <w:r w:rsidRPr="00FC4BAF">
              <w:rPr>
                <w:color w:val="000000" w:themeColor="text1"/>
              </w:rPr>
              <w:t>įrengtus garsiakalbius</w:t>
            </w:r>
            <w:r>
              <w:rPr>
                <w:color w:val="000000" w:themeColor="text1"/>
              </w:rPr>
              <w:t>.</w:t>
            </w:r>
          </w:p>
          <w:p w14:paraId="3381D295" w14:textId="77777777" w:rsidR="003206B2" w:rsidRDefault="003206B2" w:rsidP="003206B2">
            <w:pPr>
              <w:pStyle w:val="Other0"/>
              <w:jc w:val="both"/>
              <w:rPr>
                <w:color w:val="000000" w:themeColor="text1"/>
              </w:rPr>
            </w:pPr>
            <w:r>
              <w:rPr>
                <w:color w:val="000000" w:themeColor="text1"/>
              </w:rPr>
              <w:t>"Atitikimai_3" 5 psl.</w:t>
            </w:r>
          </w:p>
          <w:p w14:paraId="0C55DD2F" w14:textId="16785EF2" w:rsidR="00C13F29" w:rsidRPr="003206B2" w:rsidRDefault="003206B2" w:rsidP="003206B2">
            <w:pPr>
              <w:pStyle w:val="Sraopastraipa"/>
              <w:widowControl w:val="0"/>
              <w:spacing w:after="0" w:line="240" w:lineRule="auto"/>
              <w:ind w:left="0"/>
              <w:jc w:val="both"/>
              <w:rPr>
                <w:rFonts w:ascii="Times New Roman" w:eastAsia="Times New Roman" w:hAnsi="Times New Roman" w:cs="Times New Roman"/>
                <w:color w:val="000000"/>
                <w:lang w:val="lt-LT" w:eastAsia="lt-LT" w:bidi="lt-LT"/>
              </w:rPr>
            </w:pPr>
            <w:r w:rsidRPr="003206B2">
              <w:rPr>
                <w:rFonts w:ascii="Times New Roman" w:hAnsi="Times New Roman" w:cs="Times New Roman"/>
                <w:color w:val="000000" w:themeColor="text1"/>
              </w:rPr>
              <w:t>"Atitikimai_4" 13 psl.</w:t>
            </w:r>
          </w:p>
        </w:tc>
      </w:tr>
      <w:tr w:rsidR="00C13F29" w:rsidRPr="00DF4797" w14:paraId="26AE1A60" w14:textId="55131500" w:rsidTr="00A12A23">
        <w:tc>
          <w:tcPr>
            <w:tcW w:w="709" w:type="dxa"/>
            <w:tcBorders>
              <w:top w:val="single" w:sz="4" w:space="0" w:color="auto"/>
              <w:left w:val="single" w:sz="4" w:space="0" w:color="auto"/>
              <w:bottom w:val="single" w:sz="4" w:space="0" w:color="auto"/>
              <w:right w:val="single" w:sz="4" w:space="0" w:color="auto"/>
            </w:tcBorders>
          </w:tcPr>
          <w:p w14:paraId="6B9310FC"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1.11.</w:t>
            </w:r>
          </w:p>
        </w:tc>
        <w:tc>
          <w:tcPr>
            <w:tcW w:w="2977" w:type="dxa"/>
            <w:tcBorders>
              <w:top w:val="single" w:sz="4" w:space="0" w:color="auto"/>
              <w:left w:val="single" w:sz="4" w:space="0" w:color="auto"/>
              <w:bottom w:val="single" w:sz="4" w:space="0" w:color="auto"/>
              <w:right w:val="single" w:sz="4" w:space="0" w:color="auto"/>
            </w:tcBorders>
            <w:hideMark/>
          </w:tcPr>
          <w:p w14:paraId="03FF71A9" w14:textId="77777777" w:rsidR="00C13F29" w:rsidRPr="00DF4797" w:rsidRDefault="00C13F29" w:rsidP="00C13F29">
            <w:pPr>
              <w:widowControl w:val="0"/>
              <w:spacing w:after="0" w:line="240" w:lineRule="auto"/>
              <w:rPr>
                <w:rFonts w:ascii="Times New Roman" w:eastAsia="Courier New" w:hAnsi="Times New Roman" w:cs="Times New Roman"/>
                <w:color w:val="000000"/>
                <w:highlight w:val="green"/>
                <w:lang w:val="lt-LT" w:eastAsia="en-US" w:bidi="lt-LT"/>
              </w:rPr>
            </w:pPr>
            <w:r w:rsidRPr="00DF4797">
              <w:rPr>
                <w:rFonts w:ascii="Times New Roman" w:eastAsia="Courier New" w:hAnsi="Times New Roman" w:cs="Times New Roman"/>
                <w:color w:val="000000"/>
                <w:lang w:val="lt-LT" w:eastAsia="en-US" w:bidi="lt-LT"/>
              </w:rPr>
              <w:t>Reikalavimai komplekte su audiometru pateikiamai programinei įrangai (instaliuojamai į vartotojo kompiuterį)</w:t>
            </w:r>
          </w:p>
        </w:tc>
        <w:tc>
          <w:tcPr>
            <w:tcW w:w="5925" w:type="dxa"/>
            <w:tcBorders>
              <w:top w:val="single" w:sz="4" w:space="0" w:color="auto"/>
              <w:left w:val="single" w:sz="4" w:space="0" w:color="auto"/>
              <w:bottom w:val="single" w:sz="4" w:space="0" w:color="auto"/>
              <w:right w:val="single" w:sz="4" w:space="0" w:color="auto"/>
            </w:tcBorders>
            <w:hideMark/>
          </w:tcPr>
          <w:p w14:paraId="79B81943" w14:textId="77777777" w:rsidR="00C13F29" w:rsidRPr="00DF4797" w:rsidRDefault="00C13F29" w:rsidP="00C13F29">
            <w:pPr>
              <w:widowControl w:val="0"/>
              <w:spacing w:after="0" w:line="240" w:lineRule="auto"/>
              <w:jc w:val="both"/>
              <w:rPr>
                <w:rFonts w:ascii="Times New Roman" w:eastAsia="Times New Roman" w:hAnsi="Times New Roman" w:cs="Times New Roman"/>
                <w:color w:val="000000"/>
                <w:highlight w:val="green"/>
                <w:lang w:val="lt-LT" w:eastAsia="lt-LT" w:bidi="lt-LT"/>
              </w:rPr>
            </w:pPr>
            <w:r w:rsidRPr="00DF4797">
              <w:rPr>
                <w:rFonts w:ascii="Times New Roman" w:eastAsia="Times New Roman" w:hAnsi="Times New Roman" w:cs="Times New Roman"/>
                <w:color w:val="000000"/>
                <w:lang w:val="en-US" w:eastAsia="lt-LT" w:bidi="lt-LT"/>
              </w:rPr>
              <w:t>Pateikiama programinė įranga, skirta tyrimo rezultatų ir pacientų duomenų perkėlimui į kompiuterį, taip pat tų domenų saugojimui (pacientų duomenų bazė).</w:t>
            </w:r>
          </w:p>
        </w:tc>
        <w:tc>
          <w:tcPr>
            <w:tcW w:w="5925" w:type="dxa"/>
            <w:tcBorders>
              <w:top w:val="single" w:sz="4" w:space="0" w:color="auto"/>
              <w:left w:val="single" w:sz="4" w:space="0" w:color="auto"/>
              <w:bottom w:val="single" w:sz="4" w:space="0" w:color="auto"/>
              <w:right w:val="single" w:sz="4" w:space="0" w:color="auto"/>
            </w:tcBorders>
          </w:tcPr>
          <w:p w14:paraId="6B755174" w14:textId="77777777" w:rsidR="00C13F29" w:rsidRDefault="004A2D2E" w:rsidP="00C13F29">
            <w:pPr>
              <w:widowControl w:val="0"/>
              <w:spacing w:after="0" w:line="240" w:lineRule="auto"/>
              <w:jc w:val="both"/>
              <w:rPr>
                <w:rFonts w:ascii="Times New Roman" w:eastAsia="Times New Roman" w:hAnsi="Times New Roman" w:cs="Times New Roman"/>
                <w:color w:val="000000"/>
                <w:lang w:val="en-US" w:eastAsia="lt-LT" w:bidi="lt-LT"/>
              </w:rPr>
            </w:pPr>
            <w:r w:rsidRPr="00DF4797">
              <w:rPr>
                <w:rFonts w:ascii="Times New Roman" w:eastAsia="Times New Roman" w:hAnsi="Times New Roman" w:cs="Times New Roman"/>
                <w:color w:val="000000"/>
                <w:lang w:val="en-US" w:eastAsia="lt-LT" w:bidi="lt-LT"/>
              </w:rPr>
              <w:t>Pateikiama programinė įranga, skirta tyrimo rezultatų ir pacientų duomenų perkėlimui į kompiuterį, taip pat tų domenų saugojimui (pacientų duomenų bazė).</w:t>
            </w:r>
          </w:p>
          <w:p w14:paraId="581976AE" w14:textId="54EBAAB6" w:rsidR="004A2D2E" w:rsidRPr="00DF4797" w:rsidRDefault="004A2D2E" w:rsidP="00C13F29">
            <w:pPr>
              <w:widowControl w:val="0"/>
              <w:spacing w:after="0" w:line="240" w:lineRule="auto"/>
              <w:jc w:val="both"/>
              <w:rPr>
                <w:rFonts w:ascii="Times New Roman" w:eastAsia="Times New Roman" w:hAnsi="Times New Roman" w:cs="Times New Roman"/>
                <w:color w:val="000000"/>
                <w:lang w:val="en-US" w:eastAsia="lt-LT" w:bidi="lt-LT"/>
              </w:rPr>
            </w:pPr>
            <w:r>
              <w:rPr>
                <w:rFonts w:ascii="Times New Roman" w:eastAsia="Times New Roman" w:hAnsi="Times New Roman" w:cs="Times New Roman"/>
                <w:color w:val="000000"/>
                <w:lang w:val="en-US" w:eastAsia="lt-LT" w:bidi="lt-LT"/>
              </w:rPr>
              <w:t>"Programin</w:t>
            </w:r>
            <w:r>
              <w:rPr>
                <w:rFonts w:ascii="Times New Roman" w:eastAsia="Times New Roman" w:hAnsi="Times New Roman" w:cs="Times New Roman"/>
                <w:color w:val="000000"/>
                <w:lang w:val="lt-LT" w:eastAsia="lt-LT" w:bidi="lt-LT"/>
              </w:rPr>
              <w:t>ė įranga</w:t>
            </w:r>
            <w:r>
              <w:rPr>
                <w:rFonts w:ascii="Times New Roman" w:eastAsia="Times New Roman" w:hAnsi="Times New Roman" w:cs="Times New Roman"/>
                <w:color w:val="000000"/>
                <w:lang w:val="en-US" w:eastAsia="lt-LT" w:bidi="lt-LT"/>
              </w:rPr>
              <w:t>" 5 psl.</w:t>
            </w:r>
          </w:p>
        </w:tc>
      </w:tr>
      <w:tr w:rsidR="00C13F29" w:rsidRPr="00DF4797" w14:paraId="530CCA0D" w14:textId="63EAD2EA" w:rsidTr="00A12A23">
        <w:tc>
          <w:tcPr>
            <w:tcW w:w="709" w:type="dxa"/>
            <w:tcBorders>
              <w:top w:val="single" w:sz="4" w:space="0" w:color="auto"/>
              <w:left w:val="single" w:sz="4" w:space="0" w:color="auto"/>
              <w:bottom w:val="single" w:sz="4" w:space="0" w:color="auto"/>
              <w:right w:val="single" w:sz="4" w:space="0" w:color="auto"/>
            </w:tcBorders>
          </w:tcPr>
          <w:p w14:paraId="0036923F" w14:textId="77777777" w:rsidR="00C13F29" w:rsidRPr="00DF4797" w:rsidRDefault="00C13F29" w:rsidP="00C13F29">
            <w:pPr>
              <w:widowControl w:val="0"/>
              <w:spacing w:after="0" w:line="240" w:lineRule="auto"/>
              <w:rPr>
                <w:rFonts w:ascii="Times New Roman" w:eastAsia="Courier New" w:hAnsi="Times New Roman" w:cs="Times New Roman"/>
                <w:color w:val="000000"/>
                <w:highlight w:val="green"/>
                <w:lang w:val="lt-LT" w:eastAsia="en-US" w:bidi="lt-LT"/>
              </w:rPr>
            </w:pPr>
            <w:r w:rsidRPr="00DF4797">
              <w:rPr>
                <w:rFonts w:ascii="Times New Roman" w:eastAsia="Courier New" w:hAnsi="Times New Roman" w:cs="Times New Roman"/>
                <w:color w:val="000000"/>
                <w:lang w:val="lt-LT" w:eastAsia="en-US" w:bidi="lt-LT"/>
              </w:rPr>
              <w:t>1.12.</w:t>
            </w:r>
          </w:p>
        </w:tc>
        <w:tc>
          <w:tcPr>
            <w:tcW w:w="2977" w:type="dxa"/>
            <w:tcBorders>
              <w:top w:val="single" w:sz="8" w:space="0" w:color="auto"/>
              <w:left w:val="nil"/>
              <w:bottom w:val="single" w:sz="8" w:space="0" w:color="auto"/>
              <w:right w:val="single" w:sz="8" w:space="0" w:color="auto"/>
            </w:tcBorders>
          </w:tcPr>
          <w:p w14:paraId="4895254C" w14:textId="77777777" w:rsidR="00C13F29" w:rsidRPr="00DF4797" w:rsidRDefault="00C13F29" w:rsidP="00C13F29">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en-US" w:eastAsia="lt-LT" w:bidi="lt-LT"/>
              </w:rPr>
              <w:t>Tyrimo rezultatų perkėlimas archyvavimui bei ataskaitų spausdinimui</w:t>
            </w:r>
          </w:p>
        </w:tc>
        <w:tc>
          <w:tcPr>
            <w:tcW w:w="5925" w:type="dxa"/>
            <w:tcBorders>
              <w:top w:val="single" w:sz="8" w:space="0" w:color="auto"/>
              <w:left w:val="nil"/>
              <w:bottom w:val="single" w:sz="8" w:space="0" w:color="auto"/>
              <w:right w:val="single" w:sz="8" w:space="0" w:color="auto"/>
            </w:tcBorders>
          </w:tcPr>
          <w:p w14:paraId="614F5B7C" w14:textId="77777777" w:rsidR="00C13F29" w:rsidRDefault="00C13F29" w:rsidP="00AC512F">
            <w:pPr>
              <w:pStyle w:val="Sraopastraipa"/>
              <w:widowControl w:val="0"/>
              <w:numPr>
                <w:ilvl w:val="0"/>
                <w:numId w:val="60"/>
              </w:numPr>
              <w:spacing w:after="0" w:line="240" w:lineRule="auto"/>
              <w:ind w:left="357" w:hanging="357"/>
              <w:jc w:val="both"/>
              <w:rPr>
                <w:rFonts w:ascii="Times New Roman" w:eastAsia="Calibri" w:hAnsi="Times New Roman" w:cs="Times New Roman"/>
                <w:color w:val="000000"/>
                <w:lang w:val="en-US" w:eastAsia="en-US"/>
              </w:rPr>
            </w:pPr>
            <w:r w:rsidRPr="005E16DC">
              <w:rPr>
                <w:rFonts w:ascii="Times New Roman" w:eastAsia="Calibri" w:hAnsi="Times New Roman" w:cs="Times New Roman"/>
                <w:color w:val="000000"/>
                <w:lang w:val="en-US" w:eastAsia="en-US"/>
              </w:rPr>
              <w:t>Tyrimo rezultatai išsaugomi kompiuteryje įdiegtoje pacientų duomenų bazėje (1.11 p.);</w:t>
            </w:r>
          </w:p>
          <w:p w14:paraId="3F4B9E82" w14:textId="346D547F" w:rsidR="00C13F29" w:rsidRPr="005E16DC" w:rsidRDefault="00C13F29" w:rsidP="00AC512F">
            <w:pPr>
              <w:pStyle w:val="Sraopastraipa"/>
              <w:widowControl w:val="0"/>
              <w:numPr>
                <w:ilvl w:val="0"/>
                <w:numId w:val="60"/>
              </w:numPr>
              <w:spacing w:after="0" w:line="240" w:lineRule="auto"/>
              <w:ind w:left="357" w:hanging="357"/>
              <w:jc w:val="both"/>
              <w:rPr>
                <w:rFonts w:ascii="Times New Roman" w:eastAsia="Calibri" w:hAnsi="Times New Roman" w:cs="Times New Roman"/>
                <w:color w:val="000000"/>
                <w:lang w:val="en-US" w:eastAsia="en-US"/>
              </w:rPr>
            </w:pPr>
            <w:r w:rsidRPr="005E16DC">
              <w:rPr>
                <w:rFonts w:ascii="Times New Roman" w:eastAsia="Calibri" w:hAnsi="Times New Roman" w:cs="Times New Roman"/>
                <w:color w:val="000000"/>
                <w:lang w:val="en-US" w:eastAsia="en-US"/>
              </w:rPr>
              <w:t>Būtinas XML, PDF arba lygiaverčio formato palaikymas pacientų tyrimo duomenų išsaugojimui.</w:t>
            </w:r>
          </w:p>
        </w:tc>
        <w:tc>
          <w:tcPr>
            <w:tcW w:w="5925" w:type="dxa"/>
            <w:tcBorders>
              <w:top w:val="single" w:sz="8" w:space="0" w:color="auto"/>
              <w:left w:val="nil"/>
              <w:bottom w:val="single" w:sz="8" w:space="0" w:color="auto"/>
              <w:right w:val="single" w:sz="8" w:space="0" w:color="auto"/>
            </w:tcBorders>
          </w:tcPr>
          <w:p w14:paraId="61E6C57E" w14:textId="77777777" w:rsidR="004A2D2E" w:rsidRDefault="004A2D2E" w:rsidP="00AC512F">
            <w:pPr>
              <w:pStyle w:val="Betarp"/>
              <w:numPr>
                <w:ilvl w:val="0"/>
                <w:numId w:val="59"/>
              </w:numPr>
              <w:ind w:left="357" w:hanging="357"/>
              <w:rPr>
                <w:color w:val="000000" w:themeColor="text1"/>
                <w:sz w:val="22"/>
                <w:szCs w:val="22"/>
                <w:lang w:val="en-US"/>
              </w:rPr>
            </w:pPr>
            <w:r>
              <w:rPr>
                <w:color w:val="000000" w:themeColor="text1"/>
                <w:sz w:val="22"/>
                <w:szCs w:val="22"/>
                <w:lang w:val="en-US"/>
              </w:rPr>
              <w:t xml:space="preserve">Tyrimo </w:t>
            </w:r>
            <w:r w:rsidRPr="00FC4BAF">
              <w:rPr>
                <w:color w:val="000000" w:themeColor="text1"/>
                <w:sz w:val="22"/>
                <w:szCs w:val="22"/>
                <w:lang w:val="en-US"/>
              </w:rPr>
              <w:t>rezultatai išsaugomi kompiuteryje įdiegtoje pacientų duomenų bazėje</w:t>
            </w:r>
            <w:r>
              <w:rPr>
                <w:color w:val="000000" w:themeColor="text1"/>
                <w:sz w:val="22"/>
                <w:szCs w:val="22"/>
                <w:lang w:val="en-US"/>
              </w:rPr>
              <w:t>;</w:t>
            </w:r>
          </w:p>
          <w:p w14:paraId="6D336D47" w14:textId="77777777" w:rsidR="004A2D2E" w:rsidRDefault="004A2D2E" w:rsidP="00AC512F">
            <w:pPr>
              <w:pStyle w:val="Betarp"/>
              <w:numPr>
                <w:ilvl w:val="0"/>
                <w:numId w:val="59"/>
              </w:numPr>
              <w:ind w:left="357" w:hanging="357"/>
              <w:rPr>
                <w:color w:val="000000" w:themeColor="text1"/>
                <w:sz w:val="22"/>
                <w:szCs w:val="22"/>
                <w:lang w:val="en-US"/>
              </w:rPr>
            </w:pPr>
            <w:r w:rsidRPr="00FC4BAF">
              <w:rPr>
                <w:color w:val="000000" w:themeColor="text1"/>
                <w:sz w:val="22"/>
                <w:szCs w:val="22"/>
                <w:lang w:val="en-US"/>
              </w:rPr>
              <w:t xml:space="preserve"> PDF formato palaikymas pacientų tyrimo duomenų išsaugojimui</w:t>
            </w:r>
          </w:p>
          <w:p w14:paraId="42AA55D1" w14:textId="118FB073" w:rsidR="00C13F29" w:rsidRPr="004A2D2E" w:rsidRDefault="004A2D2E" w:rsidP="004A2D2E">
            <w:pPr>
              <w:pStyle w:val="Sraopastraipa"/>
              <w:widowControl w:val="0"/>
              <w:spacing w:after="0" w:line="240" w:lineRule="auto"/>
              <w:ind w:left="317"/>
              <w:jc w:val="both"/>
              <w:rPr>
                <w:rFonts w:ascii="Times New Roman" w:eastAsia="Calibri" w:hAnsi="Times New Roman" w:cs="Times New Roman"/>
                <w:color w:val="000000"/>
                <w:lang w:val="en-US" w:eastAsia="en-US"/>
              </w:rPr>
            </w:pPr>
            <w:r w:rsidRPr="004A2D2E">
              <w:rPr>
                <w:rFonts w:ascii="Times New Roman" w:hAnsi="Times New Roman" w:cs="Times New Roman"/>
                <w:color w:val="000000" w:themeColor="text1"/>
                <w:lang w:val="en-US"/>
              </w:rPr>
              <w:lastRenderedPageBreak/>
              <w:t>"Programin</w:t>
            </w:r>
            <w:r w:rsidRPr="004A2D2E">
              <w:rPr>
                <w:rFonts w:ascii="Times New Roman" w:hAnsi="Times New Roman" w:cs="Times New Roman"/>
                <w:color w:val="000000" w:themeColor="text1"/>
              </w:rPr>
              <w:t>ė įranga</w:t>
            </w:r>
            <w:r w:rsidRPr="004A2D2E">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5 ir </w:t>
            </w:r>
            <w:r w:rsidRPr="004A2D2E">
              <w:rPr>
                <w:rFonts w:ascii="Times New Roman" w:hAnsi="Times New Roman" w:cs="Times New Roman"/>
                <w:color w:val="000000" w:themeColor="text1"/>
                <w:lang w:val="en-US"/>
              </w:rPr>
              <w:t>15 psl.</w:t>
            </w:r>
          </w:p>
        </w:tc>
      </w:tr>
      <w:tr w:rsidR="004A2D2E" w:rsidRPr="00DF4797" w14:paraId="3D452060" w14:textId="1BAB019A" w:rsidTr="00A12A23">
        <w:tc>
          <w:tcPr>
            <w:tcW w:w="709" w:type="dxa"/>
            <w:tcBorders>
              <w:top w:val="single" w:sz="4" w:space="0" w:color="auto"/>
              <w:left w:val="single" w:sz="4" w:space="0" w:color="auto"/>
              <w:bottom w:val="single" w:sz="4" w:space="0" w:color="auto"/>
              <w:right w:val="single" w:sz="4" w:space="0" w:color="auto"/>
            </w:tcBorders>
          </w:tcPr>
          <w:p w14:paraId="2CB032FC"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lastRenderedPageBreak/>
              <w:t>1.13.</w:t>
            </w:r>
          </w:p>
        </w:tc>
        <w:tc>
          <w:tcPr>
            <w:tcW w:w="2977" w:type="dxa"/>
            <w:tcBorders>
              <w:top w:val="single" w:sz="4" w:space="0" w:color="auto"/>
              <w:left w:val="single" w:sz="4" w:space="0" w:color="auto"/>
              <w:bottom w:val="single" w:sz="4" w:space="0" w:color="auto"/>
              <w:right w:val="single" w:sz="4" w:space="0" w:color="auto"/>
            </w:tcBorders>
            <w:hideMark/>
          </w:tcPr>
          <w:p w14:paraId="7EA0B45A"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Prietaiso gabaritiniai matmenys</w:t>
            </w:r>
          </w:p>
        </w:tc>
        <w:tc>
          <w:tcPr>
            <w:tcW w:w="5925" w:type="dxa"/>
            <w:tcBorders>
              <w:top w:val="single" w:sz="4" w:space="0" w:color="auto"/>
              <w:left w:val="single" w:sz="4" w:space="0" w:color="auto"/>
              <w:bottom w:val="single" w:sz="4" w:space="0" w:color="auto"/>
              <w:right w:val="single" w:sz="4" w:space="0" w:color="auto"/>
            </w:tcBorders>
            <w:hideMark/>
          </w:tcPr>
          <w:p w14:paraId="7633D37C" w14:textId="77777777"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Ne didesni kaip 55 x 40 x 35 cm</w:t>
            </w:r>
          </w:p>
        </w:tc>
        <w:tc>
          <w:tcPr>
            <w:tcW w:w="5925" w:type="dxa"/>
            <w:tcBorders>
              <w:top w:val="single" w:sz="4" w:space="0" w:color="auto"/>
              <w:left w:val="single" w:sz="4" w:space="0" w:color="auto"/>
              <w:bottom w:val="single" w:sz="4" w:space="0" w:color="auto"/>
              <w:right w:val="single" w:sz="4" w:space="0" w:color="auto"/>
            </w:tcBorders>
          </w:tcPr>
          <w:p w14:paraId="3C8B4601" w14:textId="77777777" w:rsidR="004A2D2E" w:rsidRDefault="004A2D2E" w:rsidP="004A2D2E">
            <w:pPr>
              <w:spacing w:after="0" w:line="240" w:lineRule="auto"/>
              <w:jc w:val="both"/>
              <w:rPr>
                <w:rFonts w:ascii="Times New Roman" w:eastAsiaTheme="minorHAnsi" w:hAnsi="Times New Roman" w:cs="Times New Roman"/>
                <w:lang w:val="en-US" w:eastAsia="en-US"/>
              </w:rPr>
            </w:pPr>
            <w:r w:rsidRPr="002007AE">
              <w:rPr>
                <w:rFonts w:ascii="Times New Roman" w:eastAsiaTheme="minorHAnsi" w:hAnsi="Times New Roman" w:cs="Times New Roman"/>
                <w:lang w:val="en-US" w:eastAsia="en-US"/>
              </w:rPr>
              <w:t>522x366x234 mm</w:t>
            </w:r>
          </w:p>
          <w:p w14:paraId="0A694026" w14:textId="46095913"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Pr>
                <w:rFonts w:ascii="Times New Roman" w:eastAsiaTheme="minorHAnsi" w:hAnsi="Times New Roman" w:cs="Times New Roman"/>
                <w:lang w:val="en-US" w:eastAsia="en-US"/>
              </w:rPr>
              <w:t>"Atitikimai_3" 8 psl.</w:t>
            </w:r>
          </w:p>
        </w:tc>
      </w:tr>
      <w:tr w:rsidR="004A2D2E" w:rsidRPr="00DF4797" w14:paraId="0AAB99E3" w14:textId="02CEA50F" w:rsidTr="00A12A23">
        <w:tc>
          <w:tcPr>
            <w:tcW w:w="709" w:type="dxa"/>
            <w:tcBorders>
              <w:top w:val="single" w:sz="4" w:space="0" w:color="auto"/>
              <w:left w:val="single" w:sz="4" w:space="0" w:color="auto"/>
              <w:bottom w:val="single" w:sz="4" w:space="0" w:color="auto"/>
              <w:right w:val="single" w:sz="4" w:space="0" w:color="auto"/>
            </w:tcBorders>
          </w:tcPr>
          <w:p w14:paraId="1FF7E51C"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1.14.</w:t>
            </w:r>
          </w:p>
        </w:tc>
        <w:tc>
          <w:tcPr>
            <w:tcW w:w="2977" w:type="dxa"/>
            <w:tcBorders>
              <w:top w:val="single" w:sz="4" w:space="0" w:color="auto"/>
              <w:left w:val="single" w:sz="4" w:space="0" w:color="auto"/>
              <w:bottom w:val="single" w:sz="4" w:space="0" w:color="auto"/>
              <w:right w:val="single" w:sz="4" w:space="0" w:color="auto"/>
            </w:tcBorders>
            <w:hideMark/>
          </w:tcPr>
          <w:p w14:paraId="041D1BAC"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Prietaiso svoris</w:t>
            </w:r>
          </w:p>
        </w:tc>
        <w:tc>
          <w:tcPr>
            <w:tcW w:w="5925" w:type="dxa"/>
            <w:tcBorders>
              <w:top w:val="single" w:sz="4" w:space="0" w:color="auto"/>
              <w:left w:val="single" w:sz="4" w:space="0" w:color="auto"/>
              <w:bottom w:val="single" w:sz="4" w:space="0" w:color="auto"/>
              <w:right w:val="single" w:sz="4" w:space="0" w:color="auto"/>
            </w:tcBorders>
            <w:hideMark/>
          </w:tcPr>
          <w:p w14:paraId="6BBB474F" w14:textId="77777777"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Ne daugiau 10 kg</w:t>
            </w:r>
          </w:p>
        </w:tc>
        <w:tc>
          <w:tcPr>
            <w:tcW w:w="5925" w:type="dxa"/>
            <w:tcBorders>
              <w:top w:val="single" w:sz="4" w:space="0" w:color="auto"/>
              <w:left w:val="single" w:sz="4" w:space="0" w:color="auto"/>
              <w:bottom w:val="single" w:sz="4" w:space="0" w:color="auto"/>
              <w:right w:val="single" w:sz="4" w:space="0" w:color="auto"/>
            </w:tcBorders>
          </w:tcPr>
          <w:p w14:paraId="6FAAF708" w14:textId="77777777" w:rsidR="004A2D2E" w:rsidRDefault="004A2D2E" w:rsidP="004A2D2E">
            <w:pPr>
              <w:spacing w:after="0" w:line="240" w:lineRule="auto"/>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7,9 kg.</w:t>
            </w:r>
          </w:p>
          <w:p w14:paraId="4C9EED37" w14:textId="0CD3D28A"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Pr>
                <w:rFonts w:ascii="Times New Roman" w:eastAsiaTheme="minorHAnsi" w:hAnsi="Times New Roman" w:cs="Times New Roman"/>
                <w:lang w:val="en-US" w:eastAsia="en-US"/>
              </w:rPr>
              <w:t>"Atitikimai_3" 8 psl.</w:t>
            </w:r>
          </w:p>
        </w:tc>
      </w:tr>
      <w:tr w:rsidR="004A2D2E" w:rsidRPr="00DF4797" w14:paraId="77C3288B" w14:textId="07FF3CBD" w:rsidTr="00A12A23">
        <w:tc>
          <w:tcPr>
            <w:tcW w:w="709" w:type="dxa"/>
            <w:tcBorders>
              <w:top w:val="single" w:sz="4" w:space="0" w:color="auto"/>
              <w:left w:val="single" w:sz="4" w:space="0" w:color="auto"/>
              <w:bottom w:val="single" w:sz="4" w:space="0" w:color="auto"/>
              <w:right w:val="single" w:sz="4" w:space="0" w:color="auto"/>
            </w:tcBorders>
          </w:tcPr>
          <w:p w14:paraId="743B5A6D"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1.15.</w:t>
            </w:r>
          </w:p>
        </w:tc>
        <w:tc>
          <w:tcPr>
            <w:tcW w:w="2977" w:type="dxa"/>
            <w:tcBorders>
              <w:top w:val="single" w:sz="4" w:space="0" w:color="auto"/>
              <w:left w:val="single" w:sz="4" w:space="0" w:color="auto"/>
              <w:bottom w:val="single" w:sz="4" w:space="0" w:color="auto"/>
              <w:right w:val="single" w:sz="4" w:space="0" w:color="auto"/>
            </w:tcBorders>
            <w:hideMark/>
          </w:tcPr>
          <w:p w14:paraId="2408F3F2"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Jungtis (-ys) sujungimui su kompiuteriu ir kitais prietaisais</w:t>
            </w:r>
          </w:p>
        </w:tc>
        <w:tc>
          <w:tcPr>
            <w:tcW w:w="5925" w:type="dxa"/>
            <w:tcBorders>
              <w:top w:val="single" w:sz="4" w:space="0" w:color="auto"/>
              <w:left w:val="single" w:sz="4" w:space="0" w:color="auto"/>
              <w:bottom w:val="single" w:sz="4" w:space="0" w:color="auto"/>
              <w:right w:val="single" w:sz="4" w:space="0" w:color="auto"/>
            </w:tcBorders>
            <w:hideMark/>
          </w:tcPr>
          <w:p w14:paraId="06835792" w14:textId="77777777"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Ne mažiau kaip 1 USB lizdas</w:t>
            </w:r>
          </w:p>
        </w:tc>
        <w:tc>
          <w:tcPr>
            <w:tcW w:w="5925" w:type="dxa"/>
            <w:tcBorders>
              <w:top w:val="single" w:sz="4" w:space="0" w:color="auto"/>
              <w:left w:val="single" w:sz="4" w:space="0" w:color="auto"/>
              <w:bottom w:val="single" w:sz="4" w:space="0" w:color="auto"/>
              <w:right w:val="single" w:sz="4" w:space="0" w:color="auto"/>
            </w:tcBorders>
          </w:tcPr>
          <w:p w14:paraId="3540A983" w14:textId="77777777" w:rsidR="004A2D2E" w:rsidRDefault="004A2D2E" w:rsidP="004A2D2E">
            <w:pPr>
              <w:spacing w:after="0" w:line="240" w:lineRule="auto"/>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 USB lizdai</w:t>
            </w:r>
          </w:p>
          <w:p w14:paraId="65C9DC66" w14:textId="0CB3D4F8"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Pr>
                <w:rFonts w:ascii="Times New Roman" w:eastAsiaTheme="minorHAnsi" w:hAnsi="Times New Roman" w:cs="Times New Roman"/>
                <w:lang w:val="en-US" w:eastAsia="en-US"/>
              </w:rPr>
              <w:t>"Atitikimai_3" 7 psl.</w:t>
            </w:r>
          </w:p>
        </w:tc>
      </w:tr>
      <w:tr w:rsidR="004A2D2E" w:rsidRPr="00DF4797" w14:paraId="0724620B" w14:textId="0C1928AC" w:rsidTr="00A12A23">
        <w:tc>
          <w:tcPr>
            <w:tcW w:w="709" w:type="dxa"/>
            <w:tcBorders>
              <w:top w:val="single" w:sz="4" w:space="0" w:color="auto"/>
              <w:left w:val="single" w:sz="4" w:space="0" w:color="auto"/>
              <w:bottom w:val="single" w:sz="4" w:space="0" w:color="auto"/>
              <w:right w:val="single" w:sz="4" w:space="0" w:color="auto"/>
            </w:tcBorders>
          </w:tcPr>
          <w:p w14:paraId="14F758A8"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1.16.</w:t>
            </w:r>
          </w:p>
        </w:tc>
        <w:tc>
          <w:tcPr>
            <w:tcW w:w="2977" w:type="dxa"/>
            <w:tcBorders>
              <w:top w:val="single" w:sz="4" w:space="0" w:color="auto"/>
              <w:left w:val="single" w:sz="4" w:space="0" w:color="auto"/>
              <w:bottom w:val="single" w:sz="4" w:space="0" w:color="auto"/>
              <w:right w:val="single" w:sz="4" w:space="0" w:color="auto"/>
            </w:tcBorders>
            <w:hideMark/>
          </w:tcPr>
          <w:p w14:paraId="7010D7C1"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Vidinė atmintis</w:t>
            </w:r>
          </w:p>
        </w:tc>
        <w:tc>
          <w:tcPr>
            <w:tcW w:w="5925" w:type="dxa"/>
            <w:tcBorders>
              <w:top w:val="single" w:sz="4" w:space="0" w:color="auto"/>
              <w:left w:val="single" w:sz="4" w:space="0" w:color="auto"/>
              <w:bottom w:val="single" w:sz="4" w:space="0" w:color="auto"/>
              <w:right w:val="single" w:sz="4" w:space="0" w:color="auto"/>
            </w:tcBorders>
            <w:hideMark/>
          </w:tcPr>
          <w:p w14:paraId="51320631" w14:textId="77777777"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Ne mažiau 1000 testų</w:t>
            </w:r>
          </w:p>
        </w:tc>
        <w:tc>
          <w:tcPr>
            <w:tcW w:w="5925" w:type="dxa"/>
            <w:tcBorders>
              <w:top w:val="single" w:sz="4" w:space="0" w:color="auto"/>
              <w:left w:val="single" w:sz="4" w:space="0" w:color="auto"/>
              <w:bottom w:val="single" w:sz="4" w:space="0" w:color="auto"/>
              <w:right w:val="single" w:sz="4" w:space="0" w:color="auto"/>
            </w:tcBorders>
          </w:tcPr>
          <w:p w14:paraId="69FDE16B" w14:textId="77777777" w:rsidR="004A2D2E" w:rsidRDefault="004A2D2E" w:rsidP="004A2D2E">
            <w:pPr>
              <w:spacing w:after="0" w:line="240" w:lineRule="auto"/>
              <w:jc w:val="both"/>
              <w:rPr>
                <w:rFonts w:ascii="Times New Roman" w:hAnsi="Times New Roman" w:cs="Times New Roman"/>
                <w:color w:val="000000" w:themeColor="text1"/>
                <w:lang w:val="lt-LT" w:eastAsia="en-US"/>
              </w:rPr>
            </w:pPr>
            <w:r>
              <w:rPr>
                <w:rFonts w:ascii="Times New Roman" w:hAnsi="Times New Roman" w:cs="Times New Roman"/>
                <w:color w:val="000000" w:themeColor="text1"/>
                <w:lang w:val="en-US" w:eastAsia="en-US"/>
              </w:rPr>
              <w:t>50000 test</w:t>
            </w:r>
            <w:r>
              <w:rPr>
                <w:rFonts w:ascii="Times New Roman" w:hAnsi="Times New Roman" w:cs="Times New Roman"/>
                <w:color w:val="000000" w:themeColor="text1"/>
                <w:lang w:val="lt-LT" w:eastAsia="en-US"/>
              </w:rPr>
              <w:t>ų</w:t>
            </w:r>
          </w:p>
          <w:p w14:paraId="3C3A0C60" w14:textId="4BBDAFF8"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Pr>
                <w:rFonts w:ascii="Times New Roman" w:eastAsiaTheme="minorHAnsi" w:hAnsi="Times New Roman" w:cs="Times New Roman"/>
                <w:lang w:val="en-US" w:eastAsia="en-US"/>
              </w:rPr>
              <w:t>"Atitikimai_3" 7 psl.</w:t>
            </w:r>
          </w:p>
        </w:tc>
      </w:tr>
      <w:tr w:rsidR="004A2D2E" w:rsidRPr="00DF4797" w14:paraId="121C4B66" w14:textId="19F99A11" w:rsidTr="00A12A23">
        <w:tc>
          <w:tcPr>
            <w:tcW w:w="709" w:type="dxa"/>
            <w:tcBorders>
              <w:top w:val="single" w:sz="4" w:space="0" w:color="auto"/>
              <w:left w:val="single" w:sz="4" w:space="0" w:color="auto"/>
              <w:bottom w:val="single" w:sz="4" w:space="0" w:color="auto"/>
              <w:right w:val="single" w:sz="4" w:space="0" w:color="auto"/>
            </w:tcBorders>
          </w:tcPr>
          <w:p w14:paraId="19D1E41D"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1.17.</w:t>
            </w:r>
          </w:p>
        </w:tc>
        <w:tc>
          <w:tcPr>
            <w:tcW w:w="2977" w:type="dxa"/>
            <w:tcBorders>
              <w:top w:val="single" w:sz="4" w:space="0" w:color="auto"/>
              <w:left w:val="single" w:sz="4" w:space="0" w:color="auto"/>
              <w:bottom w:val="single" w:sz="4" w:space="0" w:color="auto"/>
              <w:right w:val="single" w:sz="4" w:space="0" w:color="auto"/>
            </w:tcBorders>
            <w:hideMark/>
          </w:tcPr>
          <w:p w14:paraId="2428F525"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en-US" w:eastAsia="en-US" w:bidi="en-US"/>
              </w:rPr>
              <w:t xml:space="preserve">Audiometre </w:t>
            </w:r>
            <w:r w:rsidRPr="00DF4797">
              <w:rPr>
                <w:rFonts w:ascii="Times New Roman" w:eastAsia="Courier New" w:hAnsi="Times New Roman" w:cs="Times New Roman"/>
                <w:color w:val="000000"/>
                <w:lang w:val="lt-LT" w:eastAsia="en-US" w:bidi="lt-LT"/>
              </w:rPr>
              <w:t>įmontuotas ekranas tyrimo rezultatams stebėti</w:t>
            </w:r>
          </w:p>
        </w:tc>
        <w:tc>
          <w:tcPr>
            <w:tcW w:w="5925" w:type="dxa"/>
            <w:tcBorders>
              <w:top w:val="single" w:sz="4" w:space="0" w:color="auto"/>
              <w:left w:val="single" w:sz="4" w:space="0" w:color="auto"/>
              <w:bottom w:val="single" w:sz="4" w:space="0" w:color="auto"/>
              <w:right w:val="single" w:sz="4" w:space="0" w:color="auto"/>
            </w:tcBorders>
            <w:hideMark/>
          </w:tcPr>
          <w:p w14:paraId="5251404A" w14:textId="77777777"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 xml:space="preserve">Spalvotas, ≥ 14 cm įstrižainės, ne mažesnės kaip </w:t>
            </w:r>
            <w:r w:rsidRPr="00DF4797">
              <w:rPr>
                <w:rFonts w:ascii="Times New Roman" w:eastAsia="Courier New" w:hAnsi="Times New Roman" w:cs="Times New Roman"/>
                <w:color w:val="000000"/>
                <w:lang w:val="en-US" w:eastAsia="en-US" w:bidi="en-US"/>
              </w:rPr>
              <w:t xml:space="preserve">640x480 </w:t>
            </w:r>
            <w:r w:rsidRPr="00DF4797">
              <w:rPr>
                <w:rFonts w:ascii="Times New Roman" w:eastAsia="Courier New" w:hAnsi="Times New Roman" w:cs="Times New Roman"/>
                <w:color w:val="000000"/>
                <w:lang w:val="lt-LT" w:eastAsia="en-US" w:bidi="lt-LT"/>
              </w:rPr>
              <w:t>pikselių raiškos</w:t>
            </w:r>
          </w:p>
        </w:tc>
        <w:tc>
          <w:tcPr>
            <w:tcW w:w="5925" w:type="dxa"/>
            <w:tcBorders>
              <w:top w:val="single" w:sz="4" w:space="0" w:color="auto"/>
              <w:left w:val="single" w:sz="4" w:space="0" w:color="auto"/>
              <w:bottom w:val="single" w:sz="4" w:space="0" w:color="auto"/>
              <w:right w:val="single" w:sz="4" w:space="0" w:color="auto"/>
            </w:tcBorders>
          </w:tcPr>
          <w:p w14:paraId="47149EBA" w14:textId="77777777" w:rsidR="004A2D2E" w:rsidRDefault="004A2D2E" w:rsidP="004A2D2E">
            <w:pPr>
              <w:spacing w:after="0" w:line="240" w:lineRule="auto"/>
              <w:jc w:val="both"/>
              <w:rPr>
                <w:rFonts w:ascii="Times New Roman" w:hAnsi="Times New Roman" w:cs="Times New Roman"/>
                <w:color w:val="000000" w:themeColor="text1"/>
                <w:lang w:eastAsia="en-US"/>
              </w:rPr>
            </w:pPr>
            <w:r w:rsidRPr="00FC4BAF">
              <w:rPr>
                <w:rFonts w:ascii="Times New Roman" w:hAnsi="Times New Roman" w:cs="Times New Roman"/>
                <w:color w:val="000000" w:themeColor="text1"/>
                <w:lang w:eastAsia="en-US"/>
              </w:rPr>
              <w:t>Spalvotas,</w:t>
            </w:r>
            <w:r>
              <w:rPr>
                <w:rFonts w:ascii="Times New Roman" w:hAnsi="Times New Roman" w:cs="Times New Roman"/>
                <w:color w:val="000000" w:themeColor="text1"/>
                <w:lang w:eastAsia="en-US"/>
              </w:rPr>
              <w:t xml:space="preserve"> 21,3</w:t>
            </w:r>
            <w:r w:rsidRPr="00FC4BAF">
              <w:rPr>
                <w:rFonts w:ascii="Times New Roman" w:hAnsi="Times New Roman" w:cs="Times New Roman"/>
                <w:color w:val="000000" w:themeColor="text1"/>
                <w:lang w:eastAsia="en-US"/>
              </w:rPr>
              <w:t xml:space="preserve"> cm įstrižainės, </w:t>
            </w:r>
            <w:r>
              <w:rPr>
                <w:rFonts w:ascii="Times New Roman" w:hAnsi="Times New Roman" w:cs="Times New Roman"/>
                <w:color w:val="000000" w:themeColor="text1"/>
                <w:lang w:val="en-US" w:eastAsia="en-US" w:bidi="en-US"/>
              </w:rPr>
              <w:t>80</w:t>
            </w:r>
            <w:r w:rsidRPr="00FC4BAF">
              <w:rPr>
                <w:rFonts w:ascii="Times New Roman" w:hAnsi="Times New Roman" w:cs="Times New Roman"/>
                <w:color w:val="000000" w:themeColor="text1"/>
                <w:lang w:val="en-US" w:eastAsia="en-US" w:bidi="en-US"/>
              </w:rPr>
              <w:t>0x</w:t>
            </w:r>
            <w:r>
              <w:rPr>
                <w:rFonts w:ascii="Times New Roman" w:hAnsi="Times New Roman" w:cs="Times New Roman"/>
                <w:color w:val="000000" w:themeColor="text1"/>
                <w:lang w:val="en-US" w:eastAsia="en-US" w:bidi="en-US"/>
              </w:rPr>
              <w:t>60</w:t>
            </w:r>
            <w:r w:rsidRPr="00FC4BAF">
              <w:rPr>
                <w:rFonts w:ascii="Times New Roman" w:hAnsi="Times New Roman" w:cs="Times New Roman"/>
                <w:color w:val="000000" w:themeColor="text1"/>
                <w:lang w:val="en-US" w:eastAsia="en-US" w:bidi="en-US"/>
              </w:rPr>
              <w:t xml:space="preserve">0 </w:t>
            </w:r>
            <w:r w:rsidRPr="00FC4BAF">
              <w:rPr>
                <w:rFonts w:ascii="Times New Roman" w:hAnsi="Times New Roman" w:cs="Times New Roman"/>
                <w:color w:val="000000" w:themeColor="text1"/>
                <w:lang w:eastAsia="en-US"/>
              </w:rPr>
              <w:t>pikselių raiškos</w:t>
            </w:r>
            <w:r>
              <w:rPr>
                <w:rFonts w:ascii="Times New Roman" w:hAnsi="Times New Roman" w:cs="Times New Roman"/>
                <w:color w:val="000000" w:themeColor="text1"/>
                <w:lang w:eastAsia="en-US"/>
              </w:rPr>
              <w:t>.</w:t>
            </w:r>
          </w:p>
          <w:p w14:paraId="179833D4" w14:textId="7D1A130B"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Pr>
                <w:rFonts w:ascii="Times New Roman" w:eastAsiaTheme="minorHAnsi" w:hAnsi="Times New Roman" w:cs="Times New Roman"/>
                <w:lang w:val="en-US" w:eastAsia="en-US"/>
              </w:rPr>
              <w:t>"Atitikimai_3" 7 psl.</w:t>
            </w:r>
          </w:p>
        </w:tc>
      </w:tr>
      <w:tr w:rsidR="004A2D2E" w:rsidRPr="00DF4797" w14:paraId="443E0418" w14:textId="45090197" w:rsidTr="00A12A23">
        <w:tc>
          <w:tcPr>
            <w:tcW w:w="709" w:type="dxa"/>
            <w:tcBorders>
              <w:top w:val="single" w:sz="4" w:space="0" w:color="auto"/>
              <w:left w:val="single" w:sz="4" w:space="0" w:color="auto"/>
              <w:bottom w:val="single" w:sz="4" w:space="0" w:color="auto"/>
              <w:right w:val="single" w:sz="4" w:space="0" w:color="auto"/>
            </w:tcBorders>
          </w:tcPr>
          <w:p w14:paraId="62854CD6"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1.18.</w:t>
            </w:r>
          </w:p>
        </w:tc>
        <w:tc>
          <w:tcPr>
            <w:tcW w:w="2977" w:type="dxa"/>
            <w:tcBorders>
              <w:top w:val="single" w:sz="4" w:space="0" w:color="auto"/>
              <w:left w:val="single" w:sz="4" w:space="0" w:color="auto"/>
              <w:bottom w:val="single" w:sz="4" w:space="0" w:color="auto"/>
              <w:right w:val="single" w:sz="4" w:space="0" w:color="auto"/>
            </w:tcBorders>
            <w:hideMark/>
          </w:tcPr>
          <w:p w14:paraId="2EE1A435" w14:textId="77777777" w:rsidR="004A2D2E" w:rsidRPr="00DF4797" w:rsidRDefault="004A2D2E" w:rsidP="004A2D2E">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Audiometro maitinimo šaltinis</w:t>
            </w:r>
          </w:p>
        </w:tc>
        <w:tc>
          <w:tcPr>
            <w:tcW w:w="5925" w:type="dxa"/>
            <w:tcBorders>
              <w:top w:val="single" w:sz="4" w:space="0" w:color="auto"/>
              <w:left w:val="single" w:sz="4" w:space="0" w:color="auto"/>
              <w:bottom w:val="single" w:sz="4" w:space="0" w:color="auto"/>
              <w:right w:val="single" w:sz="4" w:space="0" w:color="auto"/>
            </w:tcBorders>
            <w:hideMark/>
          </w:tcPr>
          <w:p w14:paraId="21653F67" w14:textId="77777777"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230V, 50 Hz elektros tinklas</w:t>
            </w:r>
          </w:p>
        </w:tc>
        <w:tc>
          <w:tcPr>
            <w:tcW w:w="5925" w:type="dxa"/>
            <w:tcBorders>
              <w:top w:val="single" w:sz="4" w:space="0" w:color="auto"/>
              <w:left w:val="single" w:sz="4" w:space="0" w:color="auto"/>
              <w:bottom w:val="single" w:sz="4" w:space="0" w:color="auto"/>
              <w:right w:val="single" w:sz="4" w:space="0" w:color="auto"/>
            </w:tcBorders>
          </w:tcPr>
          <w:p w14:paraId="6C598627" w14:textId="77777777" w:rsidR="004A2D2E" w:rsidRDefault="004A2D2E" w:rsidP="004A2D2E">
            <w:pPr>
              <w:spacing w:after="0" w:line="240" w:lineRule="auto"/>
              <w:jc w:val="both"/>
              <w:rPr>
                <w:rFonts w:ascii="Times New Roman" w:hAnsi="Times New Roman" w:cs="Times New Roman"/>
                <w:color w:val="000000" w:themeColor="text1"/>
                <w:lang w:eastAsia="en-US"/>
              </w:rPr>
            </w:pPr>
            <w:r w:rsidRPr="00FC4BAF">
              <w:rPr>
                <w:rFonts w:ascii="Times New Roman" w:hAnsi="Times New Roman" w:cs="Times New Roman"/>
                <w:color w:val="000000" w:themeColor="text1"/>
                <w:lang w:eastAsia="en-US"/>
              </w:rPr>
              <w:t>230V, 50 Hz elektros tinklas</w:t>
            </w:r>
          </w:p>
          <w:p w14:paraId="058ED2D4" w14:textId="417C7B6E" w:rsidR="004A2D2E" w:rsidRPr="00DF4797" w:rsidRDefault="004A2D2E" w:rsidP="004A2D2E">
            <w:pPr>
              <w:widowControl w:val="0"/>
              <w:spacing w:after="0" w:line="240" w:lineRule="auto"/>
              <w:jc w:val="both"/>
              <w:rPr>
                <w:rFonts w:ascii="Times New Roman" w:eastAsia="Courier New" w:hAnsi="Times New Roman" w:cs="Times New Roman"/>
                <w:color w:val="000000"/>
                <w:lang w:val="lt-LT" w:eastAsia="en-US" w:bidi="lt-LT"/>
              </w:rPr>
            </w:pPr>
            <w:r>
              <w:rPr>
                <w:rFonts w:ascii="Times New Roman" w:eastAsiaTheme="minorHAnsi" w:hAnsi="Times New Roman" w:cs="Times New Roman"/>
                <w:lang w:val="en-US" w:eastAsia="en-US"/>
              </w:rPr>
              <w:t>"Atitikimai_3" 8 psl.</w:t>
            </w:r>
          </w:p>
        </w:tc>
      </w:tr>
      <w:tr w:rsidR="00325814" w:rsidRPr="00DF4797" w14:paraId="536210CC" w14:textId="533AC1BE" w:rsidTr="00A12A23">
        <w:tc>
          <w:tcPr>
            <w:tcW w:w="709" w:type="dxa"/>
            <w:tcBorders>
              <w:top w:val="single" w:sz="4" w:space="0" w:color="auto"/>
              <w:left w:val="single" w:sz="4" w:space="0" w:color="auto"/>
              <w:bottom w:val="single" w:sz="4" w:space="0" w:color="auto"/>
              <w:right w:val="single" w:sz="4" w:space="0" w:color="auto"/>
            </w:tcBorders>
          </w:tcPr>
          <w:p w14:paraId="1A2FF6F8"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1.19.</w:t>
            </w:r>
          </w:p>
        </w:tc>
        <w:tc>
          <w:tcPr>
            <w:tcW w:w="2977" w:type="dxa"/>
            <w:tcBorders>
              <w:top w:val="single" w:sz="4" w:space="0" w:color="auto"/>
              <w:left w:val="single" w:sz="4" w:space="0" w:color="auto"/>
              <w:bottom w:val="single" w:sz="4" w:space="0" w:color="auto"/>
              <w:right w:val="single" w:sz="4" w:space="0" w:color="auto"/>
            </w:tcBorders>
            <w:hideMark/>
          </w:tcPr>
          <w:p w14:paraId="3D22514D"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Audiometro pirminė metrologinė patikra</w:t>
            </w:r>
          </w:p>
        </w:tc>
        <w:tc>
          <w:tcPr>
            <w:tcW w:w="5925" w:type="dxa"/>
            <w:tcBorders>
              <w:top w:val="single" w:sz="4" w:space="0" w:color="auto"/>
              <w:left w:val="single" w:sz="4" w:space="0" w:color="auto"/>
              <w:bottom w:val="single" w:sz="4" w:space="0" w:color="auto"/>
              <w:right w:val="single" w:sz="4" w:space="0" w:color="auto"/>
            </w:tcBorders>
            <w:hideMark/>
          </w:tcPr>
          <w:p w14:paraId="6895BC34" w14:textId="77777777" w:rsidR="00325814" w:rsidRPr="00DF4797" w:rsidRDefault="00325814" w:rsidP="00325814">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Audiometras pateikiamas su atlikta pirmine metrologine patikra</w:t>
            </w:r>
          </w:p>
        </w:tc>
        <w:tc>
          <w:tcPr>
            <w:tcW w:w="5925" w:type="dxa"/>
            <w:tcBorders>
              <w:top w:val="single" w:sz="4" w:space="0" w:color="auto"/>
              <w:left w:val="single" w:sz="4" w:space="0" w:color="auto"/>
              <w:bottom w:val="single" w:sz="4" w:space="0" w:color="auto"/>
              <w:right w:val="single" w:sz="4" w:space="0" w:color="auto"/>
            </w:tcBorders>
          </w:tcPr>
          <w:p w14:paraId="10276EBE" w14:textId="61FAA89F" w:rsidR="00325814" w:rsidRPr="00DF4797" w:rsidRDefault="00325814" w:rsidP="00325814">
            <w:pPr>
              <w:widowControl w:val="0"/>
              <w:spacing w:after="0" w:line="240" w:lineRule="auto"/>
              <w:jc w:val="both"/>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Audiometras pateikiamas su atlikta pirmine metrologine patikra</w:t>
            </w:r>
          </w:p>
        </w:tc>
      </w:tr>
      <w:tr w:rsidR="00325814" w:rsidRPr="00DF4797" w14:paraId="5BC29C66" w14:textId="53D024E5" w:rsidTr="00A12A23">
        <w:tc>
          <w:tcPr>
            <w:tcW w:w="709" w:type="dxa"/>
            <w:tcBorders>
              <w:top w:val="single" w:sz="4" w:space="0" w:color="auto"/>
              <w:left w:val="single" w:sz="4" w:space="0" w:color="auto"/>
              <w:bottom w:val="single" w:sz="4" w:space="0" w:color="auto"/>
              <w:right w:val="single" w:sz="4" w:space="0" w:color="auto"/>
            </w:tcBorders>
          </w:tcPr>
          <w:p w14:paraId="742B5040"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1.20.</w:t>
            </w:r>
          </w:p>
        </w:tc>
        <w:tc>
          <w:tcPr>
            <w:tcW w:w="2977" w:type="dxa"/>
            <w:tcBorders>
              <w:top w:val="single" w:sz="4" w:space="0" w:color="auto"/>
              <w:left w:val="single" w:sz="4" w:space="0" w:color="auto"/>
              <w:bottom w:val="single" w:sz="4" w:space="0" w:color="auto"/>
              <w:right w:val="single" w:sz="4" w:space="0" w:color="auto"/>
            </w:tcBorders>
            <w:hideMark/>
          </w:tcPr>
          <w:p w14:paraId="3CB2A7E7"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Komplektacija</w:t>
            </w:r>
          </w:p>
        </w:tc>
        <w:tc>
          <w:tcPr>
            <w:tcW w:w="5925" w:type="dxa"/>
            <w:tcBorders>
              <w:top w:val="single" w:sz="4" w:space="0" w:color="auto"/>
              <w:left w:val="single" w:sz="4" w:space="0" w:color="auto"/>
              <w:bottom w:val="single" w:sz="4" w:space="0" w:color="auto"/>
              <w:right w:val="single" w:sz="4" w:space="0" w:color="auto"/>
            </w:tcBorders>
          </w:tcPr>
          <w:p w14:paraId="3EDB7EA1"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 xml:space="preserve">Klinikinis audiometras su </w:t>
            </w:r>
            <w:r w:rsidRPr="005E16DC">
              <w:rPr>
                <w:rFonts w:ascii="Times New Roman" w:eastAsia="Times New Roman" w:hAnsi="Times New Roman" w:cs="Times New Roman"/>
                <w:color w:val="000000"/>
                <w:lang w:val="en-US" w:eastAsia="en-US" w:bidi="en-US"/>
              </w:rPr>
              <w:t xml:space="preserve">audiometre </w:t>
            </w:r>
            <w:r w:rsidRPr="005E16DC">
              <w:rPr>
                <w:rFonts w:ascii="Times New Roman" w:eastAsia="Times New Roman" w:hAnsi="Times New Roman" w:cs="Times New Roman"/>
                <w:color w:val="000000"/>
                <w:lang w:val="lt-LT" w:eastAsia="lt-LT" w:bidi="lt-LT"/>
              </w:rPr>
              <w:t>įmontuotu stiprintuvu laisvam laukui testuoti;</w:t>
            </w:r>
          </w:p>
          <w:p w14:paraId="0822C9BB"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Kaulo zondas;</w:t>
            </w:r>
          </w:p>
          <w:p w14:paraId="1B384CDD"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Ausinės bazinei audiometrijai;</w:t>
            </w:r>
          </w:p>
          <w:p w14:paraId="523B6069"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Ausinės aukštų dažnių audiometrijai;</w:t>
            </w:r>
          </w:p>
          <w:p w14:paraId="2EF9E2CD"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Paciento atsako mygtukas su jungiamuoju laidu (2 vnt.);</w:t>
            </w:r>
          </w:p>
          <w:p w14:paraId="648FAB07"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Ausinės su mikrofonu, skirtos monitoravimui;</w:t>
            </w:r>
          </w:p>
          <w:p w14:paraId="7E653971"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Mikrofonas bendravimui su pacientu;</w:t>
            </w:r>
          </w:p>
          <w:p w14:paraId="4EFAB15F" w14:textId="77777777" w:rsidR="00325814"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Laisvo lauko garso kolonėlės (1 kompl., komplekte 2 vnt.);</w:t>
            </w:r>
          </w:p>
          <w:p w14:paraId="1BF7DD00" w14:textId="77777777" w:rsidR="00325814" w:rsidRPr="005E16DC"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en-US" w:eastAsia="lt-LT" w:bidi="lt-LT"/>
              </w:rPr>
              <w:t>Programinė įranga (atitinkanti 1.11 p. reikalavimus);</w:t>
            </w:r>
          </w:p>
          <w:p w14:paraId="3ECD0EEE" w14:textId="6FB55E84" w:rsidR="00325814" w:rsidRPr="005E16DC" w:rsidRDefault="00325814" w:rsidP="00325814">
            <w:pPr>
              <w:pStyle w:val="Sraopastraipa"/>
              <w:widowControl w:val="0"/>
              <w:numPr>
                <w:ilvl w:val="0"/>
                <w:numId w:val="21"/>
              </w:numPr>
              <w:spacing w:after="0" w:line="240" w:lineRule="auto"/>
              <w:ind w:left="459" w:hanging="459"/>
              <w:jc w:val="both"/>
              <w:rPr>
                <w:rFonts w:ascii="Times New Roman" w:eastAsia="Times New Roman" w:hAnsi="Times New Roman" w:cs="Times New Roman"/>
                <w:color w:val="000000"/>
                <w:lang w:val="lt-LT" w:eastAsia="en-US"/>
              </w:rPr>
            </w:pPr>
            <w:r w:rsidRPr="005139FA">
              <w:rPr>
                <w:rFonts w:ascii="Times New Roman" w:eastAsia="Times New Roman" w:hAnsi="Times New Roman" w:cs="Times New Roman"/>
                <w:color w:val="000000"/>
                <w:lang w:val="lt-LT" w:eastAsia="lt-LT" w:bidi="lt-LT"/>
              </w:rPr>
              <w:t xml:space="preserve">Ekranai </w:t>
            </w:r>
            <w:r w:rsidRPr="005139FA">
              <w:rPr>
                <w:rFonts w:ascii="Times New Roman" w:eastAsia="Times New Roman" w:hAnsi="Times New Roman" w:cs="Times New Roman"/>
                <w:color w:val="000000"/>
                <w:lang w:val="en-US" w:eastAsia="lt-LT" w:bidi="lt-LT"/>
              </w:rPr>
              <w:t xml:space="preserve">vizualiai sustiprintai vaikų audiometrijai </w:t>
            </w:r>
            <w:r w:rsidRPr="005139FA">
              <w:rPr>
                <w:rFonts w:ascii="Times New Roman" w:eastAsia="Times New Roman" w:hAnsi="Times New Roman" w:cs="Times New Roman"/>
                <w:color w:val="000000"/>
                <w:lang w:val="lt-LT" w:eastAsia="lt-LT" w:bidi="lt-LT"/>
              </w:rPr>
              <w:t>(</w:t>
            </w:r>
            <w:r w:rsidRPr="005139FA">
              <w:rPr>
                <w:rFonts w:ascii="Times New Roman" w:eastAsia="Times New Roman" w:hAnsi="Times New Roman" w:cs="Times New Roman"/>
                <w:color w:val="000000"/>
                <w:lang w:val="en-US" w:eastAsia="lt-LT" w:bidi="lt-LT"/>
              </w:rPr>
              <w:t>2 vnt.).</w:t>
            </w:r>
          </w:p>
        </w:tc>
        <w:tc>
          <w:tcPr>
            <w:tcW w:w="5925" w:type="dxa"/>
            <w:tcBorders>
              <w:top w:val="single" w:sz="4" w:space="0" w:color="auto"/>
              <w:left w:val="single" w:sz="4" w:space="0" w:color="auto"/>
              <w:bottom w:val="single" w:sz="4" w:space="0" w:color="auto"/>
              <w:right w:val="single" w:sz="4" w:space="0" w:color="auto"/>
            </w:tcBorders>
          </w:tcPr>
          <w:p w14:paraId="623195FB" w14:textId="77777777" w:rsidR="00325814" w:rsidRDefault="00325814" w:rsidP="00AC512F">
            <w:pPr>
              <w:pStyle w:val="Sraopastraipa"/>
              <w:widowControl w:val="0"/>
              <w:numPr>
                <w:ilvl w:val="0"/>
                <w:numId w:val="61"/>
              </w:numPr>
              <w:spacing w:after="0" w:line="240" w:lineRule="auto"/>
              <w:ind w:left="357" w:hanging="357"/>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 xml:space="preserve">Klinikinis audiometras su </w:t>
            </w:r>
            <w:r w:rsidRPr="005E16DC">
              <w:rPr>
                <w:rFonts w:ascii="Times New Roman" w:eastAsia="Times New Roman" w:hAnsi="Times New Roman" w:cs="Times New Roman"/>
                <w:color w:val="000000"/>
                <w:lang w:val="en-US" w:eastAsia="en-US" w:bidi="en-US"/>
              </w:rPr>
              <w:t xml:space="preserve">audiometre </w:t>
            </w:r>
            <w:r w:rsidRPr="005E16DC">
              <w:rPr>
                <w:rFonts w:ascii="Times New Roman" w:eastAsia="Times New Roman" w:hAnsi="Times New Roman" w:cs="Times New Roman"/>
                <w:color w:val="000000"/>
                <w:lang w:val="lt-LT" w:eastAsia="lt-LT" w:bidi="lt-LT"/>
              </w:rPr>
              <w:t>įmontuotu stiprintuvu laisvam laukui testuoti;</w:t>
            </w:r>
          </w:p>
          <w:p w14:paraId="2353B373" w14:textId="77777777" w:rsidR="00325814"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Kaulo zondas;</w:t>
            </w:r>
          </w:p>
          <w:p w14:paraId="5D180084" w14:textId="77777777" w:rsidR="00325814"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Ausinės bazinei audiometrijai;</w:t>
            </w:r>
          </w:p>
          <w:p w14:paraId="7CD8BB90" w14:textId="77777777" w:rsidR="00325814"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Ausinės aukštų dažnių audiometrijai;</w:t>
            </w:r>
          </w:p>
          <w:p w14:paraId="21A08DEF" w14:textId="77777777" w:rsidR="00325814"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Paciento atsako mygtukas su jungiamuoju laidu (2 vnt.);</w:t>
            </w:r>
          </w:p>
          <w:p w14:paraId="2771BECD" w14:textId="77777777" w:rsidR="00325814"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Ausinės su mikrofonu, skirtos monitoravimui;</w:t>
            </w:r>
          </w:p>
          <w:p w14:paraId="51B1820F" w14:textId="77777777" w:rsidR="00325814"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Mikrofonas bendravimui su pacientu;</w:t>
            </w:r>
          </w:p>
          <w:p w14:paraId="21D74D25" w14:textId="77777777" w:rsidR="00325814"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lt-LT" w:eastAsia="lt-LT" w:bidi="lt-LT"/>
              </w:rPr>
              <w:t>Laisvo lauko garso kolonėlės (1 kompl., komplekte 2 vnt.);</w:t>
            </w:r>
          </w:p>
          <w:p w14:paraId="5BB75A28" w14:textId="77777777" w:rsidR="00325814" w:rsidRPr="005E16DC" w:rsidRDefault="00325814" w:rsidP="00AC512F">
            <w:pPr>
              <w:pStyle w:val="Sraopastraipa"/>
              <w:widowControl w:val="0"/>
              <w:numPr>
                <w:ilvl w:val="0"/>
                <w:numId w:val="61"/>
              </w:numPr>
              <w:spacing w:after="0" w:line="240" w:lineRule="auto"/>
              <w:ind w:left="459" w:hanging="459"/>
              <w:jc w:val="both"/>
              <w:rPr>
                <w:rFonts w:ascii="Times New Roman" w:eastAsia="Times New Roman" w:hAnsi="Times New Roman" w:cs="Times New Roman"/>
                <w:color w:val="000000"/>
                <w:lang w:val="lt-LT" w:eastAsia="en-US"/>
              </w:rPr>
            </w:pPr>
            <w:r w:rsidRPr="005E16DC">
              <w:rPr>
                <w:rFonts w:ascii="Times New Roman" w:eastAsia="Times New Roman" w:hAnsi="Times New Roman" w:cs="Times New Roman"/>
                <w:color w:val="000000"/>
                <w:lang w:val="en-US" w:eastAsia="lt-LT" w:bidi="lt-LT"/>
              </w:rPr>
              <w:t>Programinė įranga (atitinkanti 1.11 p. reikalavimus);</w:t>
            </w:r>
          </w:p>
          <w:p w14:paraId="1AF160FA" w14:textId="333B0A2E" w:rsidR="00325814" w:rsidRDefault="00325814" w:rsidP="00AC512F">
            <w:pPr>
              <w:pStyle w:val="Sraopastraipa"/>
              <w:widowControl w:val="0"/>
              <w:numPr>
                <w:ilvl w:val="0"/>
                <w:numId w:val="61"/>
              </w:numPr>
              <w:spacing w:after="0" w:line="240" w:lineRule="auto"/>
              <w:ind w:left="357" w:hanging="357"/>
              <w:jc w:val="both"/>
              <w:rPr>
                <w:rFonts w:ascii="Times New Roman" w:eastAsia="Times New Roman" w:hAnsi="Times New Roman" w:cs="Times New Roman"/>
                <w:color w:val="000000"/>
                <w:lang w:val="en-US" w:eastAsia="lt-LT" w:bidi="lt-LT"/>
              </w:rPr>
            </w:pPr>
            <w:r w:rsidRPr="005E16DC">
              <w:rPr>
                <w:rFonts w:ascii="Times New Roman" w:eastAsia="Times New Roman" w:hAnsi="Times New Roman" w:cs="Times New Roman"/>
                <w:color w:val="000000"/>
                <w:lang w:val="lt-LT" w:eastAsia="lt-LT" w:bidi="lt-LT"/>
              </w:rPr>
              <w:t xml:space="preserve">Ekranai </w:t>
            </w:r>
            <w:r w:rsidRPr="005E16DC">
              <w:rPr>
                <w:rFonts w:ascii="Times New Roman" w:eastAsia="Times New Roman" w:hAnsi="Times New Roman" w:cs="Times New Roman"/>
                <w:color w:val="000000"/>
                <w:lang w:val="en-US" w:eastAsia="lt-LT" w:bidi="lt-LT"/>
              </w:rPr>
              <w:t xml:space="preserve">vizualiai sustiprintai vaikų audiometrijai </w:t>
            </w:r>
            <w:r w:rsidRPr="005E16DC">
              <w:rPr>
                <w:rFonts w:ascii="Times New Roman" w:eastAsia="Times New Roman" w:hAnsi="Times New Roman" w:cs="Times New Roman"/>
                <w:color w:val="000000"/>
                <w:lang w:val="lt-LT" w:eastAsia="lt-LT" w:bidi="lt-LT"/>
              </w:rPr>
              <w:t>(</w:t>
            </w:r>
            <w:r w:rsidRPr="005E16DC">
              <w:rPr>
                <w:rFonts w:ascii="Times New Roman" w:eastAsia="Times New Roman" w:hAnsi="Times New Roman" w:cs="Times New Roman"/>
                <w:color w:val="000000"/>
                <w:lang w:val="en-US" w:eastAsia="lt-LT" w:bidi="lt-LT"/>
              </w:rPr>
              <w:t>2 vnt.).</w:t>
            </w:r>
          </w:p>
          <w:p w14:paraId="7B02536F" w14:textId="3919856A" w:rsidR="00325814" w:rsidRDefault="00325814" w:rsidP="00325814">
            <w:pPr>
              <w:pStyle w:val="Sraopastraipa"/>
              <w:widowControl w:val="0"/>
              <w:spacing w:after="0" w:line="240" w:lineRule="auto"/>
              <w:ind w:left="357"/>
              <w:jc w:val="both"/>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"Atitikimai_3" 4 psl.</w:t>
            </w:r>
          </w:p>
          <w:p w14:paraId="231FFD64" w14:textId="3DF9A240" w:rsidR="005139FA" w:rsidRDefault="005139FA" w:rsidP="00325814">
            <w:pPr>
              <w:pStyle w:val="Sraopastraipa"/>
              <w:widowControl w:val="0"/>
              <w:spacing w:after="0" w:line="240" w:lineRule="auto"/>
              <w:ind w:left="357"/>
              <w:jc w:val="both"/>
              <w:rPr>
                <w:rFonts w:ascii="Times New Roman" w:eastAsia="Times New Roman" w:hAnsi="Times New Roman" w:cs="Times New Roman"/>
                <w:color w:val="000000"/>
                <w:lang w:val="en-US" w:eastAsia="lt-LT" w:bidi="lt-LT"/>
              </w:rPr>
            </w:pPr>
            <w:r>
              <w:rPr>
                <w:rFonts w:ascii="Times New Roman" w:eastAsiaTheme="minorHAnsi" w:hAnsi="Times New Roman" w:cs="Times New Roman"/>
                <w:lang w:val="en-US" w:eastAsia="en-US"/>
              </w:rPr>
              <w:t xml:space="preserve">"Ekranas" 1 psl. </w:t>
            </w:r>
          </w:p>
          <w:p w14:paraId="73245608" w14:textId="5759612A" w:rsidR="00325814" w:rsidRPr="005E16DC" w:rsidRDefault="00325814" w:rsidP="00325814">
            <w:pPr>
              <w:pStyle w:val="Sraopastraipa"/>
              <w:widowControl w:val="0"/>
              <w:spacing w:after="0" w:line="240" w:lineRule="auto"/>
              <w:ind w:left="459"/>
              <w:jc w:val="both"/>
              <w:rPr>
                <w:rFonts w:ascii="Times New Roman" w:eastAsia="Times New Roman" w:hAnsi="Times New Roman" w:cs="Times New Roman"/>
                <w:color w:val="000000"/>
                <w:lang w:val="lt-LT" w:eastAsia="lt-LT" w:bidi="lt-LT"/>
              </w:rPr>
            </w:pPr>
          </w:p>
        </w:tc>
      </w:tr>
      <w:tr w:rsidR="00325814" w:rsidRPr="00DF4797" w14:paraId="3800D0E5" w14:textId="54055FE0" w:rsidTr="00A12A23">
        <w:tc>
          <w:tcPr>
            <w:tcW w:w="709" w:type="dxa"/>
            <w:tcBorders>
              <w:top w:val="single" w:sz="4" w:space="0" w:color="auto"/>
              <w:left w:val="single" w:sz="4" w:space="0" w:color="auto"/>
              <w:bottom w:val="single" w:sz="4" w:space="0" w:color="auto"/>
              <w:right w:val="single" w:sz="4" w:space="0" w:color="auto"/>
            </w:tcBorders>
          </w:tcPr>
          <w:p w14:paraId="53F6CA06"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1.21.</w:t>
            </w:r>
          </w:p>
        </w:tc>
        <w:tc>
          <w:tcPr>
            <w:tcW w:w="2977" w:type="dxa"/>
            <w:tcBorders>
              <w:top w:val="single" w:sz="4" w:space="0" w:color="auto"/>
              <w:left w:val="single" w:sz="4" w:space="0" w:color="auto"/>
              <w:bottom w:val="single" w:sz="4" w:space="0" w:color="auto"/>
              <w:right w:val="single" w:sz="4" w:space="0" w:color="auto"/>
            </w:tcBorders>
          </w:tcPr>
          <w:p w14:paraId="3DB12145" w14:textId="77777777" w:rsidR="00325814" w:rsidRPr="00DF4797" w:rsidRDefault="00325814" w:rsidP="00325814">
            <w:pPr>
              <w:spacing w:after="0" w:line="240" w:lineRule="auto"/>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 xml:space="preserve">Įrangos pristatymas, iškrovimas, pervežimas į instaliavimo vietą, instaliavimas, po instaliavimo likusių įpakavimo medžiagų išvežimas (utilizavimas) </w:t>
            </w:r>
          </w:p>
        </w:tc>
        <w:tc>
          <w:tcPr>
            <w:tcW w:w="5925" w:type="dxa"/>
            <w:tcBorders>
              <w:top w:val="single" w:sz="4" w:space="0" w:color="auto"/>
              <w:left w:val="single" w:sz="4" w:space="0" w:color="auto"/>
              <w:bottom w:val="single" w:sz="4" w:space="0" w:color="auto"/>
              <w:right w:val="single" w:sz="4" w:space="0" w:color="auto"/>
            </w:tcBorders>
          </w:tcPr>
          <w:p w14:paraId="4F562CC8" w14:textId="77777777" w:rsidR="00325814" w:rsidRPr="00DF4797" w:rsidRDefault="00325814" w:rsidP="00325814">
            <w:pPr>
              <w:spacing w:after="0" w:line="240" w:lineRule="auto"/>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Įrangos pristatymo, iškrovimo, pervežimo į instaliavimo vietą, instaliavimo, po instaliavimo likusių įpakavimo medžiagų išvežimo (utilizavimo) išlaidos įskaičiuotos į pasiūlymo kainą</w:t>
            </w:r>
          </w:p>
        </w:tc>
        <w:tc>
          <w:tcPr>
            <w:tcW w:w="5925" w:type="dxa"/>
            <w:tcBorders>
              <w:top w:val="single" w:sz="4" w:space="0" w:color="auto"/>
              <w:left w:val="single" w:sz="4" w:space="0" w:color="auto"/>
              <w:bottom w:val="single" w:sz="4" w:space="0" w:color="auto"/>
              <w:right w:val="single" w:sz="4" w:space="0" w:color="auto"/>
            </w:tcBorders>
          </w:tcPr>
          <w:p w14:paraId="6D3BEEA9" w14:textId="5E84F5ED" w:rsidR="00325814" w:rsidRPr="00DF4797" w:rsidRDefault="00325814" w:rsidP="00325814">
            <w:pPr>
              <w:spacing w:after="0" w:line="240" w:lineRule="auto"/>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Įrangos pristatymo, iškrovimo, pervežimo į instaliavimo vietą, instaliavimo, po instaliavimo likusių įpakavimo medžiagų išvežimo (utilizavimo) išlaidos įskaičiuotos į pasiūlymo kainą</w:t>
            </w:r>
          </w:p>
        </w:tc>
      </w:tr>
      <w:tr w:rsidR="00325814" w:rsidRPr="00DF4797" w14:paraId="778CE930" w14:textId="2F3FC4E1" w:rsidTr="00A12A23">
        <w:tc>
          <w:tcPr>
            <w:tcW w:w="709" w:type="dxa"/>
            <w:tcBorders>
              <w:top w:val="single" w:sz="4" w:space="0" w:color="auto"/>
              <w:left w:val="single" w:sz="4" w:space="0" w:color="auto"/>
              <w:bottom w:val="single" w:sz="4" w:space="0" w:color="auto"/>
              <w:right w:val="single" w:sz="4" w:space="0" w:color="auto"/>
            </w:tcBorders>
          </w:tcPr>
          <w:p w14:paraId="125AABAC"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lastRenderedPageBreak/>
              <w:t>1.22.</w:t>
            </w:r>
          </w:p>
        </w:tc>
        <w:tc>
          <w:tcPr>
            <w:tcW w:w="2977" w:type="dxa"/>
            <w:tcBorders>
              <w:top w:val="single" w:sz="4" w:space="0" w:color="auto"/>
              <w:left w:val="single" w:sz="4" w:space="0" w:color="auto"/>
              <w:bottom w:val="single" w:sz="4" w:space="0" w:color="auto"/>
              <w:right w:val="single" w:sz="4" w:space="0" w:color="auto"/>
            </w:tcBorders>
          </w:tcPr>
          <w:p w14:paraId="3B78AE17" w14:textId="77777777" w:rsidR="00325814" w:rsidRPr="00DF4797" w:rsidRDefault="00325814" w:rsidP="00325814">
            <w:pPr>
              <w:spacing w:after="0" w:line="240" w:lineRule="auto"/>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Medicininio personalo apmokymas</w:t>
            </w:r>
          </w:p>
        </w:tc>
        <w:tc>
          <w:tcPr>
            <w:tcW w:w="5925" w:type="dxa"/>
            <w:tcBorders>
              <w:top w:val="single" w:sz="4" w:space="0" w:color="auto"/>
              <w:left w:val="single" w:sz="4" w:space="0" w:color="auto"/>
              <w:bottom w:val="single" w:sz="4" w:space="0" w:color="auto"/>
              <w:right w:val="single" w:sz="4" w:space="0" w:color="auto"/>
            </w:tcBorders>
          </w:tcPr>
          <w:p w14:paraId="1FBB8292" w14:textId="77777777" w:rsidR="00325814" w:rsidRPr="00DF4797" w:rsidRDefault="00325814" w:rsidP="00325814">
            <w:pPr>
              <w:spacing w:after="0" w:line="240" w:lineRule="auto"/>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Medicininio personalo apmokymas naudoti įrangą įskaičiuotas į pasiūlymo kainą</w:t>
            </w:r>
          </w:p>
        </w:tc>
        <w:tc>
          <w:tcPr>
            <w:tcW w:w="5925" w:type="dxa"/>
            <w:tcBorders>
              <w:top w:val="single" w:sz="4" w:space="0" w:color="auto"/>
              <w:left w:val="single" w:sz="4" w:space="0" w:color="auto"/>
              <w:bottom w:val="single" w:sz="4" w:space="0" w:color="auto"/>
              <w:right w:val="single" w:sz="4" w:space="0" w:color="auto"/>
            </w:tcBorders>
          </w:tcPr>
          <w:p w14:paraId="3C70AC67" w14:textId="2DDB677B" w:rsidR="00325814" w:rsidRPr="00DF4797" w:rsidRDefault="00325814" w:rsidP="00325814">
            <w:pPr>
              <w:spacing w:after="0" w:line="240" w:lineRule="auto"/>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Medicininio personalo apmokymas naudoti įrangą įskaičiuotas į pasiūlymo kainą</w:t>
            </w:r>
          </w:p>
        </w:tc>
      </w:tr>
      <w:tr w:rsidR="00325814" w:rsidRPr="00DF4797" w14:paraId="681B377A" w14:textId="4992BBE4" w:rsidTr="00A12A23">
        <w:tc>
          <w:tcPr>
            <w:tcW w:w="709" w:type="dxa"/>
            <w:tcBorders>
              <w:top w:val="single" w:sz="4" w:space="0" w:color="auto"/>
              <w:left w:val="single" w:sz="4" w:space="0" w:color="auto"/>
              <w:bottom w:val="single" w:sz="4" w:space="0" w:color="auto"/>
              <w:right w:val="single" w:sz="4" w:space="0" w:color="auto"/>
            </w:tcBorders>
          </w:tcPr>
          <w:p w14:paraId="73DAC195"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1.23.</w:t>
            </w:r>
          </w:p>
        </w:tc>
        <w:tc>
          <w:tcPr>
            <w:tcW w:w="2977" w:type="dxa"/>
            <w:tcBorders>
              <w:top w:val="single" w:sz="4" w:space="0" w:color="auto"/>
              <w:left w:val="single" w:sz="4" w:space="0" w:color="auto"/>
              <w:bottom w:val="single" w:sz="4" w:space="0" w:color="auto"/>
              <w:right w:val="single" w:sz="4" w:space="0" w:color="auto"/>
            </w:tcBorders>
          </w:tcPr>
          <w:p w14:paraId="2A4167BE" w14:textId="77777777" w:rsidR="00325814" w:rsidRPr="00DF4797" w:rsidRDefault="00325814" w:rsidP="00325814">
            <w:pPr>
              <w:spacing w:after="0" w:line="240" w:lineRule="auto"/>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Techninio personalo apmokymas</w:t>
            </w:r>
          </w:p>
        </w:tc>
        <w:tc>
          <w:tcPr>
            <w:tcW w:w="5925" w:type="dxa"/>
            <w:tcBorders>
              <w:top w:val="single" w:sz="4" w:space="0" w:color="auto"/>
              <w:left w:val="single" w:sz="4" w:space="0" w:color="auto"/>
              <w:bottom w:val="single" w:sz="4" w:space="0" w:color="auto"/>
              <w:right w:val="single" w:sz="4" w:space="0" w:color="auto"/>
            </w:tcBorders>
          </w:tcPr>
          <w:p w14:paraId="2A35AC2E" w14:textId="77777777" w:rsidR="00325814" w:rsidRPr="00DF4797" w:rsidRDefault="00325814" w:rsidP="00325814">
            <w:pPr>
              <w:spacing w:after="0" w:line="240" w:lineRule="auto"/>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LSMU ligoninės Kauno klinikų Medicininės technikos tarnybos inžinierių apmokymas atlikti įrangos pogarantinę techninę priežiūrą įskaičiuotas į pasiūlymo kainą</w:t>
            </w:r>
          </w:p>
        </w:tc>
        <w:tc>
          <w:tcPr>
            <w:tcW w:w="5925" w:type="dxa"/>
            <w:tcBorders>
              <w:top w:val="single" w:sz="4" w:space="0" w:color="auto"/>
              <w:left w:val="single" w:sz="4" w:space="0" w:color="auto"/>
              <w:bottom w:val="single" w:sz="4" w:space="0" w:color="auto"/>
              <w:right w:val="single" w:sz="4" w:space="0" w:color="auto"/>
            </w:tcBorders>
          </w:tcPr>
          <w:p w14:paraId="1D3EF6D1" w14:textId="551DA01D" w:rsidR="00325814" w:rsidRPr="00DF4797" w:rsidRDefault="00325814" w:rsidP="00325814">
            <w:pPr>
              <w:spacing w:after="0" w:line="240" w:lineRule="auto"/>
              <w:jc w:val="both"/>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LSMU ligoninės Kauno klinikų Medicininės technikos tarnybos inžinierių apmokymas atlikti įrangos pogarantinę techninę priežiūrą įskaičiuotas į pasiūlymo kainą</w:t>
            </w:r>
          </w:p>
        </w:tc>
      </w:tr>
      <w:tr w:rsidR="00325814" w:rsidRPr="00DF4797" w14:paraId="411DAF7E" w14:textId="138F735D" w:rsidTr="00A12A23">
        <w:tc>
          <w:tcPr>
            <w:tcW w:w="709" w:type="dxa"/>
            <w:tcBorders>
              <w:top w:val="single" w:sz="4" w:space="0" w:color="auto"/>
              <w:left w:val="single" w:sz="4" w:space="0" w:color="auto"/>
              <w:bottom w:val="single" w:sz="4" w:space="0" w:color="auto"/>
              <w:right w:val="single" w:sz="4" w:space="0" w:color="auto"/>
            </w:tcBorders>
          </w:tcPr>
          <w:p w14:paraId="772C2A32"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1.24.</w:t>
            </w:r>
          </w:p>
        </w:tc>
        <w:tc>
          <w:tcPr>
            <w:tcW w:w="2977" w:type="dxa"/>
            <w:tcBorders>
              <w:top w:val="single" w:sz="4" w:space="0" w:color="auto"/>
              <w:left w:val="single" w:sz="4" w:space="0" w:color="auto"/>
              <w:bottom w:val="single" w:sz="4" w:space="0" w:color="auto"/>
              <w:right w:val="single" w:sz="4" w:space="0" w:color="auto"/>
            </w:tcBorders>
          </w:tcPr>
          <w:p w14:paraId="745BA910" w14:textId="77777777" w:rsidR="00325814" w:rsidRPr="00DF4797" w:rsidRDefault="00325814" w:rsidP="00325814">
            <w:pPr>
              <w:spacing w:after="0" w:line="240" w:lineRule="auto"/>
              <w:rPr>
                <w:rFonts w:ascii="Times New Roman" w:eastAsia="Times New Roman" w:hAnsi="Times New Roman" w:cs="Times New Roman"/>
                <w:color w:val="000000"/>
                <w:lang w:val="lt-LT" w:eastAsia="en-US"/>
              </w:rPr>
            </w:pPr>
            <w:r w:rsidRPr="00DF4797">
              <w:rPr>
                <w:rFonts w:ascii="Times New Roman" w:eastAsia="Times New Roman" w:hAnsi="Times New Roman" w:cs="Times New Roman"/>
                <w:color w:val="000000"/>
                <w:lang w:val="lt-LT" w:eastAsia="en-US"/>
              </w:rPr>
              <w:t>Kartu su įranga pateikiama  dokumentacija</w:t>
            </w:r>
          </w:p>
        </w:tc>
        <w:tc>
          <w:tcPr>
            <w:tcW w:w="5925" w:type="dxa"/>
            <w:tcBorders>
              <w:top w:val="single" w:sz="4" w:space="0" w:color="auto"/>
              <w:left w:val="single" w:sz="4" w:space="0" w:color="auto"/>
              <w:bottom w:val="single" w:sz="4" w:space="0" w:color="auto"/>
              <w:right w:val="single" w:sz="4" w:space="0" w:color="auto"/>
            </w:tcBorders>
          </w:tcPr>
          <w:p w14:paraId="2CA219C0" w14:textId="77777777" w:rsidR="00325814" w:rsidRPr="00D1521A" w:rsidRDefault="00325814" w:rsidP="00325814">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en-US"/>
              </w:rPr>
              <w:t>1. Naudojimo instrukcija lietuvių kalba;</w:t>
            </w:r>
          </w:p>
          <w:p w14:paraId="61C293FE" w14:textId="77777777" w:rsidR="00325814" w:rsidRPr="00D1521A" w:rsidRDefault="00325814" w:rsidP="00325814">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ar-SA"/>
              </w:rPr>
              <w:t>2. Serviso dokumentacija lietuvių arba anglų kalba:</w:t>
            </w:r>
          </w:p>
          <w:p w14:paraId="00B46ECA"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struktūrinė schema ir/arba atskirų blokų funkcijų aprašymas;</w:t>
            </w:r>
          </w:p>
          <w:p w14:paraId="250AE3FF"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instaliavimo instrukcijos;</w:t>
            </w:r>
          </w:p>
          <w:p w14:paraId="2DD97259"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funkcionalumo patikrinimo instrukcijos;</w:t>
            </w:r>
          </w:p>
          <w:p w14:paraId="0A0494F8"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aptarnavimo instrukcijos;</w:t>
            </w:r>
          </w:p>
          <w:p w14:paraId="6CD394A4"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gedimų nustatymo instrukcijos;</w:t>
            </w:r>
          </w:p>
          <w:p w14:paraId="0BFA5606"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išardymo-surinkimo instrukcijos;</w:t>
            </w:r>
          </w:p>
          <w:p w14:paraId="1DC2D868"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atsarginių dalių katalogas;</w:t>
            </w:r>
          </w:p>
          <w:p w14:paraId="56F4D869"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periodinio techninės būklės tikrinimo instrukcijos;</w:t>
            </w:r>
          </w:p>
          <w:p w14:paraId="0A1F0AB1"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derinimo/kalibravimo instrukcijos (</w:t>
            </w:r>
            <w:r w:rsidRPr="00D1521A">
              <w:rPr>
                <w:rFonts w:ascii="Times New Roman" w:eastAsia="Times New Roman" w:hAnsi="Times New Roman" w:cs="Times New Roman"/>
                <w:i/>
                <w:color w:val="000000"/>
                <w:lang w:val="lt-LT" w:eastAsia="ar-SA"/>
              </w:rPr>
              <w:t>taikoma, jei šios procedūros yra numatytos siūlomos įrangos gamintojo</w:t>
            </w:r>
            <w:r w:rsidRPr="00D1521A">
              <w:rPr>
                <w:rFonts w:ascii="Times New Roman" w:eastAsia="Times New Roman" w:hAnsi="Times New Roman" w:cs="Times New Roman"/>
                <w:color w:val="000000"/>
                <w:lang w:val="lt-LT" w:eastAsia="ar-SA"/>
              </w:rPr>
              <w:t>);</w:t>
            </w:r>
          </w:p>
          <w:p w14:paraId="1BA5C25A" w14:textId="63E9D3E8" w:rsidR="00325814" w:rsidRPr="00DF4797" w:rsidRDefault="00325814" w:rsidP="00AC512F">
            <w:pPr>
              <w:widowControl w:val="0"/>
              <w:numPr>
                <w:ilvl w:val="1"/>
                <w:numId w:val="40"/>
              </w:numPr>
              <w:suppressAutoHyphens/>
              <w:spacing w:after="0" w:line="240" w:lineRule="auto"/>
              <w:ind w:right="-108"/>
              <w:contextualSpacing/>
              <w:jc w:val="both"/>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programinė įranga, serviso slaptažodžiai bei aparatūriniai „raktai“ b), c), d), e), h) ir i) punktuose nurodytiems darbams atlikti (</w:t>
            </w:r>
            <w:r w:rsidRPr="00D1521A">
              <w:rPr>
                <w:rFonts w:ascii="Times New Roman" w:eastAsia="Times New Roman" w:hAnsi="Times New Roman" w:cs="Times New Roman"/>
                <w:i/>
                <w:color w:val="000000"/>
                <w:lang w:val="lt-LT" w:eastAsia="ar-SA"/>
              </w:rPr>
              <w:t>taikoma, jei šios priemonės yra numatytos siūlomos įrangos gamintojo</w:t>
            </w:r>
            <w:r w:rsidRPr="00D1521A">
              <w:rPr>
                <w:rFonts w:ascii="Times New Roman" w:eastAsia="Times New Roman" w:hAnsi="Times New Roman" w:cs="Times New Roman"/>
                <w:color w:val="000000"/>
                <w:lang w:val="lt-LT" w:eastAsia="ar-SA"/>
              </w:rPr>
              <w:t>).</w:t>
            </w:r>
          </w:p>
        </w:tc>
        <w:tc>
          <w:tcPr>
            <w:tcW w:w="5925" w:type="dxa"/>
            <w:tcBorders>
              <w:top w:val="single" w:sz="4" w:space="0" w:color="auto"/>
              <w:left w:val="single" w:sz="4" w:space="0" w:color="auto"/>
              <w:bottom w:val="single" w:sz="4" w:space="0" w:color="auto"/>
              <w:right w:val="single" w:sz="4" w:space="0" w:color="auto"/>
            </w:tcBorders>
          </w:tcPr>
          <w:p w14:paraId="6C946ED8" w14:textId="77777777" w:rsidR="00325814" w:rsidRPr="00D1521A" w:rsidRDefault="00325814" w:rsidP="00325814">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en-US"/>
              </w:rPr>
              <w:t>1. Naudojimo instrukcija lietuvių kalba;</w:t>
            </w:r>
          </w:p>
          <w:p w14:paraId="156D4D68" w14:textId="77777777" w:rsidR="00325814" w:rsidRPr="00D1521A" w:rsidRDefault="00325814" w:rsidP="00325814">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ar-SA"/>
              </w:rPr>
              <w:t>2. Serviso dokumentacija lietuvių arba anglų kalba:</w:t>
            </w:r>
          </w:p>
          <w:p w14:paraId="1D3F48DA"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struktūrinė schema ir/arba atskirų blokų funkcijų aprašymas;</w:t>
            </w:r>
          </w:p>
          <w:p w14:paraId="1FDAA445"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instaliavimo instrukcijos;</w:t>
            </w:r>
          </w:p>
          <w:p w14:paraId="21DCB313"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funkcionalumo patikrinimo instrukcijos;</w:t>
            </w:r>
          </w:p>
          <w:p w14:paraId="2ACEA8BC"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aptarnavimo instrukcijos;</w:t>
            </w:r>
          </w:p>
          <w:p w14:paraId="552BFD0D"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gedimų nustatymo instrukcijos;</w:t>
            </w:r>
          </w:p>
          <w:p w14:paraId="1397C3E0"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išardymo-surinkimo instrukcijos;</w:t>
            </w:r>
          </w:p>
          <w:p w14:paraId="40422E49"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atsarginių dalių katalogas;</w:t>
            </w:r>
          </w:p>
          <w:p w14:paraId="45F66C0E" w14:textId="77777777"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periodinio techninės būklės tikrinimo instrukcijos;</w:t>
            </w:r>
          </w:p>
          <w:p w14:paraId="199C1E25" w14:textId="6403DB25" w:rsidR="00325814" w:rsidRPr="00D1521A" w:rsidRDefault="00325814" w:rsidP="00AC512F">
            <w:pPr>
              <w:widowControl w:val="0"/>
              <w:numPr>
                <w:ilvl w:val="1"/>
                <w:numId w:val="40"/>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derinimo/kalibravimo instrukcijos</w:t>
            </w:r>
            <w:r>
              <w:rPr>
                <w:rFonts w:ascii="Times New Roman" w:eastAsia="Times New Roman" w:hAnsi="Times New Roman" w:cs="Times New Roman"/>
                <w:color w:val="000000"/>
                <w:lang w:val="lt-LT" w:eastAsia="ar-SA"/>
              </w:rPr>
              <w:t>.</w:t>
            </w:r>
          </w:p>
          <w:p w14:paraId="01497C8C" w14:textId="02FB0CA3" w:rsidR="00325814" w:rsidRPr="00D1521A" w:rsidRDefault="00325814" w:rsidP="00325814">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ar-SA"/>
              </w:rPr>
              <w:t xml:space="preserve">programinė įranga, serviso slaptažodžiai bei aparatūriniai „raktai“ b), c), d), e), h) ir i) punktuose nurodytiems darbams atlikti </w:t>
            </w:r>
            <w:r>
              <w:rPr>
                <w:rFonts w:ascii="Times New Roman" w:eastAsia="Times New Roman" w:hAnsi="Times New Roman" w:cs="Times New Roman"/>
                <w:color w:val="000000"/>
                <w:lang w:val="lt-LT" w:eastAsia="ar-SA"/>
              </w:rPr>
              <w:t>.</w:t>
            </w:r>
          </w:p>
        </w:tc>
      </w:tr>
      <w:tr w:rsidR="00325814" w:rsidRPr="00DF4797" w14:paraId="590F5E18" w14:textId="7B3BBE74" w:rsidTr="00A12A23">
        <w:tc>
          <w:tcPr>
            <w:tcW w:w="709" w:type="dxa"/>
            <w:tcBorders>
              <w:top w:val="single" w:sz="4" w:space="0" w:color="auto"/>
              <w:left w:val="single" w:sz="4" w:space="0" w:color="auto"/>
              <w:bottom w:val="single" w:sz="4" w:space="0" w:color="auto"/>
              <w:right w:val="single" w:sz="4" w:space="0" w:color="auto"/>
            </w:tcBorders>
          </w:tcPr>
          <w:p w14:paraId="2AE2427A"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en-US" w:bidi="lt-LT"/>
              </w:rPr>
              <w:t>1.25.</w:t>
            </w:r>
          </w:p>
        </w:tc>
        <w:tc>
          <w:tcPr>
            <w:tcW w:w="2977" w:type="dxa"/>
            <w:tcBorders>
              <w:top w:val="single" w:sz="4" w:space="0" w:color="auto"/>
              <w:left w:val="single" w:sz="4" w:space="0" w:color="auto"/>
              <w:bottom w:val="single" w:sz="4" w:space="0" w:color="auto"/>
              <w:right w:val="single" w:sz="4" w:space="0" w:color="auto"/>
            </w:tcBorders>
            <w:hideMark/>
          </w:tcPr>
          <w:p w14:paraId="451D03A8" w14:textId="77777777" w:rsidR="00325814" w:rsidRPr="00DF4797" w:rsidRDefault="00325814" w:rsidP="00325814">
            <w:pPr>
              <w:widowControl w:val="0"/>
              <w:spacing w:after="0" w:line="240" w:lineRule="auto"/>
              <w:rPr>
                <w:rFonts w:ascii="Times New Roman" w:eastAsia="Courier New" w:hAnsi="Times New Roman" w:cs="Times New Roman"/>
                <w:color w:val="000000"/>
                <w:lang w:val="lt-LT" w:eastAsia="en-US" w:bidi="lt-LT"/>
              </w:rPr>
            </w:pPr>
            <w:r w:rsidRPr="00DF4797">
              <w:rPr>
                <w:rFonts w:ascii="Times New Roman" w:eastAsia="Courier New" w:hAnsi="Times New Roman" w:cs="Times New Roman"/>
                <w:color w:val="000000"/>
                <w:lang w:val="lt-LT" w:eastAsia="lt-LT" w:bidi="lt-LT"/>
              </w:rPr>
              <w:t>Garantijos sąlygos</w:t>
            </w:r>
          </w:p>
        </w:tc>
        <w:tc>
          <w:tcPr>
            <w:tcW w:w="5925" w:type="dxa"/>
            <w:tcBorders>
              <w:top w:val="single" w:sz="4" w:space="0" w:color="auto"/>
              <w:left w:val="single" w:sz="4" w:space="0" w:color="auto"/>
              <w:bottom w:val="single" w:sz="4" w:space="0" w:color="auto"/>
              <w:right w:val="single" w:sz="4" w:space="0" w:color="auto"/>
            </w:tcBorders>
            <w:hideMark/>
          </w:tcPr>
          <w:p w14:paraId="0DD55538" w14:textId="77777777" w:rsidR="00325814" w:rsidRDefault="00325814" w:rsidP="00325814">
            <w:pPr>
              <w:pStyle w:val="Sraopastraipa"/>
              <w:widowControl w:val="0"/>
              <w:numPr>
                <w:ilvl w:val="0"/>
                <w:numId w:val="22"/>
              </w:numPr>
              <w:spacing w:after="0" w:line="240" w:lineRule="auto"/>
              <w:ind w:left="459" w:hanging="459"/>
              <w:rPr>
                <w:rFonts w:ascii="Times New Roman" w:eastAsia="Courier New" w:hAnsi="Times New Roman" w:cs="Times New Roman"/>
                <w:color w:val="000000"/>
                <w:lang w:eastAsia="en-US" w:bidi="lt-LT"/>
              </w:rPr>
            </w:pPr>
            <w:r w:rsidRPr="005E16DC">
              <w:rPr>
                <w:rFonts w:ascii="Times New Roman" w:eastAsia="Courier New" w:hAnsi="Times New Roman" w:cs="Times New Roman"/>
                <w:color w:val="000000"/>
                <w:lang w:eastAsia="en-US" w:bidi="lt-LT"/>
              </w:rPr>
              <w:t xml:space="preserve">Garantinis laikotarpis ≥ 36 mėn. </w:t>
            </w:r>
          </w:p>
          <w:p w14:paraId="0B1FABD2" w14:textId="7FFFA7CD" w:rsidR="00325814" w:rsidRPr="005E16DC" w:rsidRDefault="00325814" w:rsidP="00325814">
            <w:pPr>
              <w:pStyle w:val="Sraopastraipa"/>
              <w:widowControl w:val="0"/>
              <w:numPr>
                <w:ilvl w:val="0"/>
                <w:numId w:val="22"/>
              </w:numPr>
              <w:spacing w:after="0" w:line="240" w:lineRule="auto"/>
              <w:ind w:left="459" w:hanging="459"/>
              <w:jc w:val="both"/>
              <w:rPr>
                <w:rFonts w:ascii="Times New Roman" w:eastAsia="Courier New" w:hAnsi="Times New Roman" w:cs="Times New Roman"/>
                <w:color w:val="000000"/>
                <w:lang w:eastAsia="en-US" w:bidi="lt-LT"/>
              </w:rPr>
            </w:pPr>
            <w:r w:rsidRPr="005E16DC">
              <w:rPr>
                <w:rFonts w:ascii="Times New Roman" w:eastAsia="Courier New" w:hAnsi="Times New Roman" w:cs="Times New Roman"/>
                <w:color w:val="000000"/>
                <w:lang w:eastAsia="en-US" w:bidi="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5925" w:type="dxa"/>
            <w:tcBorders>
              <w:top w:val="single" w:sz="4" w:space="0" w:color="auto"/>
              <w:left w:val="single" w:sz="4" w:space="0" w:color="auto"/>
              <w:bottom w:val="single" w:sz="4" w:space="0" w:color="auto"/>
              <w:right w:val="single" w:sz="4" w:space="0" w:color="auto"/>
            </w:tcBorders>
          </w:tcPr>
          <w:p w14:paraId="6650B672" w14:textId="1C53EFE0" w:rsidR="00325814" w:rsidRDefault="00325814" w:rsidP="00325814">
            <w:pPr>
              <w:pStyle w:val="Sraopastraipa"/>
              <w:widowControl w:val="0"/>
              <w:numPr>
                <w:ilvl w:val="0"/>
                <w:numId w:val="22"/>
              </w:numPr>
              <w:spacing w:after="0" w:line="240" w:lineRule="auto"/>
              <w:ind w:left="459" w:hanging="459"/>
              <w:rPr>
                <w:rFonts w:ascii="Times New Roman" w:eastAsia="Courier New" w:hAnsi="Times New Roman" w:cs="Times New Roman"/>
                <w:color w:val="000000"/>
                <w:lang w:eastAsia="en-US" w:bidi="lt-LT"/>
              </w:rPr>
            </w:pPr>
            <w:r w:rsidRPr="005E16DC">
              <w:rPr>
                <w:rFonts w:ascii="Times New Roman" w:eastAsia="Courier New" w:hAnsi="Times New Roman" w:cs="Times New Roman"/>
                <w:color w:val="000000"/>
                <w:lang w:eastAsia="en-US" w:bidi="lt-LT"/>
              </w:rPr>
              <w:t xml:space="preserve">Garantinis laikotarpis 36 mėn. </w:t>
            </w:r>
          </w:p>
          <w:p w14:paraId="3E065FCD" w14:textId="417420CF" w:rsidR="00325814" w:rsidRPr="005E16DC" w:rsidRDefault="00325814" w:rsidP="00325814">
            <w:pPr>
              <w:pStyle w:val="Sraopastraipa"/>
              <w:widowControl w:val="0"/>
              <w:spacing w:after="0" w:line="240" w:lineRule="auto"/>
              <w:ind w:left="459"/>
              <w:rPr>
                <w:rFonts w:ascii="Times New Roman" w:eastAsia="Courier New" w:hAnsi="Times New Roman" w:cs="Times New Roman"/>
                <w:color w:val="000000"/>
                <w:lang w:eastAsia="en-US" w:bidi="lt-LT"/>
              </w:rPr>
            </w:pPr>
            <w:r w:rsidRPr="005E16DC">
              <w:rPr>
                <w:rFonts w:ascii="Times New Roman" w:eastAsia="Courier New" w:hAnsi="Times New Roman" w:cs="Times New Roman"/>
                <w:color w:val="000000"/>
                <w:lang w:eastAsia="en-US" w:bidi="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bl>
    <w:p w14:paraId="3D99B182" w14:textId="77777777" w:rsidR="00DF4797" w:rsidRPr="00DF4797" w:rsidRDefault="00DF4797" w:rsidP="00DF4797">
      <w:pPr>
        <w:widowControl w:val="0"/>
        <w:spacing w:after="0" w:line="240" w:lineRule="auto"/>
        <w:rPr>
          <w:rFonts w:ascii="Times New Roman" w:eastAsia="Courier New" w:hAnsi="Times New Roman" w:cs="Times New Roman"/>
          <w:color w:val="000000"/>
          <w:sz w:val="24"/>
          <w:szCs w:val="24"/>
          <w:lang w:val="lt-LT" w:eastAsia="lt-LT" w:bidi="lt-LT"/>
        </w:rPr>
      </w:pPr>
    </w:p>
    <w:p w14:paraId="1CB574DF" w14:textId="77777777" w:rsidR="00D1521A" w:rsidRDefault="00D1521A" w:rsidP="00D1521A">
      <w:pPr>
        <w:ind w:left="459"/>
        <w:rPr>
          <w:rFonts w:ascii="Times New Roman" w:hAnsi="Times New Roman" w:cs="Times New Roman"/>
          <w:b/>
          <w:color w:val="000000" w:themeColor="text1"/>
        </w:rPr>
      </w:pPr>
    </w:p>
    <w:p w14:paraId="2B0ECAAD" w14:textId="503858DA" w:rsidR="00D1521A" w:rsidRPr="00D1521A" w:rsidRDefault="00D1521A" w:rsidP="00D1521A">
      <w:pPr>
        <w:ind w:left="459"/>
        <w:rPr>
          <w:rFonts w:ascii="Times New Roman" w:hAnsi="Times New Roman" w:cs="Times New Roman"/>
          <w:b/>
          <w:color w:val="000000" w:themeColor="text1"/>
        </w:rPr>
      </w:pPr>
      <w:r>
        <w:rPr>
          <w:rFonts w:ascii="Times New Roman" w:hAnsi="Times New Roman" w:cs="Times New Roman"/>
          <w:b/>
          <w:color w:val="000000" w:themeColor="text1"/>
        </w:rPr>
        <w:t>4 p</w:t>
      </w:r>
      <w:r w:rsidRPr="00D1521A">
        <w:rPr>
          <w:rFonts w:ascii="Times New Roman" w:hAnsi="Times New Roman" w:cs="Times New Roman"/>
          <w:b/>
          <w:color w:val="000000" w:themeColor="text1"/>
        </w:rPr>
        <w:t>irkimo dalis. Otoakustinės emisijos tyrimo prietaiso techninė specifikacija (kiekis – 1 vnt.)</w:t>
      </w: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74"/>
        <w:gridCol w:w="5240"/>
        <w:gridCol w:w="5240"/>
      </w:tblGrid>
      <w:tr w:rsidR="005139FA" w:rsidRPr="00D1521A" w14:paraId="013A08FD" w14:textId="0844F059" w:rsidTr="005139FA">
        <w:tc>
          <w:tcPr>
            <w:tcW w:w="720" w:type="dxa"/>
            <w:tcBorders>
              <w:top w:val="single" w:sz="4" w:space="0" w:color="auto"/>
              <w:left w:val="single" w:sz="4" w:space="0" w:color="auto"/>
              <w:bottom w:val="single" w:sz="4" w:space="0" w:color="auto"/>
              <w:right w:val="single" w:sz="4" w:space="0" w:color="auto"/>
            </w:tcBorders>
            <w:vAlign w:val="center"/>
            <w:hideMark/>
          </w:tcPr>
          <w:p w14:paraId="03EB9FF8" w14:textId="77777777" w:rsidR="005139FA" w:rsidRPr="00D1521A" w:rsidRDefault="005139FA" w:rsidP="00D1521A">
            <w:pPr>
              <w:spacing w:after="0" w:line="240" w:lineRule="auto"/>
              <w:jc w:val="center"/>
              <w:rPr>
                <w:rFonts w:ascii="Times New Roman" w:hAnsi="Times New Roman" w:cs="Times New Roman"/>
                <w:b/>
                <w:color w:val="000000" w:themeColor="text1"/>
              </w:rPr>
            </w:pPr>
            <w:r w:rsidRPr="00D1521A">
              <w:rPr>
                <w:rFonts w:ascii="Times New Roman" w:hAnsi="Times New Roman" w:cs="Times New Roman"/>
                <w:b/>
                <w:color w:val="000000" w:themeColor="text1"/>
              </w:rPr>
              <w:lastRenderedPageBreak/>
              <w:t>Eil. Nr.</w:t>
            </w:r>
          </w:p>
        </w:tc>
        <w:tc>
          <w:tcPr>
            <w:tcW w:w="3674" w:type="dxa"/>
            <w:tcBorders>
              <w:top w:val="single" w:sz="4" w:space="0" w:color="auto"/>
              <w:left w:val="single" w:sz="4" w:space="0" w:color="auto"/>
              <w:bottom w:val="single" w:sz="4" w:space="0" w:color="auto"/>
              <w:right w:val="single" w:sz="4" w:space="0" w:color="auto"/>
            </w:tcBorders>
            <w:vAlign w:val="center"/>
            <w:hideMark/>
          </w:tcPr>
          <w:p w14:paraId="01648F1E" w14:textId="77777777" w:rsidR="005139FA" w:rsidRPr="00D1521A" w:rsidRDefault="005139FA" w:rsidP="00D1521A">
            <w:pPr>
              <w:spacing w:after="0" w:line="240" w:lineRule="auto"/>
              <w:rPr>
                <w:rFonts w:ascii="Times New Roman" w:hAnsi="Times New Roman" w:cs="Times New Roman"/>
                <w:b/>
                <w:color w:val="000000" w:themeColor="text1"/>
              </w:rPr>
            </w:pPr>
            <w:r w:rsidRPr="00D1521A">
              <w:rPr>
                <w:rFonts w:ascii="Times New Roman" w:hAnsi="Times New Roman" w:cs="Times New Roman"/>
                <w:b/>
                <w:color w:val="000000" w:themeColor="text1"/>
              </w:rPr>
              <w:t>Parametrai (specifikacija)</w:t>
            </w:r>
          </w:p>
        </w:tc>
        <w:tc>
          <w:tcPr>
            <w:tcW w:w="5240" w:type="dxa"/>
            <w:tcBorders>
              <w:top w:val="single" w:sz="4" w:space="0" w:color="auto"/>
              <w:left w:val="single" w:sz="4" w:space="0" w:color="auto"/>
              <w:bottom w:val="single" w:sz="4" w:space="0" w:color="auto"/>
              <w:right w:val="single" w:sz="4" w:space="0" w:color="auto"/>
            </w:tcBorders>
            <w:vAlign w:val="center"/>
            <w:hideMark/>
          </w:tcPr>
          <w:p w14:paraId="09D310D9" w14:textId="77777777" w:rsidR="005139FA" w:rsidRPr="00D1521A" w:rsidRDefault="005139FA" w:rsidP="00D1521A">
            <w:pPr>
              <w:spacing w:after="0" w:line="240" w:lineRule="auto"/>
              <w:jc w:val="center"/>
              <w:rPr>
                <w:rFonts w:ascii="Times New Roman" w:hAnsi="Times New Roman" w:cs="Times New Roman"/>
                <w:b/>
                <w:color w:val="000000" w:themeColor="text1"/>
              </w:rPr>
            </w:pPr>
            <w:r w:rsidRPr="00D1521A">
              <w:rPr>
                <w:rFonts w:ascii="Times New Roman" w:hAnsi="Times New Roman" w:cs="Times New Roman"/>
                <w:b/>
                <w:color w:val="000000" w:themeColor="text1"/>
              </w:rPr>
              <w:t>Reikalaujamos parametrų reikšmės</w:t>
            </w:r>
          </w:p>
        </w:tc>
        <w:tc>
          <w:tcPr>
            <w:tcW w:w="5240" w:type="dxa"/>
            <w:tcBorders>
              <w:top w:val="single" w:sz="4" w:space="0" w:color="auto"/>
              <w:left w:val="single" w:sz="4" w:space="0" w:color="auto"/>
              <w:bottom w:val="single" w:sz="4" w:space="0" w:color="auto"/>
              <w:right w:val="single" w:sz="4" w:space="0" w:color="auto"/>
            </w:tcBorders>
          </w:tcPr>
          <w:p w14:paraId="57C530BE" w14:textId="77777777" w:rsidR="005139FA" w:rsidRPr="00D1521A" w:rsidRDefault="005139FA" w:rsidP="00D1521A">
            <w:pPr>
              <w:spacing w:after="0" w:line="240" w:lineRule="auto"/>
              <w:jc w:val="center"/>
              <w:rPr>
                <w:rFonts w:ascii="Times New Roman" w:hAnsi="Times New Roman" w:cs="Times New Roman"/>
                <w:b/>
                <w:color w:val="000000" w:themeColor="text1"/>
              </w:rPr>
            </w:pPr>
          </w:p>
        </w:tc>
      </w:tr>
      <w:tr w:rsidR="005139FA" w:rsidRPr="00D1521A" w14:paraId="0B0FC5CB" w14:textId="42EBBB85" w:rsidTr="005139FA">
        <w:tc>
          <w:tcPr>
            <w:tcW w:w="720" w:type="dxa"/>
            <w:tcBorders>
              <w:top w:val="single" w:sz="4" w:space="0" w:color="auto"/>
              <w:left w:val="single" w:sz="4" w:space="0" w:color="auto"/>
              <w:bottom w:val="single" w:sz="4" w:space="0" w:color="auto"/>
              <w:right w:val="single" w:sz="4" w:space="0" w:color="auto"/>
            </w:tcBorders>
          </w:tcPr>
          <w:p w14:paraId="2A777AB6"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w:t>
            </w:r>
          </w:p>
        </w:tc>
        <w:tc>
          <w:tcPr>
            <w:tcW w:w="3674" w:type="dxa"/>
            <w:tcBorders>
              <w:top w:val="single" w:sz="4" w:space="0" w:color="auto"/>
              <w:left w:val="single" w:sz="4" w:space="0" w:color="auto"/>
              <w:bottom w:val="single" w:sz="4" w:space="0" w:color="auto"/>
              <w:right w:val="single" w:sz="4" w:space="0" w:color="auto"/>
            </w:tcBorders>
            <w:hideMark/>
          </w:tcPr>
          <w:p w14:paraId="44AB5B11" w14:textId="77777777" w:rsidR="005139FA" w:rsidRPr="00D1521A" w:rsidRDefault="005139FA" w:rsidP="00D1521A">
            <w:pPr>
              <w:spacing w:after="0" w:line="240" w:lineRule="auto"/>
              <w:rPr>
                <w:rFonts w:ascii="Times New Roman" w:hAnsi="Times New Roman" w:cs="Times New Roman"/>
                <w:b/>
                <w:bCs/>
                <w:color w:val="000000" w:themeColor="text1"/>
              </w:rPr>
            </w:pPr>
            <w:r w:rsidRPr="00D1521A">
              <w:rPr>
                <w:rFonts w:ascii="Times New Roman" w:hAnsi="Times New Roman" w:cs="Times New Roman"/>
                <w:b/>
                <w:color w:val="000000" w:themeColor="text1"/>
              </w:rPr>
              <w:t>Otoakustinės emisijos tyrimo prietaisas (automatinis klinikinis nešiojamas timpanometras) - 1 vnt.</w:t>
            </w:r>
          </w:p>
        </w:tc>
        <w:tc>
          <w:tcPr>
            <w:tcW w:w="5240" w:type="dxa"/>
            <w:tcBorders>
              <w:top w:val="single" w:sz="4" w:space="0" w:color="auto"/>
              <w:left w:val="single" w:sz="4" w:space="0" w:color="auto"/>
              <w:bottom w:val="single" w:sz="4" w:space="0" w:color="auto"/>
              <w:right w:val="single" w:sz="4" w:space="0" w:color="auto"/>
            </w:tcBorders>
          </w:tcPr>
          <w:p w14:paraId="7CD178AF" w14:textId="77777777" w:rsidR="005139FA" w:rsidRPr="00D1521A" w:rsidRDefault="005139FA" w:rsidP="00D1521A">
            <w:pPr>
              <w:spacing w:after="0" w:line="240" w:lineRule="auto"/>
              <w:jc w:val="both"/>
              <w:rPr>
                <w:rFonts w:ascii="Times New Roman" w:hAnsi="Times New Roman" w:cs="Times New Roman"/>
                <w:i/>
                <w:color w:val="000000" w:themeColor="text1"/>
              </w:rPr>
            </w:pPr>
            <w:r w:rsidRPr="00D1521A">
              <w:rPr>
                <w:rFonts w:ascii="Times New Roman" w:hAnsi="Times New Roman" w:cs="Times New Roman"/>
                <w:i/>
                <w:color w:val="000000" w:themeColor="text1"/>
              </w:rPr>
              <w:t>Nurodyti siūlomo prietaiso pavadinimą, modelį, gamintoją</w:t>
            </w:r>
          </w:p>
        </w:tc>
        <w:tc>
          <w:tcPr>
            <w:tcW w:w="5240" w:type="dxa"/>
            <w:tcBorders>
              <w:top w:val="single" w:sz="4" w:space="0" w:color="auto"/>
              <w:left w:val="single" w:sz="4" w:space="0" w:color="auto"/>
              <w:bottom w:val="single" w:sz="4" w:space="0" w:color="auto"/>
              <w:right w:val="single" w:sz="4" w:space="0" w:color="auto"/>
            </w:tcBorders>
          </w:tcPr>
          <w:p w14:paraId="6885B6A1" w14:textId="781B4795" w:rsidR="005139FA" w:rsidRPr="00EF51AD" w:rsidRDefault="00EF51AD" w:rsidP="00D1521A">
            <w:pPr>
              <w:spacing w:after="0" w:line="240" w:lineRule="auto"/>
              <w:jc w:val="both"/>
              <w:rPr>
                <w:rFonts w:ascii="Times New Roman" w:hAnsi="Times New Roman" w:cs="Times New Roman"/>
                <w:i/>
                <w:color w:val="000000" w:themeColor="text1"/>
                <w:lang w:val="lt-LT"/>
              </w:rPr>
            </w:pPr>
            <w:r>
              <w:rPr>
                <w:rFonts w:ascii="Times New Roman" w:hAnsi="Times New Roman" w:cs="Times New Roman"/>
                <w:i/>
                <w:color w:val="000000" w:themeColor="text1"/>
              </w:rPr>
              <w:t>Otoakustin</w:t>
            </w:r>
            <w:r>
              <w:rPr>
                <w:rFonts w:ascii="Times New Roman" w:hAnsi="Times New Roman" w:cs="Times New Roman"/>
                <w:i/>
                <w:color w:val="000000" w:themeColor="text1"/>
                <w:lang w:val="lt-LT"/>
              </w:rPr>
              <w:t>ės emisijos tyrimo prietaisas, Titan, Interacoustics</w:t>
            </w:r>
          </w:p>
        </w:tc>
      </w:tr>
      <w:tr w:rsidR="005139FA" w:rsidRPr="00D1521A" w14:paraId="0D3A1649" w14:textId="6CBC2C1B" w:rsidTr="005139FA">
        <w:tc>
          <w:tcPr>
            <w:tcW w:w="720" w:type="dxa"/>
            <w:tcBorders>
              <w:top w:val="single" w:sz="4" w:space="0" w:color="auto"/>
              <w:left w:val="single" w:sz="4" w:space="0" w:color="auto"/>
              <w:bottom w:val="single" w:sz="4" w:space="0" w:color="auto"/>
              <w:right w:val="single" w:sz="4" w:space="0" w:color="auto"/>
            </w:tcBorders>
          </w:tcPr>
          <w:p w14:paraId="7723A5BB"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w:t>
            </w:r>
          </w:p>
        </w:tc>
        <w:tc>
          <w:tcPr>
            <w:tcW w:w="3674" w:type="dxa"/>
            <w:tcBorders>
              <w:top w:val="single" w:sz="4" w:space="0" w:color="auto"/>
              <w:left w:val="single" w:sz="4" w:space="0" w:color="auto"/>
              <w:bottom w:val="single" w:sz="4" w:space="0" w:color="auto"/>
              <w:right w:val="single" w:sz="4" w:space="0" w:color="auto"/>
            </w:tcBorders>
            <w:hideMark/>
          </w:tcPr>
          <w:p w14:paraId="2D99DE7C"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Aparatūrinė dalis</w:t>
            </w:r>
          </w:p>
        </w:tc>
        <w:tc>
          <w:tcPr>
            <w:tcW w:w="5240" w:type="dxa"/>
            <w:tcBorders>
              <w:top w:val="single" w:sz="4" w:space="0" w:color="auto"/>
              <w:left w:val="single" w:sz="4" w:space="0" w:color="auto"/>
              <w:bottom w:val="single" w:sz="4" w:space="0" w:color="auto"/>
              <w:right w:val="single" w:sz="4" w:space="0" w:color="auto"/>
            </w:tcBorders>
            <w:hideMark/>
          </w:tcPr>
          <w:p w14:paraId="02F91617" w14:textId="77777777" w:rsidR="005139FA" w:rsidRPr="00D1521A" w:rsidRDefault="005139FA" w:rsidP="00D1521A">
            <w:pPr>
              <w:pStyle w:val="Sraopastraipa"/>
              <w:numPr>
                <w:ilvl w:val="0"/>
                <w:numId w:val="23"/>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Vidinė atmintis – neribotas testų skaičius vieno protokolo metu;</w:t>
            </w:r>
          </w:p>
          <w:p w14:paraId="28D11812" w14:textId="77777777" w:rsidR="005139FA" w:rsidRPr="00D1521A" w:rsidRDefault="005139FA" w:rsidP="00D1521A">
            <w:pPr>
              <w:pStyle w:val="Sraopastraipa"/>
              <w:numPr>
                <w:ilvl w:val="0"/>
                <w:numId w:val="23"/>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Ne mažiau 8 GB talpos atminties kortelė;</w:t>
            </w:r>
          </w:p>
          <w:p w14:paraId="7895285B" w14:textId="77777777" w:rsidR="005139FA" w:rsidRPr="00D1521A" w:rsidRDefault="005139FA" w:rsidP="00D1521A">
            <w:pPr>
              <w:pStyle w:val="Sraopastraipa"/>
              <w:numPr>
                <w:ilvl w:val="0"/>
                <w:numId w:val="23"/>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TFT technologijos skystųjų kristalų ekranas  su LED pašvietimu (arba lygiavertis ekranas) matavimo kreivėms peržiūrėti.</w:t>
            </w:r>
          </w:p>
        </w:tc>
        <w:tc>
          <w:tcPr>
            <w:tcW w:w="5240" w:type="dxa"/>
            <w:tcBorders>
              <w:top w:val="single" w:sz="4" w:space="0" w:color="auto"/>
              <w:left w:val="single" w:sz="4" w:space="0" w:color="auto"/>
              <w:bottom w:val="single" w:sz="4" w:space="0" w:color="auto"/>
              <w:right w:val="single" w:sz="4" w:space="0" w:color="auto"/>
            </w:tcBorders>
          </w:tcPr>
          <w:p w14:paraId="596124F4" w14:textId="77777777" w:rsidR="00AC07B0" w:rsidRPr="00D1521A" w:rsidRDefault="00AC07B0" w:rsidP="00AC512F">
            <w:pPr>
              <w:pStyle w:val="Sraopastraipa"/>
              <w:numPr>
                <w:ilvl w:val="0"/>
                <w:numId w:val="64"/>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Vidinė atmintis – neribotas testų skaičius vieno protokolo metu;</w:t>
            </w:r>
          </w:p>
          <w:p w14:paraId="7ED3939B" w14:textId="738601FA" w:rsidR="00AC07B0" w:rsidRPr="00D1521A" w:rsidRDefault="00AC07B0" w:rsidP="00AC512F">
            <w:pPr>
              <w:pStyle w:val="Sraopastraipa"/>
              <w:numPr>
                <w:ilvl w:val="0"/>
                <w:numId w:val="6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8 GB talpos atminties kortelė;</w:t>
            </w:r>
          </w:p>
          <w:p w14:paraId="14D0AFD9" w14:textId="7706CB54" w:rsidR="005139FA" w:rsidRDefault="00AC07B0" w:rsidP="00AC512F">
            <w:pPr>
              <w:pStyle w:val="Sraopastraipa"/>
              <w:numPr>
                <w:ilvl w:val="0"/>
                <w:numId w:val="64"/>
              </w:numPr>
              <w:spacing w:after="0" w:line="240" w:lineRule="auto"/>
              <w:jc w:val="both"/>
              <w:rPr>
                <w:rFonts w:ascii="Times New Roman" w:hAnsi="Times New Roman" w:cs="Times New Roman"/>
                <w:color w:val="000000" w:themeColor="text1"/>
              </w:rPr>
            </w:pPr>
            <w:r w:rsidRPr="00AC07B0">
              <w:rPr>
                <w:rFonts w:ascii="Times New Roman" w:hAnsi="Times New Roman" w:cs="Times New Roman"/>
                <w:color w:val="000000" w:themeColor="text1"/>
              </w:rPr>
              <w:t>TFT technologijos skystųjų kristalų ekranas  su LED pašvietimu matavimo kreivėms peržiūrėti.</w:t>
            </w:r>
          </w:p>
          <w:p w14:paraId="09F4FE0D" w14:textId="1FBAB85C" w:rsidR="00AC07B0" w:rsidRPr="00AC07B0" w:rsidRDefault="00AC07B0" w:rsidP="00AC07B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"Atitikimai_6" 8 psl. ir 10 psl. </w:t>
            </w:r>
          </w:p>
        </w:tc>
      </w:tr>
      <w:tr w:rsidR="005139FA" w:rsidRPr="00D1521A" w14:paraId="412AC972" w14:textId="16C2DE1D" w:rsidTr="005139FA">
        <w:tc>
          <w:tcPr>
            <w:tcW w:w="720" w:type="dxa"/>
            <w:tcBorders>
              <w:top w:val="single" w:sz="4" w:space="0" w:color="auto"/>
              <w:left w:val="single" w:sz="4" w:space="0" w:color="auto"/>
              <w:bottom w:val="single" w:sz="4" w:space="0" w:color="auto"/>
              <w:right w:val="single" w:sz="4" w:space="0" w:color="auto"/>
            </w:tcBorders>
          </w:tcPr>
          <w:p w14:paraId="08759F4D"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1.2.</w:t>
            </w:r>
          </w:p>
        </w:tc>
        <w:tc>
          <w:tcPr>
            <w:tcW w:w="3674" w:type="dxa"/>
            <w:tcBorders>
              <w:top w:val="single" w:sz="4" w:space="0" w:color="auto"/>
              <w:left w:val="single" w:sz="4" w:space="0" w:color="auto"/>
              <w:bottom w:val="single" w:sz="4" w:space="0" w:color="auto"/>
              <w:right w:val="single" w:sz="4" w:space="0" w:color="auto"/>
            </w:tcBorders>
          </w:tcPr>
          <w:p w14:paraId="236D09F7"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Timpanometrija</w:t>
            </w:r>
          </w:p>
        </w:tc>
        <w:tc>
          <w:tcPr>
            <w:tcW w:w="5240" w:type="dxa"/>
            <w:tcBorders>
              <w:top w:val="single" w:sz="4" w:space="0" w:color="auto"/>
              <w:left w:val="single" w:sz="4" w:space="0" w:color="auto"/>
              <w:bottom w:val="single" w:sz="4" w:space="0" w:color="auto"/>
              <w:right w:val="single" w:sz="4" w:space="0" w:color="auto"/>
            </w:tcBorders>
          </w:tcPr>
          <w:p w14:paraId="29241D07" w14:textId="77777777" w:rsidR="005139FA" w:rsidRPr="00D1521A" w:rsidRDefault="005139FA" w:rsidP="00D1521A">
            <w:pPr>
              <w:pStyle w:val="Sraopastraipa"/>
              <w:numPr>
                <w:ilvl w:val="0"/>
                <w:numId w:val="2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Klasikinė automatinė timpanometrija su galimybe naudotojui užprogramuoti pradžios ir pabaigos slėgį</w:t>
            </w:r>
            <w:r w:rsidRPr="00D1521A">
              <w:rPr>
                <w:rFonts w:ascii="Times New Roman" w:hAnsi="Times New Roman" w:cs="Times New Roman"/>
                <w:strike/>
                <w:color w:val="000000" w:themeColor="text1"/>
              </w:rPr>
              <w:t>;</w:t>
            </w:r>
          </w:p>
          <w:p w14:paraId="697A5647" w14:textId="77777777" w:rsidR="005139FA" w:rsidRPr="00D1521A" w:rsidRDefault="005139FA" w:rsidP="00D1521A">
            <w:pPr>
              <w:pStyle w:val="Sraopastraipa"/>
              <w:numPr>
                <w:ilvl w:val="0"/>
                <w:numId w:val="2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Plataus ruožo timpanometrija;</w:t>
            </w:r>
          </w:p>
          <w:p w14:paraId="154CDF9A" w14:textId="77777777" w:rsidR="005139FA" w:rsidRPr="00D1521A" w:rsidRDefault="005139FA" w:rsidP="00D1521A">
            <w:pPr>
              <w:pStyle w:val="Sraopastraipa"/>
              <w:numPr>
                <w:ilvl w:val="0"/>
                <w:numId w:val="2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Visų funkcijų rankinis valdymas.</w:t>
            </w:r>
          </w:p>
        </w:tc>
        <w:tc>
          <w:tcPr>
            <w:tcW w:w="5240" w:type="dxa"/>
            <w:tcBorders>
              <w:top w:val="single" w:sz="4" w:space="0" w:color="auto"/>
              <w:left w:val="single" w:sz="4" w:space="0" w:color="auto"/>
              <w:bottom w:val="single" w:sz="4" w:space="0" w:color="auto"/>
              <w:right w:val="single" w:sz="4" w:space="0" w:color="auto"/>
            </w:tcBorders>
          </w:tcPr>
          <w:p w14:paraId="0DC078D7" w14:textId="0034F357" w:rsidR="00CC594E" w:rsidRPr="00D1521A" w:rsidRDefault="00CC594E" w:rsidP="00AC512F">
            <w:pPr>
              <w:pStyle w:val="Sraopastraipa"/>
              <w:numPr>
                <w:ilvl w:val="0"/>
                <w:numId w:val="63"/>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1.</w:t>
            </w:r>
            <w:r w:rsidRPr="00D1521A">
              <w:rPr>
                <w:rFonts w:ascii="Times New Roman" w:hAnsi="Times New Roman" w:cs="Times New Roman"/>
                <w:color w:val="000000" w:themeColor="text1"/>
              </w:rPr>
              <w:t>Klasikinė automatinė timpanometrija su galimybe naudotojui užprogramuoti pradžios ir pabaigos slėgį</w:t>
            </w:r>
            <w:r w:rsidRPr="00D1521A">
              <w:rPr>
                <w:rFonts w:ascii="Times New Roman" w:hAnsi="Times New Roman" w:cs="Times New Roman"/>
                <w:strike/>
                <w:color w:val="000000" w:themeColor="text1"/>
              </w:rPr>
              <w:t>;</w:t>
            </w:r>
          </w:p>
          <w:p w14:paraId="2BE87AE4" w14:textId="55CD1025" w:rsidR="00CC594E" w:rsidRPr="00D1521A" w:rsidRDefault="00CC594E" w:rsidP="00AC512F">
            <w:pPr>
              <w:pStyle w:val="Sraopastraipa"/>
              <w:numPr>
                <w:ilvl w:val="0"/>
                <w:numId w:val="63"/>
              </w:numPr>
              <w:spacing w:after="0" w:line="240" w:lineRule="auto"/>
              <w:ind w:left="0" w:hanging="261"/>
              <w:jc w:val="both"/>
              <w:rPr>
                <w:rFonts w:ascii="Times New Roman" w:hAnsi="Times New Roman" w:cs="Times New Roman"/>
                <w:color w:val="000000" w:themeColor="text1"/>
              </w:rPr>
            </w:pPr>
            <w:r>
              <w:rPr>
                <w:rFonts w:ascii="Times New Roman" w:hAnsi="Times New Roman" w:cs="Times New Roman"/>
                <w:color w:val="000000" w:themeColor="text1"/>
              </w:rPr>
              <w:t>2.</w:t>
            </w:r>
            <w:r w:rsidRPr="00D1521A">
              <w:rPr>
                <w:rFonts w:ascii="Times New Roman" w:hAnsi="Times New Roman" w:cs="Times New Roman"/>
                <w:color w:val="000000" w:themeColor="text1"/>
              </w:rPr>
              <w:t>Plataus ruožo timpanometrija;</w:t>
            </w:r>
          </w:p>
          <w:p w14:paraId="61483FFE" w14:textId="77777777" w:rsidR="005139FA" w:rsidRDefault="00CC594E" w:rsidP="00AC512F">
            <w:pPr>
              <w:pStyle w:val="Sraopastraipa"/>
              <w:numPr>
                <w:ilvl w:val="0"/>
                <w:numId w:val="63"/>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3.</w:t>
            </w:r>
            <w:r w:rsidRPr="00D1521A">
              <w:rPr>
                <w:rFonts w:ascii="Times New Roman" w:hAnsi="Times New Roman" w:cs="Times New Roman"/>
                <w:color w:val="000000" w:themeColor="text1"/>
              </w:rPr>
              <w:t>Visų funkcijų rankinis valdymas.</w:t>
            </w:r>
          </w:p>
          <w:p w14:paraId="4CCFCA83" w14:textId="79606191" w:rsidR="00CC594E" w:rsidRPr="00D1521A" w:rsidRDefault="00CC594E" w:rsidP="00AC512F">
            <w:pPr>
              <w:pStyle w:val="Sraopastraipa"/>
              <w:numPr>
                <w:ilvl w:val="0"/>
                <w:numId w:val="63"/>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"Atitikimai_6" 7 psl. </w:t>
            </w:r>
            <w:r w:rsidR="00AC07B0">
              <w:rPr>
                <w:rFonts w:ascii="Times New Roman" w:hAnsi="Times New Roman" w:cs="Times New Roman"/>
                <w:color w:val="000000" w:themeColor="text1"/>
              </w:rPr>
              <w:t xml:space="preserve">ir </w:t>
            </w:r>
            <w:r w:rsidR="00AC07B0">
              <w:rPr>
                <w:rFonts w:ascii="Times New Roman" w:hAnsi="Times New Roman" w:cs="Times New Roman"/>
                <w:color w:val="000000" w:themeColor="text1"/>
                <w:lang w:val="en-US"/>
              </w:rPr>
              <w:t xml:space="preserve">3 psl. </w:t>
            </w:r>
          </w:p>
        </w:tc>
      </w:tr>
      <w:tr w:rsidR="005139FA" w:rsidRPr="00D1521A" w14:paraId="72D74534" w14:textId="5A98E479" w:rsidTr="005139FA">
        <w:tc>
          <w:tcPr>
            <w:tcW w:w="720" w:type="dxa"/>
            <w:tcBorders>
              <w:top w:val="single" w:sz="4" w:space="0" w:color="auto"/>
              <w:left w:val="single" w:sz="4" w:space="0" w:color="auto"/>
              <w:bottom w:val="single" w:sz="4" w:space="0" w:color="auto"/>
              <w:right w:val="single" w:sz="4" w:space="0" w:color="auto"/>
            </w:tcBorders>
          </w:tcPr>
          <w:p w14:paraId="217F0497"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1.3.</w:t>
            </w:r>
          </w:p>
        </w:tc>
        <w:tc>
          <w:tcPr>
            <w:tcW w:w="3674" w:type="dxa"/>
            <w:tcBorders>
              <w:top w:val="single" w:sz="4" w:space="0" w:color="auto"/>
              <w:left w:val="single" w:sz="4" w:space="0" w:color="auto"/>
              <w:bottom w:val="single" w:sz="4" w:space="0" w:color="auto"/>
              <w:right w:val="single" w:sz="4" w:space="0" w:color="auto"/>
            </w:tcBorders>
            <w:hideMark/>
          </w:tcPr>
          <w:p w14:paraId="20DFD718"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Daviklio toninis signalas</w:t>
            </w:r>
          </w:p>
        </w:tc>
        <w:tc>
          <w:tcPr>
            <w:tcW w:w="5240" w:type="dxa"/>
            <w:tcBorders>
              <w:top w:val="single" w:sz="4" w:space="0" w:color="auto"/>
              <w:left w:val="single" w:sz="4" w:space="0" w:color="auto"/>
              <w:bottom w:val="single" w:sz="4" w:space="0" w:color="auto"/>
              <w:right w:val="single" w:sz="4" w:space="0" w:color="auto"/>
            </w:tcBorders>
            <w:hideMark/>
          </w:tcPr>
          <w:p w14:paraId="464B7D13" w14:textId="77777777" w:rsidR="005139FA" w:rsidRPr="00D1521A" w:rsidRDefault="005139FA" w:rsidP="00D1521A">
            <w:pPr>
              <w:pStyle w:val="Sraopastraipa"/>
              <w:numPr>
                <w:ilvl w:val="0"/>
                <w:numId w:val="2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226 Hz, 678 Hz, 800 Hz, 1000 Hz (gryni tonai); </w:t>
            </w:r>
          </w:p>
          <w:p w14:paraId="590A1512" w14:textId="77777777" w:rsidR="005139FA" w:rsidRPr="00D1521A" w:rsidRDefault="005139FA" w:rsidP="00D1521A">
            <w:pPr>
              <w:pStyle w:val="Sraopastraipa"/>
              <w:numPr>
                <w:ilvl w:val="0"/>
                <w:numId w:val="2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lang w:val="en-US"/>
              </w:rPr>
              <w:t>226 Hz, 85 dB SPL</w:t>
            </w:r>
            <w:r w:rsidRPr="00D1521A">
              <w:rPr>
                <w:rFonts w:ascii="Times New Roman" w:hAnsi="Times New Roman" w:cs="Times New Roman"/>
                <w:color w:val="000000" w:themeColor="text1"/>
              </w:rPr>
              <w:t>.</w:t>
            </w:r>
          </w:p>
        </w:tc>
        <w:tc>
          <w:tcPr>
            <w:tcW w:w="5240" w:type="dxa"/>
            <w:tcBorders>
              <w:top w:val="single" w:sz="4" w:space="0" w:color="auto"/>
              <w:left w:val="single" w:sz="4" w:space="0" w:color="auto"/>
              <w:bottom w:val="single" w:sz="4" w:space="0" w:color="auto"/>
              <w:right w:val="single" w:sz="4" w:space="0" w:color="auto"/>
            </w:tcBorders>
          </w:tcPr>
          <w:p w14:paraId="5EB8E329" w14:textId="18DBD201" w:rsidR="00BF4B38" w:rsidRPr="00D1521A" w:rsidRDefault="00BF4B38" w:rsidP="00AC512F">
            <w:pPr>
              <w:pStyle w:val="Sraopastraipa"/>
              <w:numPr>
                <w:ilvl w:val="0"/>
                <w:numId w:val="65"/>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226 Hz, 678 Hz, 800 Hz, 1000 Hz (gryni tonai); </w:t>
            </w:r>
          </w:p>
          <w:p w14:paraId="4B4D425B" w14:textId="77777777" w:rsidR="005139FA" w:rsidRDefault="00BF4B38" w:rsidP="00AC512F">
            <w:pPr>
              <w:pStyle w:val="Sraopastraipa"/>
              <w:numPr>
                <w:ilvl w:val="0"/>
                <w:numId w:val="65"/>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lang w:val="en-US"/>
              </w:rPr>
              <w:t>226 Hz, 85 dB SPL</w:t>
            </w:r>
            <w:r w:rsidRPr="00D1521A">
              <w:rPr>
                <w:rFonts w:ascii="Times New Roman" w:hAnsi="Times New Roman" w:cs="Times New Roman"/>
                <w:color w:val="000000" w:themeColor="text1"/>
              </w:rPr>
              <w:t>.</w:t>
            </w:r>
          </w:p>
          <w:p w14:paraId="3681CA7A" w14:textId="1B76892A" w:rsidR="00BF4B38" w:rsidRPr="00BF4B38" w:rsidRDefault="00BF4B38" w:rsidP="00BF4B3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"Atitikimai_6" 7 psl.</w:t>
            </w:r>
          </w:p>
        </w:tc>
      </w:tr>
      <w:tr w:rsidR="005139FA" w:rsidRPr="00D1521A" w14:paraId="1BD9500E" w14:textId="2C417FF7" w:rsidTr="005139FA">
        <w:tc>
          <w:tcPr>
            <w:tcW w:w="720" w:type="dxa"/>
            <w:tcBorders>
              <w:top w:val="single" w:sz="4" w:space="0" w:color="auto"/>
              <w:left w:val="single" w:sz="4" w:space="0" w:color="auto"/>
              <w:bottom w:val="single" w:sz="4" w:space="0" w:color="auto"/>
              <w:right w:val="single" w:sz="4" w:space="0" w:color="auto"/>
            </w:tcBorders>
          </w:tcPr>
          <w:p w14:paraId="4786CAC9"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1.4.</w:t>
            </w:r>
          </w:p>
        </w:tc>
        <w:tc>
          <w:tcPr>
            <w:tcW w:w="3674" w:type="dxa"/>
            <w:tcBorders>
              <w:top w:val="single" w:sz="4" w:space="0" w:color="auto"/>
              <w:left w:val="single" w:sz="4" w:space="0" w:color="auto"/>
              <w:bottom w:val="single" w:sz="4" w:space="0" w:color="auto"/>
              <w:right w:val="single" w:sz="4" w:space="0" w:color="auto"/>
            </w:tcBorders>
            <w:hideMark/>
          </w:tcPr>
          <w:p w14:paraId="191E5444"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Oro slėgio reguliavimas</w:t>
            </w:r>
          </w:p>
        </w:tc>
        <w:tc>
          <w:tcPr>
            <w:tcW w:w="5240" w:type="dxa"/>
            <w:tcBorders>
              <w:top w:val="single" w:sz="4" w:space="0" w:color="auto"/>
              <w:left w:val="single" w:sz="4" w:space="0" w:color="auto"/>
              <w:bottom w:val="single" w:sz="4" w:space="0" w:color="auto"/>
              <w:right w:val="single" w:sz="4" w:space="0" w:color="auto"/>
            </w:tcBorders>
            <w:hideMark/>
          </w:tcPr>
          <w:p w14:paraId="3B9386FA" w14:textId="77777777" w:rsidR="005139FA" w:rsidRPr="00D1521A" w:rsidRDefault="005139FA" w:rsidP="00D1521A">
            <w:pPr>
              <w:pStyle w:val="Sraopastraipa"/>
              <w:numPr>
                <w:ilvl w:val="0"/>
                <w:numId w:val="2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Automatinis;</w:t>
            </w:r>
          </w:p>
          <w:p w14:paraId="25ADE93B" w14:textId="77777777" w:rsidR="005139FA" w:rsidRPr="00D1521A" w:rsidRDefault="005139FA" w:rsidP="00D1521A">
            <w:pPr>
              <w:pStyle w:val="Sraopastraipa"/>
              <w:numPr>
                <w:ilvl w:val="0"/>
                <w:numId w:val="2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Pamatuotas slėgis parodomas ekrane.</w:t>
            </w:r>
          </w:p>
        </w:tc>
        <w:tc>
          <w:tcPr>
            <w:tcW w:w="5240" w:type="dxa"/>
            <w:tcBorders>
              <w:top w:val="single" w:sz="4" w:space="0" w:color="auto"/>
              <w:left w:val="single" w:sz="4" w:space="0" w:color="auto"/>
              <w:bottom w:val="single" w:sz="4" w:space="0" w:color="auto"/>
              <w:right w:val="single" w:sz="4" w:space="0" w:color="auto"/>
            </w:tcBorders>
          </w:tcPr>
          <w:p w14:paraId="347AE181" w14:textId="77777777" w:rsidR="00BF4B38" w:rsidRPr="00D1521A" w:rsidRDefault="00BF4B38" w:rsidP="00AC512F">
            <w:pPr>
              <w:pStyle w:val="Sraopastraipa"/>
              <w:numPr>
                <w:ilvl w:val="0"/>
                <w:numId w:val="66"/>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Automatinis;</w:t>
            </w:r>
          </w:p>
          <w:p w14:paraId="5E45CFEF" w14:textId="77777777" w:rsidR="005139FA" w:rsidRDefault="00BF4B38" w:rsidP="00AC512F">
            <w:pPr>
              <w:pStyle w:val="Sraopastraipa"/>
              <w:numPr>
                <w:ilvl w:val="0"/>
                <w:numId w:val="66"/>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Pamatuotas slėgis parodomas ekrane.</w:t>
            </w:r>
          </w:p>
          <w:p w14:paraId="67D6F1CE" w14:textId="3746F80A" w:rsidR="00BF4B38" w:rsidRPr="00D1521A" w:rsidRDefault="00BF4B38" w:rsidP="00BF4B38">
            <w:pPr>
              <w:pStyle w:val="Sraopastraipa"/>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"Atitikimai_6" 7 psl.</w:t>
            </w:r>
          </w:p>
        </w:tc>
      </w:tr>
      <w:tr w:rsidR="005139FA" w:rsidRPr="00D1521A" w14:paraId="0DE55E82" w14:textId="3C076C30" w:rsidTr="005139FA">
        <w:tc>
          <w:tcPr>
            <w:tcW w:w="720" w:type="dxa"/>
            <w:tcBorders>
              <w:top w:val="single" w:sz="4" w:space="0" w:color="auto"/>
              <w:left w:val="single" w:sz="4" w:space="0" w:color="auto"/>
              <w:bottom w:val="single" w:sz="4" w:space="0" w:color="auto"/>
              <w:right w:val="single" w:sz="4" w:space="0" w:color="auto"/>
            </w:tcBorders>
          </w:tcPr>
          <w:p w14:paraId="7AE0F7D5"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1.5.</w:t>
            </w:r>
          </w:p>
        </w:tc>
        <w:tc>
          <w:tcPr>
            <w:tcW w:w="3674" w:type="dxa"/>
            <w:tcBorders>
              <w:top w:val="single" w:sz="4" w:space="0" w:color="auto"/>
              <w:left w:val="single" w:sz="4" w:space="0" w:color="auto"/>
              <w:bottom w:val="single" w:sz="4" w:space="0" w:color="auto"/>
              <w:right w:val="single" w:sz="4" w:space="0" w:color="auto"/>
            </w:tcBorders>
            <w:hideMark/>
          </w:tcPr>
          <w:p w14:paraId="2390A2E9"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Slėgio diapazonai</w:t>
            </w:r>
          </w:p>
        </w:tc>
        <w:tc>
          <w:tcPr>
            <w:tcW w:w="5240" w:type="dxa"/>
            <w:tcBorders>
              <w:top w:val="single" w:sz="4" w:space="0" w:color="auto"/>
              <w:left w:val="single" w:sz="4" w:space="0" w:color="auto"/>
              <w:bottom w:val="single" w:sz="4" w:space="0" w:color="auto"/>
              <w:right w:val="single" w:sz="4" w:space="0" w:color="auto"/>
            </w:tcBorders>
            <w:hideMark/>
          </w:tcPr>
          <w:p w14:paraId="7EC69A49" w14:textId="77777777" w:rsidR="005139FA" w:rsidRPr="00D1521A" w:rsidRDefault="005139FA" w:rsidP="00D1521A">
            <w:pPr>
              <w:pStyle w:val="Sraopastraipa"/>
              <w:numPr>
                <w:ilvl w:val="0"/>
                <w:numId w:val="3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Ne mažiau kaip trys vartotojo laisvai pasirenkami slėgio diapazonai: minimalus, vidutinis, maksimalus arba automatinis; </w:t>
            </w:r>
          </w:p>
          <w:p w14:paraId="2419D3F7" w14:textId="77777777" w:rsidR="005139FA" w:rsidRPr="00D1521A" w:rsidRDefault="005139FA" w:rsidP="00D1521A">
            <w:pPr>
              <w:pStyle w:val="Sraopastraipa"/>
              <w:numPr>
                <w:ilvl w:val="0"/>
                <w:numId w:val="3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Galimybė pasirinkti slėgio diapazoną ribose, ne siauresnėse kaip nuo -</w:t>
            </w:r>
            <w:r w:rsidRPr="00D1521A">
              <w:rPr>
                <w:rFonts w:ascii="Times New Roman" w:hAnsi="Times New Roman" w:cs="Times New Roman"/>
                <w:color w:val="000000" w:themeColor="text1"/>
                <w:lang w:val="en-US"/>
              </w:rPr>
              <w:t>750 daPa iki +550 daPa.</w:t>
            </w:r>
          </w:p>
        </w:tc>
        <w:tc>
          <w:tcPr>
            <w:tcW w:w="5240" w:type="dxa"/>
            <w:tcBorders>
              <w:top w:val="single" w:sz="4" w:space="0" w:color="auto"/>
              <w:left w:val="single" w:sz="4" w:space="0" w:color="auto"/>
              <w:bottom w:val="single" w:sz="4" w:space="0" w:color="auto"/>
              <w:right w:val="single" w:sz="4" w:space="0" w:color="auto"/>
            </w:tcBorders>
          </w:tcPr>
          <w:p w14:paraId="040FCB0D" w14:textId="71F22991" w:rsidR="00BF4B38" w:rsidRPr="00D1521A" w:rsidRDefault="00E157A1" w:rsidP="00AC512F">
            <w:pPr>
              <w:pStyle w:val="Sraopastraipa"/>
              <w:numPr>
                <w:ilvl w:val="0"/>
                <w:numId w:val="67"/>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w:t>
            </w:r>
            <w:r w:rsidR="00BF4B38" w:rsidRPr="00D1521A">
              <w:rPr>
                <w:rFonts w:ascii="Times New Roman" w:hAnsi="Times New Roman" w:cs="Times New Roman"/>
                <w:color w:val="000000" w:themeColor="text1"/>
              </w:rPr>
              <w:t xml:space="preserve">artotojo laisvai pasirenkami slėgio diapazonai: minimalus, vidutinis, maksimalus arba automatinis; </w:t>
            </w:r>
          </w:p>
          <w:p w14:paraId="0B550E84" w14:textId="77777777" w:rsidR="005139FA" w:rsidRPr="00E157A1" w:rsidRDefault="00BF4B38" w:rsidP="00AC512F">
            <w:pPr>
              <w:pStyle w:val="Sraopastraipa"/>
              <w:numPr>
                <w:ilvl w:val="0"/>
                <w:numId w:val="67"/>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Galimybė pasirinkti slėgio diapazoną ribose nuo -</w:t>
            </w:r>
            <w:r w:rsidRPr="00D1521A">
              <w:rPr>
                <w:rFonts w:ascii="Times New Roman" w:hAnsi="Times New Roman" w:cs="Times New Roman"/>
                <w:color w:val="000000" w:themeColor="text1"/>
                <w:lang w:val="en-US"/>
              </w:rPr>
              <w:t>750 daPa iki +550 daPa.</w:t>
            </w:r>
          </w:p>
          <w:p w14:paraId="03CE4D0D" w14:textId="462E359D" w:rsidR="00E157A1" w:rsidRPr="00E157A1" w:rsidRDefault="00E157A1" w:rsidP="00E157A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"Atitikimai_6" 7 psl. </w:t>
            </w:r>
          </w:p>
        </w:tc>
      </w:tr>
      <w:tr w:rsidR="005139FA" w:rsidRPr="00D1521A" w14:paraId="4A8223C5" w14:textId="1C6E9682" w:rsidTr="005139FA">
        <w:tc>
          <w:tcPr>
            <w:tcW w:w="720" w:type="dxa"/>
            <w:tcBorders>
              <w:top w:val="single" w:sz="4" w:space="0" w:color="auto"/>
              <w:left w:val="single" w:sz="4" w:space="0" w:color="auto"/>
              <w:bottom w:val="single" w:sz="4" w:space="0" w:color="auto"/>
              <w:right w:val="single" w:sz="4" w:space="0" w:color="auto"/>
            </w:tcBorders>
          </w:tcPr>
          <w:p w14:paraId="33676869"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1.6.</w:t>
            </w:r>
          </w:p>
        </w:tc>
        <w:tc>
          <w:tcPr>
            <w:tcW w:w="3674" w:type="dxa"/>
            <w:tcBorders>
              <w:top w:val="single" w:sz="4" w:space="0" w:color="auto"/>
              <w:left w:val="single" w:sz="4" w:space="0" w:color="auto"/>
              <w:bottom w:val="single" w:sz="4" w:space="0" w:color="auto"/>
              <w:right w:val="single" w:sz="4" w:space="0" w:color="auto"/>
            </w:tcBorders>
            <w:hideMark/>
          </w:tcPr>
          <w:p w14:paraId="211D4D0D"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Tūrio/pralaidumo matavimo ribos (ne siauresnės už nurodytas)</w:t>
            </w:r>
          </w:p>
        </w:tc>
        <w:tc>
          <w:tcPr>
            <w:tcW w:w="5240" w:type="dxa"/>
            <w:tcBorders>
              <w:top w:val="single" w:sz="4" w:space="0" w:color="auto"/>
              <w:left w:val="single" w:sz="4" w:space="0" w:color="auto"/>
              <w:bottom w:val="single" w:sz="4" w:space="0" w:color="auto"/>
              <w:right w:val="single" w:sz="4" w:space="0" w:color="auto"/>
            </w:tcBorders>
            <w:hideMark/>
          </w:tcPr>
          <w:p w14:paraId="7C21BB71" w14:textId="77777777" w:rsidR="005139FA" w:rsidRPr="00D1521A" w:rsidRDefault="005139FA" w:rsidP="00D1521A">
            <w:pPr>
              <w:pStyle w:val="Sraopastraipa"/>
              <w:numPr>
                <w:ilvl w:val="0"/>
                <w:numId w:val="27"/>
              </w:numPr>
              <w:spacing w:after="0" w:line="240" w:lineRule="auto"/>
              <w:ind w:left="318" w:hanging="284"/>
              <w:jc w:val="both"/>
              <w:rPr>
                <w:rFonts w:ascii="Times New Roman" w:hAnsi="Times New Roman" w:cs="Times New Roman"/>
                <w:color w:val="000000" w:themeColor="text1"/>
              </w:rPr>
            </w:pPr>
            <w:r w:rsidRPr="00D1521A">
              <w:rPr>
                <w:rFonts w:ascii="Times New Roman" w:hAnsi="Times New Roman" w:cs="Times New Roman"/>
                <w:color w:val="000000" w:themeColor="text1"/>
              </w:rPr>
              <w:t>Nuo 0,1 iki 8 ml, kai daviklio tonas 226 Hz;</w:t>
            </w:r>
          </w:p>
          <w:p w14:paraId="3520E872" w14:textId="77777777" w:rsidR="005139FA" w:rsidRPr="00D1521A" w:rsidRDefault="005139FA" w:rsidP="00D1521A">
            <w:pPr>
              <w:pStyle w:val="Sraopastraipa"/>
              <w:numPr>
                <w:ilvl w:val="0"/>
                <w:numId w:val="27"/>
              </w:numPr>
              <w:spacing w:after="0" w:line="240" w:lineRule="auto"/>
              <w:ind w:left="318" w:hanging="284"/>
              <w:jc w:val="both"/>
              <w:rPr>
                <w:rFonts w:ascii="Times New Roman" w:hAnsi="Times New Roman" w:cs="Times New Roman"/>
                <w:color w:val="000000" w:themeColor="text1"/>
              </w:rPr>
            </w:pPr>
            <w:r w:rsidRPr="00D1521A">
              <w:rPr>
                <w:rFonts w:ascii="Times New Roman" w:hAnsi="Times New Roman" w:cs="Times New Roman"/>
                <w:color w:val="000000" w:themeColor="text1"/>
              </w:rPr>
              <w:t>Nuo 0,1 iki 15 mmho, kai daviklio tonas 678 Hz, 800 Hz, 1000 Hz.</w:t>
            </w:r>
          </w:p>
        </w:tc>
        <w:tc>
          <w:tcPr>
            <w:tcW w:w="5240" w:type="dxa"/>
            <w:tcBorders>
              <w:top w:val="single" w:sz="4" w:space="0" w:color="auto"/>
              <w:left w:val="single" w:sz="4" w:space="0" w:color="auto"/>
              <w:bottom w:val="single" w:sz="4" w:space="0" w:color="auto"/>
              <w:right w:val="single" w:sz="4" w:space="0" w:color="auto"/>
            </w:tcBorders>
          </w:tcPr>
          <w:p w14:paraId="7A11A0B0" w14:textId="21FA0E4C" w:rsidR="00E157A1" w:rsidRPr="00D1521A" w:rsidRDefault="00E157A1" w:rsidP="00AC512F">
            <w:pPr>
              <w:pStyle w:val="Sraopastraipa"/>
              <w:numPr>
                <w:ilvl w:val="0"/>
                <w:numId w:val="68"/>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Nuo 0,1 iki 8 ml, kai daviklio tonas 226 Hz;</w:t>
            </w:r>
          </w:p>
          <w:p w14:paraId="25329E5B" w14:textId="77777777" w:rsidR="005139FA" w:rsidRDefault="00E157A1" w:rsidP="00AC512F">
            <w:pPr>
              <w:pStyle w:val="Sraopastraipa"/>
              <w:numPr>
                <w:ilvl w:val="0"/>
                <w:numId w:val="68"/>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Nuo 0,1 iki 15 mmho, kai daviklio tonas 678 Hz, 800 Hz, 1000 Hz.</w:t>
            </w:r>
          </w:p>
          <w:p w14:paraId="5990C833" w14:textId="29E96D38" w:rsidR="00E157A1" w:rsidRPr="00E157A1" w:rsidRDefault="00E157A1" w:rsidP="00E157A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"Atitikimai_6" 7 psl.</w:t>
            </w:r>
          </w:p>
        </w:tc>
      </w:tr>
      <w:tr w:rsidR="005139FA" w:rsidRPr="00D1521A" w14:paraId="30B3CF87" w14:textId="225D379A" w:rsidTr="005139FA">
        <w:tc>
          <w:tcPr>
            <w:tcW w:w="720" w:type="dxa"/>
            <w:tcBorders>
              <w:top w:val="single" w:sz="4" w:space="0" w:color="auto"/>
              <w:left w:val="single" w:sz="4" w:space="0" w:color="auto"/>
              <w:bottom w:val="single" w:sz="4" w:space="0" w:color="auto"/>
              <w:right w:val="single" w:sz="4" w:space="0" w:color="auto"/>
            </w:tcBorders>
          </w:tcPr>
          <w:p w14:paraId="7DA32BE8"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1.7.</w:t>
            </w:r>
          </w:p>
        </w:tc>
        <w:tc>
          <w:tcPr>
            <w:tcW w:w="3674" w:type="dxa"/>
            <w:tcBorders>
              <w:top w:val="single" w:sz="4" w:space="0" w:color="auto"/>
              <w:left w:val="single" w:sz="4" w:space="0" w:color="auto"/>
              <w:bottom w:val="single" w:sz="4" w:space="0" w:color="auto"/>
              <w:right w:val="single" w:sz="4" w:space="0" w:color="auto"/>
            </w:tcBorders>
          </w:tcPr>
          <w:p w14:paraId="77D86055"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 xml:space="preserve">Eustachijaus vamzdžio funkcijos testai </w:t>
            </w:r>
          </w:p>
        </w:tc>
        <w:tc>
          <w:tcPr>
            <w:tcW w:w="5240" w:type="dxa"/>
            <w:tcBorders>
              <w:top w:val="single" w:sz="4" w:space="0" w:color="auto"/>
              <w:left w:val="single" w:sz="4" w:space="0" w:color="auto"/>
              <w:bottom w:val="single" w:sz="4" w:space="0" w:color="auto"/>
              <w:right w:val="single" w:sz="4" w:space="0" w:color="auto"/>
            </w:tcBorders>
          </w:tcPr>
          <w:p w14:paraId="42F4A33A" w14:textId="77777777" w:rsidR="005139FA" w:rsidRPr="00D1521A" w:rsidRDefault="005139FA" w:rsidP="00D1521A">
            <w:pPr>
              <w:pStyle w:val="Sraopastraipa"/>
              <w:numPr>
                <w:ilvl w:val="0"/>
                <w:numId w:val="28"/>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Neperforuotam ausies būgneliui;</w:t>
            </w:r>
          </w:p>
          <w:p w14:paraId="3E26B5C5" w14:textId="77777777" w:rsidR="005139FA" w:rsidRPr="00D1521A" w:rsidRDefault="005139FA" w:rsidP="00D1521A">
            <w:pPr>
              <w:pStyle w:val="Sraopastraipa"/>
              <w:numPr>
                <w:ilvl w:val="0"/>
                <w:numId w:val="28"/>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Perforuotam ausies būgneliui;</w:t>
            </w:r>
          </w:p>
          <w:p w14:paraId="6E182E44" w14:textId="77777777" w:rsidR="005139FA" w:rsidRPr="00D1521A" w:rsidRDefault="005139FA" w:rsidP="00D1521A">
            <w:pPr>
              <w:pStyle w:val="Sraopastraipa"/>
              <w:numPr>
                <w:ilvl w:val="0"/>
                <w:numId w:val="28"/>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Atviro (angl., </w:t>
            </w:r>
            <w:r w:rsidRPr="00D1521A">
              <w:rPr>
                <w:rFonts w:ascii="Times New Roman" w:hAnsi="Times New Roman" w:cs="Times New Roman"/>
                <w:i/>
                <w:color w:val="000000" w:themeColor="text1"/>
              </w:rPr>
              <w:t>patulous</w:t>
            </w:r>
            <w:r w:rsidRPr="00D1521A">
              <w:rPr>
                <w:rFonts w:ascii="Times New Roman" w:hAnsi="Times New Roman" w:cs="Times New Roman"/>
                <w:color w:val="000000" w:themeColor="text1"/>
              </w:rPr>
              <w:t>) Eustachijaus vamzdžio tyrimas.</w:t>
            </w:r>
          </w:p>
        </w:tc>
        <w:tc>
          <w:tcPr>
            <w:tcW w:w="5240" w:type="dxa"/>
            <w:tcBorders>
              <w:top w:val="single" w:sz="4" w:space="0" w:color="auto"/>
              <w:left w:val="single" w:sz="4" w:space="0" w:color="auto"/>
              <w:bottom w:val="single" w:sz="4" w:space="0" w:color="auto"/>
              <w:right w:val="single" w:sz="4" w:space="0" w:color="auto"/>
            </w:tcBorders>
          </w:tcPr>
          <w:p w14:paraId="2F652C42" w14:textId="11F73C77" w:rsidR="00E157A1" w:rsidRPr="00D1521A" w:rsidRDefault="00E157A1" w:rsidP="00AC512F">
            <w:pPr>
              <w:pStyle w:val="Sraopastraipa"/>
              <w:numPr>
                <w:ilvl w:val="0"/>
                <w:numId w:val="69"/>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1.</w:t>
            </w:r>
            <w:r w:rsidRPr="00D1521A">
              <w:rPr>
                <w:rFonts w:ascii="Times New Roman" w:hAnsi="Times New Roman" w:cs="Times New Roman"/>
                <w:color w:val="000000" w:themeColor="text1"/>
              </w:rPr>
              <w:t>Neperforuotam ausies būgneliui;</w:t>
            </w:r>
          </w:p>
          <w:p w14:paraId="575FB16C" w14:textId="6432916A" w:rsidR="00E157A1" w:rsidRPr="00D1521A" w:rsidRDefault="00E157A1" w:rsidP="00AC512F">
            <w:pPr>
              <w:pStyle w:val="Sraopastraipa"/>
              <w:numPr>
                <w:ilvl w:val="0"/>
                <w:numId w:val="69"/>
              </w:numPr>
              <w:spacing w:after="0" w:line="240" w:lineRule="auto"/>
              <w:ind w:left="0" w:hanging="261"/>
              <w:jc w:val="both"/>
              <w:rPr>
                <w:rFonts w:ascii="Times New Roman" w:hAnsi="Times New Roman" w:cs="Times New Roman"/>
                <w:color w:val="000000" w:themeColor="text1"/>
              </w:rPr>
            </w:pPr>
            <w:r>
              <w:rPr>
                <w:rFonts w:ascii="Times New Roman" w:hAnsi="Times New Roman" w:cs="Times New Roman"/>
                <w:color w:val="000000" w:themeColor="text1"/>
              </w:rPr>
              <w:t>2.</w:t>
            </w:r>
            <w:r w:rsidRPr="00D1521A">
              <w:rPr>
                <w:rFonts w:ascii="Times New Roman" w:hAnsi="Times New Roman" w:cs="Times New Roman"/>
                <w:color w:val="000000" w:themeColor="text1"/>
              </w:rPr>
              <w:t>Perforuotam ausies būgneliui;</w:t>
            </w:r>
          </w:p>
          <w:p w14:paraId="5DDB5231" w14:textId="77777777" w:rsidR="005139FA" w:rsidRDefault="00E157A1" w:rsidP="00AC512F">
            <w:pPr>
              <w:pStyle w:val="Sraopastraipa"/>
              <w:numPr>
                <w:ilvl w:val="0"/>
                <w:numId w:val="69"/>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3.</w:t>
            </w:r>
            <w:r w:rsidRPr="00D1521A">
              <w:rPr>
                <w:rFonts w:ascii="Times New Roman" w:hAnsi="Times New Roman" w:cs="Times New Roman"/>
                <w:color w:val="000000" w:themeColor="text1"/>
              </w:rPr>
              <w:t xml:space="preserve">Atviro (angl., </w:t>
            </w:r>
            <w:r w:rsidRPr="00D1521A">
              <w:rPr>
                <w:rFonts w:ascii="Times New Roman" w:hAnsi="Times New Roman" w:cs="Times New Roman"/>
                <w:i/>
                <w:color w:val="000000" w:themeColor="text1"/>
              </w:rPr>
              <w:t>patulous</w:t>
            </w:r>
            <w:r w:rsidRPr="00D1521A">
              <w:rPr>
                <w:rFonts w:ascii="Times New Roman" w:hAnsi="Times New Roman" w:cs="Times New Roman"/>
                <w:color w:val="000000" w:themeColor="text1"/>
              </w:rPr>
              <w:t>) Eustachijaus vamzdžio tyrimas.</w:t>
            </w:r>
          </w:p>
          <w:p w14:paraId="6D2AD813" w14:textId="41ED1471" w:rsidR="00E157A1" w:rsidRPr="00D1521A" w:rsidRDefault="00E157A1" w:rsidP="00AC512F">
            <w:pPr>
              <w:pStyle w:val="Sraopastraipa"/>
              <w:numPr>
                <w:ilvl w:val="0"/>
                <w:numId w:val="69"/>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"Atitikimai_6" 7 psl.</w:t>
            </w:r>
          </w:p>
        </w:tc>
      </w:tr>
      <w:tr w:rsidR="005139FA" w:rsidRPr="00D1521A" w14:paraId="62BC391A" w14:textId="1FB03589" w:rsidTr="005139FA">
        <w:tc>
          <w:tcPr>
            <w:tcW w:w="720" w:type="dxa"/>
            <w:tcBorders>
              <w:top w:val="single" w:sz="4" w:space="0" w:color="auto"/>
              <w:left w:val="single" w:sz="4" w:space="0" w:color="auto"/>
              <w:bottom w:val="single" w:sz="4" w:space="0" w:color="auto"/>
              <w:right w:val="single" w:sz="4" w:space="0" w:color="auto"/>
            </w:tcBorders>
          </w:tcPr>
          <w:p w14:paraId="7D2D4C60"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lastRenderedPageBreak/>
              <w:t>1.8.</w:t>
            </w:r>
          </w:p>
        </w:tc>
        <w:tc>
          <w:tcPr>
            <w:tcW w:w="3674" w:type="dxa"/>
            <w:tcBorders>
              <w:top w:val="single" w:sz="4" w:space="0" w:color="auto"/>
              <w:left w:val="single" w:sz="4" w:space="0" w:color="auto"/>
              <w:bottom w:val="single" w:sz="4" w:space="0" w:color="auto"/>
              <w:right w:val="single" w:sz="4" w:space="0" w:color="auto"/>
            </w:tcBorders>
          </w:tcPr>
          <w:p w14:paraId="4DD7F303"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Refleksų tyrimas</w:t>
            </w:r>
          </w:p>
        </w:tc>
        <w:tc>
          <w:tcPr>
            <w:tcW w:w="5240" w:type="dxa"/>
            <w:tcBorders>
              <w:top w:val="single" w:sz="4" w:space="0" w:color="auto"/>
              <w:left w:val="single" w:sz="4" w:space="0" w:color="auto"/>
              <w:bottom w:val="single" w:sz="4" w:space="0" w:color="auto"/>
              <w:right w:val="single" w:sz="4" w:space="0" w:color="auto"/>
            </w:tcBorders>
          </w:tcPr>
          <w:p w14:paraId="7092A8E8" w14:textId="77777777" w:rsidR="005139FA" w:rsidRPr="00D1521A" w:rsidRDefault="005139FA" w:rsidP="00D1521A">
            <w:pPr>
              <w:pStyle w:val="Sraopastraipa"/>
              <w:numPr>
                <w:ilvl w:val="0"/>
                <w:numId w:val="29"/>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Ipsilateralinis;</w:t>
            </w:r>
          </w:p>
          <w:p w14:paraId="4566BEEC" w14:textId="77777777" w:rsidR="005139FA" w:rsidRPr="00D1521A" w:rsidRDefault="005139FA" w:rsidP="00D1521A">
            <w:pPr>
              <w:pStyle w:val="Sraopastraipa"/>
              <w:numPr>
                <w:ilvl w:val="0"/>
                <w:numId w:val="29"/>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Kontralateralinis;</w:t>
            </w:r>
          </w:p>
          <w:p w14:paraId="11B73A48" w14:textId="77777777" w:rsidR="005139FA" w:rsidRPr="00D1521A" w:rsidRDefault="005139FA" w:rsidP="00D1521A">
            <w:pPr>
              <w:pStyle w:val="Sraopastraipa"/>
              <w:numPr>
                <w:ilvl w:val="0"/>
                <w:numId w:val="29"/>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Rankiniai refleksai;</w:t>
            </w:r>
          </w:p>
          <w:p w14:paraId="3D4387C4" w14:textId="77777777" w:rsidR="005139FA" w:rsidRPr="00D1521A" w:rsidRDefault="005139FA" w:rsidP="00D1521A">
            <w:pPr>
              <w:pStyle w:val="Sraopastraipa"/>
              <w:numPr>
                <w:ilvl w:val="0"/>
                <w:numId w:val="29"/>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Decay refleksų tyrimas.</w:t>
            </w:r>
          </w:p>
        </w:tc>
        <w:tc>
          <w:tcPr>
            <w:tcW w:w="5240" w:type="dxa"/>
            <w:tcBorders>
              <w:top w:val="single" w:sz="4" w:space="0" w:color="auto"/>
              <w:left w:val="single" w:sz="4" w:space="0" w:color="auto"/>
              <w:bottom w:val="single" w:sz="4" w:space="0" w:color="auto"/>
              <w:right w:val="single" w:sz="4" w:space="0" w:color="auto"/>
            </w:tcBorders>
          </w:tcPr>
          <w:p w14:paraId="27A14323" w14:textId="77777777" w:rsidR="00E157A1" w:rsidRPr="00D1521A" w:rsidRDefault="00E157A1" w:rsidP="00AC512F">
            <w:pPr>
              <w:pStyle w:val="Sraopastraipa"/>
              <w:numPr>
                <w:ilvl w:val="0"/>
                <w:numId w:val="70"/>
              </w:numPr>
              <w:spacing w:after="0" w:line="240" w:lineRule="auto"/>
              <w:ind w:left="357" w:hanging="357"/>
              <w:jc w:val="both"/>
              <w:rPr>
                <w:rFonts w:ascii="Times New Roman" w:hAnsi="Times New Roman" w:cs="Times New Roman"/>
                <w:color w:val="000000" w:themeColor="text1"/>
              </w:rPr>
            </w:pPr>
            <w:r w:rsidRPr="00D1521A">
              <w:rPr>
                <w:rFonts w:ascii="Times New Roman" w:hAnsi="Times New Roman" w:cs="Times New Roman"/>
                <w:color w:val="000000" w:themeColor="text1"/>
              </w:rPr>
              <w:t>Ipsilateralinis;</w:t>
            </w:r>
          </w:p>
          <w:p w14:paraId="70995C5F" w14:textId="77777777" w:rsidR="00E157A1" w:rsidRPr="00D1521A" w:rsidRDefault="00E157A1" w:rsidP="00AC512F">
            <w:pPr>
              <w:pStyle w:val="Sraopastraipa"/>
              <w:numPr>
                <w:ilvl w:val="0"/>
                <w:numId w:val="70"/>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Kontralateralinis;</w:t>
            </w:r>
          </w:p>
          <w:p w14:paraId="46798D5D" w14:textId="77777777" w:rsidR="00E157A1" w:rsidRPr="00D1521A" w:rsidRDefault="00E157A1" w:rsidP="00AC512F">
            <w:pPr>
              <w:pStyle w:val="Sraopastraipa"/>
              <w:numPr>
                <w:ilvl w:val="0"/>
                <w:numId w:val="70"/>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Rankiniai refleksai;</w:t>
            </w:r>
          </w:p>
          <w:p w14:paraId="34F1374D" w14:textId="77777777" w:rsidR="005139FA" w:rsidRDefault="00E157A1" w:rsidP="00AC512F">
            <w:pPr>
              <w:pStyle w:val="Sraopastraipa"/>
              <w:numPr>
                <w:ilvl w:val="0"/>
                <w:numId w:val="70"/>
              </w:numPr>
              <w:spacing w:after="0" w:line="240" w:lineRule="auto"/>
              <w:ind w:left="357" w:hanging="357"/>
              <w:jc w:val="both"/>
              <w:rPr>
                <w:rFonts w:ascii="Times New Roman" w:hAnsi="Times New Roman" w:cs="Times New Roman"/>
                <w:color w:val="000000" w:themeColor="text1"/>
              </w:rPr>
            </w:pPr>
            <w:r w:rsidRPr="00D1521A">
              <w:rPr>
                <w:rFonts w:ascii="Times New Roman" w:hAnsi="Times New Roman" w:cs="Times New Roman"/>
                <w:color w:val="000000" w:themeColor="text1"/>
              </w:rPr>
              <w:t>Decay refleksų tyrimas.</w:t>
            </w:r>
          </w:p>
          <w:p w14:paraId="46027A26" w14:textId="20EFEE57" w:rsidR="00E157A1" w:rsidRPr="00E157A1" w:rsidRDefault="00E157A1" w:rsidP="00E157A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"Atitikimai_6" 8 psl.</w:t>
            </w:r>
          </w:p>
        </w:tc>
      </w:tr>
      <w:tr w:rsidR="005139FA" w:rsidRPr="00D1521A" w14:paraId="47CC9E97" w14:textId="6814D22D" w:rsidTr="005139FA">
        <w:tc>
          <w:tcPr>
            <w:tcW w:w="720" w:type="dxa"/>
            <w:tcBorders>
              <w:top w:val="single" w:sz="4" w:space="0" w:color="auto"/>
              <w:left w:val="single" w:sz="4" w:space="0" w:color="auto"/>
              <w:bottom w:val="single" w:sz="4" w:space="0" w:color="auto"/>
              <w:right w:val="single" w:sz="4" w:space="0" w:color="auto"/>
            </w:tcBorders>
          </w:tcPr>
          <w:p w14:paraId="69E77E8C"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1.9.</w:t>
            </w:r>
          </w:p>
        </w:tc>
        <w:tc>
          <w:tcPr>
            <w:tcW w:w="3674" w:type="dxa"/>
            <w:tcBorders>
              <w:top w:val="single" w:sz="4" w:space="0" w:color="auto"/>
              <w:left w:val="single" w:sz="4" w:space="0" w:color="auto"/>
              <w:bottom w:val="single" w:sz="4" w:space="0" w:color="auto"/>
              <w:right w:val="single" w:sz="4" w:space="0" w:color="auto"/>
            </w:tcBorders>
          </w:tcPr>
          <w:p w14:paraId="70EEB479"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Refleksų tonų lygiai</w:t>
            </w:r>
          </w:p>
        </w:tc>
        <w:tc>
          <w:tcPr>
            <w:tcW w:w="5240" w:type="dxa"/>
            <w:tcBorders>
              <w:top w:val="single" w:sz="4" w:space="0" w:color="auto"/>
              <w:left w:val="single" w:sz="4" w:space="0" w:color="auto"/>
              <w:bottom w:val="single" w:sz="4" w:space="0" w:color="auto"/>
              <w:right w:val="single" w:sz="4" w:space="0" w:color="auto"/>
            </w:tcBorders>
          </w:tcPr>
          <w:p w14:paraId="108E6A37" w14:textId="77777777" w:rsidR="005139FA" w:rsidRPr="00D1521A" w:rsidRDefault="005139FA" w:rsidP="00D1521A">
            <w:pPr>
              <w:pStyle w:val="Sraopastraipa"/>
              <w:widowControl w:val="0"/>
              <w:numPr>
                <w:ilvl w:val="0"/>
                <w:numId w:val="30"/>
              </w:numPr>
              <w:autoSpaceDE w:val="0"/>
              <w:autoSpaceDN w:val="0"/>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(500 Hz, 1 kHz, 2 kHz, 4 kHz) ipsilateraliniai dažniai;</w:t>
            </w:r>
          </w:p>
          <w:p w14:paraId="428D74F4" w14:textId="77777777" w:rsidR="005139FA" w:rsidRPr="00D1521A" w:rsidRDefault="005139FA" w:rsidP="00D1521A">
            <w:pPr>
              <w:pStyle w:val="Sraopastraipa"/>
              <w:widowControl w:val="0"/>
              <w:numPr>
                <w:ilvl w:val="0"/>
                <w:numId w:val="30"/>
              </w:numPr>
              <w:autoSpaceDE w:val="0"/>
              <w:autoSpaceDN w:val="0"/>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lang w:val="en-US"/>
              </w:rPr>
              <w:t xml:space="preserve">(250 Hz, </w:t>
            </w:r>
            <w:r w:rsidRPr="00D1521A">
              <w:rPr>
                <w:rFonts w:ascii="Times New Roman" w:hAnsi="Times New Roman" w:cs="Times New Roman"/>
                <w:color w:val="000000" w:themeColor="text1"/>
              </w:rPr>
              <w:t>500 Hz, 1 kHz, 2 kHz, 4 kHz, 6 kHz, 8 kHz) kontralateraliniai dažniai.</w:t>
            </w:r>
          </w:p>
        </w:tc>
        <w:tc>
          <w:tcPr>
            <w:tcW w:w="5240" w:type="dxa"/>
            <w:tcBorders>
              <w:top w:val="single" w:sz="4" w:space="0" w:color="auto"/>
              <w:left w:val="single" w:sz="4" w:space="0" w:color="auto"/>
              <w:bottom w:val="single" w:sz="4" w:space="0" w:color="auto"/>
              <w:right w:val="single" w:sz="4" w:space="0" w:color="auto"/>
            </w:tcBorders>
          </w:tcPr>
          <w:p w14:paraId="6D22EBD4" w14:textId="32E663A2" w:rsidR="006A32EF" w:rsidRPr="00D1521A" w:rsidRDefault="006A32EF" w:rsidP="00AC512F">
            <w:pPr>
              <w:pStyle w:val="Sraopastraipa"/>
              <w:widowControl w:val="0"/>
              <w:numPr>
                <w:ilvl w:val="0"/>
                <w:numId w:val="71"/>
              </w:numPr>
              <w:autoSpaceDE w:val="0"/>
              <w:autoSpaceDN w:val="0"/>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(500 Hz, 1 kHz, 2 kHz, </w:t>
            </w:r>
            <w:r>
              <w:rPr>
                <w:rFonts w:ascii="Times New Roman" w:hAnsi="Times New Roman" w:cs="Times New Roman"/>
                <w:color w:val="000000" w:themeColor="text1"/>
              </w:rPr>
              <w:t xml:space="preserve">3 kHz, </w:t>
            </w:r>
            <w:r w:rsidRPr="00D1521A">
              <w:rPr>
                <w:rFonts w:ascii="Times New Roman" w:hAnsi="Times New Roman" w:cs="Times New Roman"/>
                <w:color w:val="000000" w:themeColor="text1"/>
              </w:rPr>
              <w:t>4 kHz) ipsilateraliniai dažniai;</w:t>
            </w:r>
          </w:p>
          <w:p w14:paraId="3AEBA176" w14:textId="77777777" w:rsidR="005139FA" w:rsidRDefault="006A32EF" w:rsidP="00AC512F">
            <w:pPr>
              <w:pStyle w:val="Sraopastraipa"/>
              <w:widowControl w:val="0"/>
              <w:numPr>
                <w:ilvl w:val="0"/>
                <w:numId w:val="71"/>
              </w:numPr>
              <w:autoSpaceDE w:val="0"/>
              <w:autoSpaceDN w:val="0"/>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lang w:val="en-US"/>
              </w:rPr>
              <w:t xml:space="preserve">(250 Hz, </w:t>
            </w:r>
            <w:r w:rsidRPr="00D1521A">
              <w:rPr>
                <w:rFonts w:ascii="Times New Roman" w:hAnsi="Times New Roman" w:cs="Times New Roman"/>
                <w:color w:val="000000" w:themeColor="text1"/>
              </w:rPr>
              <w:t>500 Hz, 1 kHz, 2 kHz,</w:t>
            </w:r>
            <w:r>
              <w:rPr>
                <w:rFonts w:ascii="Times New Roman" w:hAnsi="Times New Roman" w:cs="Times New Roman"/>
                <w:color w:val="000000" w:themeColor="text1"/>
              </w:rPr>
              <w:t xml:space="preserve"> 3000 kHz,</w:t>
            </w:r>
            <w:r w:rsidRPr="00D1521A">
              <w:rPr>
                <w:rFonts w:ascii="Times New Roman" w:hAnsi="Times New Roman" w:cs="Times New Roman"/>
                <w:color w:val="000000" w:themeColor="text1"/>
              </w:rPr>
              <w:t xml:space="preserve"> 4 kHz, 6 kHz, 8 kHz) kontralateraliniai dažniai.</w:t>
            </w:r>
          </w:p>
          <w:p w14:paraId="01D00867" w14:textId="7C9E0CE5" w:rsidR="006A32EF" w:rsidRPr="00D1521A" w:rsidRDefault="006A32EF" w:rsidP="006A32EF">
            <w:pPr>
              <w:pStyle w:val="Sraopastraipa"/>
              <w:widowControl w:val="0"/>
              <w:autoSpaceDE w:val="0"/>
              <w:autoSpaceDN w:val="0"/>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"Atitikimai_6" 8 psl.</w:t>
            </w:r>
          </w:p>
        </w:tc>
      </w:tr>
      <w:tr w:rsidR="005139FA" w:rsidRPr="00D1521A" w14:paraId="4AE54377" w14:textId="24DF1B28" w:rsidTr="005139FA">
        <w:tc>
          <w:tcPr>
            <w:tcW w:w="720" w:type="dxa"/>
            <w:tcBorders>
              <w:top w:val="single" w:sz="4" w:space="0" w:color="auto"/>
              <w:left w:val="single" w:sz="4" w:space="0" w:color="auto"/>
              <w:bottom w:val="single" w:sz="4" w:space="0" w:color="auto"/>
              <w:right w:val="single" w:sz="4" w:space="0" w:color="auto"/>
            </w:tcBorders>
          </w:tcPr>
          <w:p w14:paraId="0FECDA8E"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1.10.</w:t>
            </w:r>
          </w:p>
        </w:tc>
        <w:tc>
          <w:tcPr>
            <w:tcW w:w="3674" w:type="dxa"/>
            <w:tcBorders>
              <w:top w:val="single" w:sz="4" w:space="0" w:color="auto"/>
              <w:left w:val="single" w:sz="4" w:space="0" w:color="auto"/>
              <w:bottom w:val="single" w:sz="4" w:space="0" w:color="auto"/>
              <w:right w:val="single" w:sz="4" w:space="0" w:color="auto"/>
            </w:tcBorders>
          </w:tcPr>
          <w:p w14:paraId="0C8928F2"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Plataus ruožo timpanometrija</w:t>
            </w:r>
          </w:p>
        </w:tc>
        <w:tc>
          <w:tcPr>
            <w:tcW w:w="5240" w:type="dxa"/>
            <w:tcBorders>
              <w:top w:val="single" w:sz="4" w:space="0" w:color="auto"/>
              <w:left w:val="single" w:sz="4" w:space="0" w:color="auto"/>
              <w:bottom w:val="single" w:sz="4" w:space="0" w:color="auto"/>
              <w:right w:val="single" w:sz="4" w:space="0" w:color="auto"/>
            </w:tcBorders>
          </w:tcPr>
          <w:p w14:paraId="04F4779A" w14:textId="77777777" w:rsidR="005139FA" w:rsidRPr="00D1521A" w:rsidRDefault="005139FA" w:rsidP="00D1521A">
            <w:pPr>
              <w:pStyle w:val="Sraopastraipa"/>
              <w:widowControl w:val="0"/>
              <w:numPr>
                <w:ilvl w:val="0"/>
                <w:numId w:val="37"/>
              </w:numPr>
              <w:autoSpaceDE w:val="0"/>
              <w:autoSpaceDN w:val="0"/>
              <w:spacing w:after="0" w:line="240" w:lineRule="auto"/>
              <w:ind w:left="318" w:hanging="261"/>
              <w:jc w:val="both"/>
              <w:rPr>
                <w:rFonts w:ascii="Times New Roman" w:hAnsi="Times New Roman" w:cs="Times New Roman"/>
                <w:color w:val="000000" w:themeColor="text1"/>
                <w:lang w:val="en-US"/>
              </w:rPr>
            </w:pPr>
            <w:r w:rsidRPr="00D1521A">
              <w:rPr>
                <w:rFonts w:ascii="Times New Roman" w:hAnsi="Times New Roman" w:cs="Times New Roman"/>
                <w:color w:val="000000" w:themeColor="text1"/>
              </w:rPr>
              <w:t xml:space="preserve">Stimulo trukmė ne ilgiau kaip </w:t>
            </w:r>
            <w:r w:rsidRPr="00D1521A">
              <w:rPr>
                <w:rFonts w:ascii="Times New Roman" w:hAnsi="Times New Roman" w:cs="Times New Roman"/>
                <w:color w:val="000000" w:themeColor="text1"/>
                <w:lang w:val="en-US"/>
              </w:rPr>
              <w:t>21,5 s;</w:t>
            </w:r>
          </w:p>
          <w:p w14:paraId="319CFE73" w14:textId="77777777" w:rsidR="005139FA" w:rsidRPr="00D1521A" w:rsidRDefault="005139FA" w:rsidP="00D1521A">
            <w:pPr>
              <w:pStyle w:val="Sraopastraipa"/>
              <w:widowControl w:val="0"/>
              <w:numPr>
                <w:ilvl w:val="0"/>
                <w:numId w:val="37"/>
              </w:numPr>
              <w:autoSpaceDE w:val="0"/>
              <w:autoSpaceDN w:val="0"/>
              <w:spacing w:after="0" w:line="240" w:lineRule="auto"/>
              <w:ind w:left="318" w:hanging="261"/>
              <w:jc w:val="both"/>
              <w:rPr>
                <w:rFonts w:ascii="Times New Roman" w:hAnsi="Times New Roman" w:cs="Times New Roman"/>
                <w:color w:val="000000" w:themeColor="text1"/>
                <w:lang w:val="en-US"/>
              </w:rPr>
            </w:pPr>
            <w:r w:rsidRPr="00D1521A">
              <w:rPr>
                <w:rFonts w:ascii="Times New Roman" w:hAnsi="Times New Roman" w:cs="Times New Roman"/>
                <w:color w:val="000000" w:themeColor="text1"/>
                <w:lang w:val="en-US"/>
              </w:rPr>
              <w:t>Da</w:t>
            </w:r>
            <w:r w:rsidRPr="00D1521A">
              <w:rPr>
                <w:rFonts w:ascii="Times New Roman" w:hAnsi="Times New Roman" w:cs="Times New Roman"/>
                <w:color w:val="000000" w:themeColor="text1"/>
              </w:rPr>
              <w:t xml:space="preserve">žnio keitimo ribos ne siauresnės kaip nuo </w:t>
            </w:r>
            <w:r w:rsidRPr="00D1521A">
              <w:rPr>
                <w:rFonts w:ascii="Times New Roman" w:hAnsi="Times New Roman" w:cs="Times New Roman"/>
                <w:color w:val="000000" w:themeColor="text1"/>
                <w:lang w:val="en-US"/>
              </w:rPr>
              <w:t>226 Hz iki 8000 Hz;</w:t>
            </w:r>
          </w:p>
          <w:p w14:paraId="6EDA61C2" w14:textId="77777777" w:rsidR="005139FA" w:rsidRPr="00D1521A" w:rsidRDefault="005139FA" w:rsidP="00D1521A">
            <w:pPr>
              <w:pStyle w:val="Sraopastraipa"/>
              <w:widowControl w:val="0"/>
              <w:numPr>
                <w:ilvl w:val="0"/>
                <w:numId w:val="37"/>
              </w:numPr>
              <w:autoSpaceDE w:val="0"/>
              <w:autoSpaceDN w:val="0"/>
              <w:spacing w:after="0" w:line="240" w:lineRule="auto"/>
              <w:ind w:left="318" w:hanging="261"/>
              <w:jc w:val="both"/>
              <w:rPr>
                <w:rFonts w:ascii="Times New Roman" w:hAnsi="Times New Roman" w:cs="Times New Roman"/>
                <w:color w:val="000000" w:themeColor="text1"/>
                <w:lang w:val="en-US"/>
              </w:rPr>
            </w:pPr>
            <w:r w:rsidRPr="00D1521A">
              <w:rPr>
                <w:rFonts w:ascii="Times New Roman" w:hAnsi="Times New Roman" w:cs="Times New Roman"/>
                <w:color w:val="000000" w:themeColor="text1"/>
                <w:lang w:val="en-US"/>
              </w:rPr>
              <w:t xml:space="preserve">Garso stiprumas neviršija </w:t>
            </w:r>
            <w:r w:rsidRPr="00D1521A">
              <w:rPr>
                <w:rFonts w:ascii="Times New Roman" w:hAnsi="Times New Roman" w:cs="Times New Roman"/>
                <w:color w:val="000000" w:themeColor="text1"/>
              </w:rPr>
              <w:t>96 dB peSPL (naujagimiams) / 100 dB peSPL (suaugusiems).</w:t>
            </w:r>
          </w:p>
        </w:tc>
        <w:tc>
          <w:tcPr>
            <w:tcW w:w="5240" w:type="dxa"/>
            <w:tcBorders>
              <w:top w:val="single" w:sz="4" w:space="0" w:color="auto"/>
              <w:left w:val="single" w:sz="4" w:space="0" w:color="auto"/>
              <w:bottom w:val="single" w:sz="4" w:space="0" w:color="auto"/>
              <w:right w:val="single" w:sz="4" w:space="0" w:color="auto"/>
            </w:tcBorders>
          </w:tcPr>
          <w:p w14:paraId="5A893B15" w14:textId="6E9EF921" w:rsidR="00DC21C2" w:rsidRPr="00D1521A" w:rsidRDefault="00DC21C2" w:rsidP="00AC512F">
            <w:pPr>
              <w:pStyle w:val="Sraopastraipa"/>
              <w:widowControl w:val="0"/>
              <w:numPr>
                <w:ilvl w:val="0"/>
                <w:numId w:val="72"/>
              </w:numPr>
              <w:autoSpaceDE w:val="0"/>
              <w:autoSpaceDN w:val="0"/>
              <w:spacing w:after="0" w:line="240" w:lineRule="auto"/>
              <w:ind w:left="0"/>
              <w:jc w:val="both"/>
              <w:rPr>
                <w:rFonts w:ascii="Times New Roman" w:hAnsi="Times New Roman" w:cs="Times New Roman"/>
                <w:color w:val="000000" w:themeColor="text1"/>
                <w:lang w:val="en-US"/>
              </w:rPr>
            </w:pPr>
            <w:r>
              <w:rPr>
                <w:rFonts w:ascii="Times New Roman" w:hAnsi="Times New Roman" w:cs="Times New Roman"/>
                <w:color w:val="000000" w:themeColor="text1"/>
              </w:rPr>
              <w:t>1.</w:t>
            </w:r>
            <w:r w:rsidRPr="00D1521A">
              <w:rPr>
                <w:rFonts w:ascii="Times New Roman" w:hAnsi="Times New Roman" w:cs="Times New Roman"/>
                <w:color w:val="000000" w:themeColor="text1"/>
              </w:rPr>
              <w:t xml:space="preserve">Stimulo trukmė </w:t>
            </w:r>
            <w:r w:rsidRPr="00D1521A">
              <w:rPr>
                <w:rFonts w:ascii="Times New Roman" w:hAnsi="Times New Roman" w:cs="Times New Roman"/>
                <w:color w:val="000000" w:themeColor="text1"/>
                <w:lang w:val="en-US"/>
              </w:rPr>
              <w:t>21,5 s;</w:t>
            </w:r>
          </w:p>
          <w:p w14:paraId="5DAC7A74" w14:textId="1A39F3D4" w:rsidR="00DC21C2" w:rsidRPr="00D1521A" w:rsidRDefault="00DC21C2" w:rsidP="00AC512F">
            <w:pPr>
              <w:pStyle w:val="Sraopastraipa"/>
              <w:widowControl w:val="0"/>
              <w:numPr>
                <w:ilvl w:val="0"/>
                <w:numId w:val="72"/>
              </w:numPr>
              <w:autoSpaceDE w:val="0"/>
              <w:autoSpaceDN w:val="0"/>
              <w:spacing w:after="0" w:line="240" w:lineRule="auto"/>
              <w:ind w:left="0" w:hanging="261"/>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2.</w:t>
            </w:r>
            <w:r w:rsidRPr="00D1521A">
              <w:rPr>
                <w:rFonts w:ascii="Times New Roman" w:hAnsi="Times New Roman" w:cs="Times New Roman"/>
                <w:color w:val="000000" w:themeColor="text1"/>
                <w:lang w:val="en-US"/>
              </w:rPr>
              <w:t>Da</w:t>
            </w:r>
            <w:r w:rsidRPr="00D1521A">
              <w:rPr>
                <w:rFonts w:ascii="Times New Roman" w:hAnsi="Times New Roman" w:cs="Times New Roman"/>
                <w:color w:val="000000" w:themeColor="text1"/>
              </w:rPr>
              <w:t xml:space="preserve">žnio keitimo ribos nuo </w:t>
            </w:r>
            <w:r w:rsidRPr="00D1521A">
              <w:rPr>
                <w:rFonts w:ascii="Times New Roman" w:hAnsi="Times New Roman" w:cs="Times New Roman"/>
                <w:color w:val="000000" w:themeColor="text1"/>
                <w:lang w:val="en-US"/>
              </w:rPr>
              <w:t>226 Hz iki 8000 Hz;</w:t>
            </w:r>
          </w:p>
          <w:p w14:paraId="57B01E2E" w14:textId="77777777" w:rsidR="005139FA" w:rsidRDefault="00DC21C2" w:rsidP="00AC512F">
            <w:pPr>
              <w:pStyle w:val="Sraopastraipa"/>
              <w:widowControl w:val="0"/>
              <w:numPr>
                <w:ilvl w:val="0"/>
                <w:numId w:val="72"/>
              </w:numPr>
              <w:autoSpaceDE w:val="0"/>
              <w:autoSpaceDN w:val="0"/>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lang w:val="en-US"/>
              </w:rPr>
              <w:t>3.</w:t>
            </w:r>
            <w:r w:rsidRPr="00D1521A">
              <w:rPr>
                <w:rFonts w:ascii="Times New Roman" w:hAnsi="Times New Roman" w:cs="Times New Roman"/>
                <w:color w:val="000000" w:themeColor="text1"/>
                <w:lang w:val="en-US"/>
              </w:rPr>
              <w:t xml:space="preserve">Garso stiprumas </w:t>
            </w:r>
            <w:r w:rsidRPr="00D1521A">
              <w:rPr>
                <w:rFonts w:ascii="Times New Roman" w:hAnsi="Times New Roman" w:cs="Times New Roman"/>
                <w:color w:val="000000" w:themeColor="text1"/>
              </w:rPr>
              <w:t>96 dB peSPL (naujagimiams) / 100 dB peSPL (suaugusiems).</w:t>
            </w:r>
          </w:p>
          <w:p w14:paraId="1E2188CE" w14:textId="1DB38018" w:rsidR="00DC21C2" w:rsidRPr="00D1521A" w:rsidRDefault="00DC21C2" w:rsidP="00AC512F">
            <w:pPr>
              <w:pStyle w:val="Sraopastraipa"/>
              <w:widowControl w:val="0"/>
              <w:numPr>
                <w:ilvl w:val="0"/>
                <w:numId w:val="72"/>
              </w:numPr>
              <w:autoSpaceDE w:val="0"/>
              <w:autoSpaceDN w:val="0"/>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"Atitikimai_6" 7 psl.</w:t>
            </w:r>
          </w:p>
        </w:tc>
      </w:tr>
      <w:tr w:rsidR="005139FA" w:rsidRPr="00D1521A" w14:paraId="5751E757" w14:textId="078A04F5" w:rsidTr="005139FA">
        <w:tc>
          <w:tcPr>
            <w:tcW w:w="720" w:type="dxa"/>
            <w:tcBorders>
              <w:top w:val="single" w:sz="4" w:space="0" w:color="auto"/>
              <w:left w:val="single" w:sz="4" w:space="0" w:color="auto"/>
              <w:bottom w:val="single" w:sz="4" w:space="0" w:color="auto"/>
              <w:right w:val="single" w:sz="4" w:space="0" w:color="auto"/>
            </w:tcBorders>
          </w:tcPr>
          <w:p w14:paraId="585A0CF6"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1.11.</w:t>
            </w:r>
          </w:p>
        </w:tc>
        <w:tc>
          <w:tcPr>
            <w:tcW w:w="3674" w:type="dxa"/>
            <w:tcBorders>
              <w:top w:val="single" w:sz="4" w:space="0" w:color="auto"/>
              <w:left w:val="single" w:sz="4" w:space="0" w:color="auto"/>
              <w:bottom w:val="single" w:sz="4" w:space="0" w:color="auto"/>
              <w:right w:val="single" w:sz="4" w:space="0" w:color="auto"/>
            </w:tcBorders>
          </w:tcPr>
          <w:p w14:paraId="11B02651"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Otoakustinės emisijos tyrimo metodai</w:t>
            </w:r>
          </w:p>
        </w:tc>
        <w:tc>
          <w:tcPr>
            <w:tcW w:w="5240" w:type="dxa"/>
            <w:tcBorders>
              <w:top w:val="single" w:sz="4" w:space="0" w:color="auto"/>
              <w:left w:val="single" w:sz="4" w:space="0" w:color="auto"/>
              <w:bottom w:val="single" w:sz="4" w:space="0" w:color="auto"/>
              <w:right w:val="single" w:sz="4" w:space="0" w:color="auto"/>
            </w:tcBorders>
          </w:tcPr>
          <w:p w14:paraId="2DBAA8F3" w14:textId="77777777" w:rsidR="005139FA" w:rsidRPr="00D1521A" w:rsidRDefault="005139FA" w:rsidP="00D1521A">
            <w:pPr>
              <w:pStyle w:val="Sraopastraipa"/>
              <w:numPr>
                <w:ilvl w:val="0"/>
                <w:numId w:val="31"/>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Registruojamas ausies sraigės atsakas į trumpalaikius garso stimulus (angl. </w:t>
            </w:r>
            <w:r w:rsidRPr="00D1521A">
              <w:rPr>
                <w:rFonts w:ascii="Times New Roman" w:hAnsi="Times New Roman" w:cs="Times New Roman"/>
                <w:i/>
                <w:color w:val="000000" w:themeColor="text1"/>
              </w:rPr>
              <w:t>Transient Evoked Otoacoustic Emissions (TEOAE)</w:t>
            </w:r>
            <w:r w:rsidRPr="00D1521A">
              <w:rPr>
                <w:rFonts w:ascii="Times New Roman" w:hAnsi="Times New Roman" w:cs="Times New Roman"/>
                <w:color w:val="000000" w:themeColor="text1"/>
              </w:rPr>
              <w:t>);</w:t>
            </w:r>
          </w:p>
          <w:p w14:paraId="6CF03C9B" w14:textId="77777777" w:rsidR="005139FA" w:rsidRPr="00D1521A" w:rsidRDefault="005139FA" w:rsidP="00D1521A">
            <w:pPr>
              <w:pStyle w:val="Sraopastraipa"/>
              <w:numPr>
                <w:ilvl w:val="0"/>
                <w:numId w:val="31"/>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Registruojamas ausies sraigės atsakas į du vienu metu generuojamus skirtingo dažnio garso stimulus (angl., </w:t>
            </w:r>
            <w:r w:rsidRPr="00D1521A">
              <w:rPr>
                <w:rFonts w:ascii="Times New Roman" w:hAnsi="Times New Roman" w:cs="Times New Roman"/>
                <w:i/>
                <w:color w:val="000000" w:themeColor="text1"/>
              </w:rPr>
              <w:t>Distortion Product Otoacoustic Emissions (DPOAE)</w:t>
            </w:r>
            <w:r w:rsidRPr="00D1521A">
              <w:rPr>
                <w:rFonts w:ascii="Times New Roman" w:hAnsi="Times New Roman" w:cs="Times New Roman"/>
                <w:color w:val="000000" w:themeColor="text1"/>
              </w:rPr>
              <w:t>).</w:t>
            </w:r>
          </w:p>
        </w:tc>
        <w:tc>
          <w:tcPr>
            <w:tcW w:w="5240" w:type="dxa"/>
            <w:tcBorders>
              <w:top w:val="single" w:sz="4" w:space="0" w:color="auto"/>
              <w:left w:val="single" w:sz="4" w:space="0" w:color="auto"/>
              <w:bottom w:val="single" w:sz="4" w:space="0" w:color="auto"/>
              <w:right w:val="single" w:sz="4" w:space="0" w:color="auto"/>
            </w:tcBorders>
          </w:tcPr>
          <w:p w14:paraId="6B27685B" w14:textId="77777777" w:rsidR="00181008" w:rsidRPr="00D1521A" w:rsidRDefault="00181008" w:rsidP="00AC512F">
            <w:pPr>
              <w:pStyle w:val="Sraopastraipa"/>
              <w:numPr>
                <w:ilvl w:val="0"/>
                <w:numId w:val="79"/>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Registruojamas ausies sraigės atsakas į trumpalaikius garso stimulus (angl. </w:t>
            </w:r>
            <w:r w:rsidRPr="00D1521A">
              <w:rPr>
                <w:rFonts w:ascii="Times New Roman" w:hAnsi="Times New Roman" w:cs="Times New Roman"/>
                <w:i/>
                <w:color w:val="000000" w:themeColor="text1"/>
              </w:rPr>
              <w:t>Transient Evoked Otoacoustic Emissions (TEOAE)</w:t>
            </w:r>
            <w:r w:rsidRPr="00D1521A">
              <w:rPr>
                <w:rFonts w:ascii="Times New Roman" w:hAnsi="Times New Roman" w:cs="Times New Roman"/>
                <w:color w:val="000000" w:themeColor="text1"/>
              </w:rPr>
              <w:t>);</w:t>
            </w:r>
          </w:p>
          <w:p w14:paraId="42CD103E" w14:textId="77777777" w:rsidR="005139FA" w:rsidRDefault="00181008" w:rsidP="00AC512F">
            <w:pPr>
              <w:pStyle w:val="Sraopastraipa"/>
              <w:numPr>
                <w:ilvl w:val="0"/>
                <w:numId w:val="79"/>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Registruojamas ausies sraigės atsakas į du vienu metu generuojamus skirtingo dažnio garso stimulus (angl., </w:t>
            </w:r>
            <w:r w:rsidRPr="00D1521A">
              <w:rPr>
                <w:rFonts w:ascii="Times New Roman" w:hAnsi="Times New Roman" w:cs="Times New Roman"/>
                <w:i/>
                <w:color w:val="000000" w:themeColor="text1"/>
              </w:rPr>
              <w:t>Distortion Product Otoacoustic Emissions (DPOAE)</w:t>
            </w:r>
            <w:r w:rsidRPr="00D1521A">
              <w:rPr>
                <w:rFonts w:ascii="Times New Roman" w:hAnsi="Times New Roman" w:cs="Times New Roman"/>
                <w:color w:val="000000" w:themeColor="text1"/>
              </w:rPr>
              <w:t>).</w:t>
            </w:r>
          </w:p>
          <w:p w14:paraId="54ECCE5E" w14:textId="5267DC6A" w:rsidR="00181008" w:rsidRPr="00181008" w:rsidRDefault="00181008" w:rsidP="0018100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"Atitikimai_6" 9 psl. </w:t>
            </w:r>
          </w:p>
        </w:tc>
      </w:tr>
      <w:tr w:rsidR="005139FA" w:rsidRPr="00D1521A" w14:paraId="7703A418" w14:textId="1BB5E22A" w:rsidTr="005139FA">
        <w:tc>
          <w:tcPr>
            <w:tcW w:w="720" w:type="dxa"/>
            <w:tcBorders>
              <w:top w:val="single" w:sz="4" w:space="0" w:color="auto"/>
              <w:left w:val="single" w:sz="4" w:space="0" w:color="auto"/>
              <w:bottom w:val="single" w:sz="4" w:space="0" w:color="auto"/>
              <w:right w:val="single" w:sz="4" w:space="0" w:color="auto"/>
            </w:tcBorders>
          </w:tcPr>
          <w:p w14:paraId="7C24D722"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1.12.</w:t>
            </w:r>
          </w:p>
        </w:tc>
        <w:tc>
          <w:tcPr>
            <w:tcW w:w="3674" w:type="dxa"/>
            <w:tcBorders>
              <w:top w:val="single" w:sz="4" w:space="0" w:color="auto"/>
              <w:left w:val="single" w:sz="4" w:space="0" w:color="auto"/>
              <w:bottom w:val="single" w:sz="4" w:space="0" w:color="auto"/>
              <w:right w:val="single" w:sz="4" w:space="0" w:color="auto"/>
            </w:tcBorders>
          </w:tcPr>
          <w:p w14:paraId="2C5E2E16"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TEOAE tyrimo parametrai</w:t>
            </w:r>
          </w:p>
        </w:tc>
        <w:tc>
          <w:tcPr>
            <w:tcW w:w="5240" w:type="dxa"/>
            <w:tcBorders>
              <w:top w:val="single" w:sz="4" w:space="0" w:color="auto"/>
              <w:left w:val="single" w:sz="4" w:space="0" w:color="auto"/>
              <w:bottom w:val="single" w:sz="4" w:space="0" w:color="auto"/>
              <w:right w:val="single" w:sz="4" w:space="0" w:color="auto"/>
            </w:tcBorders>
          </w:tcPr>
          <w:p w14:paraId="341AC9D9" w14:textId="77777777" w:rsidR="005139FA" w:rsidRPr="00D1521A" w:rsidRDefault="005139FA" w:rsidP="00D1521A">
            <w:pPr>
              <w:pStyle w:val="Sraopastraipa"/>
              <w:numPr>
                <w:ilvl w:val="0"/>
                <w:numId w:val="32"/>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Stimulo tipas – linijinis ir nelinijinis;</w:t>
            </w:r>
          </w:p>
          <w:p w14:paraId="02BE6B18" w14:textId="77777777" w:rsidR="005139FA" w:rsidRPr="00D1521A" w:rsidRDefault="005139FA" w:rsidP="00D1521A">
            <w:pPr>
              <w:pStyle w:val="Sraopastraipa"/>
              <w:numPr>
                <w:ilvl w:val="0"/>
                <w:numId w:val="32"/>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Dažnio keitimo žingsnis </w:t>
            </w:r>
            <w:r w:rsidRPr="00D1521A">
              <w:rPr>
                <w:rFonts w:ascii="Times New Roman" w:hAnsi="Times New Roman" w:cs="Times New Roman"/>
                <w:color w:val="000000" w:themeColor="text1"/>
                <w:lang w:val="en-US"/>
              </w:rPr>
              <w:t>1</w:t>
            </w:r>
            <w:r w:rsidRPr="00D1521A">
              <w:rPr>
                <w:rFonts w:ascii="Times New Roman" w:hAnsi="Times New Roman" w:cs="Times New Roman"/>
                <w:color w:val="000000" w:themeColor="text1"/>
              </w:rPr>
              <w:t xml:space="preserve"> Hz;</w:t>
            </w:r>
          </w:p>
          <w:p w14:paraId="5E1F225A" w14:textId="77777777" w:rsidR="005139FA" w:rsidRPr="00D1521A" w:rsidRDefault="005139FA" w:rsidP="00D1521A">
            <w:pPr>
              <w:pStyle w:val="Sraopastraipa"/>
              <w:numPr>
                <w:ilvl w:val="0"/>
                <w:numId w:val="32"/>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Pasirenkamų dažnio reikšmių intervalas ne siauresnis kaip nuo 500 iki 5500 Hz;</w:t>
            </w:r>
          </w:p>
          <w:p w14:paraId="6B75BE19" w14:textId="77777777" w:rsidR="005139FA" w:rsidRPr="00D1521A" w:rsidRDefault="005139FA" w:rsidP="00D1521A">
            <w:pPr>
              <w:pStyle w:val="Sraopastraipa"/>
              <w:numPr>
                <w:ilvl w:val="0"/>
                <w:numId w:val="32"/>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Garso stiprumas neviršija 90 dB peSPL;</w:t>
            </w:r>
          </w:p>
          <w:p w14:paraId="1F0AA90A" w14:textId="77777777" w:rsidR="005139FA" w:rsidRPr="00D1521A" w:rsidRDefault="005139FA" w:rsidP="00D1521A">
            <w:pPr>
              <w:pStyle w:val="Sraopastraipa"/>
              <w:numPr>
                <w:ilvl w:val="0"/>
                <w:numId w:val="32"/>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Garso stiprumo lygis nustatomas ne didesniu kaip 1 dB žingsniu;</w:t>
            </w:r>
          </w:p>
        </w:tc>
        <w:tc>
          <w:tcPr>
            <w:tcW w:w="5240" w:type="dxa"/>
            <w:tcBorders>
              <w:top w:val="single" w:sz="4" w:space="0" w:color="auto"/>
              <w:left w:val="single" w:sz="4" w:space="0" w:color="auto"/>
              <w:bottom w:val="single" w:sz="4" w:space="0" w:color="auto"/>
              <w:right w:val="single" w:sz="4" w:space="0" w:color="auto"/>
            </w:tcBorders>
          </w:tcPr>
          <w:p w14:paraId="61EE80C8" w14:textId="49EC1CED" w:rsidR="00DC21C2" w:rsidRPr="00D1521A" w:rsidRDefault="00DC21C2" w:rsidP="00AC512F">
            <w:pPr>
              <w:pStyle w:val="Sraopastraipa"/>
              <w:numPr>
                <w:ilvl w:val="0"/>
                <w:numId w:val="73"/>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D1521A">
              <w:rPr>
                <w:rFonts w:ascii="Times New Roman" w:hAnsi="Times New Roman" w:cs="Times New Roman"/>
                <w:color w:val="000000" w:themeColor="text1"/>
              </w:rPr>
              <w:t>Stimulo tipas – linijinis ir nelinijinis;</w:t>
            </w:r>
          </w:p>
          <w:p w14:paraId="15CF65E8" w14:textId="32002083" w:rsidR="00DC21C2" w:rsidRPr="00D1521A" w:rsidRDefault="00DC21C2" w:rsidP="00AC512F">
            <w:pPr>
              <w:pStyle w:val="Sraopastraipa"/>
              <w:numPr>
                <w:ilvl w:val="0"/>
                <w:numId w:val="73"/>
              </w:numPr>
              <w:spacing w:after="0" w:line="240" w:lineRule="auto"/>
              <w:ind w:left="0" w:hanging="261"/>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D1521A">
              <w:rPr>
                <w:rFonts w:ascii="Times New Roman" w:hAnsi="Times New Roman" w:cs="Times New Roman"/>
                <w:color w:val="000000" w:themeColor="text1"/>
              </w:rPr>
              <w:t xml:space="preserve">Dažnio keitimo žingsnis </w:t>
            </w:r>
            <w:r w:rsidRPr="00D1521A">
              <w:rPr>
                <w:rFonts w:ascii="Times New Roman" w:hAnsi="Times New Roman" w:cs="Times New Roman"/>
                <w:color w:val="000000" w:themeColor="text1"/>
                <w:lang w:val="en-US"/>
              </w:rPr>
              <w:t>1</w:t>
            </w:r>
            <w:r w:rsidRPr="00D1521A">
              <w:rPr>
                <w:rFonts w:ascii="Times New Roman" w:hAnsi="Times New Roman" w:cs="Times New Roman"/>
                <w:color w:val="000000" w:themeColor="text1"/>
              </w:rPr>
              <w:t xml:space="preserve"> Hz;</w:t>
            </w:r>
          </w:p>
          <w:p w14:paraId="50852250" w14:textId="70D52028" w:rsidR="00DC21C2" w:rsidRPr="00D1521A" w:rsidRDefault="00DC21C2" w:rsidP="00AC512F">
            <w:pPr>
              <w:pStyle w:val="Sraopastraipa"/>
              <w:numPr>
                <w:ilvl w:val="0"/>
                <w:numId w:val="73"/>
              </w:numPr>
              <w:spacing w:after="0" w:line="240" w:lineRule="auto"/>
              <w:ind w:left="0" w:hanging="261"/>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Pr="00D1521A">
              <w:rPr>
                <w:rFonts w:ascii="Times New Roman" w:hAnsi="Times New Roman" w:cs="Times New Roman"/>
                <w:color w:val="000000" w:themeColor="text1"/>
              </w:rPr>
              <w:t>Pasirenkamų dažnio reikšmių intervalas nuo 500 iki 5500 Hz;</w:t>
            </w:r>
          </w:p>
          <w:p w14:paraId="1E823746" w14:textId="2BC76A88" w:rsidR="00DC21C2" w:rsidRPr="00D1521A" w:rsidRDefault="00DC21C2" w:rsidP="00AC512F">
            <w:pPr>
              <w:pStyle w:val="Sraopastraipa"/>
              <w:numPr>
                <w:ilvl w:val="0"/>
                <w:numId w:val="73"/>
              </w:numPr>
              <w:spacing w:after="0" w:line="240" w:lineRule="auto"/>
              <w:ind w:left="0" w:hanging="261"/>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Pr="00D1521A">
              <w:rPr>
                <w:rFonts w:ascii="Times New Roman" w:hAnsi="Times New Roman" w:cs="Times New Roman"/>
                <w:color w:val="000000" w:themeColor="text1"/>
              </w:rPr>
              <w:t>Garso stiprumas neviršija 90 dB peSPL;</w:t>
            </w:r>
          </w:p>
          <w:p w14:paraId="5BA5615A" w14:textId="77777777" w:rsidR="005139FA" w:rsidRDefault="00DC21C2" w:rsidP="00AC512F">
            <w:pPr>
              <w:pStyle w:val="Sraopastraipa"/>
              <w:numPr>
                <w:ilvl w:val="0"/>
                <w:numId w:val="73"/>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Pr="00D1521A">
              <w:rPr>
                <w:rFonts w:ascii="Times New Roman" w:hAnsi="Times New Roman" w:cs="Times New Roman"/>
                <w:color w:val="000000" w:themeColor="text1"/>
              </w:rPr>
              <w:t>Garso stiprumo lygis nustatomas 1 dB žingsniu;</w:t>
            </w:r>
          </w:p>
          <w:p w14:paraId="2BB21BF5" w14:textId="741EF9B4" w:rsidR="004B6CA6" w:rsidRPr="00D1521A" w:rsidRDefault="004B6CA6" w:rsidP="00AC512F">
            <w:pPr>
              <w:pStyle w:val="Sraopastraipa"/>
              <w:numPr>
                <w:ilvl w:val="0"/>
                <w:numId w:val="73"/>
              </w:numPr>
              <w:spacing w:after="0" w:line="24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 xml:space="preserve">"Atitikimai_6" 9 psl. </w:t>
            </w:r>
          </w:p>
        </w:tc>
      </w:tr>
      <w:tr w:rsidR="005139FA" w:rsidRPr="00D1521A" w14:paraId="3DC4E54A" w14:textId="6AE75068" w:rsidTr="005139FA">
        <w:tc>
          <w:tcPr>
            <w:tcW w:w="720" w:type="dxa"/>
            <w:tcBorders>
              <w:top w:val="single" w:sz="4" w:space="0" w:color="auto"/>
              <w:left w:val="single" w:sz="4" w:space="0" w:color="auto"/>
              <w:bottom w:val="single" w:sz="4" w:space="0" w:color="auto"/>
              <w:right w:val="single" w:sz="4" w:space="0" w:color="auto"/>
            </w:tcBorders>
          </w:tcPr>
          <w:p w14:paraId="61BB2726"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1.13.</w:t>
            </w:r>
          </w:p>
        </w:tc>
        <w:tc>
          <w:tcPr>
            <w:tcW w:w="3674" w:type="dxa"/>
            <w:tcBorders>
              <w:top w:val="single" w:sz="4" w:space="0" w:color="auto"/>
              <w:left w:val="single" w:sz="4" w:space="0" w:color="auto"/>
              <w:bottom w:val="single" w:sz="4" w:space="0" w:color="auto"/>
              <w:right w:val="single" w:sz="4" w:space="0" w:color="auto"/>
            </w:tcBorders>
          </w:tcPr>
          <w:p w14:paraId="63D9D583"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DPOAE tyrimo parametrai</w:t>
            </w:r>
          </w:p>
        </w:tc>
        <w:tc>
          <w:tcPr>
            <w:tcW w:w="5240" w:type="dxa"/>
            <w:tcBorders>
              <w:top w:val="single" w:sz="4" w:space="0" w:color="auto"/>
              <w:left w:val="single" w:sz="4" w:space="0" w:color="auto"/>
              <w:bottom w:val="single" w:sz="4" w:space="0" w:color="auto"/>
              <w:right w:val="single" w:sz="4" w:space="0" w:color="auto"/>
            </w:tcBorders>
          </w:tcPr>
          <w:p w14:paraId="36E0F455" w14:textId="77777777" w:rsidR="005139FA" w:rsidRPr="00D1521A" w:rsidRDefault="005139FA" w:rsidP="00D1521A">
            <w:pPr>
              <w:pStyle w:val="Sraopastraipa"/>
              <w:numPr>
                <w:ilvl w:val="0"/>
                <w:numId w:val="33"/>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Dažnio keitimo žingsnis </w:t>
            </w:r>
            <w:r w:rsidRPr="00D1521A">
              <w:rPr>
                <w:rFonts w:ascii="Times New Roman" w:hAnsi="Times New Roman" w:cs="Times New Roman"/>
                <w:color w:val="000000" w:themeColor="text1"/>
                <w:lang w:val="en-US"/>
              </w:rPr>
              <w:t>1</w:t>
            </w:r>
            <w:r w:rsidRPr="00D1521A">
              <w:rPr>
                <w:rFonts w:ascii="Times New Roman" w:hAnsi="Times New Roman" w:cs="Times New Roman"/>
                <w:color w:val="000000" w:themeColor="text1"/>
              </w:rPr>
              <w:t xml:space="preserve"> Hz;</w:t>
            </w:r>
          </w:p>
          <w:p w14:paraId="6F0A3060" w14:textId="77777777" w:rsidR="005139FA" w:rsidRPr="00D1521A" w:rsidRDefault="005139FA" w:rsidP="00D1521A">
            <w:pPr>
              <w:pStyle w:val="Sraopastraipa"/>
              <w:numPr>
                <w:ilvl w:val="0"/>
                <w:numId w:val="33"/>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Pasirenkamų dažnio reikšmių intervalas, ne siauresnis kaip nuo 500 iki 10 000 Hz</w:t>
            </w:r>
          </w:p>
          <w:p w14:paraId="74EEC85C" w14:textId="77777777" w:rsidR="005139FA" w:rsidRPr="00D1521A" w:rsidRDefault="005139FA" w:rsidP="00D1521A">
            <w:pPr>
              <w:pStyle w:val="Sraopastraipa"/>
              <w:numPr>
                <w:ilvl w:val="0"/>
                <w:numId w:val="33"/>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Garso stiprumas neviršija 80 dB SPL;</w:t>
            </w:r>
          </w:p>
          <w:p w14:paraId="07896A6F" w14:textId="77777777" w:rsidR="005139FA" w:rsidRPr="00D1521A" w:rsidRDefault="005139FA" w:rsidP="00D1521A">
            <w:pPr>
              <w:pStyle w:val="Sraopastraipa"/>
              <w:numPr>
                <w:ilvl w:val="0"/>
                <w:numId w:val="33"/>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Garso stiprumo lygis nustatomas ne didesniu kaip 1 dB žingsniu;</w:t>
            </w:r>
          </w:p>
        </w:tc>
        <w:tc>
          <w:tcPr>
            <w:tcW w:w="5240" w:type="dxa"/>
            <w:tcBorders>
              <w:top w:val="single" w:sz="4" w:space="0" w:color="auto"/>
              <w:left w:val="single" w:sz="4" w:space="0" w:color="auto"/>
              <w:bottom w:val="single" w:sz="4" w:space="0" w:color="auto"/>
              <w:right w:val="single" w:sz="4" w:space="0" w:color="auto"/>
            </w:tcBorders>
          </w:tcPr>
          <w:p w14:paraId="243E96AE" w14:textId="77777777" w:rsidR="004B6CA6" w:rsidRPr="00D1521A" w:rsidRDefault="004B6CA6" w:rsidP="00AC512F">
            <w:pPr>
              <w:pStyle w:val="Sraopastraipa"/>
              <w:numPr>
                <w:ilvl w:val="0"/>
                <w:numId w:val="74"/>
              </w:numPr>
              <w:spacing w:after="0" w:line="240" w:lineRule="auto"/>
              <w:ind w:left="357" w:hanging="357"/>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Dažnio keitimo žingsnis </w:t>
            </w:r>
            <w:r w:rsidRPr="00D1521A">
              <w:rPr>
                <w:rFonts w:ascii="Times New Roman" w:hAnsi="Times New Roman" w:cs="Times New Roman"/>
                <w:color w:val="000000" w:themeColor="text1"/>
                <w:lang w:val="en-US"/>
              </w:rPr>
              <w:t>1</w:t>
            </w:r>
            <w:r w:rsidRPr="00D1521A">
              <w:rPr>
                <w:rFonts w:ascii="Times New Roman" w:hAnsi="Times New Roman" w:cs="Times New Roman"/>
                <w:color w:val="000000" w:themeColor="text1"/>
              </w:rPr>
              <w:t xml:space="preserve"> Hz;</w:t>
            </w:r>
          </w:p>
          <w:p w14:paraId="1027510E" w14:textId="4B127DC8" w:rsidR="004B6CA6" w:rsidRPr="00D1521A" w:rsidRDefault="004B6CA6" w:rsidP="00AC512F">
            <w:pPr>
              <w:pStyle w:val="Sraopastraipa"/>
              <w:numPr>
                <w:ilvl w:val="0"/>
                <w:numId w:val="7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Pasirenkamų dažnio reikšmių intervalas nuo 500 iki 10 000 Hz</w:t>
            </w:r>
          </w:p>
          <w:p w14:paraId="4F5D3045" w14:textId="77777777" w:rsidR="004B6CA6" w:rsidRPr="00D1521A" w:rsidRDefault="004B6CA6" w:rsidP="00AC512F">
            <w:pPr>
              <w:pStyle w:val="Sraopastraipa"/>
              <w:numPr>
                <w:ilvl w:val="0"/>
                <w:numId w:val="7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Garso stiprumas neviršija 80 dB SPL;</w:t>
            </w:r>
          </w:p>
          <w:p w14:paraId="45393326" w14:textId="77777777" w:rsidR="004B6CA6" w:rsidRDefault="004B6CA6" w:rsidP="00AC512F">
            <w:pPr>
              <w:pStyle w:val="Sraopastraipa"/>
              <w:numPr>
                <w:ilvl w:val="0"/>
                <w:numId w:val="74"/>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Garso stiprumo lygis nustatomas 1 dB žingsniu;</w:t>
            </w:r>
          </w:p>
          <w:p w14:paraId="47048DC8" w14:textId="029FB7FE" w:rsidR="004B6CA6" w:rsidRPr="004B6CA6" w:rsidRDefault="004B6CA6" w:rsidP="004B6CA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"Atitikimai_6" 9 psl.</w:t>
            </w:r>
          </w:p>
        </w:tc>
      </w:tr>
      <w:tr w:rsidR="005139FA" w:rsidRPr="00D1521A" w14:paraId="3D4F54F3" w14:textId="14C00FFE" w:rsidTr="005139FA">
        <w:tc>
          <w:tcPr>
            <w:tcW w:w="720" w:type="dxa"/>
            <w:tcBorders>
              <w:top w:val="single" w:sz="4" w:space="0" w:color="auto"/>
              <w:left w:val="single" w:sz="4" w:space="0" w:color="auto"/>
              <w:bottom w:val="single" w:sz="4" w:space="0" w:color="auto"/>
              <w:right w:val="single" w:sz="4" w:space="0" w:color="auto"/>
            </w:tcBorders>
            <w:hideMark/>
          </w:tcPr>
          <w:p w14:paraId="459D0DDE" w14:textId="77777777" w:rsidR="005139FA" w:rsidRPr="00D1521A" w:rsidRDefault="005139FA" w:rsidP="00D1521A">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lastRenderedPageBreak/>
              <w:t>1.14.</w:t>
            </w:r>
          </w:p>
        </w:tc>
        <w:tc>
          <w:tcPr>
            <w:tcW w:w="3674" w:type="dxa"/>
            <w:tcBorders>
              <w:top w:val="single" w:sz="4" w:space="0" w:color="auto"/>
              <w:left w:val="single" w:sz="4" w:space="0" w:color="auto"/>
              <w:bottom w:val="single" w:sz="4" w:space="0" w:color="auto"/>
              <w:right w:val="single" w:sz="4" w:space="0" w:color="auto"/>
            </w:tcBorders>
            <w:hideMark/>
          </w:tcPr>
          <w:p w14:paraId="3529CA27" w14:textId="77777777" w:rsidR="005139FA" w:rsidRPr="00D1521A" w:rsidRDefault="005139FA" w:rsidP="00D1521A">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Ryšys su kompiuteriu</w:t>
            </w:r>
          </w:p>
        </w:tc>
        <w:tc>
          <w:tcPr>
            <w:tcW w:w="5240" w:type="dxa"/>
            <w:tcBorders>
              <w:top w:val="single" w:sz="4" w:space="0" w:color="auto"/>
              <w:left w:val="single" w:sz="4" w:space="0" w:color="auto"/>
              <w:bottom w:val="single" w:sz="4" w:space="0" w:color="auto"/>
              <w:right w:val="single" w:sz="4" w:space="0" w:color="auto"/>
            </w:tcBorders>
            <w:hideMark/>
          </w:tcPr>
          <w:p w14:paraId="1F3CFF1B" w14:textId="77777777" w:rsidR="005139FA" w:rsidRPr="00D1521A" w:rsidRDefault="005139FA" w:rsidP="00D1521A">
            <w:pPr>
              <w:pStyle w:val="Sraopastraipa"/>
              <w:numPr>
                <w:ilvl w:val="0"/>
                <w:numId w:val="3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Prietaisas turi USB arba lygiavertę sąsają sujungimui su kompiuteriu;</w:t>
            </w:r>
          </w:p>
          <w:p w14:paraId="0213667C" w14:textId="77777777" w:rsidR="005139FA" w:rsidRPr="00D1521A" w:rsidRDefault="005139FA" w:rsidP="00D1521A">
            <w:pPr>
              <w:pStyle w:val="Sraopastraipa"/>
              <w:numPr>
                <w:ilvl w:val="0"/>
                <w:numId w:val="34"/>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Prietaisas gali būti valdomas per kompiuterį.</w:t>
            </w:r>
          </w:p>
        </w:tc>
        <w:tc>
          <w:tcPr>
            <w:tcW w:w="5240" w:type="dxa"/>
            <w:tcBorders>
              <w:top w:val="single" w:sz="4" w:space="0" w:color="auto"/>
              <w:left w:val="single" w:sz="4" w:space="0" w:color="auto"/>
              <w:bottom w:val="single" w:sz="4" w:space="0" w:color="auto"/>
              <w:right w:val="single" w:sz="4" w:space="0" w:color="auto"/>
            </w:tcBorders>
          </w:tcPr>
          <w:p w14:paraId="0BFBF425" w14:textId="1A76CFDF" w:rsidR="004B6CA6" w:rsidRPr="00D1521A" w:rsidRDefault="004B6CA6" w:rsidP="00AC512F">
            <w:pPr>
              <w:pStyle w:val="Sraopastraipa"/>
              <w:numPr>
                <w:ilvl w:val="0"/>
                <w:numId w:val="75"/>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Prietaisas turi USB sąsają sujungimui su kompiuteriu;</w:t>
            </w:r>
          </w:p>
          <w:p w14:paraId="2ED1462A" w14:textId="77777777" w:rsidR="004B6CA6" w:rsidRDefault="004B6CA6" w:rsidP="00AC512F">
            <w:pPr>
              <w:pStyle w:val="Sraopastraipa"/>
              <w:numPr>
                <w:ilvl w:val="0"/>
                <w:numId w:val="75"/>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Prietaisas gali būti valdomas per kompiuterį.</w:t>
            </w:r>
          </w:p>
          <w:p w14:paraId="2732510D" w14:textId="2D7D7820" w:rsidR="004B6CA6" w:rsidRPr="004B6CA6" w:rsidRDefault="004B6CA6" w:rsidP="004B6CA6">
            <w:pPr>
              <w:pStyle w:val="Sraopastraipa"/>
              <w:spacing w:after="0" w:line="240" w:lineRule="auto"/>
              <w:ind w:left="0"/>
              <w:jc w:val="both"/>
              <w:rPr>
                <w:rFonts w:ascii="Times New Roman" w:hAnsi="Times New Roman" w:cs="Times New Roman"/>
                <w:color w:val="000000" w:themeColor="text1"/>
              </w:rPr>
            </w:pPr>
            <w:r w:rsidRPr="004B6CA6">
              <w:rPr>
                <w:rFonts w:ascii="Times New Roman" w:hAnsi="Times New Roman" w:cs="Times New Roman"/>
                <w:color w:val="000000" w:themeColor="text1"/>
              </w:rPr>
              <w:t>"Atitikimai_6" 10 psl.</w:t>
            </w:r>
          </w:p>
        </w:tc>
      </w:tr>
      <w:tr w:rsidR="004B6CA6" w:rsidRPr="00D1521A" w14:paraId="70E92DC7" w14:textId="505C2807" w:rsidTr="005139FA">
        <w:tc>
          <w:tcPr>
            <w:tcW w:w="720" w:type="dxa"/>
            <w:tcBorders>
              <w:top w:val="single" w:sz="4" w:space="0" w:color="auto"/>
              <w:left w:val="single" w:sz="4" w:space="0" w:color="auto"/>
              <w:bottom w:val="single" w:sz="4" w:space="0" w:color="auto"/>
              <w:right w:val="single" w:sz="4" w:space="0" w:color="auto"/>
            </w:tcBorders>
          </w:tcPr>
          <w:p w14:paraId="277AC712" w14:textId="77777777" w:rsidR="004B6CA6" w:rsidRPr="00D1521A" w:rsidRDefault="004B6CA6" w:rsidP="004B6CA6">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1.15.</w:t>
            </w:r>
          </w:p>
        </w:tc>
        <w:tc>
          <w:tcPr>
            <w:tcW w:w="3674" w:type="dxa"/>
            <w:tcBorders>
              <w:top w:val="single" w:sz="4" w:space="0" w:color="auto"/>
              <w:left w:val="single" w:sz="4" w:space="0" w:color="auto"/>
              <w:bottom w:val="single" w:sz="4" w:space="0" w:color="auto"/>
              <w:right w:val="single" w:sz="4" w:space="0" w:color="auto"/>
            </w:tcBorders>
            <w:hideMark/>
          </w:tcPr>
          <w:p w14:paraId="2C33D163" w14:textId="77777777" w:rsidR="004B6CA6" w:rsidRPr="00D1521A" w:rsidRDefault="004B6CA6" w:rsidP="004B6CA6">
            <w:pPr>
              <w:spacing w:after="0" w:line="240" w:lineRule="auto"/>
              <w:rPr>
                <w:rFonts w:ascii="Times New Roman" w:hAnsi="Times New Roman" w:cs="Times New Roman"/>
                <w:color w:val="000000" w:themeColor="text1"/>
                <w:highlight w:val="yellow"/>
              </w:rPr>
            </w:pPr>
            <w:r w:rsidRPr="00D1521A">
              <w:rPr>
                <w:rFonts w:ascii="Times New Roman" w:hAnsi="Times New Roman" w:cs="Times New Roman"/>
                <w:color w:val="000000" w:themeColor="text1"/>
              </w:rPr>
              <w:t>Prietaiso maitinimo šaltinis</w:t>
            </w:r>
          </w:p>
        </w:tc>
        <w:tc>
          <w:tcPr>
            <w:tcW w:w="5240" w:type="dxa"/>
            <w:tcBorders>
              <w:top w:val="single" w:sz="4" w:space="0" w:color="auto"/>
              <w:left w:val="single" w:sz="4" w:space="0" w:color="auto"/>
              <w:bottom w:val="single" w:sz="4" w:space="0" w:color="auto"/>
              <w:right w:val="single" w:sz="4" w:space="0" w:color="auto"/>
            </w:tcBorders>
            <w:hideMark/>
          </w:tcPr>
          <w:p w14:paraId="5AF48041" w14:textId="4E02174E" w:rsidR="004B6CA6" w:rsidRPr="00D1521A" w:rsidRDefault="004B6CA6" w:rsidP="004B6CA6">
            <w:pPr>
              <w:spacing w:after="0" w:line="240" w:lineRule="auto"/>
              <w:jc w:val="both"/>
              <w:rPr>
                <w:rFonts w:ascii="Times New Roman" w:hAnsi="Times New Roman" w:cs="Times New Roman"/>
                <w:color w:val="000000" w:themeColor="text1"/>
                <w:highlight w:val="yellow"/>
              </w:rPr>
            </w:pPr>
            <w:r w:rsidRPr="00D1521A">
              <w:rPr>
                <w:rFonts w:ascii="Times New Roman" w:hAnsi="Times New Roman" w:cs="Times New Roman"/>
                <w:color w:val="000000" w:themeColor="text1"/>
              </w:rPr>
              <w:t>Vidinė įkraunama baterija</w:t>
            </w:r>
          </w:p>
        </w:tc>
        <w:tc>
          <w:tcPr>
            <w:tcW w:w="5240" w:type="dxa"/>
            <w:tcBorders>
              <w:top w:val="single" w:sz="4" w:space="0" w:color="auto"/>
              <w:left w:val="single" w:sz="4" w:space="0" w:color="auto"/>
              <w:bottom w:val="single" w:sz="4" w:space="0" w:color="auto"/>
              <w:right w:val="single" w:sz="4" w:space="0" w:color="auto"/>
            </w:tcBorders>
          </w:tcPr>
          <w:p w14:paraId="7EFBD8A8" w14:textId="77777777" w:rsidR="004B6CA6" w:rsidRDefault="004B6CA6" w:rsidP="004B6CA6">
            <w:p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Vidinė įkraunama baterija</w:t>
            </w:r>
          </w:p>
          <w:p w14:paraId="7A78793E" w14:textId="57C19590" w:rsidR="004B6CA6" w:rsidRPr="00D1521A" w:rsidRDefault="004B6CA6" w:rsidP="004B6CA6">
            <w:pPr>
              <w:spacing w:after="0" w:line="240" w:lineRule="auto"/>
              <w:jc w:val="both"/>
              <w:rPr>
                <w:rFonts w:ascii="Times New Roman" w:hAnsi="Times New Roman" w:cs="Times New Roman"/>
                <w:color w:val="000000" w:themeColor="text1"/>
              </w:rPr>
            </w:pPr>
            <w:r w:rsidRPr="004B6CA6">
              <w:rPr>
                <w:rFonts w:ascii="Times New Roman" w:hAnsi="Times New Roman" w:cs="Times New Roman"/>
                <w:color w:val="000000" w:themeColor="text1"/>
              </w:rPr>
              <w:t xml:space="preserve">"Atitikimai_6" </w:t>
            </w:r>
            <w:r>
              <w:rPr>
                <w:rFonts w:ascii="Times New Roman" w:hAnsi="Times New Roman" w:cs="Times New Roman"/>
                <w:color w:val="000000" w:themeColor="text1"/>
                <w:lang w:val="en-US"/>
              </w:rPr>
              <w:t>7</w:t>
            </w:r>
            <w:r w:rsidRPr="004B6CA6">
              <w:rPr>
                <w:rFonts w:ascii="Times New Roman" w:hAnsi="Times New Roman" w:cs="Times New Roman"/>
                <w:color w:val="000000" w:themeColor="text1"/>
              </w:rPr>
              <w:t xml:space="preserve"> psl</w:t>
            </w:r>
          </w:p>
        </w:tc>
      </w:tr>
      <w:tr w:rsidR="004B6CA6" w:rsidRPr="00D1521A" w14:paraId="44B37507" w14:textId="7AD04485" w:rsidTr="005139FA">
        <w:tc>
          <w:tcPr>
            <w:tcW w:w="720" w:type="dxa"/>
            <w:tcBorders>
              <w:top w:val="single" w:sz="4" w:space="0" w:color="auto"/>
              <w:left w:val="single" w:sz="4" w:space="0" w:color="auto"/>
              <w:bottom w:val="single" w:sz="4" w:space="0" w:color="auto"/>
              <w:right w:val="single" w:sz="4" w:space="0" w:color="auto"/>
            </w:tcBorders>
          </w:tcPr>
          <w:p w14:paraId="3C8E2846" w14:textId="77777777" w:rsidR="004B6CA6" w:rsidRPr="00D1521A" w:rsidRDefault="004B6CA6" w:rsidP="004B6CA6">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1.16.</w:t>
            </w:r>
          </w:p>
        </w:tc>
        <w:tc>
          <w:tcPr>
            <w:tcW w:w="3674" w:type="dxa"/>
            <w:tcBorders>
              <w:top w:val="single" w:sz="4" w:space="0" w:color="auto"/>
              <w:left w:val="single" w:sz="4" w:space="0" w:color="auto"/>
              <w:bottom w:val="single" w:sz="4" w:space="0" w:color="auto"/>
              <w:right w:val="single" w:sz="4" w:space="0" w:color="auto"/>
            </w:tcBorders>
            <w:hideMark/>
          </w:tcPr>
          <w:p w14:paraId="34ABDE5F" w14:textId="77777777" w:rsidR="004B6CA6" w:rsidRPr="00D1521A" w:rsidRDefault="004B6CA6" w:rsidP="004B6CA6">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Komplektacija (kartu su prietaisu pateikiami priedai):</w:t>
            </w:r>
          </w:p>
        </w:tc>
        <w:tc>
          <w:tcPr>
            <w:tcW w:w="5240" w:type="dxa"/>
            <w:tcBorders>
              <w:top w:val="single" w:sz="4" w:space="0" w:color="auto"/>
              <w:left w:val="single" w:sz="4" w:space="0" w:color="auto"/>
              <w:bottom w:val="single" w:sz="4" w:space="0" w:color="auto"/>
              <w:right w:val="single" w:sz="4" w:space="0" w:color="auto"/>
            </w:tcBorders>
            <w:hideMark/>
          </w:tcPr>
          <w:p w14:paraId="407EAD4A" w14:textId="77777777" w:rsidR="004B6CA6" w:rsidRPr="00D1521A" w:rsidRDefault="004B6CA6" w:rsidP="004B6CA6">
            <w:pPr>
              <w:pStyle w:val="Sraopastraipa"/>
              <w:numPr>
                <w:ilvl w:val="0"/>
                <w:numId w:val="3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Prietaiso baterijos krovimo stovas, jungiamas į 230 V, 50 Hz el. tinklą; </w:t>
            </w:r>
          </w:p>
          <w:p w14:paraId="56CAD45C" w14:textId="77777777" w:rsidR="004B6CA6" w:rsidRPr="00D1521A" w:rsidRDefault="004B6CA6" w:rsidP="004B6CA6">
            <w:pPr>
              <w:pStyle w:val="Sraopastraipa"/>
              <w:numPr>
                <w:ilvl w:val="0"/>
                <w:numId w:val="3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USB arba lygiavertis kabelis prietaiso sujungimui su kompiuteriu;</w:t>
            </w:r>
            <w:r w:rsidRPr="00D1521A">
              <w:rPr>
                <w:rFonts w:ascii="Times New Roman" w:hAnsi="Times New Roman" w:cs="Times New Roman"/>
                <w:strike/>
                <w:color w:val="000000" w:themeColor="text1"/>
              </w:rPr>
              <w:t xml:space="preserve"> </w:t>
            </w:r>
          </w:p>
          <w:p w14:paraId="3E41BD84" w14:textId="77777777" w:rsidR="004B6CA6" w:rsidRPr="00D1521A" w:rsidRDefault="004B6CA6" w:rsidP="004B6CA6">
            <w:pPr>
              <w:pStyle w:val="Sraopastraipa"/>
              <w:numPr>
                <w:ilvl w:val="0"/>
                <w:numId w:val="3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Klinikinio daviklio zondas pratęsimas;</w:t>
            </w:r>
          </w:p>
          <w:p w14:paraId="7B104099" w14:textId="77777777" w:rsidR="004B6CA6" w:rsidRPr="00D1521A" w:rsidRDefault="004B6CA6" w:rsidP="004B6CA6">
            <w:pPr>
              <w:pStyle w:val="Sraopastraipa"/>
              <w:numPr>
                <w:ilvl w:val="0"/>
                <w:numId w:val="3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Ausinė kontralateraliniams refleksams tirti; </w:t>
            </w:r>
          </w:p>
          <w:p w14:paraId="398B3102" w14:textId="77777777" w:rsidR="004B6CA6" w:rsidRPr="00D1521A" w:rsidRDefault="004B6CA6" w:rsidP="004B6CA6">
            <w:pPr>
              <w:pStyle w:val="Sraopastraipa"/>
              <w:numPr>
                <w:ilvl w:val="0"/>
                <w:numId w:val="3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Antgalių komplektas timpanometrijai;</w:t>
            </w:r>
          </w:p>
          <w:p w14:paraId="2BE3E448" w14:textId="77777777" w:rsidR="004B6CA6" w:rsidRPr="00D1521A" w:rsidRDefault="004B6CA6" w:rsidP="004B6CA6">
            <w:pPr>
              <w:pStyle w:val="Sraopastraipa"/>
              <w:numPr>
                <w:ilvl w:val="0"/>
                <w:numId w:val="3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Kompiuterinė duomenų bazės programa;</w:t>
            </w:r>
          </w:p>
          <w:p w14:paraId="60B96DBA" w14:textId="77777777" w:rsidR="004B6CA6" w:rsidRPr="00D1521A" w:rsidRDefault="004B6CA6" w:rsidP="004B6CA6">
            <w:pPr>
              <w:pStyle w:val="Sraopastraipa"/>
              <w:numPr>
                <w:ilvl w:val="0"/>
                <w:numId w:val="35"/>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Krepšys arba lagaminas prietaiso nešiojimui.</w:t>
            </w:r>
          </w:p>
        </w:tc>
        <w:tc>
          <w:tcPr>
            <w:tcW w:w="5240" w:type="dxa"/>
            <w:tcBorders>
              <w:top w:val="single" w:sz="4" w:space="0" w:color="auto"/>
              <w:left w:val="single" w:sz="4" w:space="0" w:color="auto"/>
              <w:bottom w:val="single" w:sz="4" w:space="0" w:color="auto"/>
              <w:right w:val="single" w:sz="4" w:space="0" w:color="auto"/>
            </w:tcBorders>
          </w:tcPr>
          <w:p w14:paraId="482463B5" w14:textId="77777777" w:rsidR="001B33D8" w:rsidRPr="00D1521A" w:rsidRDefault="001B33D8" w:rsidP="00AC512F">
            <w:pPr>
              <w:pStyle w:val="Sraopastraipa"/>
              <w:numPr>
                <w:ilvl w:val="0"/>
                <w:numId w:val="76"/>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Prietaiso baterijos krovimo stovas, jungiamas į 230 V, 50 Hz el. tinklą; </w:t>
            </w:r>
          </w:p>
          <w:p w14:paraId="3711F6BD" w14:textId="77777777" w:rsidR="001B33D8" w:rsidRPr="00D1521A" w:rsidRDefault="001B33D8" w:rsidP="00AC512F">
            <w:pPr>
              <w:pStyle w:val="Sraopastraipa"/>
              <w:numPr>
                <w:ilvl w:val="0"/>
                <w:numId w:val="7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USB arba lygiavertis kabelis prietaiso sujungimui su kompiuteriu;</w:t>
            </w:r>
            <w:r w:rsidRPr="00D1521A">
              <w:rPr>
                <w:rFonts w:ascii="Times New Roman" w:hAnsi="Times New Roman" w:cs="Times New Roman"/>
                <w:strike/>
                <w:color w:val="000000" w:themeColor="text1"/>
              </w:rPr>
              <w:t xml:space="preserve"> </w:t>
            </w:r>
          </w:p>
          <w:p w14:paraId="47337E49" w14:textId="77777777" w:rsidR="001B33D8" w:rsidRPr="00D1521A" w:rsidRDefault="001B33D8" w:rsidP="00AC512F">
            <w:pPr>
              <w:pStyle w:val="Sraopastraipa"/>
              <w:numPr>
                <w:ilvl w:val="0"/>
                <w:numId w:val="7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Klinikinio daviklio zondas pratęsimas;</w:t>
            </w:r>
          </w:p>
          <w:p w14:paraId="1D809741" w14:textId="77777777" w:rsidR="001B33D8" w:rsidRPr="00D1521A" w:rsidRDefault="001B33D8" w:rsidP="00AC512F">
            <w:pPr>
              <w:pStyle w:val="Sraopastraipa"/>
              <w:numPr>
                <w:ilvl w:val="0"/>
                <w:numId w:val="7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Ausinė kontralateraliniams refleksams tirti; </w:t>
            </w:r>
          </w:p>
          <w:p w14:paraId="69375F32" w14:textId="77777777" w:rsidR="001B33D8" w:rsidRPr="00D1521A" w:rsidRDefault="001B33D8" w:rsidP="00AC512F">
            <w:pPr>
              <w:pStyle w:val="Sraopastraipa"/>
              <w:numPr>
                <w:ilvl w:val="0"/>
                <w:numId w:val="7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Antgalių komplektas timpanometrijai;</w:t>
            </w:r>
          </w:p>
          <w:p w14:paraId="0C4BDF0D" w14:textId="77777777" w:rsidR="001B33D8" w:rsidRPr="00D1521A" w:rsidRDefault="001B33D8" w:rsidP="00AC512F">
            <w:pPr>
              <w:pStyle w:val="Sraopastraipa"/>
              <w:numPr>
                <w:ilvl w:val="0"/>
                <w:numId w:val="76"/>
              </w:numPr>
              <w:spacing w:after="0" w:line="240" w:lineRule="auto"/>
              <w:ind w:left="318" w:hanging="261"/>
              <w:jc w:val="both"/>
              <w:rPr>
                <w:rFonts w:ascii="Times New Roman" w:hAnsi="Times New Roman" w:cs="Times New Roman"/>
                <w:color w:val="000000" w:themeColor="text1"/>
              </w:rPr>
            </w:pPr>
            <w:r w:rsidRPr="00D1521A">
              <w:rPr>
                <w:rFonts w:ascii="Times New Roman" w:hAnsi="Times New Roman" w:cs="Times New Roman"/>
                <w:color w:val="000000" w:themeColor="text1"/>
              </w:rPr>
              <w:t>Kompiuterinė duomenų bazės programa;</w:t>
            </w:r>
          </w:p>
          <w:p w14:paraId="1BAF4610" w14:textId="77777777" w:rsidR="004B6CA6" w:rsidRPr="001B33D8" w:rsidRDefault="001B33D8" w:rsidP="00AC512F">
            <w:pPr>
              <w:pStyle w:val="Sraopastraipa"/>
              <w:numPr>
                <w:ilvl w:val="0"/>
                <w:numId w:val="76"/>
              </w:numPr>
              <w:spacing w:after="0" w:line="240" w:lineRule="auto"/>
              <w:jc w:val="both"/>
              <w:rPr>
                <w:rFonts w:ascii="Times New Roman" w:hAnsi="Times New Roman" w:cs="Times New Roman"/>
                <w:color w:val="000000" w:themeColor="text1"/>
                <w:lang w:val="lt-LT"/>
              </w:rPr>
            </w:pPr>
            <w:r w:rsidRPr="00D1521A">
              <w:rPr>
                <w:rFonts w:ascii="Times New Roman" w:hAnsi="Times New Roman" w:cs="Times New Roman"/>
                <w:color w:val="000000" w:themeColor="text1"/>
              </w:rPr>
              <w:t>Krepšys arba lagaminas prietaiso nešiojimui</w:t>
            </w:r>
          </w:p>
          <w:p w14:paraId="22E18C0B" w14:textId="327AF308" w:rsidR="001B33D8" w:rsidRPr="001B33D8" w:rsidRDefault="001B33D8" w:rsidP="001B33D8">
            <w:p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"Atitikimai_6" 5 psl. </w:t>
            </w:r>
          </w:p>
        </w:tc>
      </w:tr>
      <w:tr w:rsidR="001B33D8" w:rsidRPr="00D1521A" w14:paraId="2CC781E6" w14:textId="41C640DC" w:rsidTr="005139FA">
        <w:tc>
          <w:tcPr>
            <w:tcW w:w="720" w:type="dxa"/>
            <w:tcBorders>
              <w:top w:val="single" w:sz="4" w:space="0" w:color="auto"/>
              <w:left w:val="single" w:sz="4" w:space="0" w:color="auto"/>
              <w:bottom w:val="single" w:sz="4" w:space="0" w:color="auto"/>
              <w:right w:val="single" w:sz="4" w:space="0" w:color="auto"/>
            </w:tcBorders>
          </w:tcPr>
          <w:p w14:paraId="339D5C12" w14:textId="77777777" w:rsidR="001B33D8" w:rsidRPr="00D1521A" w:rsidRDefault="001B33D8" w:rsidP="001B33D8">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1.17.</w:t>
            </w:r>
          </w:p>
        </w:tc>
        <w:tc>
          <w:tcPr>
            <w:tcW w:w="3674" w:type="dxa"/>
            <w:tcBorders>
              <w:top w:val="single" w:sz="4" w:space="0" w:color="00000A"/>
              <w:left w:val="single" w:sz="4" w:space="0" w:color="00000A"/>
              <w:bottom w:val="single" w:sz="4" w:space="0" w:color="00000A"/>
              <w:right w:val="single" w:sz="4" w:space="0" w:color="00000A"/>
            </w:tcBorders>
            <w:shd w:val="clear" w:color="auto" w:fill="auto"/>
          </w:tcPr>
          <w:p w14:paraId="36E1DFCD" w14:textId="77777777" w:rsidR="001B33D8" w:rsidRPr="00D1521A" w:rsidRDefault="001B33D8" w:rsidP="001B33D8">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 xml:space="preserve">Įrangos pristatymas, iškrovimas, pervežimas į instaliavimo vietą, instaliavimas, po instaliavimo likusių įpakavimo medžiagų išvežimas (utilizavimas) </w:t>
            </w:r>
          </w:p>
        </w:tc>
        <w:tc>
          <w:tcPr>
            <w:tcW w:w="5240" w:type="dxa"/>
            <w:tcBorders>
              <w:top w:val="single" w:sz="4" w:space="0" w:color="00000A"/>
              <w:left w:val="single" w:sz="4" w:space="0" w:color="00000A"/>
              <w:bottom w:val="single" w:sz="4" w:space="0" w:color="00000A"/>
              <w:right w:val="single" w:sz="4" w:space="0" w:color="00000A"/>
            </w:tcBorders>
            <w:shd w:val="clear" w:color="auto" w:fill="auto"/>
          </w:tcPr>
          <w:p w14:paraId="12539D55" w14:textId="77777777" w:rsidR="001B33D8" w:rsidRPr="00D1521A" w:rsidRDefault="001B33D8" w:rsidP="001B33D8">
            <w:p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Įrangos pristatymo, iškrovimo, pervežimo į instaliavimo vietą, instaliavimo, po instaliavimo likusių įpakavimo medžiagų išvežimo (utilizavimo) išlaidos įskaičiuotos į pasiūlymo kainą</w:t>
            </w:r>
          </w:p>
        </w:tc>
        <w:tc>
          <w:tcPr>
            <w:tcW w:w="5240" w:type="dxa"/>
            <w:tcBorders>
              <w:top w:val="single" w:sz="4" w:space="0" w:color="00000A"/>
              <w:left w:val="single" w:sz="4" w:space="0" w:color="00000A"/>
              <w:bottom w:val="single" w:sz="4" w:space="0" w:color="00000A"/>
              <w:right w:val="single" w:sz="4" w:space="0" w:color="00000A"/>
            </w:tcBorders>
          </w:tcPr>
          <w:p w14:paraId="6DB320F8" w14:textId="7D11C223" w:rsidR="001B33D8" w:rsidRPr="00D1521A" w:rsidRDefault="001B33D8" w:rsidP="001B33D8">
            <w:p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Įrangos pristatymo, iškrovimo, pervežimo į instaliavimo vietą, instaliavimo, po instaliavimo likusių įpakavimo medžiagų išvežimo (utilizavimo) išlaidos įskaičiuotos į pasiūlymo kainą</w:t>
            </w:r>
          </w:p>
        </w:tc>
      </w:tr>
      <w:tr w:rsidR="001B33D8" w:rsidRPr="00D1521A" w14:paraId="4584C6ED" w14:textId="0C04BD43" w:rsidTr="005139FA">
        <w:tc>
          <w:tcPr>
            <w:tcW w:w="720" w:type="dxa"/>
            <w:tcBorders>
              <w:top w:val="single" w:sz="4" w:space="0" w:color="auto"/>
              <w:left w:val="single" w:sz="4" w:space="0" w:color="auto"/>
              <w:bottom w:val="single" w:sz="4" w:space="0" w:color="auto"/>
              <w:right w:val="single" w:sz="4" w:space="0" w:color="auto"/>
            </w:tcBorders>
          </w:tcPr>
          <w:p w14:paraId="7CCF1AFC" w14:textId="77777777" w:rsidR="001B33D8" w:rsidRPr="00D1521A" w:rsidRDefault="001B33D8" w:rsidP="001B33D8">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1.18.</w:t>
            </w:r>
          </w:p>
        </w:tc>
        <w:tc>
          <w:tcPr>
            <w:tcW w:w="3674" w:type="dxa"/>
            <w:tcBorders>
              <w:top w:val="single" w:sz="4" w:space="0" w:color="00000A"/>
              <w:left w:val="single" w:sz="4" w:space="0" w:color="00000A"/>
              <w:bottom w:val="single" w:sz="4" w:space="0" w:color="00000A"/>
              <w:right w:val="single" w:sz="4" w:space="0" w:color="00000A"/>
            </w:tcBorders>
            <w:shd w:val="clear" w:color="auto" w:fill="auto"/>
          </w:tcPr>
          <w:p w14:paraId="304B2BDC" w14:textId="77777777" w:rsidR="001B33D8" w:rsidRPr="00D1521A" w:rsidRDefault="001B33D8" w:rsidP="001B33D8">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Medicininio personalo apmokymas</w:t>
            </w:r>
          </w:p>
        </w:tc>
        <w:tc>
          <w:tcPr>
            <w:tcW w:w="5240" w:type="dxa"/>
            <w:tcBorders>
              <w:top w:val="single" w:sz="4" w:space="0" w:color="00000A"/>
              <w:left w:val="single" w:sz="4" w:space="0" w:color="00000A"/>
              <w:bottom w:val="single" w:sz="4" w:space="0" w:color="00000A"/>
              <w:right w:val="single" w:sz="4" w:space="0" w:color="00000A"/>
            </w:tcBorders>
            <w:shd w:val="clear" w:color="auto" w:fill="auto"/>
          </w:tcPr>
          <w:p w14:paraId="4EDE6991" w14:textId="77777777" w:rsidR="001B33D8" w:rsidRPr="00D1521A" w:rsidRDefault="001B33D8" w:rsidP="001B33D8">
            <w:p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Medicininio personalo apmokymas naudoti įrangą įskaičiuotas į pasiūlymo kainą</w:t>
            </w:r>
          </w:p>
        </w:tc>
        <w:tc>
          <w:tcPr>
            <w:tcW w:w="5240" w:type="dxa"/>
            <w:tcBorders>
              <w:top w:val="single" w:sz="4" w:space="0" w:color="00000A"/>
              <w:left w:val="single" w:sz="4" w:space="0" w:color="00000A"/>
              <w:bottom w:val="single" w:sz="4" w:space="0" w:color="00000A"/>
              <w:right w:val="single" w:sz="4" w:space="0" w:color="00000A"/>
            </w:tcBorders>
          </w:tcPr>
          <w:p w14:paraId="2CDD6DDC" w14:textId="2D51B71F" w:rsidR="001B33D8" w:rsidRPr="00D1521A" w:rsidRDefault="001B33D8" w:rsidP="001B33D8">
            <w:p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Medicininio personalo apmokymas naudoti įrangą įskaičiuotas į pasiūlymo kainą</w:t>
            </w:r>
          </w:p>
        </w:tc>
      </w:tr>
      <w:tr w:rsidR="001B33D8" w:rsidRPr="00D1521A" w14:paraId="3D4A7684" w14:textId="45CC6571" w:rsidTr="005139FA">
        <w:tc>
          <w:tcPr>
            <w:tcW w:w="720" w:type="dxa"/>
            <w:tcBorders>
              <w:top w:val="single" w:sz="4" w:space="0" w:color="auto"/>
              <w:left w:val="single" w:sz="4" w:space="0" w:color="auto"/>
              <w:bottom w:val="single" w:sz="4" w:space="0" w:color="auto"/>
              <w:right w:val="single" w:sz="4" w:space="0" w:color="auto"/>
            </w:tcBorders>
          </w:tcPr>
          <w:p w14:paraId="11D0577B" w14:textId="77777777" w:rsidR="001B33D8" w:rsidRPr="00D1521A" w:rsidRDefault="001B33D8" w:rsidP="001B33D8">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1.19.</w:t>
            </w:r>
          </w:p>
        </w:tc>
        <w:tc>
          <w:tcPr>
            <w:tcW w:w="3674" w:type="dxa"/>
            <w:tcBorders>
              <w:top w:val="single" w:sz="4" w:space="0" w:color="00000A"/>
              <w:left w:val="single" w:sz="4" w:space="0" w:color="00000A"/>
              <w:bottom w:val="single" w:sz="4" w:space="0" w:color="00000A"/>
              <w:right w:val="single" w:sz="4" w:space="0" w:color="00000A"/>
            </w:tcBorders>
            <w:shd w:val="clear" w:color="auto" w:fill="auto"/>
          </w:tcPr>
          <w:p w14:paraId="00B8B3F3" w14:textId="77777777" w:rsidR="001B33D8" w:rsidRPr="00D1521A" w:rsidRDefault="001B33D8" w:rsidP="001B33D8">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Techninio personalo apmokymas</w:t>
            </w:r>
          </w:p>
        </w:tc>
        <w:tc>
          <w:tcPr>
            <w:tcW w:w="5240" w:type="dxa"/>
            <w:tcBorders>
              <w:top w:val="single" w:sz="4" w:space="0" w:color="00000A"/>
              <w:left w:val="single" w:sz="4" w:space="0" w:color="00000A"/>
              <w:bottom w:val="single" w:sz="4" w:space="0" w:color="00000A"/>
              <w:right w:val="single" w:sz="4" w:space="0" w:color="00000A"/>
            </w:tcBorders>
            <w:shd w:val="clear" w:color="auto" w:fill="auto"/>
          </w:tcPr>
          <w:p w14:paraId="48DC0F79" w14:textId="77777777" w:rsidR="001B33D8" w:rsidRPr="00D1521A" w:rsidRDefault="001B33D8" w:rsidP="001B33D8">
            <w:p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LSMU ligoninės Kauno klinikų Medicininės technikos tarnybos inžinierių apmokymas atlikti įrangos pogarantinę techninę priežiūrą įskaičiuotas į pasiūlymo kainą</w:t>
            </w:r>
          </w:p>
        </w:tc>
        <w:tc>
          <w:tcPr>
            <w:tcW w:w="5240" w:type="dxa"/>
            <w:tcBorders>
              <w:top w:val="single" w:sz="4" w:space="0" w:color="00000A"/>
              <w:left w:val="single" w:sz="4" w:space="0" w:color="00000A"/>
              <w:bottom w:val="single" w:sz="4" w:space="0" w:color="00000A"/>
              <w:right w:val="single" w:sz="4" w:space="0" w:color="00000A"/>
            </w:tcBorders>
          </w:tcPr>
          <w:p w14:paraId="4D5C75B1" w14:textId="32EAE439" w:rsidR="001B33D8" w:rsidRPr="00D1521A" w:rsidRDefault="001B33D8" w:rsidP="001B33D8">
            <w:p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LSMU ligoninės Kauno klinikų Medicininės technikos tarnybos inžinierių apmokymas atlikti įrangos pogarantinę techninę priežiūrą įskaičiuotas į pasiūlymo kainą</w:t>
            </w:r>
          </w:p>
        </w:tc>
      </w:tr>
      <w:tr w:rsidR="001B33D8" w:rsidRPr="00D1521A" w14:paraId="567B448F" w14:textId="6F1BF8BD" w:rsidTr="005139FA">
        <w:tc>
          <w:tcPr>
            <w:tcW w:w="720" w:type="dxa"/>
            <w:tcBorders>
              <w:top w:val="single" w:sz="4" w:space="0" w:color="auto"/>
              <w:left w:val="single" w:sz="4" w:space="0" w:color="auto"/>
              <w:bottom w:val="single" w:sz="4" w:space="0" w:color="auto"/>
              <w:right w:val="single" w:sz="4" w:space="0" w:color="auto"/>
            </w:tcBorders>
          </w:tcPr>
          <w:p w14:paraId="6CB177EC" w14:textId="77777777" w:rsidR="001B33D8" w:rsidRPr="00D1521A" w:rsidRDefault="001B33D8" w:rsidP="001B33D8">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t>1.20.</w:t>
            </w:r>
          </w:p>
        </w:tc>
        <w:tc>
          <w:tcPr>
            <w:tcW w:w="3674" w:type="dxa"/>
            <w:tcBorders>
              <w:top w:val="single" w:sz="4" w:space="0" w:color="000000"/>
              <w:left w:val="single" w:sz="4" w:space="0" w:color="000000"/>
              <w:bottom w:val="single" w:sz="4" w:space="0" w:color="000000"/>
              <w:right w:val="single" w:sz="4" w:space="0" w:color="000000"/>
            </w:tcBorders>
          </w:tcPr>
          <w:p w14:paraId="6F528DFF" w14:textId="77777777" w:rsidR="001B33D8" w:rsidRPr="00D1521A" w:rsidRDefault="001B33D8" w:rsidP="001B33D8">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Kartu su įranga pateikiama  dokumentacija</w:t>
            </w:r>
          </w:p>
          <w:p w14:paraId="4D1E53D1" w14:textId="77777777" w:rsidR="001B33D8" w:rsidRPr="00D1521A" w:rsidRDefault="001B33D8" w:rsidP="001B33D8">
            <w:pPr>
              <w:spacing w:after="0" w:line="240" w:lineRule="auto"/>
              <w:rPr>
                <w:rFonts w:ascii="Times New Roman" w:hAnsi="Times New Roman" w:cs="Times New Roman"/>
                <w:color w:val="000000" w:themeColor="text1"/>
              </w:rPr>
            </w:pPr>
          </w:p>
          <w:p w14:paraId="1F824D39" w14:textId="77777777" w:rsidR="001B33D8" w:rsidRPr="00D1521A" w:rsidRDefault="001B33D8" w:rsidP="001B33D8">
            <w:pPr>
              <w:spacing w:after="0" w:line="240" w:lineRule="auto"/>
              <w:rPr>
                <w:rFonts w:ascii="Times New Roman" w:hAnsi="Times New Roman" w:cs="Times New Roman"/>
                <w:color w:val="000000" w:themeColor="text1"/>
              </w:rPr>
            </w:pPr>
          </w:p>
          <w:p w14:paraId="64D94471" w14:textId="77777777" w:rsidR="001B33D8" w:rsidRPr="00D1521A" w:rsidRDefault="001B33D8" w:rsidP="001B33D8">
            <w:pPr>
              <w:spacing w:after="0" w:line="240" w:lineRule="auto"/>
              <w:rPr>
                <w:rFonts w:ascii="Times New Roman" w:hAnsi="Times New Roman" w:cs="Times New Roman"/>
                <w:color w:val="000000" w:themeColor="text1"/>
              </w:rPr>
            </w:pPr>
          </w:p>
          <w:p w14:paraId="7E23A0DA" w14:textId="77777777" w:rsidR="001B33D8" w:rsidRPr="00D1521A" w:rsidRDefault="001B33D8" w:rsidP="001B33D8">
            <w:pPr>
              <w:spacing w:after="0" w:line="240" w:lineRule="auto"/>
              <w:rPr>
                <w:rFonts w:ascii="Times New Roman" w:hAnsi="Times New Roman" w:cs="Times New Roman"/>
                <w:color w:val="000000" w:themeColor="text1"/>
              </w:rPr>
            </w:pPr>
          </w:p>
          <w:p w14:paraId="37DECA6D" w14:textId="77777777" w:rsidR="001B33D8" w:rsidRPr="00D1521A" w:rsidRDefault="001B33D8" w:rsidP="001B33D8">
            <w:pPr>
              <w:spacing w:after="0" w:line="240" w:lineRule="auto"/>
              <w:rPr>
                <w:rFonts w:ascii="Times New Roman" w:hAnsi="Times New Roman" w:cs="Times New Roman"/>
                <w:color w:val="000000" w:themeColor="text1"/>
              </w:rPr>
            </w:pPr>
          </w:p>
          <w:p w14:paraId="79087B8E" w14:textId="77777777" w:rsidR="001B33D8" w:rsidRPr="00D1521A" w:rsidRDefault="001B33D8" w:rsidP="001B33D8">
            <w:pPr>
              <w:spacing w:after="0" w:line="240" w:lineRule="auto"/>
              <w:rPr>
                <w:rFonts w:ascii="Times New Roman" w:hAnsi="Times New Roman" w:cs="Times New Roman"/>
                <w:color w:val="000000" w:themeColor="text1"/>
              </w:rPr>
            </w:pPr>
          </w:p>
          <w:p w14:paraId="5578ED1F" w14:textId="77777777" w:rsidR="001B33D8" w:rsidRPr="00D1521A" w:rsidRDefault="001B33D8" w:rsidP="001B33D8">
            <w:pPr>
              <w:spacing w:after="0" w:line="240" w:lineRule="auto"/>
              <w:rPr>
                <w:rFonts w:ascii="Times New Roman" w:hAnsi="Times New Roman" w:cs="Times New Roman"/>
                <w:color w:val="000000" w:themeColor="text1"/>
              </w:rPr>
            </w:pPr>
          </w:p>
          <w:p w14:paraId="1B2DA5E4" w14:textId="77777777" w:rsidR="001B33D8" w:rsidRPr="00D1521A" w:rsidRDefault="001B33D8" w:rsidP="001B33D8">
            <w:pPr>
              <w:spacing w:after="0" w:line="240" w:lineRule="auto"/>
              <w:rPr>
                <w:rFonts w:ascii="Times New Roman" w:hAnsi="Times New Roman" w:cs="Times New Roman"/>
                <w:color w:val="000000" w:themeColor="text1"/>
              </w:rPr>
            </w:pPr>
          </w:p>
          <w:p w14:paraId="4141D752" w14:textId="77777777" w:rsidR="001B33D8" w:rsidRPr="00D1521A" w:rsidRDefault="001B33D8" w:rsidP="001B33D8">
            <w:pPr>
              <w:spacing w:after="0" w:line="240" w:lineRule="auto"/>
              <w:rPr>
                <w:rFonts w:ascii="Times New Roman" w:hAnsi="Times New Roman" w:cs="Times New Roman"/>
                <w:color w:val="000000" w:themeColor="text1"/>
              </w:rPr>
            </w:pPr>
          </w:p>
          <w:p w14:paraId="15EE472C" w14:textId="77777777" w:rsidR="001B33D8" w:rsidRPr="00D1521A" w:rsidRDefault="001B33D8" w:rsidP="001B33D8">
            <w:pPr>
              <w:spacing w:after="0" w:line="240" w:lineRule="auto"/>
              <w:rPr>
                <w:rFonts w:ascii="Times New Roman" w:hAnsi="Times New Roman" w:cs="Times New Roman"/>
                <w:color w:val="000000" w:themeColor="text1"/>
              </w:rPr>
            </w:pPr>
          </w:p>
          <w:p w14:paraId="712D296A" w14:textId="77777777" w:rsidR="001B33D8" w:rsidRPr="00D1521A" w:rsidRDefault="001B33D8" w:rsidP="001B33D8">
            <w:pPr>
              <w:spacing w:after="0" w:line="240" w:lineRule="auto"/>
              <w:rPr>
                <w:rFonts w:ascii="Times New Roman" w:hAnsi="Times New Roman" w:cs="Times New Roman"/>
                <w:color w:val="000000" w:themeColor="text1"/>
              </w:rPr>
            </w:pPr>
          </w:p>
          <w:p w14:paraId="6C9ABDD1" w14:textId="77777777" w:rsidR="001B33D8" w:rsidRPr="00D1521A" w:rsidRDefault="001B33D8" w:rsidP="001B33D8">
            <w:pPr>
              <w:spacing w:after="0" w:line="240" w:lineRule="auto"/>
              <w:rPr>
                <w:rFonts w:ascii="Times New Roman" w:hAnsi="Times New Roman" w:cs="Times New Roman"/>
                <w:color w:val="000000" w:themeColor="text1"/>
              </w:rPr>
            </w:pPr>
          </w:p>
          <w:p w14:paraId="0770F3F0" w14:textId="77777777" w:rsidR="001B33D8" w:rsidRPr="00D1521A" w:rsidRDefault="001B33D8" w:rsidP="001B33D8">
            <w:pPr>
              <w:spacing w:after="0" w:line="240" w:lineRule="auto"/>
              <w:rPr>
                <w:rFonts w:ascii="Times New Roman" w:hAnsi="Times New Roman" w:cs="Times New Roman"/>
                <w:color w:val="000000" w:themeColor="text1"/>
              </w:rPr>
            </w:pPr>
          </w:p>
          <w:p w14:paraId="134AFF27" w14:textId="77777777" w:rsidR="001B33D8" w:rsidRPr="00D1521A" w:rsidRDefault="001B33D8" w:rsidP="001B33D8">
            <w:pPr>
              <w:spacing w:after="0" w:line="240" w:lineRule="auto"/>
              <w:rPr>
                <w:rFonts w:ascii="Times New Roman" w:hAnsi="Times New Roman" w:cs="Times New Roman"/>
                <w:color w:val="000000" w:themeColor="text1"/>
              </w:rPr>
            </w:pPr>
          </w:p>
          <w:p w14:paraId="3F2B4127" w14:textId="77777777" w:rsidR="001B33D8" w:rsidRPr="00D1521A" w:rsidRDefault="001B33D8" w:rsidP="001B33D8">
            <w:pPr>
              <w:spacing w:after="0" w:line="240" w:lineRule="auto"/>
              <w:rPr>
                <w:rFonts w:ascii="Times New Roman" w:hAnsi="Times New Roman" w:cs="Times New Roman"/>
                <w:color w:val="000000" w:themeColor="text1"/>
              </w:rPr>
            </w:pPr>
          </w:p>
          <w:p w14:paraId="796F41AB" w14:textId="77777777" w:rsidR="001B33D8" w:rsidRPr="00D1521A" w:rsidRDefault="001B33D8" w:rsidP="001B33D8">
            <w:pPr>
              <w:spacing w:after="0" w:line="240" w:lineRule="auto"/>
              <w:rPr>
                <w:rFonts w:ascii="Times New Roman" w:hAnsi="Times New Roman" w:cs="Times New Roman"/>
                <w:color w:val="000000" w:themeColor="text1"/>
              </w:rPr>
            </w:pPr>
          </w:p>
          <w:p w14:paraId="3C37286B" w14:textId="77777777" w:rsidR="001B33D8" w:rsidRPr="00D1521A" w:rsidRDefault="001B33D8" w:rsidP="001B33D8">
            <w:pPr>
              <w:spacing w:after="0" w:line="240" w:lineRule="auto"/>
              <w:rPr>
                <w:rFonts w:ascii="Times New Roman" w:hAnsi="Times New Roman" w:cs="Times New Roman"/>
                <w:color w:val="000000" w:themeColor="text1"/>
              </w:rPr>
            </w:pPr>
          </w:p>
          <w:p w14:paraId="2B166EE8" w14:textId="77777777" w:rsidR="001B33D8" w:rsidRPr="00D1521A" w:rsidRDefault="001B33D8" w:rsidP="001B33D8">
            <w:pPr>
              <w:spacing w:after="0" w:line="240" w:lineRule="auto"/>
              <w:rPr>
                <w:rFonts w:ascii="Times New Roman" w:hAnsi="Times New Roman" w:cs="Times New Roman"/>
                <w:color w:val="000000" w:themeColor="text1"/>
              </w:rPr>
            </w:pPr>
          </w:p>
        </w:tc>
        <w:tc>
          <w:tcPr>
            <w:tcW w:w="5240" w:type="dxa"/>
            <w:tcBorders>
              <w:top w:val="single" w:sz="4" w:space="0" w:color="000000"/>
              <w:left w:val="single" w:sz="4" w:space="0" w:color="000000"/>
              <w:bottom w:val="single" w:sz="4" w:space="0" w:color="000000"/>
              <w:right w:val="single" w:sz="4" w:space="0" w:color="000000"/>
            </w:tcBorders>
          </w:tcPr>
          <w:p w14:paraId="3F962372" w14:textId="77777777" w:rsidR="001B33D8" w:rsidRPr="00D1521A" w:rsidRDefault="001B33D8" w:rsidP="001B33D8">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en-US"/>
              </w:rPr>
              <w:lastRenderedPageBreak/>
              <w:t>1. Naudojimo instrukcija lietuvių kalba;</w:t>
            </w:r>
          </w:p>
          <w:p w14:paraId="7DDA904C" w14:textId="77777777" w:rsidR="001B33D8" w:rsidRPr="00D1521A" w:rsidRDefault="001B33D8" w:rsidP="001B33D8">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ar-SA"/>
              </w:rPr>
              <w:t>2. Serviso dokumentacija lietuvių arba anglų kalba:</w:t>
            </w:r>
          </w:p>
          <w:p w14:paraId="44DEA32D"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struktūrinė schema ir/arba atskirų blokų funkcijų aprašymas;</w:t>
            </w:r>
          </w:p>
          <w:p w14:paraId="2C26E105"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instaliavimo instrukcijos;</w:t>
            </w:r>
          </w:p>
          <w:p w14:paraId="6A935754"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funkcionalumo patikrinimo instrukcijos;</w:t>
            </w:r>
          </w:p>
          <w:p w14:paraId="318A1B8A"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aptarnavimo instrukcijos;</w:t>
            </w:r>
          </w:p>
          <w:p w14:paraId="1A4F57CC"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gedimų nustatymo instrukcijos;</w:t>
            </w:r>
          </w:p>
          <w:p w14:paraId="70E7FEB4"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išardymo-surinkimo instrukcijos;</w:t>
            </w:r>
          </w:p>
          <w:p w14:paraId="0F23382E"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lastRenderedPageBreak/>
              <w:t>atsarginių dalių katalogas;</w:t>
            </w:r>
          </w:p>
          <w:p w14:paraId="552EE8B1"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periodinio techninės būklės tikrinimo instrukcijos;</w:t>
            </w:r>
          </w:p>
          <w:p w14:paraId="03A1C00C" w14:textId="77777777" w:rsidR="001B33D8" w:rsidRPr="00D1521A" w:rsidRDefault="001B33D8" w:rsidP="00AC512F">
            <w:pPr>
              <w:numPr>
                <w:ilvl w:val="1"/>
                <w:numId w:val="38"/>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derinimo/kalibravimo instrukcijos (</w:t>
            </w:r>
            <w:r w:rsidRPr="00D1521A">
              <w:rPr>
                <w:rFonts w:ascii="Times New Roman" w:eastAsia="Times New Roman" w:hAnsi="Times New Roman" w:cs="Times New Roman"/>
                <w:i/>
                <w:color w:val="000000"/>
                <w:lang w:val="lt-LT" w:eastAsia="ar-SA"/>
              </w:rPr>
              <w:t>taikoma, jei šios procedūros yra numatytos siūlomos įrangos gamintojo</w:t>
            </w:r>
            <w:r w:rsidRPr="00D1521A">
              <w:rPr>
                <w:rFonts w:ascii="Times New Roman" w:eastAsia="Times New Roman" w:hAnsi="Times New Roman" w:cs="Times New Roman"/>
                <w:color w:val="000000"/>
                <w:lang w:val="lt-LT" w:eastAsia="ar-SA"/>
              </w:rPr>
              <w:t>);</w:t>
            </w:r>
          </w:p>
          <w:p w14:paraId="7923337D" w14:textId="6F51357E" w:rsidR="001B33D8" w:rsidRPr="00D1521A" w:rsidRDefault="001B33D8" w:rsidP="00AC512F">
            <w:pPr>
              <w:numPr>
                <w:ilvl w:val="1"/>
                <w:numId w:val="38"/>
              </w:numPr>
              <w:suppressAutoHyphens/>
              <w:spacing w:after="0" w:line="240" w:lineRule="auto"/>
              <w:ind w:right="-108"/>
              <w:contextualSpacing/>
              <w:jc w:val="both"/>
              <w:rPr>
                <w:rFonts w:ascii="Times New Roman" w:hAnsi="Times New Roman" w:cs="Times New Roman"/>
                <w:noProof/>
                <w:color w:val="000000" w:themeColor="text1"/>
                <w:lang w:eastAsia="ar-SA"/>
              </w:rPr>
            </w:pPr>
            <w:r w:rsidRPr="00D1521A">
              <w:rPr>
                <w:rFonts w:ascii="Times New Roman" w:eastAsia="Times New Roman" w:hAnsi="Times New Roman" w:cs="Times New Roman"/>
                <w:color w:val="000000"/>
                <w:lang w:val="lt-LT" w:eastAsia="ar-SA"/>
              </w:rPr>
              <w:t>programinė įranga, serviso slaptažodžiai bei aparatūriniai „raktai“ b), c), d), e), h) ir i) punktuose nurodytiems darbams atlikti (</w:t>
            </w:r>
            <w:r w:rsidRPr="00D1521A">
              <w:rPr>
                <w:rFonts w:ascii="Times New Roman" w:eastAsia="Times New Roman" w:hAnsi="Times New Roman" w:cs="Times New Roman"/>
                <w:i/>
                <w:color w:val="000000"/>
                <w:lang w:val="lt-LT" w:eastAsia="ar-SA"/>
              </w:rPr>
              <w:t>taikoma, jei šios priemonės yra numatytos siūlomos įrangos gamintojo</w:t>
            </w:r>
            <w:r w:rsidRPr="00D1521A">
              <w:rPr>
                <w:rFonts w:ascii="Times New Roman" w:eastAsia="Times New Roman" w:hAnsi="Times New Roman" w:cs="Times New Roman"/>
                <w:color w:val="000000"/>
                <w:lang w:val="lt-LT" w:eastAsia="ar-SA"/>
              </w:rPr>
              <w:t>).</w:t>
            </w:r>
          </w:p>
        </w:tc>
        <w:tc>
          <w:tcPr>
            <w:tcW w:w="5240" w:type="dxa"/>
            <w:tcBorders>
              <w:top w:val="single" w:sz="4" w:space="0" w:color="000000"/>
              <w:left w:val="single" w:sz="4" w:space="0" w:color="000000"/>
              <w:bottom w:val="single" w:sz="4" w:space="0" w:color="000000"/>
              <w:right w:val="single" w:sz="4" w:space="0" w:color="000000"/>
            </w:tcBorders>
          </w:tcPr>
          <w:p w14:paraId="78422EE1" w14:textId="77777777" w:rsidR="001B33D8" w:rsidRPr="00D1521A" w:rsidRDefault="001B33D8" w:rsidP="001B33D8">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en-US"/>
              </w:rPr>
              <w:lastRenderedPageBreak/>
              <w:t>1. Naudojimo instrukcija lietuvių kalba;</w:t>
            </w:r>
          </w:p>
          <w:p w14:paraId="1E0D5537" w14:textId="77777777" w:rsidR="001B33D8" w:rsidRPr="00D1521A" w:rsidRDefault="001B33D8" w:rsidP="001B33D8">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ar-SA"/>
              </w:rPr>
              <w:t>2. Serviso dokumentacija lietuvių arba anglų kalba:</w:t>
            </w:r>
          </w:p>
          <w:p w14:paraId="008AF2FB"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struktūrinė schema ir/arba atskirų blokų funkcijų aprašymas;</w:t>
            </w:r>
          </w:p>
          <w:p w14:paraId="6D982C0C"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instaliavimo instrukcijos;</w:t>
            </w:r>
          </w:p>
          <w:p w14:paraId="01DEB04A"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funkcionalumo patikrinimo instrukcijos;</w:t>
            </w:r>
          </w:p>
          <w:p w14:paraId="571DC380"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aptarnavimo instrukcijos;</w:t>
            </w:r>
          </w:p>
          <w:p w14:paraId="2BE1DD52"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gedimų nustatymo instrukcijos;</w:t>
            </w:r>
          </w:p>
          <w:p w14:paraId="12F458C6"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išardymo-surinkimo instrukcijos;</w:t>
            </w:r>
          </w:p>
          <w:p w14:paraId="42FE706E"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lastRenderedPageBreak/>
              <w:t>atsarginių dalių katalogas;</w:t>
            </w:r>
          </w:p>
          <w:p w14:paraId="362C1742" w14:textId="77777777"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periodinio techninės būklės tikrinimo instrukcijos;</w:t>
            </w:r>
          </w:p>
          <w:p w14:paraId="54851D03" w14:textId="3E3F9988" w:rsidR="001B33D8" w:rsidRPr="00D1521A" w:rsidRDefault="001B33D8" w:rsidP="00AC512F">
            <w:pPr>
              <w:numPr>
                <w:ilvl w:val="1"/>
                <w:numId w:val="77"/>
              </w:numPr>
              <w:suppressAutoHyphens/>
              <w:spacing w:after="40" w:line="240" w:lineRule="auto"/>
              <w:ind w:right="-108"/>
              <w:contextualSpacing/>
              <w:rPr>
                <w:rFonts w:ascii="Times New Roman" w:eastAsia="Times New Roman" w:hAnsi="Times New Roman" w:cs="Times New Roman"/>
                <w:noProof/>
                <w:color w:val="000000"/>
                <w:lang w:val="lt-LT" w:eastAsia="ar-SA"/>
              </w:rPr>
            </w:pPr>
            <w:r w:rsidRPr="00D1521A">
              <w:rPr>
                <w:rFonts w:ascii="Times New Roman" w:eastAsia="Times New Roman" w:hAnsi="Times New Roman" w:cs="Times New Roman"/>
                <w:color w:val="000000"/>
                <w:lang w:val="lt-LT" w:eastAsia="ar-SA"/>
              </w:rPr>
              <w:t xml:space="preserve">derinimo/kalibravimo instrukcijos </w:t>
            </w:r>
            <w:r>
              <w:rPr>
                <w:rFonts w:ascii="Times New Roman" w:eastAsia="Times New Roman" w:hAnsi="Times New Roman" w:cs="Times New Roman"/>
                <w:color w:val="000000"/>
                <w:lang w:val="lt-LT" w:eastAsia="ar-SA"/>
              </w:rPr>
              <w:t>.</w:t>
            </w:r>
          </w:p>
          <w:p w14:paraId="1F226B04" w14:textId="757FB070" w:rsidR="001B33D8" w:rsidRPr="00D1521A" w:rsidRDefault="001B33D8" w:rsidP="001B33D8">
            <w:pPr>
              <w:spacing w:after="0" w:line="240" w:lineRule="auto"/>
              <w:rPr>
                <w:rFonts w:ascii="Times New Roman" w:eastAsia="Times New Roman" w:hAnsi="Times New Roman" w:cs="Times New Roman"/>
                <w:color w:val="000000"/>
                <w:lang w:val="lt-LT" w:eastAsia="en-US"/>
              </w:rPr>
            </w:pPr>
            <w:r w:rsidRPr="00D1521A">
              <w:rPr>
                <w:rFonts w:ascii="Times New Roman" w:eastAsia="Times New Roman" w:hAnsi="Times New Roman" w:cs="Times New Roman"/>
                <w:color w:val="000000"/>
                <w:lang w:val="lt-LT" w:eastAsia="ar-SA"/>
              </w:rPr>
              <w:t xml:space="preserve">programinė įranga, serviso slaptažodžiai bei aparatūriniai „raktai“ b), c), d), e), h) ir i) punktuose nurodytiems darbams atlikti </w:t>
            </w:r>
          </w:p>
        </w:tc>
      </w:tr>
      <w:tr w:rsidR="001B33D8" w:rsidRPr="00D1521A" w14:paraId="771D8F49" w14:textId="067031C7" w:rsidTr="005139FA">
        <w:tc>
          <w:tcPr>
            <w:tcW w:w="720" w:type="dxa"/>
            <w:tcBorders>
              <w:top w:val="single" w:sz="4" w:space="0" w:color="auto"/>
              <w:left w:val="single" w:sz="4" w:space="0" w:color="auto"/>
              <w:bottom w:val="single" w:sz="4" w:space="0" w:color="auto"/>
              <w:right w:val="single" w:sz="4" w:space="0" w:color="auto"/>
            </w:tcBorders>
          </w:tcPr>
          <w:p w14:paraId="52020F6B" w14:textId="77777777" w:rsidR="001B33D8" w:rsidRPr="00D1521A" w:rsidRDefault="001B33D8" w:rsidP="001B33D8">
            <w:pPr>
              <w:spacing w:after="0" w:line="240" w:lineRule="auto"/>
              <w:jc w:val="center"/>
              <w:rPr>
                <w:rFonts w:ascii="Times New Roman" w:hAnsi="Times New Roman" w:cs="Times New Roman"/>
                <w:color w:val="000000" w:themeColor="text1"/>
              </w:rPr>
            </w:pPr>
            <w:r w:rsidRPr="00D1521A">
              <w:rPr>
                <w:rFonts w:ascii="Times New Roman" w:hAnsi="Times New Roman" w:cs="Times New Roman"/>
                <w:color w:val="000000" w:themeColor="text1"/>
              </w:rPr>
              <w:lastRenderedPageBreak/>
              <w:t>1.21.</w:t>
            </w:r>
          </w:p>
        </w:tc>
        <w:tc>
          <w:tcPr>
            <w:tcW w:w="3674" w:type="dxa"/>
            <w:tcBorders>
              <w:top w:val="single" w:sz="4" w:space="0" w:color="000000"/>
              <w:left w:val="single" w:sz="4" w:space="0" w:color="000000"/>
              <w:bottom w:val="single" w:sz="4" w:space="0" w:color="000000"/>
              <w:right w:val="single" w:sz="4" w:space="0" w:color="000000"/>
            </w:tcBorders>
          </w:tcPr>
          <w:p w14:paraId="3416642C" w14:textId="77777777" w:rsidR="001B33D8" w:rsidRPr="00D1521A" w:rsidRDefault="001B33D8" w:rsidP="001B33D8">
            <w:pPr>
              <w:spacing w:after="0" w:line="240" w:lineRule="auto"/>
              <w:rPr>
                <w:rFonts w:ascii="Times New Roman" w:hAnsi="Times New Roman" w:cs="Times New Roman"/>
                <w:color w:val="000000" w:themeColor="text1"/>
              </w:rPr>
            </w:pPr>
            <w:r w:rsidRPr="00D1521A">
              <w:rPr>
                <w:rFonts w:ascii="Times New Roman" w:hAnsi="Times New Roman" w:cs="Times New Roman"/>
                <w:color w:val="000000" w:themeColor="text1"/>
              </w:rPr>
              <w:t>Garantijos sąlygos</w:t>
            </w:r>
          </w:p>
        </w:tc>
        <w:tc>
          <w:tcPr>
            <w:tcW w:w="5240" w:type="dxa"/>
            <w:tcBorders>
              <w:top w:val="single" w:sz="4" w:space="0" w:color="000000"/>
              <w:left w:val="single" w:sz="4" w:space="0" w:color="000000"/>
              <w:bottom w:val="single" w:sz="4" w:space="0" w:color="000000"/>
              <w:right w:val="single" w:sz="4" w:space="0" w:color="000000"/>
            </w:tcBorders>
          </w:tcPr>
          <w:p w14:paraId="388F1356" w14:textId="77777777" w:rsidR="001B33D8" w:rsidRDefault="001B33D8" w:rsidP="00AC512F">
            <w:pPr>
              <w:pStyle w:val="Sraopastraipa"/>
              <w:numPr>
                <w:ilvl w:val="0"/>
                <w:numId w:val="39"/>
              </w:numPr>
              <w:spacing w:after="0" w:line="240" w:lineRule="auto"/>
              <w:ind w:left="463" w:hanging="463"/>
              <w:jc w:val="both"/>
              <w:rPr>
                <w:rFonts w:ascii="Times New Roman" w:hAnsi="Times New Roman" w:cs="Times New Roman"/>
                <w:color w:val="000000" w:themeColor="text1"/>
              </w:rPr>
            </w:pPr>
            <w:r w:rsidRPr="00D1521A">
              <w:rPr>
                <w:rFonts w:ascii="Times New Roman" w:hAnsi="Times New Roman" w:cs="Times New Roman"/>
                <w:color w:val="000000" w:themeColor="text1"/>
              </w:rPr>
              <w:t xml:space="preserve">Garantinis laikotarpis ≥ 36 mėn. </w:t>
            </w:r>
          </w:p>
          <w:p w14:paraId="5C850BAB" w14:textId="1026B8E0" w:rsidR="001B33D8" w:rsidRPr="00D1521A" w:rsidRDefault="001B33D8" w:rsidP="00AC512F">
            <w:pPr>
              <w:pStyle w:val="Sraopastraipa"/>
              <w:numPr>
                <w:ilvl w:val="0"/>
                <w:numId w:val="39"/>
              </w:numPr>
              <w:spacing w:after="0" w:line="240" w:lineRule="auto"/>
              <w:ind w:left="463" w:hanging="463"/>
              <w:jc w:val="both"/>
              <w:rPr>
                <w:rFonts w:ascii="Times New Roman" w:hAnsi="Times New Roman" w:cs="Times New Roman"/>
                <w:color w:val="000000" w:themeColor="text1"/>
              </w:rPr>
            </w:pPr>
            <w:r w:rsidRPr="00D1521A">
              <w:rPr>
                <w:rFonts w:ascii="Times New Roman" w:hAnsi="Times New Roman" w:cs="Times New Roman"/>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5240" w:type="dxa"/>
            <w:tcBorders>
              <w:top w:val="single" w:sz="4" w:space="0" w:color="000000"/>
              <w:left w:val="single" w:sz="4" w:space="0" w:color="000000"/>
              <w:bottom w:val="single" w:sz="4" w:space="0" w:color="000000"/>
              <w:right w:val="single" w:sz="4" w:space="0" w:color="000000"/>
            </w:tcBorders>
          </w:tcPr>
          <w:p w14:paraId="2DFD7FDA" w14:textId="41F55DD3" w:rsidR="001B33D8" w:rsidRDefault="001B33D8" w:rsidP="00AC512F">
            <w:pPr>
              <w:pStyle w:val="Sraopastraipa"/>
              <w:numPr>
                <w:ilvl w:val="0"/>
                <w:numId w:val="78"/>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Garantinis laikotarpis</w:t>
            </w:r>
            <w:r>
              <w:rPr>
                <w:rFonts w:ascii="Times New Roman" w:hAnsi="Times New Roman" w:cs="Times New Roman"/>
                <w:color w:val="000000" w:themeColor="text1"/>
              </w:rPr>
              <w:t xml:space="preserve"> </w:t>
            </w:r>
            <w:r w:rsidRPr="00D1521A">
              <w:rPr>
                <w:rFonts w:ascii="Times New Roman" w:hAnsi="Times New Roman" w:cs="Times New Roman"/>
                <w:color w:val="000000" w:themeColor="text1"/>
              </w:rPr>
              <w:t xml:space="preserve">36 mėn. </w:t>
            </w:r>
          </w:p>
          <w:p w14:paraId="1932510C" w14:textId="50D3B727" w:rsidR="001B33D8" w:rsidRPr="00D1521A" w:rsidRDefault="001B33D8" w:rsidP="00AC512F">
            <w:pPr>
              <w:pStyle w:val="Sraopastraipa"/>
              <w:numPr>
                <w:ilvl w:val="0"/>
                <w:numId w:val="78"/>
              </w:numPr>
              <w:spacing w:after="0" w:line="240" w:lineRule="auto"/>
              <w:jc w:val="both"/>
              <w:rPr>
                <w:rFonts w:ascii="Times New Roman" w:hAnsi="Times New Roman" w:cs="Times New Roman"/>
                <w:color w:val="000000" w:themeColor="text1"/>
              </w:rPr>
            </w:pPr>
            <w:r w:rsidRPr="00D1521A">
              <w:rPr>
                <w:rFonts w:ascii="Times New Roman" w:hAnsi="Times New Roman" w:cs="Times New Roman"/>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bl>
    <w:p w14:paraId="79774A14" w14:textId="77777777" w:rsidR="00FC4BAF" w:rsidRPr="00A16E37" w:rsidRDefault="00FC4BAF" w:rsidP="00FC4BAF">
      <w:pPr>
        <w:rPr>
          <w:rFonts w:ascii="Times New Roman" w:hAnsi="Times New Roman" w:cs="Times New Roman"/>
          <w:color w:val="000000" w:themeColor="text1"/>
        </w:rPr>
      </w:pPr>
    </w:p>
    <w:p w14:paraId="5379D213" w14:textId="77777777" w:rsidR="006C2B0E" w:rsidRPr="00A520AB" w:rsidRDefault="006C2B0E" w:rsidP="006C2B0E">
      <w:pPr>
        <w:pStyle w:val="Pagrindinistekstas"/>
        <w:ind w:left="567"/>
        <w:rPr>
          <w:b/>
          <w:bCs/>
          <w:color w:val="000000" w:themeColor="text1"/>
          <w:sz w:val="22"/>
          <w:szCs w:val="22"/>
          <w:shd w:val="clear" w:color="auto" w:fill="FFFFFF"/>
        </w:rPr>
      </w:pPr>
    </w:p>
    <w:sectPr w:rsidR="006C2B0E" w:rsidRPr="00A520AB" w:rsidSect="00043A8A">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567" w:left="85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6999" w14:textId="77777777" w:rsidR="00B11054" w:rsidRDefault="00B11054" w:rsidP="004F705F">
      <w:pPr>
        <w:spacing w:after="0" w:line="240" w:lineRule="auto"/>
      </w:pPr>
      <w:r>
        <w:separator/>
      </w:r>
    </w:p>
  </w:endnote>
  <w:endnote w:type="continuationSeparator" w:id="0">
    <w:p w14:paraId="067AD6D5" w14:textId="77777777" w:rsidR="00B11054" w:rsidRDefault="00B11054" w:rsidP="004F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A" w14:textId="77777777" w:rsidR="004F705F" w:rsidRDefault="004F70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69546"/>
      <w:docPartObj>
        <w:docPartGallery w:val="Page Numbers (Bottom of Page)"/>
        <w:docPartUnique/>
      </w:docPartObj>
    </w:sdtPr>
    <w:sdtEndPr>
      <w:rPr>
        <w:sz w:val="22"/>
        <w:szCs w:val="22"/>
      </w:rPr>
    </w:sdtEndPr>
    <w:sdtContent>
      <w:p w14:paraId="5379D21B" w14:textId="62055A92" w:rsidR="004F705F" w:rsidRPr="00677507" w:rsidRDefault="006F4956">
        <w:pPr>
          <w:pStyle w:val="Porat"/>
          <w:jc w:val="right"/>
          <w:rPr>
            <w:sz w:val="22"/>
            <w:szCs w:val="22"/>
          </w:rPr>
        </w:pPr>
        <w:r w:rsidRPr="00677507">
          <w:rPr>
            <w:sz w:val="22"/>
            <w:szCs w:val="22"/>
          </w:rPr>
          <w:fldChar w:fldCharType="begin"/>
        </w:r>
        <w:r w:rsidR="004F705F" w:rsidRPr="00677507">
          <w:rPr>
            <w:sz w:val="22"/>
            <w:szCs w:val="22"/>
          </w:rPr>
          <w:instrText>PAGE   \* MERGEFORMAT</w:instrText>
        </w:r>
        <w:r w:rsidRPr="00677507">
          <w:rPr>
            <w:sz w:val="22"/>
            <w:szCs w:val="22"/>
          </w:rPr>
          <w:fldChar w:fldCharType="separate"/>
        </w:r>
        <w:r w:rsidR="00DB55F6">
          <w:rPr>
            <w:noProof/>
            <w:sz w:val="22"/>
            <w:szCs w:val="22"/>
          </w:rPr>
          <w:t>7</w:t>
        </w:r>
        <w:r w:rsidRPr="00677507">
          <w:rPr>
            <w:sz w:val="22"/>
            <w:szCs w:val="22"/>
          </w:rPr>
          <w:fldChar w:fldCharType="end"/>
        </w:r>
      </w:p>
    </w:sdtContent>
  </w:sdt>
  <w:p w14:paraId="5379D21C" w14:textId="77777777" w:rsidR="004F705F" w:rsidRDefault="004F705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E" w14:textId="77777777" w:rsidR="004F705F" w:rsidRDefault="004F70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16CD1" w14:textId="77777777" w:rsidR="00B11054" w:rsidRDefault="00B11054" w:rsidP="004F705F">
      <w:pPr>
        <w:spacing w:after="0" w:line="240" w:lineRule="auto"/>
      </w:pPr>
      <w:r>
        <w:separator/>
      </w:r>
    </w:p>
  </w:footnote>
  <w:footnote w:type="continuationSeparator" w:id="0">
    <w:p w14:paraId="3D237EBD" w14:textId="77777777" w:rsidR="00B11054" w:rsidRDefault="00B11054" w:rsidP="004F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8" w14:textId="77777777" w:rsidR="004F705F" w:rsidRDefault="004F70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9" w14:textId="77777777" w:rsidR="004F705F" w:rsidRDefault="004F705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D" w14:textId="77777777" w:rsidR="004F705F" w:rsidRDefault="004F7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34"/>
    <w:multiLevelType w:val="hybridMultilevel"/>
    <w:tmpl w:val="D1B0E378"/>
    <w:lvl w:ilvl="0" w:tplc="A6A8E88C">
      <w:start w:val="1"/>
      <w:numFmt w:val="decimal"/>
      <w:lvlText w:val="%1."/>
      <w:lvlJc w:val="left"/>
      <w:pPr>
        <w:ind w:left="992" w:hanging="360"/>
      </w:pPr>
      <w:rPr>
        <w:rFonts w:hint="default"/>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1" w15:restartNumberingAfterBreak="0">
    <w:nsid w:val="011C3810"/>
    <w:multiLevelType w:val="hybridMultilevel"/>
    <w:tmpl w:val="CA0225A4"/>
    <w:lvl w:ilvl="0" w:tplc="BAD02DB4">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 w15:restartNumberingAfterBreak="0">
    <w:nsid w:val="01571665"/>
    <w:multiLevelType w:val="hybridMultilevel"/>
    <w:tmpl w:val="610A3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A41C22"/>
    <w:multiLevelType w:val="hybridMultilevel"/>
    <w:tmpl w:val="1CC4D446"/>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4" w15:restartNumberingAfterBreak="0">
    <w:nsid w:val="0E4A5752"/>
    <w:multiLevelType w:val="hybridMultilevel"/>
    <w:tmpl w:val="1AC2F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E4DEF"/>
    <w:multiLevelType w:val="hybridMultilevel"/>
    <w:tmpl w:val="610A3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E1EF2"/>
    <w:multiLevelType w:val="hybridMultilevel"/>
    <w:tmpl w:val="A6EE6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377F6E"/>
    <w:multiLevelType w:val="hybridMultilevel"/>
    <w:tmpl w:val="0B0C1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C6E0F"/>
    <w:multiLevelType w:val="hybridMultilevel"/>
    <w:tmpl w:val="13CA9126"/>
    <w:lvl w:ilvl="0" w:tplc="FFFFFFFF">
      <w:start w:val="1"/>
      <w:numFmt w:val="decimal"/>
      <w:lvlText w:val="%1."/>
      <w:lvlJc w:val="left"/>
      <w:pPr>
        <w:ind w:left="366" w:hanging="36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9" w15:restartNumberingAfterBreak="0">
    <w:nsid w:val="16667E82"/>
    <w:multiLevelType w:val="hybridMultilevel"/>
    <w:tmpl w:val="1A84A3F0"/>
    <w:lvl w:ilvl="0" w:tplc="E7B832E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0" w15:restartNumberingAfterBreak="0">
    <w:nsid w:val="18216AB4"/>
    <w:multiLevelType w:val="hybridMultilevel"/>
    <w:tmpl w:val="91D6617A"/>
    <w:lvl w:ilvl="0" w:tplc="3D9E3DF6">
      <w:start w:val="1"/>
      <w:numFmt w:val="decimal"/>
      <w:lvlText w:val="%1."/>
      <w:lvlJc w:val="left"/>
      <w:pPr>
        <w:ind w:left="820" w:hanging="360"/>
      </w:pPr>
      <w:rPr>
        <w:rFonts w:hint="default"/>
      </w:r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11" w15:restartNumberingAfterBreak="0">
    <w:nsid w:val="188E24F9"/>
    <w:multiLevelType w:val="hybridMultilevel"/>
    <w:tmpl w:val="523C562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A71FD"/>
    <w:multiLevelType w:val="hybridMultilevel"/>
    <w:tmpl w:val="9244C81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1066E4"/>
    <w:multiLevelType w:val="hybridMultilevel"/>
    <w:tmpl w:val="A59E3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AE2389"/>
    <w:multiLevelType w:val="hybridMultilevel"/>
    <w:tmpl w:val="7EDE831C"/>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5" w15:restartNumberingAfterBreak="0">
    <w:nsid w:val="1C1E6CE2"/>
    <w:multiLevelType w:val="hybridMultilevel"/>
    <w:tmpl w:val="FE48C1BE"/>
    <w:lvl w:ilvl="0" w:tplc="4754D6F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6" w15:restartNumberingAfterBreak="0">
    <w:nsid w:val="1C73114B"/>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1D115080"/>
    <w:multiLevelType w:val="hybridMultilevel"/>
    <w:tmpl w:val="E1D42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1A002F"/>
    <w:multiLevelType w:val="hybridMultilevel"/>
    <w:tmpl w:val="13CA9126"/>
    <w:lvl w:ilvl="0" w:tplc="C130DCE6">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9" w15:restartNumberingAfterBreak="0">
    <w:nsid w:val="1F8D21F4"/>
    <w:multiLevelType w:val="hybridMultilevel"/>
    <w:tmpl w:val="3CA0165C"/>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20" w15:restartNumberingAfterBreak="0">
    <w:nsid w:val="23384817"/>
    <w:multiLevelType w:val="hybridMultilevel"/>
    <w:tmpl w:val="7F186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3D677CA"/>
    <w:multiLevelType w:val="hybridMultilevel"/>
    <w:tmpl w:val="44225F90"/>
    <w:lvl w:ilvl="0" w:tplc="E86063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C06A8D"/>
    <w:multiLevelType w:val="hybridMultilevel"/>
    <w:tmpl w:val="6C3A901A"/>
    <w:lvl w:ilvl="0" w:tplc="D4D0C5D8">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3" w15:restartNumberingAfterBreak="0">
    <w:nsid w:val="32953DE6"/>
    <w:multiLevelType w:val="hybridMultilevel"/>
    <w:tmpl w:val="89C01D78"/>
    <w:lvl w:ilvl="0" w:tplc="45C61DE6">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4" w15:restartNumberingAfterBreak="0">
    <w:nsid w:val="33BA17EB"/>
    <w:multiLevelType w:val="hybridMultilevel"/>
    <w:tmpl w:val="F03CBC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DA3F36"/>
    <w:multiLevelType w:val="multilevel"/>
    <w:tmpl w:val="5FA479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6022C4F"/>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6E663EF"/>
    <w:multiLevelType w:val="hybridMultilevel"/>
    <w:tmpl w:val="1CC4D446"/>
    <w:lvl w:ilvl="0" w:tplc="2668BBE6">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8" w15:restartNumberingAfterBreak="0">
    <w:nsid w:val="3711503F"/>
    <w:multiLevelType w:val="hybridMultilevel"/>
    <w:tmpl w:val="A59E3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5258AA"/>
    <w:multiLevelType w:val="multilevel"/>
    <w:tmpl w:val="C25E06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99C4BD5"/>
    <w:multiLevelType w:val="hybridMultilevel"/>
    <w:tmpl w:val="DBACE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9B22D5D"/>
    <w:multiLevelType w:val="hybridMultilevel"/>
    <w:tmpl w:val="6D4677F8"/>
    <w:lvl w:ilvl="0" w:tplc="0BB6962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2" w15:restartNumberingAfterBreak="0">
    <w:nsid w:val="3A0C2F07"/>
    <w:multiLevelType w:val="hybridMultilevel"/>
    <w:tmpl w:val="D39EE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B892D4E"/>
    <w:multiLevelType w:val="hybridMultilevel"/>
    <w:tmpl w:val="1A84A3F0"/>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34" w15:restartNumberingAfterBreak="0">
    <w:nsid w:val="407F0A47"/>
    <w:multiLevelType w:val="multilevel"/>
    <w:tmpl w:val="107A79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23248FA"/>
    <w:multiLevelType w:val="hybridMultilevel"/>
    <w:tmpl w:val="F03CBC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49A1C5A"/>
    <w:multiLevelType w:val="hybridMultilevel"/>
    <w:tmpl w:val="B70CD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7025D03"/>
    <w:multiLevelType w:val="hybridMultilevel"/>
    <w:tmpl w:val="57EC74FC"/>
    <w:lvl w:ilvl="0" w:tplc="C61CC9E8">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38" w15:restartNumberingAfterBreak="0">
    <w:nsid w:val="47500464"/>
    <w:multiLevelType w:val="hybridMultilevel"/>
    <w:tmpl w:val="1A0A50C4"/>
    <w:lvl w:ilvl="0" w:tplc="0427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9" w15:restartNumberingAfterBreak="0">
    <w:nsid w:val="47CF0FE4"/>
    <w:multiLevelType w:val="hybridMultilevel"/>
    <w:tmpl w:val="A35C7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E7612B"/>
    <w:multiLevelType w:val="hybridMultilevel"/>
    <w:tmpl w:val="39D60E42"/>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A3920E3"/>
    <w:multiLevelType w:val="multilevel"/>
    <w:tmpl w:val="C172C4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A57433F"/>
    <w:multiLevelType w:val="hybridMultilevel"/>
    <w:tmpl w:val="3CA0165C"/>
    <w:lvl w:ilvl="0" w:tplc="4ECAECF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3" w15:restartNumberingAfterBreak="0">
    <w:nsid w:val="4A5B4028"/>
    <w:multiLevelType w:val="hybridMultilevel"/>
    <w:tmpl w:val="B7864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966CB9"/>
    <w:multiLevelType w:val="hybridMultilevel"/>
    <w:tmpl w:val="AFF27022"/>
    <w:lvl w:ilvl="0" w:tplc="B4FA6338">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5" w15:restartNumberingAfterBreak="0">
    <w:nsid w:val="4C28580E"/>
    <w:multiLevelType w:val="hybridMultilevel"/>
    <w:tmpl w:val="A35C7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C9D78DD"/>
    <w:multiLevelType w:val="hybridMultilevel"/>
    <w:tmpl w:val="7F186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D033E7F"/>
    <w:multiLevelType w:val="hybridMultilevel"/>
    <w:tmpl w:val="A1500A06"/>
    <w:lvl w:ilvl="0" w:tplc="C8F05A8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8" w15:restartNumberingAfterBreak="0">
    <w:nsid w:val="50DA07F6"/>
    <w:multiLevelType w:val="hybridMultilevel"/>
    <w:tmpl w:val="725000A8"/>
    <w:lvl w:ilvl="0" w:tplc="9D8C872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9" w15:restartNumberingAfterBreak="0">
    <w:nsid w:val="53330FB5"/>
    <w:multiLevelType w:val="hybridMultilevel"/>
    <w:tmpl w:val="65BC6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3AC35B1"/>
    <w:multiLevelType w:val="hybridMultilevel"/>
    <w:tmpl w:val="F74818C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1" w15:restartNumberingAfterBreak="0">
    <w:nsid w:val="55126A72"/>
    <w:multiLevelType w:val="hybridMultilevel"/>
    <w:tmpl w:val="B8F078B4"/>
    <w:lvl w:ilvl="0" w:tplc="0218BD1E">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52" w15:restartNumberingAfterBreak="0">
    <w:nsid w:val="55B97208"/>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3" w15:restartNumberingAfterBreak="0">
    <w:nsid w:val="5A8016AE"/>
    <w:multiLevelType w:val="hybridMultilevel"/>
    <w:tmpl w:val="E1D42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E01564"/>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5" w15:restartNumberingAfterBreak="0">
    <w:nsid w:val="5C1318E9"/>
    <w:multiLevelType w:val="hybridMultilevel"/>
    <w:tmpl w:val="D37CD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136B82"/>
    <w:multiLevelType w:val="hybridMultilevel"/>
    <w:tmpl w:val="D520C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3901B7"/>
    <w:multiLevelType w:val="multilevel"/>
    <w:tmpl w:val="8A8805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1873613"/>
    <w:multiLevelType w:val="hybridMultilevel"/>
    <w:tmpl w:val="580AFE4A"/>
    <w:lvl w:ilvl="0" w:tplc="DAE4F27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59" w15:restartNumberingAfterBreak="0">
    <w:nsid w:val="62D84A5D"/>
    <w:multiLevelType w:val="hybridMultilevel"/>
    <w:tmpl w:val="39D60E42"/>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D95B5C"/>
    <w:multiLevelType w:val="hybridMultilevel"/>
    <w:tmpl w:val="1AC2F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4EA3317"/>
    <w:multiLevelType w:val="hybridMultilevel"/>
    <w:tmpl w:val="C06ECF62"/>
    <w:lvl w:ilvl="0" w:tplc="E2AEB43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62" w15:restartNumberingAfterBreak="0">
    <w:nsid w:val="669B208B"/>
    <w:multiLevelType w:val="hybridMultilevel"/>
    <w:tmpl w:val="221CF1C6"/>
    <w:lvl w:ilvl="0" w:tplc="FEB05ED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3" w15:restartNumberingAfterBreak="0">
    <w:nsid w:val="66D96BED"/>
    <w:multiLevelType w:val="multilevel"/>
    <w:tmpl w:val="D9CC126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69105A6D"/>
    <w:multiLevelType w:val="hybridMultilevel"/>
    <w:tmpl w:val="103C0952"/>
    <w:lvl w:ilvl="0" w:tplc="72DE075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65" w15:restartNumberingAfterBreak="0">
    <w:nsid w:val="6C832205"/>
    <w:multiLevelType w:val="hybridMultilevel"/>
    <w:tmpl w:val="D39EE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B40CBF"/>
    <w:multiLevelType w:val="hybridMultilevel"/>
    <w:tmpl w:val="7BE2E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E810D22"/>
    <w:multiLevelType w:val="hybridMultilevel"/>
    <w:tmpl w:val="B7864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EE21B56"/>
    <w:multiLevelType w:val="hybridMultilevel"/>
    <w:tmpl w:val="0B0C1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903F9B"/>
    <w:multiLevelType w:val="hybridMultilevel"/>
    <w:tmpl w:val="7BE2E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FFD0D26"/>
    <w:multiLevelType w:val="hybridMultilevel"/>
    <w:tmpl w:val="4EEE820C"/>
    <w:lvl w:ilvl="0" w:tplc="77E4E93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2" w15:restartNumberingAfterBreak="0">
    <w:nsid w:val="71B92095"/>
    <w:multiLevelType w:val="hybridMultilevel"/>
    <w:tmpl w:val="B70C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2F16564"/>
    <w:multiLevelType w:val="multilevel"/>
    <w:tmpl w:val="DE5C2042"/>
    <w:lvl w:ilvl="0">
      <w:start w:val="2"/>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74BF12F7"/>
    <w:multiLevelType w:val="hybridMultilevel"/>
    <w:tmpl w:val="7EDE831C"/>
    <w:lvl w:ilvl="0" w:tplc="5F7EF34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75" w15:restartNumberingAfterBreak="0">
    <w:nsid w:val="76737424"/>
    <w:multiLevelType w:val="multilevel"/>
    <w:tmpl w:val="03EE0B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775F3851"/>
    <w:multiLevelType w:val="hybridMultilevel"/>
    <w:tmpl w:val="C6485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7EC7935"/>
    <w:multiLevelType w:val="hybridMultilevel"/>
    <w:tmpl w:val="A6EE6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FF3412"/>
    <w:multiLevelType w:val="hybridMultilevel"/>
    <w:tmpl w:val="D1B0E378"/>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num w:numId="1">
    <w:abstractNumId w:val="11"/>
  </w:num>
  <w:num w:numId="2">
    <w:abstractNumId w:val="12"/>
  </w:num>
  <w:num w:numId="3">
    <w:abstractNumId w:val="76"/>
  </w:num>
  <w:num w:numId="4">
    <w:abstractNumId w:val="75"/>
    <w:lvlOverride w:ilvl="0">
      <w:startOverride w:val="1"/>
    </w:lvlOverride>
    <w:lvlOverride w:ilvl="1"/>
    <w:lvlOverride w:ilvl="2"/>
    <w:lvlOverride w:ilvl="3"/>
    <w:lvlOverride w:ilvl="4"/>
    <w:lvlOverride w:ilvl="5"/>
    <w:lvlOverride w:ilvl="6"/>
    <w:lvlOverride w:ilvl="7"/>
    <w:lvlOverride w:ilvl="8"/>
  </w:num>
  <w:num w:numId="5">
    <w:abstractNumId w:val="57"/>
    <w:lvlOverride w:ilvl="0">
      <w:startOverride w:val="1"/>
    </w:lvlOverride>
    <w:lvlOverride w:ilvl="1"/>
    <w:lvlOverride w:ilvl="2"/>
    <w:lvlOverride w:ilvl="3"/>
    <w:lvlOverride w:ilvl="4"/>
    <w:lvlOverride w:ilvl="5"/>
    <w:lvlOverride w:ilvl="6"/>
    <w:lvlOverride w:ilvl="7"/>
    <w:lvlOverride w:ilvl="8"/>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63"/>
  </w:num>
  <w:num w:numId="9">
    <w:abstractNumId w:val="34"/>
    <w:lvlOverride w:ilvl="0">
      <w:startOverride w:val="1"/>
    </w:lvlOverride>
    <w:lvlOverride w:ilvl="1"/>
    <w:lvlOverride w:ilvl="2"/>
    <w:lvlOverride w:ilvl="3"/>
    <w:lvlOverride w:ilvl="4"/>
    <w:lvlOverride w:ilvl="5"/>
    <w:lvlOverride w:ilvl="6"/>
    <w:lvlOverride w:ilvl="7"/>
    <w:lvlOverride w:ilvl="8"/>
  </w:num>
  <w:num w:numId="10">
    <w:abstractNumId w:val="41"/>
    <w:lvlOverride w:ilvl="0">
      <w:startOverride w:val="1"/>
    </w:lvlOverride>
    <w:lvlOverride w:ilvl="1"/>
    <w:lvlOverride w:ilvl="2"/>
    <w:lvlOverride w:ilvl="3"/>
    <w:lvlOverride w:ilvl="4"/>
    <w:lvlOverride w:ilvl="5"/>
    <w:lvlOverride w:ilvl="6"/>
    <w:lvlOverride w:ilvl="7"/>
    <w:lvlOverride w:ilvl="8"/>
  </w:num>
  <w:num w:numId="11">
    <w:abstractNumId w:val="71"/>
  </w:num>
  <w:num w:numId="12">
    <w:abstractNumId w:val="73"/>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18"/>
  </w:num>
  <w:num w:numId="16">
    <w:abstractNumId w:val="42"/>
  </w:num>
  <w:num w:numId="17">
    <w:abstractNumId w:val="0"/>
  </w:num>
  <w:num w:numId="18">
    <w:abstractNumId w:val="2"/>
  </w:num>
  <w:num w:numId="19">
    <w:abstractNumId w:val="9"/>
  </w:num>
  <w:num w:numId="20">
    <w:abstractNumId w:val="4"/>
  </w:num>
  <w:num w:numId="21">
    <w:abstractNumId w:val="74"/>
  </w:num>
  <w:num w:numId="22">
    <w:abstractNumId w:val="22"/>
  </w:num>
  <w:num w:numId="23">
    <w:abstractNumId w:val="40"/>
  </w:num>
  <w:num w:numId="24">
    <w:abstractNumId w:val="45"/>
  </w:num>
  <w:num w:numId="25">
    <w:abstractNumId w:val="55"/>
  </w:num>
  <w:num w:numId="26">
    <w:abstractNumId w:val="17"/>
  </w:num>
  <w:num w:numId="27">
    <w:abstractNumId w:val="49"/>
  </w:num>
  <w:num w:numId="28">
    <w:abstractNumId w:val="7"/>
  </w:num>
  <w:num w:numId="29">
    <w:abstractNumId w:val="32"/>
  </w:num>
  <w:num w:numId="30">
    <w:abstractNumId w:val="56"/>
  </w:num>
  <w:num w:numId="31">
    <w:abstractNumId w:val="36"/>
  </w:num>
  <w:num w:numId="32">
    <w:abstractNumId w:val="69"/>
  </w:num>
  <w:num w:numId="33">
    <w:abstractNumId w:val="20"/>
  </w:num>
  <w:num w:numId="34">
    <w:abstractNumId w:val="28"/>
  </w:num>
  <w:num w:numId="35">
    <w:abstractNumId w:val="6"/>
  </w:num>
  <w:num w:numId="36">
    <w:abstractNumId w:val="30"/>
  </w:num>
  <w:num w:numId="37">
    <w:abstractNumId w:val="43"/>
  </w:num>
  <w:num w:numId="38">
    <w:abstractNumId w:val="54"/>
  </w:num>
  <w:num w:numId="39">
    <w:abstractNumId w:val="27"/>
  </w:num>
  <w:num w:numId="40">
    <w:abstractNumId w:val="16"/>
  </w:num>
  <w:num w:numId="41">
    <w:abstractNumId w:val="35"/>
  </w:num>
  <w:num w:numId="42">
    <w:abstractNumId w:val="21"/>
  </w:num>
  <w:num w:numId="43">
    <w:abstractNumId w:val="15"/>
  </w:num>
  <w:num w:numId="44">
    <w:abstractNumId w:val="61"/>
  </w:num>
  <w:num w:numId="45">
    <w:abstractNumId w:val="48"/>
  </w:num>
  <w:num w:numId="46">
    <w:abstractNumId w:val="37"/>
  </w:num>
  <w:num w:numId="47">
    <w:abstractNumId w:val="64"/>
  </w:num>
  <w:num w:numId="48">
    <w:abstractNumId w:val="70"/>
  </w:num>
  <w:num w:numId="49">
    <w:abstractNumId w:val="10"/>
  </w:num>
  <w:num w:numId="50">
    <w:abstractNumId w:val="23"/>
  </w:num>
  <w:num w:numId="51">
    <w:abstractNumId w:val="52"/>
  </w:num>
  <w:num w:numId="52">
    <w:abstractNumId w:val="1"/>
  </w:num>
  <w:num w:numId="53">
    <w:abstractNumId w:val="19"/>
  </w:num>
  <w:num w:numId="54">
    <w:abstractNumId w:val="78"/>
  </w:num>
  <w:num w:numId="55">
    <w:abstractNumId w:val="5"/>
  </w:num>
  <w:num w:numId="56">
    <w:abstractNumId w:val="33"/>
  </w:num>
  <w:num w:numId="57">
    <w:abstractNumId w:val="24"/>
  </w:num>
  <w:num w:numId="58">
    <w:abstractNumId w:val="60"/>
  </w:num>
  <w:num w:numId="59">
    <w:abstractNumId w:val="38"/>
  </w:num>
  <w:num w:numId="60">
    <w:abstractNumId w:val="50"/>
  </w:num>
  <w:num w:numId="61">
    <w:abstractNumId w:val="14"/>
  </w:num>
  <w:num w:numId="62">
    <w:abstractNumId w:val="8"/>
  </w:num>
  <w:num w:numId="63">
    <w:abstractNumId w:val="39"/>
  </w:num>
  <w:num w:numId="64">
    <w:abstractNumId w:val="59"/>
  </w:num>
  <w:num w:numId="65">
    <w:abstractNumId w:val="44"/>
  </w:num>
  <w:num w:numId="66">
    <w:abstractNumId w:val="53"/>
  </w:num>
  <w:num w:numId="67">
    <w:abstractNumId w:val="31"/>
  </w:num>
  <w:num w:numId="68">
    <w:abstractNumId w:val="51"/>
  </w:num>
  <w:num w:numId="69">
    <w:abstractNumId w:val="68"/>
  </w:num>
  <w:num w:numId="70">
    <w:abstractNumId w:val="65"/>
  </w:num>
  <w:num w:numId="71">
    <w:abstractNumId w:val="47"/>
  </w:num>
  <w:num w:numId="72">
    <w:abstractNumId w:val="67"/>
  </w:num>
  <w:num w:numId="73">
    <w:abstractNumId w:val="66"/>
  </w:num>
  <w:num w:numId="74">
    <w:abstractNumId w:val="46"/>
  </w:num>
  <w:num w:numId="75">
    <w:abstractNumId w:val="13"/>
  </w:num>
  <w:num w:numId="76">
    <w:abstractNumId w:val="77"/>
  </w:num>
  <w:num w:numId="77">
    <w:abstractNumId w:val="26"/>
  </w:num>
  <w:num w:numId="78">
    <w:abstractNumId w:val="3"/>
  </w:num>
  <w:num w:numId="79">
    <w:abstractNumId w:val="7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39"/>
    <w:rsid w:val="0001302B"/>
    <w:rsid w:val="000156C0"/>
    <w:rsid w:val="0002116B"/>
    <w:rsid w:val="00032271"/>
    <w:rsid w:val="00043A8A"/>
    <w:rsid w:val="00045A6E"/>
    <w:rsid w:val="000461BE"/>
    <w:rsid w:val="00066A30"/>
    <w:rsid w:val="00067AE6"/>
    <w:rsid w:val="00080130"/>
    <w:rsid w:val="000812DC"/>
    <w:rsid w:val="00092F6A"/>
    <w:rsid w:val="00093F89"/>
    <w:rsid w:val="000A47AC"/>
    <w:rsid w:val="000B3AD3"/>
    <w:rsid w:val="000B6386"/>
    <w:rsid w:val="000C0544"/>
    <w:rsid w:val="000D1C06"/>
    <w:rsid w:val="000D7BB5"/>
    <w:rsid w:val="000E3A7B"/>
    <w:rsid w:val="000F4AC8"/>
    <w:rsid w:val="00111261"/>
    <w:rsid w:val="001321C2"/>
    <w:rsid w:val="001335FA"/>
    <w:rsid w:val="00137DAC"/>
    <w:rsid w:val="00171849"/>
    <w:rsid w:val="001774B5"/>
    <w:rsid w:val="00181008"/>
    <w:rsid w:val="00181FAF"/>
    <w:rsid w:val="00182990"/>
    <w:rsid w:val="00190509"/>
    <w:rsid w:val="00191793"/>
    <w:rsid w:val="0019258C"/>
    <w:rsid w:val="00195667"/>
    <w:rsid w:val="001966A2"/>
    <w:rsid w:val="001A5F46"/>
    <w:rsid w:val="001B021E"/>
    <w:rsid w:val="001B33D8"/>
    <w:rsid w:val="001F0BAD"/>
    <w:rsid w:val="001F6DA0"/>
    <w:rsid w:val="002007AE"/>
    <w:rsid w:val="0020091E"/>
    <w:rsid w:val="002021EE"/>
    <w:rsid w:val="00214A60"/>
    <w:rsid w:val="00227135"/>
    <w:rsid w:val="0023402B"/>
    <w:rsid w:val="002417B0"/>
    <w:rsid w:val="002536C3"/>
    <w:rsid w:val="00262B9C"/>
    <w:rsid w:val="00265550"/>
    <w:rsid w:val="0026561D"/>
    <w:rsid w:val="00266418"/>
    <w:rsid w:val="00267A0A"/>
    <w:rsid w:val="002724B1"/>
    <w:rsid w:val="00274225"/>
    <w:rsid w:val="00286726"/>
    <w:rsid w:val="002A3CA2"/>
    <w:rsid w:val="002B2D4C"/>
    <w:rsid w:val="002B59B0"/>
    <w:rsid w:val="002D1B2C"/>
    <w:rsid w:val="002D50E0"/>
    <w:rsid w:val="002E18AF"/>
    <w:rsid w:val="002E2904"/>
    <w:rsid w:val="002E7AD9"/>
    <w:rsid w:val="002F4B2F"/>
    <w:rsid w:val="00301C58"/>
    <w:rsid w:val="00305A89"/>
    <w:rsid w:val="00307CD9"/>
    <w:rsid w:val="00311385"/>
    <w:rsid w:val="003127AA"/>
    <w:rsid w:val="00313872"/>
    <w:rsid w:val="003206B2"/>
    <w:rsid w:val="00323F25"/>
    <w:rsid w:val="00325814"/>
    <w:rsid w:val="003444BE"/>
    <w:rsid w:val="00351B3D"/>
    <w:rsid w:val="003543C0"/>
    <w:rsid w:val="00356D10"/>
    <w:rsid w:val="00356FC5"/>
    <w:rsid w:val="003706CA"/>
    <w:rsid w:val="003722CE"/>
    <w:rsid w:val="00374534"/>
    <w:rsid w:val="00380475"/>
    <w:rsid w:val="0038056D"/>
    <w:rsid w:val="00384DB2"/>
    <w:rsid w:val="003862E3"/>
    <w:rsid w:val="003A0CB5"/>
    <w:rsid w:val="003A1C38"/>
    <w:rsid w:val="003B2753"/>
    <w:rsid w:val="003B3285"/>
    <w:rsid w:val="003B78BE"/>
    <w:rsid w:val="003C0B68"/>
    <w:rsid w:val="003C0BE6"/>
    <w:rsid w:val="003D1F8C"/>
    <w:rsid w:val="003F0384"/>
    <w:rsid w:val="00405A5C"/>
    <w:rsid w:val="00411070"/>
    <w:rsid w:val="00416F29"/>
    <w:rsid w:val="0042291F"/>
    <w:rsid w:val="00451378"/>
    <w:rsid w:val="004612B3"/>
    <w:rsid w:val="00461FE6"/>
    <w:rsid w:val="00475037"/>
    <w:rsid w:val="00480D6A"/>
    <w:rsid w:val="00481BA3"/>
    <w:rsid w:val="00496574"/>
    <w:rsid w:val="004A2D2E"/>
    <w:rsid w:val="004A7EEF"/>
    <w:rsid w:val="004B6CA6"/>
    <w:rsid w:val="004C24A5"/>
    <w:rsid w:val="004E22C0"/>
    <w:rsid w:val="004E34F1"/>
    <w:rsid w:val="004E782A"/>
    <w:rsid w:val="004F705F"/>
    <w:rsid w:val="00500654"/>
    <w:rsid w:val="00503272"/>
    <w:rsid w:val="00503B8A"/>
    <w:rsid w:val="005139FA"/>
    <w:rsid w:val="00530531"/>
    <w:rsid w:val="005414A6"/>
    <w:rsid w:val="005468E5"/>
    <w:rsid w:val="00551DA6"/>
    <w:rsid w:val="00557023"/>
    <w:rsid w:val="00574BE0"/>
    <w:rsid w:val="00581C91"/>
    <w:rsid w:val="005A1287"/>
    <w:rsid w:val="005A4511"/>
    <w:rsid w:val="005D4CB0"/>
    <w:rsid w:val="005E16DC"/>
    <w:rsid w:val="005E65BA"/>
    <w:rsid w:val="005F1609"/>
    <w:rsid w:val="005F51FB"/>
    <w:rsid w:val="005F64A1"/>
    <w:rsid w:val="005F7F7A"/>
    <w:rsid w:val="006102CC"/>
    <w:rsid w:val="0061220A"/>
    <w:rsid w:val="00613A36"/>
    <w:rsid w:val="00613D6E"/>
    <w:rsid w:val="00623D33"/>
    <w:rsid w:val="0063599C"/>
    <w:rsid w:val="0064015F"/>
    <w:rsid w:val="006477C8"/>
    <w:rsid w:val="00652F65"/>
    <w:rsid w:val="006745AA"/>
    <w:rsid w:val="00675610"/>
    <w:rsid w:val="00677507"/>
    <w:rsid w:val="006819EF"/>
    <w:rsid w:val="00682CEB"/>
    <w:rsid w:val="0069293F"/>
    <w:rsid w:val="00694549"/>
    <w:rsid w:val="006A0AE6"/>
    <w:rsid w:val="006A225E"/>
    <w:rsid w:val="006A287D"/>
    <w:rsid w:val="006A32EF"/>
    <w:rsid w:val="006B765B"/>
    <w:rsid w:val="006C2B0E"/>
    <w:rsid w:val="006D3AC2"/>
    <w:rsid w:val="006D462F"/>
    <w:rsid w:val="006D7A42"/>
    <w:rsid w:val="006E3E6C"/>
    <w:rsid w:val="006E4933"/>
    <w:rsid w:val="006E4C4E"/>
    <w:rsid w:val="006F4956"/>
    <w:rsid w:val="006F65DE"/>
    <w:rsid w:val="00705023"/>
    <w:rsid w:val="00710470"/>
    <w:rsid w:val="00715DC1"/>
    <w:rsid w:val="007230CC"/>
    <w:rsid w:val="00724035"/>
    <w:rsid w:val="00727609"/>
    <w:rsid w:val="00745157"/>
    <w:rsid w:val="0074726D"/>
    <w:rsid w:val="00752F14"/>
    <w:rsid w:val="00755555"/>
    <w:rsid w:val="0075740A"/>
    <w:rsid w:val="00757D6A"/>
    <w:rsid w:val="00773347"/>
    <w:rsid w:val="0077563B"/>
    <w:rsid w:val="00787D7C"/>
    <w:rsid w:val="007C123A"/>
    <w:rsid w:val="007C15E0"/>
    <w:rsid w:val="007C4C01"/>
    <w:rsid w:val="007C556E"/>
    <w:rsid w:val="007D05B2"/>
    <w:rsid w:val="007D69CF"/>
    <w:rsid w:val="007E05CD"/>
    <w:rsid w:val="007E3CB7"/>
    <w:rsid w:val="007E443F"/>
    <w:rsid w:val="00813567"/>
    <w:rsid w:val="00816ECD"/>
    <w:rsid w:val="008172D8"/>
    <w:rsid w:val="00820FFE"/>
    <w:rsid w:val="008235B6"/>
    <w:rsid w:val="00823EE0"/>
    <w:rsid w:val="00827DAF"/>
    <w:rsid w:val="008304B2"/>
    <w:rsid w:val="00835545"/>
    <w:rsid w:val="00850C17"/>
    <w:rsid w:val="00851BB2"/>
    <w:rsid w:val="008545FE"/>
    <w:rsid w:val="0086720E"/>
    <w:rsid w:val="00882FA1"/>
    <w:rsid w:val="0088342A"/>
    <w:rsid w:val="00890A1E"/>
    <w:rsid w:val="00894D75"/>
    <w:rsid w:val="00896D61"/>
    <w:rsid w:val="008A1802"/>
    <w:rsid w:val="008A555E"/>
    <w:rsid w:val="008A79B9"/>
    <w:rsid w:val="008B06DE"/>
    <w:rsid w:val="008B3079"/>
    <w:rsid w:val="008C209C"/>
    <w:rsid w:val="008C6320"/>
    <w:rsid w:val="008C68A6"/>
    <w:rsid w:val="008D139F"/>
    <w:rsid w:val="008D2605"/>
    <w:rsid w:val="008D40AC"/>
    <w:rsid w:val="008F3A7D"/>
    <w:rsid w:val="009027EF"/>
    <w:rsid w:val="0090335B"/>
    <w:rsid w:val="00905C83"/>
    <w:rsid w:val="00912261"/>
    <w:rsid w:val="0091446A"/>
    <w:rsid w:val="00915A1B"/>
    <w:rsid w:val="0092371A"/>
    <w:rsid w:val="00936412"/>
    <w:rsid w:val="00957A91"/>
    <w:rsid w:val="00974557"/>
    <w:rsid w:val="009766F1"/>
    <w:rsid w:val="00980C92"/>
    <w:rsid w:val="009957B4"/>
    <w:rsid w:val="00996328"/>
    <w:rsid w:val="009B3BD5"/>
    <w:rsid w:val="009C21D5"/>
    <w:rsid w:val="009C64B6"/>
    <w:rsid w:val="009D7D24"/>
    <w:rsid w:val="009E2A46"/>
    <w:rsid w:val="009E3123"/>
    <w:rsid w:val="009F10BF"/>
    <w:rsid w:val="009F1F40"/>
    <w:rsid w:val="00A12A23"/>
    <w:rsid w:val="00A24B3E"/>
    <w:rsid w:val="00A33FE6"/>
    <w:rsid w:val="00A520AB"/>
    <w:rsid w:val="00A60334"/>
    <w:rsid w:val="00A65A41"/>
    <w:rsid w:val="00A735F7"/>
    <w:rsid w:val="00A9018B"/>
    <w:rsid w:val="00AA108F"/>
    <w:rsid w:val="00AB0091"/>
    <w:rsid w:val="00AB4716"/>
    <w:rsid w:val="00AC07B0"/>
    <w:rsid w:val="00AC16F9"/>
    <w:rsid w:val="00AC512F"/>
    <w:rsid w:val="00AE3C8F"/>
    <w:rsid w:val="00AF2439"/>
    <w:rsid w:val="00B11054"/>
    <w:rsid w:val="00B17048"/>
    <w:rsid w:val="00B229FA"/>
    <w:rsid w:val="00B32BCD"/>
    <w:rsid w:val="00B354EA"/>
    <w:rsid w:val="00B36471"/>
    <w:rsid w:val="00B37B8A"/>
    <w:rsid w:val="00B41AEC"/>
    <w:rsid w:val="00B54C2E"/>
    <w:rsid w:val="00B6145D"/>
    <w:rsid w:val="00B73822"/>
    <w:rsid w:val="00B976FA"/>
    <w:rsid w:val="00BA10B9"/>
    <w:rsid w:val="00BA224B"/>
    <w:rsid w:val="00BA68EF"/>
    <w:rsid w:val="00BA7980"/>
    <w:rsid w:val="00BA7DC4"/>
    <w:rsid w:val="00BB0865"/>
    <w:rsid w:val="00BB20D3"/>
    <w:rsid w:val="00BC45DC"/>
    <w:rsid w:val="00BD0675"/>
    <w:rsid w:val="00BE022A"/>
    <w:rsid w:val="00BE198F"/>
    <w:rsid w:val="00BE2A51"/>
    <w:rsid w:val="00BE7CC3"/>
    <w:rsid w:val="00BF097F"/>
    <w:rsid w:val="00BF4B38"/>
    <w:rsid w:val="00C13F29"/>
    <w:rsid w:val="00C37416"/>
    <w:rsid w:val="00C472AD"/>
    <w:rsid w:val="00C660F6"/>
    <w:rsid w:val="00C674F2"/>
    <w:rsid w:val="00C86A9E"/>
    <w:rsid w:val="00C86DF6"/>
    <w:rsid w:val="00CA50C1"/>
    <w:rsid w:val="00CA5334"/>
    <w:rsid w:val="00CA69B9"/>
    <w:rsid w:val="00CC594E"/>
    <w:rsid w:val="00CD2DEA"/>
    <w:rsid w:val="00CE2EF2"/>
    <w:rsid w:val="00CE5AFD"/>
    <w:rsid w:val="00CE62AF"/>
    <w:rsid w:val="00CF51B5"/>
    <w:rsid w:val="00D075AF"/>
    <w:rsid w:val="00D1521A"/>
    <w:rsid w:val="00D2466B"/>
    <w:rsid w:val="00D57A29"/>
    <w:rsid w:val="00D723FB"/>
    <w:rsid w:val="00D75E33"/>
    <w:rsid w:val="00D75E9C"/>
    <w:rsid w:val="00D86908"/>
    <w:rsid w:val="00D93E03"/>
    <w:rsid w:val="00DB19B4"/>
    <w:rsid w:val="00DB55F6"/>
    <w:rsid w:val="00DC21C2"/>
    <w:rsid w:val="00DC3951"/>
    <w:rsid w:val="00DC785F"/>
    <w:rsid w:val="00DD10A9"/>
    <w:rsid w:val="00DE29D8"/>
    <w:rsid w:val="00DF3B43"/>
    <w:rsid w:val="00DF4797"/>
    <w:rsid w:val="00E157A1"/>
    <w:rsid w:val="00E3780D"/>
    <w:rsid w:val="00E413F2"/>
    <w:rsid w:val="00E5565F"/>
    <w:rsid w:val="00E741E3"/>
    <w:rsid w:val="00E80B3C"/>
    <w:rsid w:val="00E83D81"/>
    <w:rsid w:val="00E969AE"/>
    <w:rsid w:val="00E9740F"/>
    <w:rsid w:val="00EA20AB"/>
    <w:rsid w:val="00EA2826"/>
    <w:rsid w:val="00EB1045"/>
    <w:rsid w:val="00EC3E20"/>
    <w:rsid w:val="00EC5419"/>
    <w:rsid w:val="00ED6457"/>
    <w:rsid w:val="00EF142B"/>
    <w:rsid w:val="00EF4775"/>
    <w:rsid w:val="00EF51AD"/>
    <w:rsid w:val="00F01F19"/>
    <w:rsid w:val="00F027D1"/>
    <w:rsid w:val="00F03A5C"/>
    <w:rsid w:val="00F074A6"/>
    <w:rsid w:val="00F15670"/>
    <w:rsid w:val="00F1788D"/>
    <w:rsid w:val="00F32D60"/>
    <w:rsid w:val="00F53052"/>
    <w:rsid w:val="00F55C49"/>
    <w:rsid w:val="00F60EFB"/>
    <w:rsid w:val="00F66A67"/>
    <w:rsid w:val="00F76EBC"/>
    <w:rsid w:val="00F9530F"/>
    <w:rsid w:val="00FB40CC"/>
    <w:rsid w:val="00FC4BAF"/>
    <w:rsid w:val="00FC64F2"/>
    <w:rsid w:val="00FE6DB2"/>
    <w:rsid w:val="00FF3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D1CB"/>
  <w15:docId w15:val="{7A93B864-885E-4C47-BF28-1675F592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2439"/>
    <w:pPr>
      <w:spacing w:after="200" w:line="276" w:lineRule="auto"/>
    </w:pPr>
    <w:rPr>
      <w:rFonts w:eastAsiaTheme="minorEastAsia"/>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F2439"/>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AF2439"/>
    <w:pPr>
      <w:tabs>
        <w:tab w:val="center" w:pos="4320"/>
        <w:tab w:val="right" w:pos="8640"/>
      </w:tabs>
      <w:spacing w:after="0" w:line="240" w:lineRule="auto"/>
    </w:pPr>
    <w:rPr>
      <w:rFonts w:ascii="Times New Roman" w:eastAsia="Times New Roman" w:hAnsi="Times New Roman" w:cs="Times New Roman"/>
      <w:noProof/>
      <w:sz w:val="24"/>
      <w:szCs w:val="24"/>
      <w:lang w:val="lt-LT"/>
    </w:rPr>
  </w:style>
  <w:style w:type="character" w:customStyle="1" w:styleId="AntratsDiagrama">
    <w:name w:val="Antraštės Diagrama"/>
    <w:basedOn w:val="Numatytasispastraiposriftas"/>
    <w:link w:val="Antrats"/>
    <w:semiHidden/>
    <w:rsid w:val="00AF2439"/>
    <w:rPr>
      <w:rFonts w:ascii="Times New Roman" w:eastAsia="Times New Roman" w:hAnsi="Times New Roman" w:cs="Times New Roman"/>
      <w:noProof/>
      <w:sz w:val="24"/>
      <w:szCs w:val="24"/>
      <w:lang w:eastAsia="en-GB"/>
    </w:rPr>
  </w:style>
  <w:style w:type="character" w:customStyle="1" w:styleId="CharStyle4">
    <w:name w:val="CharStyle4"/>
    <w:rsid w:val="00AF2439"/>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lt-LT" w:eastAsia="lt-LT" w:bidi="lt-LT"/>
    </w:rPr>
  </w:style>
  <w:style w:type="paragraph" w:styleId="Porat">
    <w:name w:val="footer"/>
    <w:basedOn w:val="prastasis"/>
    <w:link w:val="PoratDiagrama"/>
    <w:rsid w:val="00AF2439"/>
    <w:pPr>
      <w:tabs>
        <w:tab w:val="center" w:pos="4320"/>
        <w:tab w:val="right" w:pos="8640"/>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basedOn w:val="Numatytasispastraiposriftas"/>
    <w:link w:val="Porat"/>
    <w:rsid w:val="00AF2439"/>
    <w:rPr>
      <w:rFonts w:ascii="Times New Roman" w:eastAsia="Times New Roman" w:hAnsi="Times New Roman" w:cs="Times New Roman"/>
      <w:sz w:val="24"/>
      <w:szCs w:val="20"/>
      <w:lang w:eastAsia="lt-LT"/>
    </w:rPr>
  </w:style>
  <w:style w:type="paragraph" w:customStyle="1" w:styleId="1LaikopressC0">
    <w:name w:val="1: Laiško press C0"/>
    <w:basedOn w:val="prastasis"/>
    <w:rsid w:val="00AF2439"/>
    <w:pPr>
      <w:spacing w:after="0" w:line="240" w:lineRule="auto"/>
    </w:pPr>
    <w:rPr>
      <w:rFonts w:ascii="Arial" w:eastAsia="Times New Roman" w:hAnsi="Arial" w:cs="Times New Roman"/>
      <w:kern w:val="28"/>
      <w:szCs w:val="20"/>
      <w:lang w:val="lt-LT" w:eastAsia="en-US"/>
    </w:rPr>
  </w:style>
  <w:style w:type="paragraph" w:styleId="Sraopastraipa">
    <w:name w:val="List Paragraph"/>
    <w:basedOn w:val="prastasis"/>
    <w:uiPriority w:val="34"/>
    <w:qFormat/>
    <w:rsid w:val="007D69CF"/>
    <w:pPr>
      <w:ind w:left="720"/>
      <w:contextualSpacing/>
    </w:pPr>
  </w:style>
  <w:style w:type="paragraph" w:styleId="Debesliotekstas">
    <w:name w:val="Balloon Text"/>
    <w:basedOn w:val="prastasis"/>
    <w:link w:val="DebesliotekstasDiagrama"/>
    <w:uiPriority w:val="99"/>
    <w:semiHidden/>
    <w:unhideWhenUsed/>
    <w:rsid w:val="007230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30CC"/>
    <w:rPr>
      <w:rFonts w:ascii="Segoe UI" w:eastAsiaTheme="minorEastAsia" w:hAnsi="Segoe UI" w:cs="Segoe UI"/>
      <w:sz w:val="18"/>
      <w:szCs w:val="18"/>
      <w:lang w:val="en-GB" w:eastAsia="en-GB"/>
    </w:rPr>
  </w:style>
  <w:style w:type="paragraph" w:styleId="Pagrindinistekstas">
    <w:name w:val="Body Text"/>
    <w:basedOn w:val="prastasis"/>
    <w:link w:val="PagrindinistekstasDiagrama"/>
    <w:uiPriority w:val="99"/>
    <w:semiHidden/>
    <w:unhideWhenUsed/>
    <w:rsid w:val="003C0B68"/>
    <w:pPr>
      <w:spacing w:after="120" w:line="240" w:lineRule="auto"/>
    </w:pPr>
    <w:rPr>
      <w:rFonts w:ascii="Times New Roman" w:eastAsia="Times New Roman" w:hAnsi="Times New Roman" w:cs="Times New Roman"/>
      <w:noProof/>
      <w:sz w:val="24"/>
      <w:szCs w:val="24"/>
      <w:lang w:val="lt-LT" w:eastAsia="en-US"/>
    </w:rPr>
  </w:style>
  <w:style w:type="character" w:customStyle="1" w:styleId="PagrindinistekstasDiagrama">
    <w:name w:val="Pagrindinis tekstas Diagrama"/>
    <w:basedOn w:val="Numatytasispastraiposriftas"/>
    <w:link w:val="Pagrindinistekstas"/>
    <w:uiPriority w:val="99"/>
    <w:semiHidden/>
    <w:rsid w:val="003C0B68"/>
    <w:rPr>
      <w:rFonts w:ascii="Times New Roman" w:eastAsia="Times New Roman" w:hAnsi="Times New Roman" w:cs="Times New Roman"/>
      <w:noProof/>
      <w:sz w:val="24"/>
      <w:szCs w:val="24"/>
    </w:rPr>
  </w:style>
  <w:style w:type="character" w:customStyle="1" w:styleId="tlid-translation">
    <w:name w:val="tlid-translation"/>
    <w:basedOn w:val="Numatytasispastraiposriftas"/>
    <w:rsid w:val="00694549"/>
  </w:style>
  <w:style w:type="paragraph" w:styleId="Vokoatgalinisadresas">
    <w:name w:val="envelope return"/>
    <w:basedOn w:val="prastasis"/>
    <w:semiHidden/>
    <w:rsid w:val="00A33FE6"/>
    <w:pPr>
      <w:overflowPunct w:val="0"/>
      <w:autoSpaceDE w:val="0"/>
      <w:autoSpaceDN w:val="0"/>
      <w:adjustRightInd w:val="0"/>
      <w:spacing w:after="0" w:line="240" w:lineRule="auto"/>
      <w:textAlignment w:val="baseline"/>
    </w:pPr>
    <w:rPr>
      <w:rFonts w:ascii="NTCourierVK/Cyrillic" w:eastAsia="Times New Roman" w:hAnsi="NTCourierVK/Cyrillic" w:cs="Times New Roman"/>
      <w:sz w:val="20"/>
      <w:szCs w:val="20"/>
      <w:lang w:val="en-US" w:eastAsia="lt-LT"/>
    </w:rPr>
  </w:style>
  <w:style w:type="paragraph" w:customStyle="1" w:styleId="Default">
    <w:name w:val="Default"/>
    <w:rsid w:val="008D40A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odytext2">
    <w:name w:val="Body text (2)"/>
    <w:rsid w:val="003D1F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styleId="Komentaronuoroda">
    <w:name w:val="annotation reference"/>
    <w:basedOn w:val="Numatytasispastraiposriftas"/>
    <w:uiPriority w:val="99"/>
    <w:semiHidden/>
    <w:unhideWhenUsed/>
    <w:rsid w:val="006A287D"/>
    <w:rPr>
      <w:sz w:val="16"/>
      <w:szCs w:val="16"/>
    </w:rPr>
  </w:style>
  <w:style w:type="paragraph" w:styleId="Komentarotekstas">
    <w:name w:val="annotation text"/>
    <w:basedOn w:val="prastasis"/>
    <w:link w:val="KomentarotekstasDiagrama"/>
    <w:uiPriority w:val="99"/>
    <w:semiHidden/>
    <w:unhideWhenUsed/>
    <w:rsid w:val="006A28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287D"/>
    <w:rPr>
      <w:rFonts w:eastAsiaTheme="minorEastAsia"/>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6A287D"/>
    <w:rPr>
      <w:b/>
      <w:bCs/>
    </w:rPr>
  </w:style>
  <w:style w:type="character" w:customStyle="1" w:styleId="KomentarotemaDiagrama">
    <w:name w:val="Komentaro tema Diagrama"/>
    <w:basedOn w:val="KomentarotekstasDiagrama"/>
    <w:link w:val="Komentarotema"/>
    <w:uiPriority w:val="99"/>
    <w:semiHidden/>
    <w:rsid w:val="006A287D"/>
    <w:rPr>
      <w:rFonts w:eastAsiaTheme="minorEastAsia"/>
      <w:b/>
      <w:bCs/>
      <w:sz w:val="20"/>
      <w:szCs w:val="20"/>
      <w:lang w:val="en-GB" w:eastAsia="en-GB"/>
    </w:rPr>
  </w:style>
  <w:style w:type="character" w:customStyle="1" w:styleId="Other">
    <w:name w:val="Other_"/>
    <w:basedOn w:val="Numatytasispastraiposriftas"/>
    <w:link w:val="Other0"/>
    <w:locked/>
    <w:rsid w:val="00FC4BAF"/>
    <w:rPr>
      <w:rFonts w:ascii="Times New Roman" w:eastAsia="Times New Roman" w:hAnsi="Times New Roman" w:cs="Times New Roman"/>
    </w:rPr>
  </w:style>
  <w:style w:type="paragraph" w:customStyle="1" w:styleId="Other0">
    <w:name w:val="Other"/>
    <w:basedOn w:val="prastasis"/>
    <w:link w:val="Other"/>
    <w:rsid w:val="00FC4BAF"/>
    <w:pPr>
      <w:widowControl w:val="0"/>
      <w:spacing w:after="0" w:line="240" w:lineRule="auto"/>
    </w:pPr>
    <w:rPr>
      <w:rFonts w:ascii="Times New Roman" w:eastAsia="Times New Roman" w:hAnsi="Times New Roman" w:cs="Times New Roman"/>
      <w:lang w:val="lt-LT" w:eastAsia="en-US"/>
    </w:rPr>
  </w:style>
  <w:style w:type="paragraph" w:styleId="Betarp">
    <w:name w:val="No Spacing"/>
    <w:basedOn w:val="prastasis"/>
    <w:uiPriority w:val="1"/>
    <w:qFormat/>
    <w:rsid w:val="00FC4BAF"/>
    <w:pPr>
      <w:spacing w:after="0" w:line="240" w:lineRule="auto"/>
    </w:pPr>
    <w:rPr>
      <w:rFonts w:ascii="Times New Roman" w:eastAsiaTheme="minorHAnsi" w:hAnsi="Times New Roman" w:cs="Times New Roman"/>
      <w:sz w:val="24"/>
      <w:szCs w:val="24"/>
      <w:lang w:val="lt-LT" w:eastAsia="en-US"/>
    </w:rPr>
  </w:style>
  <w:style w:type="table" w:customStyle="1" w:styleId="TableGrid1">
    <w:name w:val="Table Grid1"/>
    <w:basedOn w:val="prastojilentel"/>
    <w:next w:val="Lentelstinklelis"/>
    <w:uiPriority w:val="39"/>
    <w:rsid w:val="00DF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46CF-4F29-4065-9BF9-0312EC531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AE43A-CBF2-4CD6-BF7D-BBAA033D216C}">
  <ds:schemaRefs>
    <ds:schemaRef ds:uri="http://schemas.microsoft.com/sharepoint/v3/contenttype/forms"/>
  </ds:schemaRefs>
</ds:datastoreItem>
</file>

<file path=customXml/itemProps3.xml><?xml version="1.0" encoding="utf-8"?>
<ds:datastoreItem xmlns:ds="http://schemas.openxmlformats.org/officeDocument/2006/customXml" ds:itemID="{E5B1C89F-8E6A-4A74-9DD1-7569836D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B4507B-1BCF-433C-91E6-6731EBD2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Pages>
  <Words>12236</Words>
  <Characters>6975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Koniuchovienė</dc:creator>
  <cp:lastModifiedBy>Vaida Juodrienė</cp:lastModifiedBy>
  <cp:revision>5</cp:revision>
  <cp:lastPrinted>2022-04-08T09:48:00Z</cp:lastPrinted>
  <dcterms:created xsi:type="dcterms:W3CDTF">2022-04-20T10:20:00Z</dcterms:created>
  <dcterms:modified xsi:type="dcterms:W3CDTF">2022-07-27T13:53:00Z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