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BB90" w14:textId="3ADE043F" w:rsidR="005072DE" w:rsidRPr="005353DD" w:rsidRDefault="00C54345" w:rsidP="005072D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</w:rPr>
      </w:pPr>
      <w:bookmarkStart w:id="0" w:name="_Hlk126224721"/>
      <w:r w:rsidRPr="005353DD">
        <w:rPr>
          <w:rFonts w:ascii="TimesNewRomanPS-BoldMT" w:hAnsi="TimesNewRomanPS-BoldMT" w:cs="TimesNewRomanPS-BoldMT"/>
          <w:b/>
          <w:bCs/>
        </w:rPr>
        <w:t>2</w:t>
      </w:r>
      <w:r w:rsidR="005072DE" w:rsidRPr="005353DD">
        <w:rPr>
          <w:rFonts w:ascii="TimesNewRomanPS-BoldMT" w:hAnsi="TimesNewRomanPS-BoldMT" w:cs="TimesNewRomanPS-BoldMT"/>
          <w:b/>
          <w:bCs/>
        </w:rPr>
        <w:t xml:space="preserve"> priedas</w:t>
      </w:r>
    </w:p>
    <w:p w14:paraId="3096B9E3" w14:textId="2165F4F6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</w:rPr>
      </w:pPr>
    </w:p>
    <w:p w14:paraId="5F733D62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</w:rPr>
      </w:pPr>
    </w:p>
    <w:p w14:paraId="54ADFC85" w14:textId="2629CE3E" w:rsidR="00FA7956" w:rsidRPr="005353DD" w:rsidRDefault="00E92DB2" w:rsidP="00D270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353DD">
        <w:rPr>
          <w:rFonts w:ascii="TimesNewRomanPS-BoldMT" w:hAnsi="TimesNewRomanPS-BoldMT" w:cs="TimesNewRomanPS-BoldMT"/>
          <w:b/>
          <w:bCs/>
        </w:rPr>
        <w:t>PRIE</w:t>
      </w:r>
      <w:r w:rsidR="00E81B3E" w:rsidRPr="005353DD">
        <w:rPr>
          <w:rFonts w:ascii="TimesNewRomanPS-BoldMT" w:hAnsi="TimesNewRomanPS-BoldMT" w:cs="TimesNewRomanPS-BoldMT"/>
          <w:b/>
          <w:bCs/>
        </w:rPr>
        <w:t xml:space="preserve"> </w:t>
      </w:r>
      <w:r w:rsidR="00C54345" w:rsidRPr="005353DD">
        <w:rPr>
          <w:rFonts w:ascii="TimesNewRomanPS-BoldMT" w:hAnsi="TimesNewRomanPS-BoldMT" w:cs="TimesNewRomanPS-BoldMT"/>
          <w:b/>
          <w:bCs/>
        </w:rPr>
        <w:t xml:space="preserve">ELEKTROS ENERGIJOS </w:t>
      </w:r>
      <w:r w:rsidR="00D27081" w:rsidRPr="005353DD">
        <w:rPr>
          <w:rFonts w:ascii="TimesNewRomanPS-BoldMT" w:hAnsi="TimesNewRomanPS-BoldMT" w:cs="TimesNewRomanPS-BoldMT"/>
          <w:b/>
          <w:bCs/>
        </w:rPr>
        <w:t>PIRKIMO–PARDAVIMO SUTARTI</w:t>
      </w:r>
      <w:r w:rsidRPr="005353DD">
        <w:rPr>
          <w:rFonts w:ascii="TimesNewRomanPS-BoldMT" w:hAnsi="TimesNewRomanPS-BoldMT" w:cs="TimesNewRomanPS-BoldMT"/>
          <w:b/>
          <w:bCs/>
        </w:rPr>
        <w:t>E</w:t>
      </w:r>
      <w:r w:rsidR="00D27081" w:rsidRPr="005353DD">
        <w:rPr>
          <w:rFonts w:ascii="TimesNewRomanPS-BoldMT" w:hAnsi="TimesNewRomanPS-BoldMT" w:cs="TimesNewRomanPS-BoldMT"/>
          <w:b/>
          <w:bCs/>
        </w:rPr>
        <w:t>S</w:t>
      </w:r>
    </w:p>
    <w:p w14:paraId="31BC3B84" w14:textId="6B051476" w:rsidR="00D27081" w:rsidRPr="005353DD" w:rsidRDefault="00D27081" w:rsidP="00D270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5353DD">
        <w:rPr>
          <w:rFonts w:ascii="TimesNewRomanPS-BoldMT" w:hAnsi="TimesNewRomanPS-BoldMT" w:cs="TimesNewRomanPS-BoldMT"/>
          <w:b/>
          <w:bCs/>
        </w:rPr>
        <w:t xml:space="preserve">NR. </w:t>
      </w:r>
      <w:r w:rsidR="00C54345" w:rsidRPr="005353DD">
        <w:rPr>
          <w:rFonts w:ascii="TimesNewRomanPS-BoldMT" w:hAnsi="TimesNewRomanPS-BoldMT" w:cs="TimesNewRomanPS-BoldMT"/>
          <w:b/>
          <w:bCs/>
        </w:rPr>
        <w:t>CPO250013/23-03-29/PS-56</w:t>
      </w:r>
    </w:p>
    <w:p w14:paraId="4A4043FE" w14:textId="77777777" w:rsidR="00D27081" w:rsidRPr="005353DD" w:rsidRDefault="00D27081" w:rsidP="00D270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94AB92A" w14:textId="17F9A7CE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202</w:t>
      </w:r>
      <w:r w:rsidR="001D2741" w:rsidRPr="005353DD">
        <w:rPr>
          <w:rFonts w:ascii="TimesNewRomanPSMT" w:hAnsi="TimesNewRomanPSMT" w:cs="TimesNewRomanPSMT"/>
        </w:rPr>
        <w:t>3</w:t>
      </w:r>
      <w:r w:rsidRPr="005353DD">
        <w:rPr>
          <w:rFonts w:ascii="TimesNewRomanPSMT" w:hAnsi="TimesNewRomanPSMT" w:cs="TimesNewRomanPSMT"/>
        </w:rPr>
        <w:t xml:space="preserve"> m. </w:t>
      </w:r>
      <w:r w:rsidR="002A768B">
        <w:rPr>
          <w:rFonts w:ascii="TimesNewRomanPSMT" w:hAnsi="TimesNewRomanPSMT" w:cs="TimesNewRomanPSMT"/>
        </w:rPr>
        <w:t>balandžio</w:t>
      </w:r>
      <w:r w:rsidR="00CC00D0" w:rsidRPr="005353DD">
        <w:rPr>
          <w:rFonts w:ascii="TimesNewRomanPSMT" w:hAnsi="TimesNewRomanPSMT" w:cs="TimesNewRomanPSMT"/>
        </w:rPr>
        <w:t xml:space="preserve"> __</w:t>
      </w:r>
      <w:r w:rsidR="002E2C86" w:rsidRPr="005353DD">
        <w:rPr>
          <w:rFonts w:ascii="TimesNewRomanPSMT" w:hAnsi="TimesNewRomanPSMT" w:cs="TimesNewRomanPSMT"/>
        </w:rPr>
        <w:t xml:space="preserve"> </w:t>
      </w:r>
      <w:r w:rsidRPr="005353DD">
        <w:rPr>
          <w:rFonts w:ascii="TimesNewRomanPSMT" w:hAnsi="TimesNewRomanPSMT" w:cs="TimesNewRomanPSMT"/>
        </w:rPr>
        <w:t>d.</w:t>
      </w:r>
    </w:p>
    <w:p w14:paraId="22AE75F9" w14:textId="6725C9CF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Šiauliai</w:t>
      </w:r>
    </w:p>
    <w:p w14:paraId="2FBBE577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14:paraId="6044E15F" w14:textId="5A1A534A" w:rsidR="005072DE" w:rsidRPr="005353DD" w:rsidRDefault="005072DE" w:rsidP="00256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UAB „Šiaulių vandenys</w:t>
      </w:r>
      <w:r w:rsidR="00FA25E0" w:rsidRPr="005353DD">
        <w:rPr>
          <w:rFonts w:ascii="TimesNewRomanPSMT" w:hAnsi="TimesNewRomanPSMT" w:cs="TimesNewRomanPSMT"/>
        </w:rPr>
        <w:t xml:space="preserve">“, </w:t>
      </w:r>
      <w:r w:rsidRPr="005353DD">
        <w:rPr>
          <w:rFonts w:ascii="TimesNewRomanPSMT" w:hAnsi="TimesNewRomanPSMT" w:cs="TimesNewRomanPSMT"/>
        </w:rPr>
        <w:t xml:space="preserve">juridinio asmens kodas 144133366, kurios registruota buveinė yra Vytauto g. 103, LT-77160 Šiauliai, duomenys apie įstaigą kaupiami ir saugomi Lietuvos Respublikos juridinių asmenų registre, atstovaujama generalinio direktoriaus Jono Matkevičiaus, veikiančio pagal bendrovės įstatus (toliau – </w:t>
      </w:r>
      <w:r w:rsidR="00C54345" w:rsidRPr="005353DD">
        <w:rPr>
          <w:rFonts w:ascii="TimesNewRomanPSMT" w:hAnsi="TimesNewRomanPSMT" w:cs="TimesNewRomanPSMT"/>
        </w:rPr>
        <w:t>Užsakovas</w:t>
      </w:r>
      <w:r w:rsidRPr="005353DD">
        <w:rPr>
          <w:rFonts w:ascii="TimesNewRomanPSMT" w:hAnsi="TimesNewRomanPSMT" w:cs="TimesNewRomanPSMT"/>
        </w:rPr>
        <w:t>),</w:t>
      </w:r>
    </w:p>
    <w:p w14:paraId="4D86F36B" w14:textId="77777777" w:rsidR="005072DE" w:rsidRPr="005353DD" w:rsidRDefault="005072DE" w:rsidP="002563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ir</w:t>
      </w:r>
    </w:p>
    <w:p w14:paraId="0F7ACDDA" w14:textId="37F04476" w:rsidR="00FF4184" w:rsidRPr="005353DD" w:rsidRDefault="00D27081" w:rsidP="00D27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UAB „</w:t>
      </w:r>
      <w:proofErr w:type="spellStart"/>
      <w:r w:rsidR="00C54345" w:rsidRPr="005353DD">
        <w:rPr>
          <w:rFonts w:ascii="TimesNewRomanPSMT" w:hAnsi="TimesNewRomanPSMT" w:cs="TimesNewRomanPSMT"/>
        </w:rPr>
        <w:t>Elektrum</w:t>
      </w:r>
      <w:proofErr w:type="spellEnd"/>
      <w:r w:rsidR="00C54345" w:rsidRPr="005353DD">
        <w:rPr>
          <w:rFonts w:ascii="TimesNewRomanPSMT" w:hAnsi="TimesNewRomanPSMT" w:cs="TimesNewRomanPSMT"/>
        </w:rPr>
        <w:t xml:space="preserve"> Lietuva</w:t>
      </w:r>
      <w:r w:rsidRPr="005353DD">
        <w:rPr>
          <w:rFonts w:ascii="TimesNewRomanPSMT" w:hAnsi="TimesNewRomanPSMT" w:cs="TimesNewRomanPSMT"/>
        </w:rPr>
        <w:t xml:space="preserve">“, juridinio asmens kodas </w:t>
      </w:r>
      <w:r w:rsidR="00C54345" w:rsidRPr="005353DD">
        <w:rPr>
          <w:rFonts w:ascii="TimesNewRomanPSMT" w:hAnsi="TimesNewRomanPSMT" w:cs="TimesNewRomanPSMT"/>
        </w:rPr>
        <w:t>301506046</w:t>
      </w:r>
      <w:r w:rsidRPr="005353DD">
        <w:rPr>
          <w:rFonts w:ascii="TimesNewRomanPSMT" w:hAnsi="TimesNewRomanPSMT" w:cs="TimesNewRomanPSMT"/>
        </w:rPr>
        <w:t xml:space="preserve">, kurios registruota buveinė yra </w:t>
      </w:r>
      <w:r w:rsidR="00C54345" w:rsidRPr="005353DD">
        <w:rPr>
          <w:rFonts w:ascii="TimesNewRomanPSMT" w:hAnsi="TimesNewRomanPSMT" w:cs="TimesNewRomanPSMT"/>
        </w:rPr>
        <w:t>Rinktinės g. 5, LT-09234 Vilnius</w:t>
      </w:r>
      <w:r w:rsidRPr="005353DD">
        <w:rPr>
          <w:rFonts w:ascii="TimesNewRomanPSMT" w:hAnsi="TimesNewRomanPSMT" w:cs="TimesNewRomanPSMT"/>
        </w:rPr>
        <w:t xml:space="preserve">, </w:t>
      </w:r>
      <w:r w:rsidR="005353DD" w:rsidRPr="005353DD">
        <w:rPr>
          <w:rFonts w:ascii="TimesNewRomanPS-BoldMT" w:hAnsi="TimesNewRomanPS-BoldMT" w:cs="TimesNewRomanPS-BoldMT"/>
        </w:rPr>
        <w:t>Vilniaus apskritis</w:t>
      </w:r>
      <w:r w:rsidR="005353DD">
        <w:rPr>
          <w:rFonts w:ascii="TimesNewRomanPS-BoldMT" w:hAnsi="TimesNewRomanPS-BoldMT" w:cs="TimesNewRomanPS-BoldMT"/>
        </w:rPr>
        <w:t>,</w:t>
      </w:r>
      <w:r w:rsidR="005353DD" w:rsidRPr="005353DD">
        <w:rPr>
          <w:rFonts w:ascii="TimesNewRomanPSMT" w:hAnsi="TimesNewRomanPSMT" w:cs="TimesNewRomanPSMT"/>
        </w:rPr>
        <w:t xml:space="preserve"> </w:t>
      </w:r>
      <w:r w:rsidRPr="005353DD">
        <w:rPr>
          <w:rFonts w:ascii="TimesNewRomanPSMT" w:hAnsi="TimesNewRomanPSMT" w:cs="TimesNewRomanPSMT"/>
        </w:rPr>
        <w:t xml:space="preserve">duomenys apie įmonę kaupiami ir saugomi Lietuvos Respublikos juridinių asmenų registre, atstovaujama </w:t>
      </w:r>
      <w:r w:rsidR="00C54345" w:rsidRPr="005353DD">
        <w:rPr>
          <w:rFonts w:ascii="TimesNewRomanPSMT" w:hAnsi="TimesNewRomanPSMT" w:cs="TimesNewRomanPSMT"/>
        </w:rPr>
        <w:t xml:space="preserve">pardavimų palaikymo verslo klientams komandos vadovės Deimantės </w:t>
      </w:r>
      <w:proofErr w:type="spellStart"/>
      <w:r w:rsidR="00C54345" w:rsidRPr="005353DD">
        <w:rPr>
          <w:rFonts w:ascii="TimesNewRomanPSMT" w:hAnsi="TimesNewRomanPSMT" w:cs="TimesNewRomanPSMT"/>
        </w:rPr>
        <w:t>Bitkerytės</w:t>
      </w:r>
      <w:proofErr w:type="spellEnd"/>
      <w:r w:rsidRPr="005353DD">
        <w:rPr>
          <w:rFonts w:ascii="TimesNewRomanPSMT" w:hAnsi="TimesNewRomanPSMT" w:cs="TimesNewRomanPSMT"/>
        </w:rPr>
        <w:t xml:space="preserve">, veikiančios </w:t>
      </w:r>
      <w:r w:rsidR="00C54345" w:rsidRPr="005353DD">
        <w:rPr>
          <w:rFonts w:ascii="TimesNewRomanPSMT" w:hAnsi="TimesNewRomanPSMT" w:cs="TimesNewRomanPSMT"/>
        </w:rPr>
        <w:t>pagal įgaliojimą Nr. 2023-71DI00-07/5</w:t>
      </w:r>
      <w:r w:rsidRPr="005353DD">
        <w:rPr>
          <w:rFonts w:ascii="TimesNewRomanPSMT" w:hAnsi="TimesNewRomanPSMT" w:cs="TimesNewRomanPSMT"/>
        </w:rPr>
        <w:t xml:space="preserve"> (toliau – </w:t>
      </w:r>
      <w:r w:rsidR="00C54345" w:rsidRPr="005353DD">
        <w:rPr>
          <w:rFonts w:ascii="TimesNewRomanPSMT" w:hAnsi="TimesNewRomanPSMT" w:cs="TimesNewRomanPSMT"/>
        </w:rPr>
        <w:t>Tiekėjas</w:t>
      </w:r>
      <w:r w:rsidRPr="005353DD">
        <w:rPr>
          <w:rFonts w:ascii="TimesNewRomanPSMT" w:hAnsi="TimesNewRomanPSMT" w:cs="TimesNewRomanPSMT"/>
        </w:rPr>
        <w:t>),</w:t>
      </w:r>
    </w:p>
    <w:p w14:paraId="4508C84E" w14:textId="0FF6C80E" w:rsidR="00156B02" w:rsidRDefault="00C54345" w:rsidP="00156B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Užsakovas</w:t>
      </w:r>
      <w:r w:rsidR="00E92DB2" w:rsidRPr="005353DD">
        <w:rPr>
          <w:rFonts w:ascii="TimesNewRomanPSMT" w:hAnsi="TimesNewRomanPSMT" w:cs="TimesNewRomanPSMT"/>
        </w:rPr>
        <w:t xml:space="preserve"> ir </w:t>
      </w:r>
      <w:r w:rsidRPr="005353DD">
        <w:rPr>
          <w:rFonts w:ascii="TimesNewRomanPSMT" w:hAnsi="TimesNewRomanPSMT" w:cs="TimesNewRomanPSMT"/>
        </w:rPr>
        <w:t>Tiekėjas</w:t>
      </w:r>
      <w:r w:rsidR="00E92DB2" w:rsidRPr="005353DD">
        <w:rPr>
          <w:rFonts w:ascii="TimesNewRomanPSMT" w:hAnsi="TimesNewRomanPSMT" w:cs="TimesNewRomanPSMT"/>
        </w:rPr>
        <w:t xml:space="preserve">, toliau kartu </w:t>
      </w:r>
      <w:r w:rsidR="00D27081" w:rsidRPr="005353DD">
        <w:rPr>
          <w:rFonts w:ascii="TimesNewRomanPSMT" w:hAnsi="TimesNewRomanPSMT" w:cs="TimesNewRomanPSMT"/>
        </w:rPr>
        <w:t xml:space="preserve">vadinami „Šalimis“, o kiekvienas atskirai – „Šalimi“, </w:t>
      </w:r>
      <w:r w:rsidR="002F628A">
        <w:rPr>
          <w:rFonts w:ascii="TimesNewRomanPSMT" w:hAnsi="TimesNewRomanPSMT" w:cs="TimesNewRomanPSMT"/>
        </w:rPr>
        <w:t xml:space="preserve">vadovaujantis Sutarties </w:t>
      </w:r>
      <w:r w:rsidR="00EC0FD6">
        <w:rPr>
          <w:rFonts w:ascii="TimesNewRomanPSMT" w:hAnsi="TimesNewRomanPSMT" w:cs="TimesNewRomanPSMT"/>
        </w:rPr>
        <w:t>8.1.4</w:t>
      </w:r>
      <w:r w:rsidR="002F628A">
        <w:rPr>
          <w:rFonts w:ascii="TimesNewRomanPSMT" w:hAnsi="TimesNewRomanPSMT" w:cs="TimesNewRomanPSMT"/>
        </w:rPr>
        <w:t xml:space="preserve"> punktu </w:t>
      </w:r>
      <w:r w:rsidR="00D27081" w:rsidRPr="005353DD">
        <w:rPr>
          <w:rFonts w:ascii="TimesNewRomanPSMT" w:hAnsi="TimesNewRomanPSMT" w:cs="TimesNewRomanPSMT"/>
        </w:rPr>
        <w:t xml:space="preserve">sudarė </w:t>
      </w:r>
      <w:r w:rsidRPr="005353DD">
        <w:rPr>
          <w:rFonts w:ascii="TimesNewRomanPSMT" w:hAnsi="TimesNewRomanPSMT" w:cs="TimesNewRomanPSMT"/>
        </w:rPr>
        <w:t>Elektros energijos</w:t>
      </w:r>
      <w:r w:rsidR="00D27081" w:rsidRPr="005353DD">
        <w:rPr>
          <w:rFonts w:ascii="TimesNewRomanPSMT" w:hAnsi="TimesNewRomanPSMT" w:cs="TimesNewRomanPSMT"/>
        </w:rPr>
        <w:t xml:space="preserve"> pirkimo – pardavimo sutarties Nr.</w:t>
      </w:r>
      <w:r w:rsidRPr="005353DD">
        <w:rPr>
          <w:sz w:val="20"/>
          <w:szCs w:val="20"/>
        </w:rPr>
        <w:t xml:space="preserve"> </w:t>
      </w:r>
      <w:r w:rsidRPr="005353DD">
        <w:rPr>
          <w:rFonts w:ascii="TimesNewRomanPSMT" w:hAnsi="TimesNewRomanPSMT" w:cs="TimesNewRomanPSMT"/>
        </w:rPr>
        <w:t>CPO250013/23-03-29/PS-56</w:t>
      </w:r>
      <w:r w:rsidR="00D27081" w:rsidRPr="005353DD">
        <w:rPr>
          <w:rFonts w:ascii="TimesNewRomanPSMT" w:hAnsi="TimesNewRomanPSMT" w:cs="TimesNewRomanPSMT"/>
        </w:rPr>
        <w:t>, sudarytos tarp Šalių 202</w:t>
      </w:r>
      <w:r w:rsidRPr="005353DD">
        <w:rPr>
          <w:rFonts w:ascii="TimesNewRomanPSMT" w:hAnsi="TimesNewRomanPSMT" w:cs="TimesNewRomanPSMT"/>
        </w:rPr>
        <w:t>3</w:t>
      </w:r>
      <w:r w:rsidR="00D27081" w:rsidRPr="005353DD">
        <w:rPr>
          <w:rFonts w:ascii="TimesNewRomanPSMT" w:hAnsi="TimesNewRomanPSMT" w:cs="TimesNewRomanPSMT"/>
        </w:rPr>
        <w:t xml:space="preserve"> m. </w:t>
      </w:r>
      <w:r w:rsidR="002A768B">
        <w:rPr>
          <w:rFonts w:ascii="TimesNewRomanPSMT" w:hAnsi="TimesNewRomanPSMT" w:cs="TimesNewRomanPSMT"/>
        </w:rPr>
        <w:t>kovo</w:t>
      </w:r>
      <w:r w:rsidR="00D27081" w:rsidRPr="005353DD">
        <w:rPr>
          <w:rFonts w:ascii="TimesNewRomanPSMT" w:hAnsi="TimesNewRomanPSMT" w:cs="TimesNewRomanPSMT"/>
        </w:rPr>
        <w:t xml:space="preserve"> </w:t>
      </w:r>
      <w:r w:rsidRPr="005353DD">
        <w:rPr>
          <w:rFonts w:ascii="TimesNewRomanPSMT" w:hAnsi="TimesNewRomanPSMT" w:cs="TimesNewRomanPSMT"/>
        </w:rPr>
        <w:t>30</w:t>
      </w:r>
      <w:r w:rsidR="00D27081" w:rsidRPr="005353DD">
        <w:rPr>
          <w:rFonts w:ascii="TimesNewRomanPSMT" w:hAnsi="TimesNewRomanPSMT" w:cs="TimesNewRomanPSMT"/>
        </w:rPr>
        <w:t xml:space="preserve"> d. (toliau – Sutartis), </w:t>
      </w:r>
      <w:r w:rsidRPr="005353DD">
        <w:rPr>
          <w:rFonts w:ascii="TimesNewRomanPSMT" w:hAnsi="TimesNewRomanPSMT" w:cs="TimesNewRomanPSMT"/>
        </w:rPr>
        <w:t>2</w:t>
      </w:r>
      <w:r w:rsidR="00D27081" w:rsidRPr="005353DD">
        <w:rPr>
          <w:rFonts w:ascii="TimesNewRomanPSMT" w:hAnsi="TimesNewRomanPSMT" w:cs="TimesNewRomanPSMT"/>
        </w:rPr>
        <w:t xml:space="preserve"> priedą </w:t>
      </w:r>
      <w:r w:rsidR="004B11ED" w:rsidRPr="005353DD">
        <w:rPr>
          <w:rFonts w:ascii="TimesNewRomanPSMT" w:hAnsi="TimesNewRomanPSMT" w:cs="TimesNewRomanPSMT"/>
        </w:rPr>
        <w:t xml:space="preserve">dėl </w:t>
      </w:r>
      <w:r w:rsidR="004C7E03" w:rsidRPr="005353DD">
        <w:rPr>
          <w:rFonts w:ascii="TimesNewRomanPSMT" w:hAnsi="TimesNewRomanPSMT" w:cs="TimesNewRomanPSMT"/>
        </w:rPr>
        <w:t>Elektros energijos pirkimo – pardavimo sutarties Nr.</w:t>
      </w:r>
      <w:r w:rsidR="004C7E03" w:rsidRPr="005353DD">
        <w:rPr>
          <w:sz w:val="20"/>
          <w:szCs w:val="20"/>
        </w:rPr>
        <w:t xml:space="preserve"> </w:t>
      </w:r>
      <w:r w:rsidR="004C7E03" w:rsidRPr="005353DD">
        <w:rPr>
          <w:rFonts w:ascii="TimesNewRomanPSMT" w:hAnsi="TimesNewRomanPSMT" w:cs="TimesNewRomanPSMT"/>
        </w:rPr>
        <w:t>CPO250013/23-03-29/PS-56 pakeitimo (toliau – Priedas), kuriuo susitaria:</w:t>
      </w:r>
    </w:p>
    <w:p w14:paraId="2AF2973E" w14:textId="0A94F0E1" w:rsidR="004C7E03" w:rsidRPr="00156B02" w:rsidRDefault="004C7E03" w:rsidP="00156B02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56B02">
        <w:rPr>
          <w:rFonts w:ascii="TimesNewRomanPSMT" w:hAnsi="TimesNewRomanPSMT" w:cs="TimesNewRomanPSMT"/>
        </w:rPr>
        <w:t>Patikslinti Sutarties apimtyje numatytą Prekės tiekimo pradžios datą ir Sutarties 9.1 punktą išdėstyti naujai:</w:t>
      </w:r>
    </w:p>
    <w:p w14:paraId="55C4CED2" w14:textId="0FB91FA8" w:rsidR="004C7E03" w:rsidRPr="005353DD" w:rsidRDefault="004C7E03" w:rsidP="0015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53DD">
        <w:rPr>
          <w:rFonts w:ascii="Times New Roman" w:eastAsia="Times New Roman" w:hAnsi="Times New Roman" w:cs="Times New Roman"/>
        </w:rPr>
        <w:t>„9.1. Pirkimo sutartis įsigalioja ją pasirašius abiem Šalims. Prekė pagal Pirkimo sutartį pradedama tiekti nuo</w:t>
      </w:r>
    </w:p>
    <w:p w14:paraId="2878B266" w14:textId="31642678" w:rsidR="00156B02" w:rsidRDefault="004C7E03" w:rsidP="0015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53DD">
        <w:rPr>
          <w:rFonts w:ascii="Times New Roman" w:eastAsia="Times New Roman" w:hAnsi="Times New Roman" w:cs="Times New Roman"/>
        </w:rPr>
        <w:t>2023-06-01</w:t>
      </w:r>
      <w:r w:rsidR="0091036E">
        <w:rPr>
          <w:rFonts w:ascii="Times New Roman" w:eastAsia="Times New Roman" w:hAnsi="Times New Roman" w:cs="Times New Roman"/>
        </w:rPr>
        <w:t xml:space="preserve"> </w:t>
      </w:r>
      <w:r w:rsidRPr="005353DD">
        <w:rPr>
          <w:rFonts w:ascii="Times New Roman" w:eastAsia="Times New Roman" w:hAnsi="Times New Roman" w:cs="Times New Roman"/>
        </w:rPr>
        <w:t xml:space="preserve">(datą, kuri turi būti 1-oji kalendorinė mėnesio diena, nurodo UŽSAKOVAS). Ši data turi būti ne trumpesnė kaip 3 (trys) savaitės nuo dienos, kai Šalys Lietuvos Respublikos teisės aktų nustatyta tvarka pranešė skirstomųjų ir/ ar perdavimo tinklų operatoriui apie planuojamą Prekės tiekimą </w:t>
      </w:r>
      <w:r w:rsidRPr="004D2CF2">
        <w:rPr>
          <w:rFonts w:ascii="Times New Roman" w:eastAsia="Times New Roman" w:hAnsi="Times New Roman" w:cs="Times New Roman"/>
        </w:rPr>
        <w:t>pagal Pirkimo sutartį.).“</w:t>
      </w:r>
    </w:p>
    <w:p w14:paraId="3D127A6E" w14:textId="4EC118E2" w:rsidR="00156B02" w:rsidRPr="00EC0FD6" w:rsidRDefault="00156B02" w:rsidP="00156B02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0FD6">
        <w:rPr>
          <w:rFonts w:ascii="Times New Roman" w:eastAsia="Times New Roman" w:hAnsi="Times New Roman" w:cs="Times New Roman"/>
        </w:rPr>
        <w:t>Priedas sudarytas dviem vienodą galią turinčiais egzemplioriais, po vieną kiekvienai Šaliai.</w:t>
      </w:r>
    </w:p>
    <w:p w14:paraId="45E9905F" w14:textId="77777777" w:rsidR="00156B02" w:rsidRPr="00EC0FD6" w:rsidRDefault="002E2C86" w:rsidP="00156B02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0FD6">
        <w:rPr>
          <w:rFonts w:ascii="TimesNewRomanPSMT" w:hAnsi="TimesNewRomanPSMT" w:cs="TimesNewRomanPSMT"/>
        </w:rPr>
        <w:t>Priedas yra neatsiejama Sutarties dalis.</w:t>
      </w:r>
    </w:p>
    <w:p w14:paraId="2F9D3E21" w14:textId="1CA6CBEA" w:rsidR="004D2CF2" w:rsidRPr="00EC0FD6" w:rsidRDefault="004D2CF2" w:rsidP="00156B02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0FD6">
        <w:rPr>
          <w:rFonts w:ascii="Times New Roman" w:hAnsi="Times New Roman" w:cs="Times New Roman"/>
        </w:rPr>
        <w:t>Priedas įsigalioja nuo jo pasirašymo dienos</w:t>
      </w:r>
      <w:r w:rsidRPr="00EC0FD6">
        <w:rPr>
          <w:rFonts w:ascii="Arial" w:hAnsi="Arial" w:cs="Arial"/>
        </w:rPr>
        <w:t>.</w:t>
      </w:r>
    </w:p>
    <w:p w14:paraId="0C506473" w14:textId="77777777" w:rsidR="005353DD" w:rsidRPr="005353DD" w:rsidRDefault="005353DD" w:rsidP="005353DD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2377F5FD" w14:textId="59C7BEB5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Šalių parašai:</w:t>
      </w:r>
    </w:p>
    <w:p w14:paraId="5EEC0B81" w14:textId="20824754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0F737D5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139F839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  <w:sectPr w:rsidR="005072DE" w:rsidRPr="005353DD" w:rsidSect="00213322">
          <w:pgSz w:w="11906" w:h="16838"/>
          <w:pgMar w:top="567" w:right="567" w:bottom="567" w:left="1134" w:header="567" w:footer="567" w:gutter="0"/>
          <w:cols w:space="1296"/>
          <w:docGrid w:linePitch="360"/>
        </w:sectPr>
      </w:pPr>
    </w:p>
    <w:p w14:paraId="4C24BF94" w14:textId="5D880985" w:rsidR="005072DE" w:rsidRPr="005353DD" w:rsidRDefault="005353DD" w:rsidP="005072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Užsakovas</w:t>
      </w:r>
      <w:r w:rsidR="00831CE8" w:rsidRPr="005353DD">
        <w:rPr>
          <w:rFonts w:ascii="TimesNewRomanPS-BoldMT" w:hAnsi="TimesNewRomanPS-BoldMT" w:cs="TimesNewRomanPS-BoldMT"/>
          <w:b/>
          <w:bCs/>
        </w:rPr>
        <w:t>:</w:t>
      </w:r>
    </w:p>
    <w:p w14:paraId="38D67459" w14:textId="73314BB3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UAB „Šiaulių vandenys</w:t>
      </w:r>
      <w:r w:rsidR="00FA25E0" w:rsidRPr="005353DD">
        <w:rPr>
          <w:rFonts w:ascii="TimesNewRomanPSMT" w:hAnsi="TimesNewRomanPSMT" w:cs="TimesNewRomanPSMT"/>
        </w:rPr>
        <w:t>“</w:t>
      </w:r>
    </w:p>
    <w:p w14:paraId="163A3D2C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Vytauto g. 103, 77160 Šiauliai</w:t>
      </w:r>
    </w:p>
    <w:p w14:paraId="5349755C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Įmonės kodas 144133366</w:t>
      </w:r>
    </w:p>
    <w:p w14:paraId="442822FD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PVM mokėtojo kodas LT441333610</w:t>
      </w:r>
    </w:p>
    <w:p w14:paraId="52D31236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a. s. Nr. LT37 7180 0000 0246 7590</w:t>
      </w:r>
    </w:p>
    <w:p w14:paraId="066E7458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AB Šiaulių bankas</w:t>
      </w:r>
    </w:p>
    <w:p w14:paraId="5671F576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Banko kodas 71800</w:t>
      </w:r>
    </w:p>
    <w:p w14:paraId="6CE2911F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Tel.: (8 41) 525 550</w:t>
      </w:r>
    </w:p>
    <w:p w14:paraId="4AE6499F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Faksas: (8 41) 592 266</w:t>
      </w:r>
    </w:p>
    <w:p w14:paraId="7FA3403C" w14:textId="46CA2E5A" w:rsidR="005072DE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 xml:space="preserve">El. p. </w:t>
      </w:r>
      <w:hyperlink r:id="rId6" w:history="1">
        <w:r w:rsidR="00FA25E0" w:rsidRPr="005353DD">
          <w:rPr>
            <w:rStyle w:val="Hipersaitas"/>
            <w:rFonts w:ascii="TimesNewRomanPSMT" w:hAnsi="TimesNewRomanPSMT" w:cs="TimesNewRomanPSMT"/>
            <w:color w:val="0070C0"/>
          </w:rPr>
          <w:t>office@siauliuvandenys.lt</w:t>
        </w:r>
      </w:hyperlink>
      <w:r w:rsidR="00FA25E0" w:rsidRPr="005353DD">
        <w:rPr>
          <w:rFonts w:ascii="TimesNewRomanPSMT" w:hAnsi="TimesNewRomanPSMT" w:cs="TimesNewRomanPSMT"/>
        </w:rPr>
        <w:t xml:space="preserve"> </w:t>
      </w:r>
    </w:p>
    <w:p w14:paraId="55611321" w14:textId="0827AA10" w:rsidR="00213322" w:rsidRDefault="00213322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604141F" w14:textId="4972538E" w:rsidR="00213322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3322">
        <w:rPr>
          <w:rFonts w:ascii="Times New Roman" w:hAnsi="Times New Roman" w:cs="Times New Roman"/>
          <w:b/>
          <w:bCs/>
          <w:sz w:val="20"/>
          <w:szCs w:val="20"/>
        </w:rPr>
        <w:t>Už Pirkimo sutarties vykdymą atsakingas asmuo/asmenys:</w:t>
      </w:r>
      <w:r w:rsidRPr="002133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84B204" w14:textId="41FC3924" w:rsidR="00213322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3322">
        <w:rPr>
          <w:rFonts w:ascii="Times New Roman" w:hAnsi="Times New Roman" w:cs="Times New Roman"/>
          <w:sz w:val="20"/>
          <w:szCs w:val="20"/>
        </w:rPr>
        <w:t xml:space="preserve">energetikos ir technologinių procesų valdymo skyriaus viršininkas, </w:t>
      </w:r>
    </w:p>
    <w:p w14:paraId="55373CCB" w14:textId="43241568" w:rsidR="00213322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FDF51B" w14:textId="77777777" w:rsidR="00D25600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3322">
        <w:rPr>
          <w:rFonts w:ascii="Times New Roman" w:hAnsi="Times New Roman" w:cs="Times New Roman"/>
          <w:b/>
          <w:bCs/>
          <w:sz w:val="20"/>
          <w:szCs w:val="20"/>
        </w:rPr>
        <w:t>Už sutarties ir pakeitimų paskelbimą atsakingas asmuo:</w:t>
      </w:r>
      <w:r w:rsidRPr="002133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133212" w14:textId="00668B63" w:rsidR="00213322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3322">
        <w:rPr>
          <w:rFonts w:ascii="Times New Roman" w:hAnsi="Times New Roman" w:cs="Times New Roman"/>
          <w:sz w:val="20"/>
          <w:szCs w:val="20"/>
        </w:rPr>
        <w:t xml:space="preserve">viešųjų pirkimų specialistė, </w:t>
      </w:r>
    </w:p>
    <w:p w14:paraId="3FDCF131" w14:textId="77777777" w:rsidR="00D25600" w:rsidRPr="005353DD" w:rsidRDefault="00D25600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7556A36" w14:textId="77777777" w:rsidR="002B2DBC" w:rsidRPr="005353DD" w:rsidRDefault="002B2DBC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4E43815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Generalinis direktorius</w:t>
      </w:r>
    </w:p>
    <w:p w14:paraId="324841E4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Jonas Matkevičius</w:t>
      </w:r>
    </w:p>
    <w:p w14:paraId="167E617C" w14:textId="77777777" w:rsidR="00971717" w:rsidRPr="005353DD" w:rsidRDefault="00971717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984CC31" w14:textId="77777777" w:rsidR="005353DD" w:rsidRDefault="005353DD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9148D84" w14:textId="7FDE2D82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___________________________</w:t>
      </w:r>
    </w:p>
    <w:p w14:paraId="4485B195" w14:textId="5AAD24BE" w:rsidR="005072DE" w:rsidRPr="005353DD" w:rsidRDefault="005353DD" w:rsidP="00535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</w:t>
      </w:r>
      <w:r w:rsidR="005072DE" w:rsidRPr="005353DD">
        <w:rPr>
          <w:rFonts w:ascii="TimesNewRomanPSMT" w:hAnsi="TimesNewRomanPSMT" w:cs="TimesNewRomanPSMT"/>
        </w:rPr>
        <w:t>(parašas)</w:t>
      </w:r>
    </w:p>
    <w:p w14:paraId="57FA768C" w14:textId="30B66DB3" w:rsidR="005072DE" w:rsidRPr="005353DD" w:rsidRDefault="005072DE" w:rsidP="005353DD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V.</w:t>
      </w:r>
    </w:p>
    <w:p w14:paraId="7704CC04" w14:textId="13C28253" w:rsidR="00971717" w:rsidRPr="005353DD" w:rsidRDefault="005353DD" w:rsidP="009717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Tiekėjas</w:t>
      </w:r>
      <w:r w:rsidR="00831CE8" w:rsidRPr="005353DD">
        <w:rPr>
          <w:rFonts w:ascii="TimesNewRomanPS-BoldMT" w:hAnsi="TimesNewRomanPS-BoldMT" w:cs="TimesNewRomanPS-BoldMT"/>
          <w:b/>
          <w:bCs/>
        </w:rPr>
        <w:t>:</w:t>
      </w:r>
    </w:p>
    <w:p w14:paraId="2808F065" w14:textId="60C5D19F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>UAB „</w:t>
      </w:r>
      <w:proofErr w:type="spellStart"/>
      <w:r w:rsidR="005353DD">
        <w:rPr>
          <w:rFonts w:ascii="TimesNewRomanPS-BoldMT" w:hAnsi="TimesNewRomanPS-BoldMT" w:cs="TimesNewRomanPS-BoldMT"/>
        </w:rPr>
        <w:t>Elektrum</w:t>
      </w:r>
      <w:proofErr w:type="spellEnd"/>
      <w:r w:rsidR="005353DD">
        <w:rPr>
          <w:rFonts w:ascii="TimesNewRomanPS-BoldMT" w:hAnsi="TimesNewRomanPS-BoldMT" w:cs="TimesNewRomanPS-BoldMT"/>
        </w:rPr>
        <w:t xml:space="preserve"> Lietuva</w:t>
      </w:r>
      <w:r w:rsidRPr="005353DD">
        <w:rPr>
          <w:rFonts w:ascii="TimesNewRomanPS-BoldMT" w:hAnsi="TimesNewRomanPS-BoldMT" w:cs="TimesNewRomanPS-BoldMT"/>
        </w:rPr>
        <w:t>“</w:t>
      </w:r>
    </w:p>
    <w:p w14:paraId="089402BD" w14:textId="77777777" w:rsidR="005353DD" w:rsidRDefault="005353DD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>Rinktinės g. 5, LT-09233 Vilnius, Vilniaus apskritis</w:t>
      </w:r>
    </w:p>
    <w:p w14:paraId="300E3B70" w14:textId="698C50D1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 xml:space="preserve">Įmonės kodas </w:t>
      </w:r>
      <w:r w:rsidR="005353DD" w:rsidRPr="005353DD">
        <w:rPr>
          <w:rFonts w:ascii="TimesNewRomanPS-BoldMT" w:hAnsi="TimesNewRomanPS-BoldMT" w:cs="TimesNewRomanPS-BoldMT"/>
        </w:rPr>
        <w:t xml:space="preserve"> 301506046</w:t>
      </w:r>
    </w:p>
    <w:p w14:paraId="2D0B0B3C" w14:textId="75F0EE4A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 xml:space="preserve">PVM mokėtojo kodas </w:t>
      </w:r>
      <w:r w:rsidR="005353DD" w:rsidRPr="005353DD">
        <w:rPr>
          <w:rFonts w:ascii="TimesNewRomanPS-BoldMT" w:hAnsi="TimesNewRomanPS-BoldMT" w:cs="TimesNewRomanPS-BoldMT"/>
        </w:rPr>
        <w:t xml:space="preserve"> LT 100003800414</w:t>
      </w:r>
    </w:p>
    <w:p w14:paraId="1BBAC495" w14:textId="637DE2EB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 xml:space="preserve">a. s. Nr. </w:t>
      </w:r>
      <w:r w:rsidR="005353DD" w:rsidRPr="005353DD">
        <w:rPr>
          <w:rFonts w:ascii="TimesNewRomanPS-BoldMT" w:hAnsi="TimesNewRomanPS-BoldMT" w:cs="TimesNewRomanPS-BoldMT"/>
        </w:rPr>
        <w:t>LT84</w:t>
      </w:r>
      <w:r w:rsidR="005353DD">
        <w:rPr>
          <w:rFonts w:ascii="TimesNewRomanPS-BoldMT" w:hAnsi="TimesNewRomanPS-BoldMT" w:cs="TimesNewRomanPS-BoldMT"/>
        </w:rPr>
        <w:t xml:space="preserve"> </w:t>
      </w:r>
      <w:r w:rsidR="005353DD" w:rsidRPr="005353DD">
        <w:rPr>
          <w:rFonts w:ascii="TimesNewRomanPS-BoldMT" w:hAnsi="TimesNewRomanPS-BoldMT" w:cs="TimesNewRomanPS-BoldMT"/>
        </w:rPr>
        <w:t>7044</w:t>
      </w:r>
      <w:r w:rsidR="005353DD">
        <w:rPr>
          <w:rFonts w:ascii="TimesNewRomanPS-BoldMT" w:hAnsi="TimesNewRomanPS-BoldMT" w:cs="TimesNewRomanPS-BoldMT"/>
        </w:rPr>
        <w:t xml:space="preserve"> </w:t>
      </w:r>
      <w:r w:rsidR="005353DD" w:rsidRPr="005353DD">
        <w:rPr>
          <w:rFonts w:ascii="TimesNewRomanPS-BoldMT" w:hAnsi="TimesNewRomanPS-BoldMT" w:cs="TimesNewRomanPS-BoldMT"/>
        </w:rPr>
        <w:t>0600</w:t>
      </w:r>
      <w:r w:rsidR="005353DD">
        <w:rPr>
          <w:rFonts w:ascii="TimesNewRomanPS-BoldMT" w:hAnsi="TimesNewRomanPS-BoldMT" w:cs="TimesNewRomanPS-BoldMT"/>
        </w:rPr>
        <w:t xml:space="preserve"> </w:t>
      </w:r>
      <w:r w:rsidR="005353DD" w:rsidRPr="005353DD">
        <w:rPr>
          <w:rFonts w:ascii="TimesNewRomanPS-BoldMT" w:hAnsi="TimesNewRomanPS-BoldMT" w:cs="TimesNewRomanPS-BoldMT"/>
        </w:rPr>
        <w:t>0734</w:t>
      </w:r>
      <w:r w:rsidR="005353DD">
        <w:rPr>
          <w:rFonts w:ascii="TimesNewRomanPS-BoldMT" w:hAnsi="TimesNewRomanPS-BoldMT" w:cs="TimesNewRomanPS-BoldMT"/>
        </w:rPr>
        <w:t xml:space="preserve"> </w:t>
      </w:r>
      <w:r w:rsidR="005353DD" w:rsidRPr="005353DD">
        <w:rPr>
          <w:rFonts w:ascii="TimesNewRomanPS-BoldMT" w:hAnsi="TimesNewRomanPS-BoldMT" w:cs="TimesNewRomanPS-BoldMT"/>
        </w:rPr>
        <w:t>6724,</w:t>
      </w:r>
    </w:p>
    <w:p w14:paraId="67143C0D" w14:textId="77777777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>AB SEB bankas</w:t>
      </w:r>
    </w:p>
    <w:p w14:paraId="0E50BA35" w14:textId="77777777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>Banko kodas 70440</w:t>
      </w:r>
    </w:p>
    <w:p w14:paraId="4A0443EB" w14:textId="1648568A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 xml:space="preserve">Tel.: </w:t>
      </w:r>
      <w:r w:rsidR="005353DD">
        <w:rPr>
          <w:rFonts w:ascii="TimesNewRomanPS-BoldMT" w:hAnsi="TimesNewRomanPS-BoldMT" w:cs="TimesNewRomanPS-BoldMT"/>
        </w:rPr>
        <w:t>(</w:t>
      </w:r>
      <w:r w:rsidR="005353DD" w:rsidRPr="005353DD">
        <w:rPr>
          <w:rFonts w:ascii="TimesNewRomanPS-BoldMT" w:hAnsi="TimesNewRomanPS-BoldMT" w:cs="TimesNewRomanPS-BoldMT"/>
        </w:rPr>
        <w:t>8</w:t>
      </w:r>
      <w:r w:rsidR="005353DD">
        <w:rPr>
          <w:rFonts w:ascii="TimesNewRomanPS-BoldMT" w:hAnsi="TimesNewRomanPS-BoldMT" w:cs="TimesNewRomanPS-BoldMT"/>
        </w:rPr>
        <w:t> </w:t>
      </w:r>
      <w:r w:rsidR="005353DD" w:rsidRPr="005353DD">
        <w:rPr>
          <w:rFonts w:ascii="TimesNewRomanPS-BoldMT" w:hAnsi="TimesNewRomanPS-BoldMT" w:cs="TimesNewRomanPS-BoldMT"/>
        </w:rPr>
        <w:t>700</w:t>
      </w:r>
      <w:r w:rsidR="005353DD">
        <w:rPr>
          <w:rFonts w:ascii="TimesNewRomanPS-BoldMT" w:hAnsi="TimesNewRomanPS-BoldMT" w:cs="TimesNewRomanPS-BoldMT"/>
        </w:rPr>
        <w:t>)</w:t>
      </w:r>
      <w:r w:rsidR="005353DD" w:rsidRPr="005353DD">
        <w:rPr>
          <w:rFonts w:ascii="TimesNewRomanPS-BoldMT" w:hAnsi="TimesNewRomanPS-BoldMT" w:cs="TimesNewRomanPS-BoldMT"/>
        </w:rPr>
        <w:t xml:space="preserve"> 77 000</w:t>
      </w:r>
    </w:p>
    <w:p w14:paraId="20AE5ED9" w14:textId="7D635CF6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5353DD">
        <w:rPr>
          <w:rFonts w:ascii="TimesNewRomanPS-BoldMT" w:hAnsi="TimesNewRomanPS-BoldMT" w:cs="TimesNewRomanPS-BoldMT"/>
        </w:rPr>
        <w:t>Faksas:</w:t>
      </w:r>
    </w:p>
    <w:p w14:paraId="3AAD1D53" w14:textId="1E4ADDB5" w:rsidR="0009514F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53DD">
        <w:rPr>
          <w:rFonts w:ascii="TimesNewRomanPS-BoldMT" w:hAnsi="TimesNewRomanPS-BoldMT" w:cs="TimesNewRomanPS-BoldMT"/>
        </w:rPr>
        <w:t xml:space="preserve">El. p. </w:t>
      </w:r>
      <w:hyperlink r:id="rId7" w:history="1">
        <w:r w:rsidR="005353DD" w:rsidRPr="002E51FB">
          <w:rPr>
            <w:rStyle w:val="Hipersaitas"/>
            <w:rFonts w:ascii="Times New Roman" w:hAnsi="Times New Roman" w:cs="Times New Roman"/>
            <w:sz w:val="20"/>
            <w:szCs w:val="20"/>
          </w:rPr>
          <w:t>info@elektrum.lt</w:t>
        </w:r>
      </w:hyperlink>
    </w:p>
    <w:p w14:paraId="7BAE069E" w14:textId="4894518C" w:rsidR="002B2DBC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57CA0C34" w14:textId="0428E9A8" w:rsidR="00213322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3322">
        <w:rPr>
          <w:rFonts w:ascii="Times New Roman" w:hAnsi="Times New Roman" w:cs="Times New Roman"/>
          <w:b/>
          <w:bCs/>
          <w:sz w:val="20"/>
          <w:szCs w:val="20"/>
        </w:rPr>
        <w:t>Atsakingas asmuo/asmenys:</w:t>
      </w:r>
      <w:r w:rsidRPr="002133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22E8A" w14:textId="77777777" w:rsidR="00213322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3322">
        <w:rPr>
          <w:rFonts w:ascii="Times New Roman" w:hAnsi="Times New Roman" w:cs="Times New Roman"/>
          <w:sz w:val="20"/>
          <w:szCs w:val="20"/>
        </w:rPr>
        <w:t xml:space="preserve">Pardavimų palaikymo specialistė </w:t>
      </w:r>
    </w:p>
    <w:p w14:paraId="6F956D53" w14:textId="309881C3" w:rsidR="00213322" w:rsidRDefault="00213322" w:rsidP="002133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3322">
        <w:rPr>
          <w:rFonts w:ascii="Times New Roman" w:hAnsi="Times New Roman" w:cs="Times New Roman"/>
          <w:sz w:val="20"/>
          <w:szCs w:val="20"/>
        </w:rPr>
        <w:t xml:space="preserve">Mob. </w:t>
      </w:r>
    </w:p>
    <w:p w14:paraId="7D09327C" w14:textId="12E6A4EA" w:rsidR="00213322" w:rsidRDefault="00213322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3463AB69" w14:textId="77777777" w:rsidR="00D25600" w:rsidRDefault="00D25600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355153FD" w14:textId="0C0FE67B" w:rsidR="00213322" w:rsidRDefault="00213322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5909C0CB" w14:textId="663609DB" w:rsidR="00213322" w:rsidRDefault="00213322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4224F5CB" w14:textId="1EF6416B" w:rsidR="00213322" w:rsidRDefault="00213322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6B091DD3" w14:textId="77777777" w:rsidR="00213322" w:rsidRPr="005353DD" w:rsidRDefault="00213322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379C88F1" w14:textId="5C929EAD" w:rsidR="002B2DBC" w:rsidRPr="005353DD" w:rsidRDefault="005353DD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>Pardavimų palaikymo verslo klientams komandos vadovė</w:t>
      </w:r>
    </w:p>
    <w:p w14:paraId="0B3E4B50" w14:textId="02F51E12" w:rsidR="002B2DBC" w:rsidRPr="005353DD" w:rsidRDefault="005353DD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>
        <w:rPr>
          <w:rFonts w:ascii="TimesNewRomanPS-BoldMT" w:hAnsi="TimesNewRomanPS-BoldMT" w:cs="TimesNewRomanPS-BoldMT"/>
        </w:rPr>
        <w:t xml:space="preserve">Deimantė </w:t>
      </w:r>
      <w:proofErr w:type="spellStart"/>
      <w:r>
        <w:rPr>
          <w:rFonts w:ascii="TimesNewRomanPS-BoldMT" w:hAnsi="TimesNewRomanPS-BoldMT" w:cs="TimesNewRomanPS-BoldMT"/>
        </w:rPr>
        <w:t>Bitkerytė</w:t>
      </w:r>
      <w:proofErr w:type="spellEnd"/>
    </w:p>
    <w:p w14:paraId="6A2783E5" w14:textId="08FBCE8C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3F2F88FB" w14:textId="77777777" w:rsidR="002B2DBC" w:rsidRPr="005353DD" w:rsidRDefault="002B2DBC" w:rsidP="002B2DB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</w:p>
    <w:p w14:paraId="5EBD3B7F" w14:textId="73053E50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 w:rsidRPr="005353DD">
        <w:rPr>
          <w:rFonts w:ascii="TimesNewRomanPS-ItalicMT" w:hAnsi="TimesNewRomanPS-ItalicMT" w:cs="TimesNewRomanPS-ItalicMT"/>
          <w:i/>
          <w:iCs/>
        </w:rPr>
        <w:t>__________________________________</w:t>
      </w:r>
    </w:p>
    <w:p w14:paraId="1CA06CB4" w14:textId="77777777" w:rsidR="005072DE" w:rsidRPr="005353DD" w:rsidRDefault="005072DE" w:rsidP="005072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5353DD">
        <w:rPr>
          <w:rFonts w:ascii="TimesNewRomanPSMT" w:hAnsi="TimesNewRomanPSMT" w:cs="TimesNewRomanPSMT"/>
        </w:rPr>
        <w:t>(parašas)</w:t>
      </w:r>
    </w:p>
    <w:p w14:paraId="6F61FB3E" w14:textId="153B1637" w:rsidR="004C7E03" w:rsidRPr="00213322" w:rsidRDefault="005072DE" w:rsidP="00213322">
      <w:pPr>
        <w:jc w:val="center"/>
        <w:rPr>
          <w:rFonts w:ascii="Times New Roman" w:hAnsi="Times New Roman" w:cs="Times New Roman"/>
          <w:sz w:val="18"/>
          <w:szCs w:val="18"/>
        </w:rPr>
      </w:pPr>
      <w:r w:rsidRPr="005353DD">
        <w:rPr>
          <w:rFonts w:ascii="TimesNewRomanPSMT" w:hAnsi="TimesNewRomanPSMT" w:cs="TimesNewRomanPSMT"/>
        </w:rPr>
        <w:t>A. V.</w:t>
      </w:r>
      <w:bookmarkEnd w:id="0"/>
    </w:p>
    <w:sectPr w:rsidR="004C7E03" w:rsidRPr="00213322" w:rsidSect="005353DD">
      <w:type w:val="continuous"/>
      <w:pgSz w:w="11906" w:h="16838"/>
      <w:pgMar w:top="1134" w:right="567" w:bottom="567" w:left="851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43C2"/>
    <w:multiLevelType w:val="hybridMultilevel"/>
    <w:tmpl w:val="6420B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5E4D"/>
    <w:multiLevelType w:val="hybridMultilevel"/>
    <w:tmpl w:val="2E0CEC7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95B5C"/>
    <w:multiLevelType w:val="hybridMultilevel"/>
    <w:tmpl w:val="702A62C8"/>
    <w:lvl w:ilvl="0" w:tplc="5E263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165626"/>
    <w:multiLevelType w:val="hybridMultilevel"/>
    <w:tmpl w:val="BA9C8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651E"/>
    <w:multiLevelType w:val="hybridMultilevel"/>
    <w:tmpl w:val="B36CCF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54D00"/>
    <w:multiLevelType w:val="hybridMultilevel"/>
    <w:tmpl w:val="46EADA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87824">
    <w:abstractNumId w:val="0"/>
  </w:num>
  <w:num w:numId="2" w16cid:durableId="68355100">
    <w:abstractNumId w:val="4"/>
  </w:num>
  <w:num w:numId="3" w16cid:durableId="1770083887">
    <w:abstractNumId w:val="5"/>
  </w:num>
  <w:num w:numId="4" w16cid:durableId="564999141">
    <w:abstractNumId w:val="1"/>
  </w:num>
  <w:num w:numId="5" w16cid:durableId="408235125">
    <w:abstractNumId w:val="2"/>
  </w:num>
  <w:num w:numId="6" w16cid:durableId="1267618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DE"/>
    <w:rsid w:val="00001D98"/>
    <w:rsid w:val="0009514F"/>
    <w:rsid w:val="00131A42"/>
    <w:rsid w:val="00156B02"/>
    <w:rsid w:val="001D2741"/>
    <w:rsid w:val="00213322"/>
    <w:rsid w:val="00213654"/>
    <w:rsid w:val="00252BB8"/>
    <w:rsid w:val="00256378"/>
    <w:rsid w:val="002A6D2E"/>
    <w:rsid w:val="002A768B"/>
    <w:rsid w:val="002B2DBC"/>
    <w:rsid w:val="002C631F"/>
    <w:rsid w:val="002E2C86"/>
    <w:rsid w:val="002F628A"/>
    <w:rsid w:val="00346B41"/>
    <w:rsid w:val="004B11ED"/>
    <w:rsid w:val="004B5CCD"/>
    <w:rsid w:val="004C7E03"/>
    <w:rsid w:val="004D2CF2"/>
    <w:rsid w:val="005072DE"/>
    <w:rsid w:val="005353DD"/>
    <w:rsid w:val="0056507E"/>
    <w:rsid w:val="0062221C"/>
    <w:rsid w:val="007F3426"/>
    <w:rsid w:val="00831CE8"/>
    <w:rsid w:val="0091036E"/>
    <w:rsid w:val="00971717"/>
    <w:rsid w:val="00977224"/>
    <w:rsid w:val="00995AF5"/>
    <w:rsid w:val="009B3823"/>
    <w:rsid w:val="00C54345"/>
    <w:rsid w:val="00CC00D0"/>
    <w:rsid w:val="00D25600"/>
    <w:rsid w:val="00D27081"/>
    <w:rsid w:val="00D61971"/>
    <w:rsid w:val="00D84F62"/>
    <w:rsid w:val="00E70934"/>
    <w:rsid w:val="00E81B3E"/>
    <w:rsid w:val="00E92DB2"/>
    <w:rsid w:val="00EA4007"/>
    <w:rsid w:val="00EC0FD6"/>
    <w:rsid w:val="00ED116D"/>
    <w:rsid w:val="00F07ECB"/>
    <w:rsid w:val="00FA25A8"/>
    <w:rsid w:val="00FA25E0"/>
    <w:rsid w:val="00FA7956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6FC3"/>
  <w15:chartTrackingRefBased/>
  <w15:docId w15:val="{EA8A8F65-DDA1-4AEB-BEF2-DAD0A35C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072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7171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171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A25E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D2C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2C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2C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2C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2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elektru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iauliuvanden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018C-5422-4682-B69C-4BEA47E8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Gružauskas</dc:creator>
  <cp:keywords/>
  <dc:description/>
  <cp:lastModifiedBy>Ingrida Rouss</cp:lastModifiedBy>
  <cp:revision>6</cp:revision>
  <dcterms:created xsi:type="dcterms:W3CDTF">2023-04-05T08:48:00Z</dcterms:created>
  <dcterms:modified xsi:type="dcterms:W3CDTF">2023-04-11T06:20:00Z</dcterms:modified>
</cp:coreProperties>
</file>