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A7B5" w14:textId="77777777" w:rsidR="00F936B1" w:rsidRPr="00B70AE1" w:rsidRDefault="00F936B1" w:rsidP="004477EF">
      <w:pPr>
        <w:spacing w:after="0" w:line="240" w:lineRule="auto"/>
        <w:rPr>
          <w:rFonts w:ascii="Times New Roman" w:eastAsia="Times New Roman" w:hAnsi="Times New Roman" w:cs="Times New Roman"/>
          <w:sz w:val="24"/>
          <w:szCs w:val="20"/>
          <w:lang w:eastAsia="en-US"/>
        </w:rPr>
      </w:pPr>
    </w:p>
    <w:p w14:paraId="52119502" w14:textId="77777777" w:rsidR="00F936B1" w:rsidRPr="00B70AE1" w:rsidRDefault="00F936B1" w:rsidP="00F936B1">
      <w:pPr>
        <w:spacing w:after="0" w:line="240" w:lineRule="auto"/>
        <w:jc w:val="center"/>
        <w:rPr>
          <w:rFonts w:ascii="Times New Roman" w:eastAsia="Times New Roman" w:hAnsi="Times New Roman" w:cs="Times New Roman"/>
          <w:b/>
          <w:sz w:val="24"/>
          <w:szCs w:val="20"/>
          <w:lang w:eastAsia="en-US"/>
        </w:rPr>
      </w:pPr>
      <w:r w:rsidRPr="00B70AE1">
        <w:rPr>
          <w:rFonts w:ascii="Times New Roman" w:eastAsia="Times New Roman" w:hAnsi="Times New Roman" w:cs="Times New Roman"/>
          <w:b/>
          <w:sz w:val="24"/>
          <w:szCs w:val="20"/>
          <w:lang w:eastAsia="en-US"/>
        </w:rPr>
        <w:t>TECHNINĖ SPECIFIKACIJA</w:t>
      </w:r>
    </w:p>
    <w:p w14:paraId="25BEF245" w14:textId="0A6A83A3" w:rsidR="000F31C4" w:rsidRPr="007054EF" w:rsidRDefault="000F31C4" w:rsidP="00F936B1">
      <w:pPr>
        <w:spacing w:after="0" w:line="240" w:lineRule="auto"/>
        <w:contextualSpacing/>
        <w:jc w:val="center"/>
        <w:rPr>
          <w:rFonts w:ascii="Times New Roman" w:hAnsi="Times New Roman" w:cs="Times New Roman"/>
          <w:sz w:val="24"/>
          <w:szCs w:val="24"/>
        </w:rPr>
      </w:pPr>
    </w:p>
    <w:p w14:paraId="042126C3" w14:textId="77777777" w:rsidR="00C75C59" w:rsidRPr="00EE4CC6" w:rsidRDefault="00C75C59" w:rsidP="00C75C59">
      <w:pPr>
        <w:keepNext/>
        <w:tabs>
          <w:tab w:val="left" w:pos="851"/>
        </w:tabs>
        <w:suppressAutoHyphens/>
        <w:spacing w:after="120" w:line="240" w:lineRule="auto"/>
        <w:ind w:firstLine="567"/>
        <w:jc w:val="both"/>
        <w:rPr>
          <w:rFonts w:ascii="Times New Roman" w:hAnsi="Times New Roman" w:cs="Times New Roman"/>
          <w:color w:val="000000" w:themeColor="text1"/>
          <w:sz w:val="24"/>
          <w:szCs w:val="24"/>
          <w:lang w:eastAsia="lt-LT"/>
        </w:rPr>
      </w:pPr>
      <w:r w:rsidRPr="00EE4CC6">
        <w:rPr>
          <w:rFonts w:ascii="Times New Roman" w:hAnsi="Times New Roman" w:cs="Times New Roman"/>
          <w:color w:val="000000" w:themeColor="text1"/>
          <w:sz w:val="24"/>
          <w:szCs w:val="24"/>
          <w:lang w:eastAsia="lt-LT"/>
        </w:rPr>
        <w:t xml:space="preserve">Vilniaus miesto savivaldybė (toliau – įgaliotoji perkančioji organizacija) yra įgaliota atlikti </w:t>
      </w:r>
      <w:r w:rsidRPr="00EE4CC6">
        <w:rPr>
          <w:rFonts w:ascii="Times New Roman" w:hAnsi="Times New Roman" w:cs="Times New Roman"/>
          <w:b/>
          <w:bCs/>
          <w:sz w:val="24"/>
          <w:szCs w:val="24"/>
        </w:rPr>
        <w:t xml:space="preserve">duonos gaminių </w:t>
      </w:r>
      <w:r w:rsidRPr="00EE4CC6">
        <w:rPr>
          <w:rFonts w:ascii="Times New Roman" w:hAnsi="Times New Roman" w:cs="Times New Roman"/>
          <w:b/>
          <w:bCs/>
          <w:color w:val="000000"/>
          <w:sz w:val="24"/>
          <w:szCs w:val="24"/>
        </w:rPr>
        <w:t>(toliau – prekės) Vilniaus miesto ikimokyklinio ugdymo įstaigoms (toliau – Užsakovas arba Užsakovai)</w:t>
      </w:r>
      <w:r w:rsidRPr="00EE4CC6">
        <w:rPr>
          <w:rFonts w:ascii="Times New Roman" w:hAnsi="Times New Roman" w:cs="Times New Roman"/>
          <w:b/>
          <w:bCs/>
          <w:color w:val="000000" w:themeColor="text1"/>
          <w:sz w:val="24"/>
          <w:szCs w:val="24"/>
          <w:lang w:eastAsia="lt-LT"/>
        </w:rPr>
        <w:t xml:space="preserve"> pirkimą</w:t>
      </w:r>
      <w:r w:rsidRPr="00EE4CC6">
        <w:rPr>
          <w:rFonts w:ascii="Times New Roman" w:hAnsi="Times New Roman" w:cs="Times New Roman"/>
          <w:color w:val="000000" w:themeColor="text1"/>
          <w:sz w:val="24"/>
          <w:szCs w:val="24"/>
          <w:lang w:eastAsia="lt-LT"/>
        </w:rPr>
        <w:t>.</w:t>
      </w:r>
    </w:p>
    <w:p w14:paraId="06D8C722" w14:textId="77777777" w:rsidR="00C75C59" w:rsidRPr="00EE4CC6" w:rsidRDefault="00C75C59" w:rsidP="00C75C59">
      <w:pPr>
        <w:pStyle w:val="Sraopastraipa"/>
        <w:keepNext/>
        <w:numPr>
          <w:ilvl w:val="0"/>
          <w:numId w:val="12"/>
        </w:numPr>
        <w:tabs>
          <w:tab w:val="left" w:pos="851"/>
        </w:tabs>
        <w:suppressAutoHyphens/>
        <w:ind w:left="0" w:firstLine="567"/>
        <w:rPr>
          <w:b/>
          <w:bCs/>
          <w:color w:val="000000" w:themeColor="text1"/>
          <w:szCs w:val="24"/>
          <w:u w:val="single"/>
        </w:rPr>
      </w:pPr>
      <w:r w:rsidRPr="00EE4CC6">
        <w:rPr>
          <w:b/>
          <w:bCs/>
          <w:color w:val="000000" w:themeColor="text1"/>
          <w:szCs w:val="24"/>
          <w:u w:val="single"/>
          <w:lang w:eastAsia="lt-LT"/>
        </w:rPr>
        <w:t>Prekėms taikomi reikalavimai:</w:t>
      </w:r>
    </w:p>
    <w:p w14:paraId="455C10FC" w14:textId="77777777" w:rsidR="00C75C59" w:rsidRPr="00EE4CC6" w:rsidRDefault="00C75C59" w:rsidP="00C75C59">
      <w:pPr>
        <w:pStyle w:val="Sraopastraipa"/>
        <w:keepNext/>
        <w:numPr>
          <w:ilvl w:val="1"/>
          <w:numId w:val="14"/>
        </w:numPr>
        <w:tabs>
          <w:tab w:val="left" w:pos="993"/>
        </w:tabs>
        <w:suppressAutoHyphens/>
        <w:ind w:left="0" w:firstLine="567"/>
        <w:rPr>
          <w:b/>
          <w:szCs w:val="24"/>
        </w:rPr>
      </w:pPr>
      <w:r w:rsidRPr="00EE4CC6">
        <w:rPr>
          <w:color w:val="000000"/>
          <w:szCs w:val="24"/>
          <w:lang w:eastAsia="lt-LT"/>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78045EC6" w14:textId="77777777" w:rsidR="00C75C59" w:rsidRPr="00EE4CC6" w:rsidRDefault="00C75C59" w:rsidP="00C75C59">
      <w:pPr>
        <w:pStyle w:val="Sraopastraipa"/>
        <w:keepNext/>
        <w:numPr>
          <w:ilvl w:val="1"/>
          <w:numId w:val="14"/>
        </w:numPr>
        <w:tabs>
          <w:tab w:val="left" w:pos="993"/>
        </w:tabs>
        <w:suppressAutoHyphens/>
        <w:ind w:left="0" w:firstLine="567"/>
        <w:rPr>
          <w:b/>
          <w:szCs w:val="24"/>
        </w:rPr>
      </w:pPr>
      <w:r w:rsidRPr="00EE4CC6">
        <w:rPr>
          <w:color w:val="000000"/>
          <w:szCs w:val="24"/>
          <w:lang w:eastAsia="lt-LT"/>
        </w:rPr>
        <w:t xml:space="preserve"> prekės privalo atitikti Lietuvos higienos normos HN 119:2014 „Maisto produktų ženklinimas“ (aktuali redakcija) reikalavimus;</w:t>
      </w:r>
    </w:p>
    <w:p w14:paraId="5AB4B9DB" w14:textId="77777777" w:rsidR="00C75C59" w:rsidRPr="00EE4CC6" w:rsidRDefault="00C75C59" w:rsidP="00C75C59">
      <w:pPr>
        <w:pStyle w:val="Sraopastraipa"/>
        <w:keepNext/>
        <w:numPr>
          <w:ilvl w:val="1"/>
          <w:numId w:val="14"/>
        </w:numPr>
        <w:tabs>
          <w:tab w:val="left" w:pos="993"/>
        </w:tabs>
        <w:suppressAutoHyphens/>
        <w:ind w:left="0" w:firstLine="567"/>
        <w:rPr>
          <w:b/>
          <w:szCs w:val="24"/>
        </w:rPr>
      </w:pPr>
      <w:r w:rsidRPr="00EE4CC6">
        <w:rPr>
          <w:color w:val="000000"/>
          <w:szCs w:val="24"/>
          <w:lang w:eastAsia="lt-LT"/>
        </w:rPr>
        <w:t xml:space="preserve">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 </w:t>
      </w:r>
    </w:p>
    <w:p w14:paraId="624ADE00" w14:textId="77777777" w:rsidR="00C75C59" w:rsidRPr="00EE4CC6" w:rsidRDefault="00C75C59" w:rsidP="00C75C59">
      <w:pPr>
        <w:pStyle w:val="Sraopastraipa"/>
        <w:keepNext/>
        <w:numPr>
          <w:ilvl w:val="1"/>
          <w:numId w:val="14"/>
        </w:numPr>
        <w:tabs>
          <w:tab w:val="left" w:pos="993"/>
        </w:tabs>
        <w:suppressAutoHyphens/>
        <w:ind w:left="0" w:firstLine="567"/>
        <w:rPr>
          <w:b/>
          <w:szCs w:val="24"/>
        </w:rPr>
      </w:pPr>
      <w:r w:rsidRPr="00EE4CC6">
        <w:rPr>
          <w:color w:val="000000"/>
          <w:szCs w:val="24"/>
        </w:rPr>
        <w:t xml:space="preserve"> </w:t>
      </w:r>
      <w:r w:rsidRPr="00EE4CC6">
        <w:rPr>
          <w:color w:val="000000"/>
          <w:szCs w:val="24"/>
          <w:lang w:eastAsia="lt-LT"/>
        </w:rPr>
        <w:t>prekės privalo atitikti privalomuosius reikalavimus, nustatytus Lietuvos Respublikos žemės ūkio ministro 2014 m. spalio 28 d. įsakyme Nr. 3D-794 ,,Dėl duonos ir pyrago kepinių apibūdinimo, gamybos ir prekinio pateikimo techninio reglamento ir miltinės konditerijos gaminių apibūdinimo, gamybos ir prekinio pateikimo techninio reglamento patvirtinimo“;</w:t>
      </w:r>
    </w:p>
    <w:p w14:paraId="6D337EDD" w14:textId="77777777" w:rsidR="00C75C59" w:rsidRPr="00EE4CC6" w:rsidRDefault="00C75C59" w:rsidP="00C75C59">
      <w:pPr>
        <w:pStyle w:val="Sraopastraipa"/>
        <w:keepNext/>
        <w:numPr>
          <w:ilvl w:val="1"/>
          <w:numId w:val="14"/>
        </w:numPr>
        <w:tabs>
          <w:tab w:val="left" w:pos="993"/>
        </w:tabs>
        <w:suppressAutoHyphens/>
        <w:ind w:left="0" w:firstLine="567"/>
        <w:rPr>
          <w:b/>
          <w:szCs w:val="24"/>
        </w:rPr>
      </w:pPr>
      <w:r w:rsidRPr="00EE4CC6">
        <w:rPr>
          <w:color w:val="000000"/>
          <w:szCs w:val="24"/>
          <w:lang w:eastAsia="lt-LT"/>
        </w:rPr>
        <w:t xml:space="preserve">prekės turi būti be GMO, be iš dalies ar pilnai </w:t>
      </w:r>
      <w:proofErr w:type="spellStart"/>
      <w:r w:rsidRPr="00EE4CC6">
        <w:rPr>
          <w:color w:val="000000"/>
          <w:szCs w:val="24"/>
          <w:lang w:eastAsia="lt-LT"/>
        </w:rPr>
        <w:t>hidrintų</w:t>
      </w:r>
      <w:proofErr w:type="spellEnd"/>
      <w:r w:rsidRPr="00EE4CC6">
        <w:rPr>
          <w:color w:val="000000"/>
          <w:szCs w:val="24"/>
          <w:lang w:eastAsia="lt-LT"/>
        </w:rPr>
        <w:t xml:space="preserve"> riebalų, be saldiklių;</w:t>
      </w:r>
    </w:p>
    <w:p w14:paraId="6B96CE75" w14:textId="77777777" w:rsidR="00C75C59" w:rsidRPr="00EE4CC6" w:rsidRDefault="00C75C59" w:rsidP="00C75C59">
      <w:pPr>
        <w:pStyle w:val="Sraopastraipa"/>
        <w:keepNext/>
        <w:numPr>
          <w:ilvl w:val="1"/>
          <w:numId w:val="14"/>
        </w:numPr>
        <w:tabs>
          <w:tab w:val="left" w:pos="993"/>
        </w:tabs>
        <w:suppressAutoHyphens/>
        <w:ind w:left="0" w:firstLine="567"/>
        <w:rPr>
          <w:b/>
          <w:szCs w:val="24"/>
        </w:rPr>
      </w:pPr>
      <w:r w:rsidRPr="00EE4CC6">
        <w:rPr>
          <w:szCs w:val="24"/>
          <w:lang w:eastAsia="lt-LT"/>
        </w:rPr>
        <w:t>prekės privalo atitikti fizinius rodiklius: jokių pašalinių dalelių, priemaišų negali būti, be kenkėjų ar jų pėdsakų</w:t>
      </w:r>
      <w:r w:rsidRPr="00EE4CC6">
        <w:rPr>
          <w:color w:val="000000"/>
          <w:szCs w:val="24"/>
          <w:lang w:eastAsia="lt-LT"/>
        </w:rPr>
        <w:t>;</w:t>
      </w:r>
    </w:p>
    <w:p w14:paraId="137B472F" w14:textId="77777777" w:rsidR="00C75C59" w:rsidRPr="00EE4CC6" w:rsidRDefault="00C75C59" w:rsidP="00C75C59">
      <w:pPr>
        <w:pStyle w:val="Sraopastraipa"/>
        <w:keepNext/>
        <w:numPr>
          <w:ilvl w:val="1"/>
          <w:numId w:val="14"/>
        </w:numPr>
        <w:tabs>
          <w:tab w:val="left" w:pos="993"/>
        </w:tabs>
        <w:suppressAutoHyphens/>
        <w:ind w:left="0" w:firstLine="567"/>
        <w:rPr>
          <w:b/>
          <w:szCs w:val="24"/>
        </w:rPr>
      </w:pPr>
      <w:r w:rsidRPr="00EE4CC6">
        <w:rPr>
          <w:szCs w:val="24"/>
          <w:lang w:eastAsia="lt-LT"/>
        </w:rPr>
        <w:t xml:space="preserve">prekės privalo atitikti cheminius rodiklius:  </w:t>
      </w:r>
      <w:proofErr w:type="spellStart"/>
      <w:r w:rsidRPr="00EE4CC6">
        <w:rPr>
          <w:szCs w:val="24"/>
          <w:lang w:eastAsia="lt-LT"/>
        </w:rPr>
        <w:t>Zearalenone</w:t>
      </w:r>
      <w:proofErr w:type="spellEnd"/>
      <w:r w:rsidRPr="00EE4CC6">
        <w:rPr>
          <w:szCs w:val="24"/>
          <w:lang w:eastAsia="lt-LT"/>
        </w:rPr>
        <w:t xml:space="preserve"> (ZEA) - &lt;  75 </w:t>
      </w:r>
      <w:proofErr w:type="spellStart"/>
      <w:r w:rsidRPr="00EE4CC6">
        <w:rPr>
          <w:szCs w:val="24"/>
          <w:lang w:eastAsia="lt-LT"/>
        </w:rPr>
        <w:t>μg</w:t>
      </w:r>
      <w:proofErr w:type="spellEnd"/>
      <w:r w:rsidRPr="00EE4CC6">
        <w:rPr>
          <w:szCs w:val="24"/>
          <w:lang w:eastAsia="lt-LT"/>
        </w:rPr>
        <w:t xml:space="preserve">/kg, </w:t>
      </w:r>
      <w:proofErr w:type="spellStart"/>
      <w:r w:rsidRPr="00EE4CC6">
        <w:rPr>
          <w:szCs w:val="24"/>
          <w:lang w:eastAsia="lt-LT"/>
        </w:rPr>
        <w:t>Deoxynivalenol</w:t>
      </w:r>
      <w:proofErr w:type="spellEnd"/>
      <w:r w:rsidRPr="00EE4CC6">
        <w:rPr>
          <w:szCs w:val="24"/>
          <w:lang w:eastAsia="lt-LT"/>
        </w:rPr>
        <w:t xml:space="preserve"> (DON) - &lt;  750 </w:t>
      </w:r>
      <w:proofErr w:type="spellStart"/>
      <w:r w:rsidRPr="00EE4CC6">
        <w:rPr>
          <w:szCs w:val="24"/>
          <w:lang w:eastAsia="lt-LT"/>
        </w:rPr>
        <w:t>μg</w:t>
      </w:r>
      <w:proofErr w:type="spellEnd"/>
      <w:r w:rsidRPr="00EE4CC6">
        <w:rPr>
          <w:szCs w:val="24"/>
          <w:lang w:eastAsia="lt-LT"/>
        </w:rPr>
        <w:t>/kg, Švinas (</w:t>
      </w:r>
      <w:proofErr w:type="spellStart"/>
      <w:r w:rsidRPr="00EE4CC6">
        <w:rPr>
          <w:szCs w:val="24"/>
          <w:lang w:eastAsia="lt-LT"/>
        </w:rPr>
        <w:t>Pb</w:t>
      </w:r>
      <w:proofErr w:type="spellEnd"/>
      <w:r w:rsidRPr="00EE4CC6">
        <w:rPr>
          <w:szCs w:val="24"/>
          <w:lang w:eastAsia="lt-LT"/>
        </w:rPr>
        <w:t xml:space="preserve">) - </w:t>
      </w:r>
      <w:proofErr w:type="spellStart"/>
      <w:r w:rsidRPr="00EE4CC6">
        <w:rPr>
          <w:szCs w:val="24"/>
          <w:lang w:eastAsia="lt-LT"/>
        </w:rPr>
        <w:t>Pb</w:t>
      </w:r>
      <w:proofErr w:type="spellEnd"/>
      <w:r w:rsidRPr="00EE4CC6">
        <w:rPr>
          <w:szCs w:val="24"/>
          <w:lang w:eastAsia="lt-LT"/>
        </w:rPr>
        <w:t>&lt;0,20 mg/kg, Kadmis (</w:t>
      </w:r>
      <w:proofErr w:type="spellStart"/>
      <w:r w:rsidRPr="00EE4CC6">
        <w:rPr>
          <w:szCs w:val="24"/>
          <w:lang w:eastAsia="lt-LT"/>
        </w:rPr>
        <w:t>Cd</w:t>
      </w:r>
      <w:proofErr w:type="spellEnd"/>
      <w:r w:rsidRPr="00EE4CC6">
        <w:rPr>
          <w:szCs w:val="24"/>
          <w:lang w:eastAsia="lt-LT"/>
        </w:rPr>
        <w:t xml:space="preserve">) - </w:t>
      </w:r>
      <w:proofErr w:type="spellStart"/>
      <w:r w:rsidRPr="00EE4CC6">
        <w:rPr>
          <w:szCs w:val="24"/>
          <w:lang w:eastAsia="lt-LT"/>
        </w:rPr>
        <w:t>Cd</w:t>
      </w:r>
      <w:proofErr w:type="spellEnd"/>
      <w:r w:rsidRPr="00EE4CC6">
        <w:rPr>
          <w:szCs w:val="24"/>
          <w:lang w:eastAsia="lt-LT"/>
        </w:rPr>
        <w:t xml:space="preserve">&lt;0,1 mg/kg, </w:t>
      </w:r>
      <w:proofErr w:type="spellStart"/>
      <w:r w:rsidRPr="00EE4CC6">
        <w:rPr>
          <w:szCs w:val="24"/>
          <w:lang w:eastAsia="lt-LT"/>
        </w:rPr>
        <w:t>Aflotoksinai</w:t>
      </w:r>
      <w:proofErr w:type="spellEnd"/>
      <w:r w:rsidRPr="00EE4CC6">
        <w:rPr>
          <w:szCs w:val="24"/>
          <w:lang w:eastAsia="lt-LT"/>
        </w:rPr>
        <w:t xml:space="preserve"> B1-Cd&lt;0,1 mg/kg, </w:t>
      </w:r>
      <w:proofErr w:type="spellStart"/>
      <w:r w:rsidRPr="00EE4CC6">
        <w:rPr>
          <w:szCs w:val="24"/>
          <w:lang w:eastAsia="lt-LT"/>
        </w:rPr>
        <w:t>Aflotoksinai</w:t>
      </w:r>
      <w:proofErr w:type="spellEnd"/>
      <w:r w:rsidRPr="00EE4CC6">
        <w:rPr>
          <w:szCs w:val="24"/>
          <w:lang w:eastAsia="lt-LT"/>
        </w:rPr>
        <w:t xml:space="preserve"> (suminis) -  &lt; 4μg/kg, </w:t>
      </w:r>
      <w:proofErr w:type="spellStart"/>
      <w:r w:rsidRPr="00EE4CC6">
        <w:rPr>
          <w:szCs w:val="24"/>
          <w:lang w:eastAsia="lt-LT"/>
        </w:rPr>
        <w:t>Ochratoxin</w:t>
      </w:r>
      <w:proofErr w:type="spellEnd"/>
      <w:r w:rsidRPr="00EE4CC6">
        <w:rPr>
          <w:szCs w:val="24"/>
          <w:lang w:eastAsia="lt-LT"/>
        </w:rPr>
        <w:t xml:space="preserve"> A - &lt; 3 </w:t>
      </w:r>
      <w:proofErr w:type="spellStart"/>
      <w:r w:rsidRPr="00EE4CC6">
        <w:rPr>
          <w:szCs w:val="24"/>
          <w:lang w:eastAsia="lt-LT"/>
        </w:rPr>
        <w:t>μg</w:t>
      </w:r>
      <w:proofErr w:type="spellEnd"/>
      <w:r w:rsidRPr="00EE4CC6">
        <w:rPr>
          <w:szCs w:val="24"/>
          <w:lang w:eastAsia="lt-LT"/>
        </w:rPr>
        <w:t>/kg;</w:t>
      </w:r>
    </w:p>
    <w:p w14:paraId="7B66801B" w14:textId="77777777" w:rsidR="00C75C59" w:rsidRPr="00EE4CC6" w:rsidRDefault="00C75C59" w:rsidP="00C75C59">
      <w:pPr>
        <w:pStyle w:val="Sraopastraipa"/>
        <w:keepNext/>
        <w:numPr>
          <w:ilvl w:val="1"/>
          <w:numId w:val="14"/>
        </w:numPr>
        <w:tabs>
          <w:tab w:val="left" w:pos="993"/>
        </w:tabs>
        <w:suppressAutoHyphens/>
        <w:ind w:left="0" w:firstLine="567"/>
        <w:rPr>
          <w:b/>
          <w:szCs w:val="24"/>
        </w:rPr>
      </w:pPr>
      <w:r w:rsidRPr="00EE4CC6">
        <w:rPr>
          <w:szCs w:val="24"/>
        </w:rPr>
        <w:t>prekių (lentelės 1 - 9 pozicijos), pristatymo dieną iki prekių tinkamumo vartoti termino pabaigos turi būti likę ne mažiau kaip 4 kalendorinės dienos;</w:t>
      </w:r>
    </w:p>
    <w:p w14:paraId="264D8831" w14:textId="3A5B6754" w:rsidR="00C75C59" w:rsidRPr="00EE4CC6" w:rsidRDefault="00C75C59" w:rsidP="00C75C59">
      <w:pPr>
        <w:pStyle w:val="Sraopastraipa"/>
        <w:keepNext/>
        <w:numPr>
          <w:ilvl w:val="1"/>
          <w:numId w:val="14"/>
        </w:numPr>
        <w:tabs>
          <w:tab w:val="left" w:pos="993"/>
        </w:tabs>
        <w:suppressAutoHyphens/>
        <w:ind w:left="0" w:firstLine="567"/>
        <w:rPr>
          <w:b/>
          <w:szCs w:val="24"/>
        </w:rPr>
      </w:pPr>
      <w:r w:rsidRPr="00EE4CC6">
        <w:rPr>
          <w:szCs w:val="24"/>
        </w:rPr>
        <w:t>prekių (lentelės 10 – 1</w:t>
      </w:r>
      <w:r w:rsidR="000229E2">
        <w:rPr>
          <w:szCs w:val="24"/>
        </w:rPr>
        <w:t>3</w:t>
      </w:r>
      <w:r w:rsidRPr="00EE4CC6">
        <w:rPr>
          <w:szCs w:val="24"/>
        </w:rPr>
        <w:t xml:space="preserve"> pozicijos) pristatymo dieną iki tinkamumo vartoti termino pabaigos turi būti likę ne mažiau kaip 14 kalendorinių dienų</w:t>
      </w:r>
      <w:r w:rsidR="00572742">
        <w:rPr>
          <w:szCs w:val="24"/>
        </w:rPr>
        <w:t>.</w:t>
      </w:r>
    </w:p>
    <w:p w14:paraId="076E875C" w14:textId="77777777" w:rsidR="00C75C59" w:rsidRPr="00EE4CC6" w:rsidRDefault="00C75C59" w:rsidP="00C75C59">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EE4CC6">
        <w:rPr>
          <w:rFonts w:ascii="Times New Roman" w:hAnsi="Times New Roman" w:cs="Times New Roman"/>
          <w:sz w:val="24"/>
          <w:szCs w:val="24"/>
        </w:rPr>
        <w:t xml:space="preserve">Užsakovo užsakytos </w:t>
      </w:r>
      <w:r w:rsidRPr="00EE4CC6">
        <w:rPr>
          <w:rFonts w:ascii="Times New Roman" w:hAnsi="Times New Roman" w:cs="Times New Roman"/>
          <w:color w:val="000000"/>
          <w:sz w:val="24"/>
          <w:szCs w:val="24"/>
        </w:rPr>
        <w:t xml:space="preserve">prekės turi būti </w:t>
      </w:r>
      <w:r w:rsidRPr="00EE4CC6">
        <w:rPr>
          <w:rFonts w:ascii="Times New Roman" w:hAnsi="Times New Roman" w:cs="Times New Roman"/>
          <w:sz w:val="24"/>
          <w:szCs w:val="24"/>
        </w:rPr>
        <w:t>pristatomos ne vėliau nei per 24 val. nuo užsakymo pateikimo momento arba per ilgesnį terminą, jei jį nurodė Užsakovas. Prekės turi būti pristatomos darbo dienomis nuo 7 val. 00 min. iki 13 val. 00 min. Prekės gali būti pristatomos ir kitu laiku, jei Užsakovas ir Tiekėjas raštu suderina prekių pristatymo grafiką, kurį pirkimo sutarties vykdymo metu šalys gali keisti šalių sudarytu bendru rašytiniu susitarimu.</w:t>
      </w:r>
    </w:p>
    <w:p w14:paraId="364B99CE" w14:textId="77777777" w:rsidR="00C75C59" w:rsidRPr="00EE4CC6" w:rsidRDefault="00C75C59" w:rsidP="00C75C59">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EE4CC6">
        <w:rPr>
          <w:rFonts w:ascii="Times New Roman" w:hAnsi="Times New Roman" w:cs="Times New Roman"/>
          <w:sz w:val="24"/>
          <w:szCs w:val="24"/>
        </w:rPr>
        <w:t>Minimalus vienu užsakymu užsakomų prekių krepšelio dydis – 30,00 EUR be PVM.</w:t>
      </w:r>
      <w:r w:rsidRPr="00EE4CC6">
        <w:rPr>
          <w:rFonts w:ascii="Times New Roman" w:hAnsi="Times New Roman" w:cs="Times New Roman"/>
          <w:i/>
          <w:sz w:val="24"/>
          <w:szCs w:val="24"/>
        </w:rPr>
        <w:t xml:space="preserve"> </w:t>
      </w:r>
      <w:r w:rsidRPr="00EE4CC6">
        <w:rPr>
          <w:rFonts w:ascii="Times New Roman" w:hAnsi="Times New Roman" w:cs="Times New Roman"/>
          <w:sz w:val="24"/>
          <w:szCs w:val="24"/>
        </w:rPr>
        <w:t>Krepšelio suma skaičiuojama pagal bendrą, visų pirkimo sutarčių, sudarytų su konkrečiu Užsakovu, prekių užsakymų sumą, t. y. jei Tiekėjas tiekia prekes Užsakovui pagal kelias skirtingas pirkimo sutartis, tai užsakomų prekių kiekis (EUR) pagal kiekvieną pirkimo sutartį sumuojamas ir laikomas vienu užsakomų prekių krepšeliu.</w:t>
      </w:r>
    </w:p>
    <w:p w14:paraId="0D585552" w14:textId="03092D65" w:rsidR="00C75C59" w:rsidRPr="00EE4CC6" w:rsidRDefault="00C75C59" w:rsidP="00C75C59">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EE4CC6">
        <w:rPr>
          <w:rFonts w:ascii="Times New Roman" w:hAnsi="Times New Roman" w:cs="Times New Roman"/>
          <w:color w:val="000000"/>
          <w:sz w:val="24"/>
          <w:szCs w:val="24"/>
          <w:lang w:eastAsia="lt-LT"/>
        </w:rPr>
        <w:t>Preliminarūs</w:t>
      </w:r>
      <w:r w:rsidRPr="00EE4CC6">
        <w:rPr>
          <w:rStyle w:val="Komentaronuoroda"/>
          <w:rFonts w:ascii="Times New Roman" w:eastAsia="Lucida Sans Unicode" w:hAnsi="Times New Roman" w:cs="Times New Roman"/>
          <w:sz w:val="24"/>
          <w:szCs w:val="24"/>
          <w:lang w:eastAsia="ar-SA"/>
        </w:rPr>
        <w:t xml:space="preserve"> 12 (dvylikos) mėn. </w:t>
      </w:r>
      <w:r w:rsidRPr="00EE4CC6">
        <w:rPr>
          <w:rFonts w:ascii="Times New Roman" w:hAnsi="Times New Roman" w:cs="Times New Roman"/>
          <w:color w:val="000000"/>
          <w:sz w:val="24"/>
          <w:szCs w:val="24"/>
          <w:lang w:eastAsia="lt-LT"/>
        </w:rPr>
        <w:t xml:space="preserve">perkamų prekių kiekiai nurodyti 1 lentelėje. </w:t>
      </w:r>
      <w:r w:rsidRPr="00EE4CC6">
        <w:rPr>
          <w:rFonts w:ascii="Times New Roman" w:hAnsi="Times New Roman" w:cs="Times New Roman"/>
          <w:sz w:val="24"/>
          <w:szCs w:val="24"/>
        </w:rPr>
        <w:t>1 lentelėje nurodytos prekės bus užsakomos / perkamos pagal Užsakovo (-ų) poreikį, tačiau bendra preliminariosios sutarties pagrindu</w:t>
      </w:r>
      <w:r w:rsidR="004A445A">
        <w:rPr>
          <w:rFonts w:ascii="Times New Roman" w:hAnsi="Times New Roman" w:cs="Times New Roman"/>
          <w:sz w:val="24"/>
          <w:szCs w:val="24"/>
        </w:rPr>
        <w:t xml:space="preserve"> Užsakovų</w:t>
      </w:r>
      <w:r w:rsidRPr="00EE4CC6">
        <w:rPr>
          <w:rFonts w:ascii="Times New Roman" w:hAnsi="Times New Roman" w:cs="Times New Roman"/>
          <w:sz w:val="24"/>
          <w:szCs w:val="24"/>
        </w:rPr>
        <w:t xml:space="preserve"> sudarytų pirkimo sutarčių vertė, 36 (trisdešimt) mėn. prekių tiekimo laikotarpiu, negalės viršyti 1 646 079</w:t>
      </w:r>
      <w:r w:rsidR="007362FC">
        <w:rPr>
          <w:rFonts w:ascii="Times New Roman" w:hAnsi="Times New Roman" w:cs="Times New Roman"/>
          <w:sz w:val="24"/>
          <w:szCs w:val="24"/>
        </w:rPr>
        <w:t>,00</w:t>
      </w:r>
      <w:r w:rsidRPr="00EE4CC6">
        <w:rPr>
          <w:rFonts w:ascii="Times New Roman" w:hAnsi="Times New Roman" w:cs="Times New Roman"/>
          <w:sz w:val="24"/>
          <w:szCs w:val="24"/>
        </w:rPr>
        <w:t xml:space="preserve"> EUR įskaitant visus mokesčius. Šios </w:t>
      </w:r>
      <w:r w:rsidRPr="00EE4CC6">
        <w:rPr>
          <w:rFonts w:ascii="Times New Roman" w:hAnsi="Times New Roman" w:cs="Times New Roman"/>
          <w:sz w:val="24"/>
          <w:szCs w:val="24"/>
        </w:rPr>
        <w:lastRenderedPageBreak/>
        <w:t>techninės specifikacijos 1 lentelėje nurodyto preliminaraus 12 mėn. prekių kiekio neįsipareigojama išpirkti.</w:t>
      </w:r>
    </w:p>
    <w:p w14:paraId="10CDEA55" w14:textId="77777777" w:rsidR="00C75C59" w:rsidRPr="00EE4CC6" w:rsidRDefault="00C75C59" w:rsidP="00C75C59">
      <w:pPr>
        <w:keepNext/>
        <w:tabs>
          <w:tab w:val="left" w:pos="851"/>
        </w:tabs>
        <w:suppressAutoHyphens/>
        <w:spacing w:before="120" w:after="120"/>
        <w:jc w:val="right"/>
        <w:rPr>
          <w:rFonts w:ascii="Times New Roman" w:hAnsi="Times New Roman" w:cs="Times New Roman"/>
          <w:b/>
          <w:sz w:val="24"/>
          <w:szCs w:val="24"/>
        </w:rPr>
      </w:pPr>
      <w:r w:rsidRPr="00EE4CC6">
        <w:rPr>
          <w:rFonts w:ascii="Times New Roman" w:hAnsi="Times New Roman" w:cs="Times New Roman"/>
          <w:b/>
          <w:sz w:val="24"/>
          <w:szCs w:val="24"/>
        </w:rPr>
        <w:t>1 lentelė</w:t>
      </w:r>
    </w:p>
    <w:tbl>
      <w:tblPr>
        <w:tblW w:w="9213" w:type="dxa"/>
        <w:tblInd w:w="5" w:type="dxa"/>
        <w:shd w:val="clear" w:color="auto" w:fill="FFFFFF"/>
        <w:tblLayout w:type="fixed"/>
        <w:tblCellMar>
          <w:left w:w="0" w:type="dxa"/>
          <w:right w:w="0" w:type="dxa"/>
        </w:tblCellMar>
        <w:tblLook w:val="0000" w:firstRow="0" w:lastRow="0" w:firstColumn="0" w:lastColumn="0" w:noHBand="0" w:noVBand="0"/>
      </w:tblPr>
      <w:tblGrid>
        <w:gridCol w:w="709"/>
        <w:gridCol w:w="1418"/>
        <w:gridCol w:w="1275"/>
        <w:gridCol w:w="3818"/>
        <w:gridCol w:w="576"/>
        <w:gridCol w:w="1417"/>
      </w:tblGrid>
      <w:tr w:rsidR="00C75C59" w:rsidRPr="00EE4CC6" w14:paraId="6D575ADC" w14:textId="77777777" w:rsidTr="00505996">
        <w:trPr>
          <w:trHeight w:val="873"/>
        </w:trPr>
        <w:tc>
          <w:tcPr>
            <w:tcW w:w="709" w:type="dxa"/>
            <w:tcBorders>
              <w:top w:val="single" w:sz="4" w:space="0" w:color="000000"/>
              <w:left w:val="single" w:sz="4" w:space="0" w:color="000000"/>
              <w:bottom w:val="single" w:sz="3" w:space="0" w:color="000000"/>
            </w:tcBorders>
            <w:shd w:val="clear" w:color="auto" w:fill="FFFFFF"/>
            <w:vAlign w:val="center"/>
          </w:tcPr>
          <w:p w14:paraId="46A3738E" w14:textId="77777777" w:rsidR="00C75C59" w:rsidRPr="00EE4CC6" w:rsidRDefault="00C75C59"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Eil. Nr.</w:t>
            </w:r>
          </w:p>
        </w:tc>
        <w:tc>
          <w:tcPr>
            <w:tcW w:w="1418" w:type="dxa"/>
            <w:tcBorders>
              <w:top w:val="single" w:sz="4" w:space="0" w:color="000000"/>
              <w:left w:val="single" w:sz="3" w:space="0" w:color="000000"/>
              <w:bottom w:val="single" w:sz="3" w:space="0" w:color="000000"/>
            </w:tcBorders>
            <w:shd w:val="clear" w:color="auto" w:fill="FFFFFF"/>
            <w:vAlign w:val="center"/>
          </w:tcPr>
          <w:p w14:paraId="0794DCAA" w14:textId="77777777" w:rsidR="00C75C59" w:rsidRPr="00EE4CC6" w:rsidRDefault="00C75C59"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Pavadinimas</w:t>
            </w:r>
          </w:p>
        </w:tc>
        <w:tc>
          <w:tcPr>
            <w:tcW w:w="1275" w:type="dxa"/>
            <w:tcBorders>
              <w:top w:val="single" w:sz="4" w:space="0" w:color="000000"/>
              <w:left w:val="single" w:sz="3" w:space="0" w:color="000000"/>
              <w:bottom w:val="single" w:sz="3" w:space="0" w:color="000000"/>
              <w:right w:val="single" w:sz="3" w:space="0" w:color="000000"/>
            </w:tcBorders>
            <w:shd w:val="clear" w:color="auto" w:fill="FFFFFF"/>
          </w:tcPr>
          <w:p w14:paraId="74E22392" w14:textId="77777777" w:rsidR="00C75C59" w:rsidRPr="00EE4CC6" w:rsidRDefault="00C75C59"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Kodas, naudojamas produkto apskaitai</w:t>
            </w:r>
          </w:p>
        </w:tc>
        <w:tc>
          <w:tcPr>
            <w:tcW w:w="3818" w:type="dxa"/>
            <w:tcBorders>
              <w:top w:val="single" w:sz="4" w:space="0" w:color="000000"/>
              <w:left w:val="single" w:sz="3" w:space="0" w:color="000000"/>
              <w:bottom w:val="single" w:sz="3" w:space="0" w:color="000000"/>
            </w:tcBorders>
            <w:shd w:val="clear" w:color="auto" w:fill="FFFFFF"/>
            <w:vAlign w:val="center"/>
          </w:tcPr>
          <w:p w14:paraId="227B92A0" w14:textId="77777777" w:rsidR="00C75C59" w:rsidRPr="00EE4CC6" w:rsidRDefault="00C75C59"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 xml:space="preserve">Reikalavimai (kokybės, sudėties, </w:t>
            </w:r>
          </w:p>
          <w:p w14:paraId="79B4BDE4" w14:textId="77777777" w:rsidR="00C75C59" w:rsidRPr="00EE4CC6" w:rsidRDefault="00C75C59"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fasavimo  ir kt.)</w:t>
            </w:r>
          </w:p>
        </w:tc>
        <w:tc>
          <w:tcPr>
            <w:tcW w:w="576" w:type="dxa"/>
            <w:tcBorders>
              <w:top w:val="single" w:sz="4" w:space="0" w:color="000000"/>
              <w:left w:val="single" w:sz="3" w:space="0" w:color="000000"/>
              <w:bottom w:val="single" w:sz="3" w:space="0" w:color="000000"/>
            </w:tcBorders>
            <w:shd w:val="clear" w:color="auto" w:fill="FFFFFF"/>
            <w:vAlign w:val="center"/>
          </w:tcPr>
          <w:p w14:paraId="25E5D5C1" w14:textId="77777777" w:rsidR="00C75C59" w:rsidRPr="00EE4CC6" w:rsidRDefault="00C75C59"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Mato</w:t>
            </w:r>
          </w:p>
          <w:p w14:paraId="7D4625C0" w14:textId="77777777" w:rsidR="00C75C59" w:rsidRPr="00EE4CC6" w:rsidRDefault="00C75C59"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vnt.</w:t>
            </w:r>
          </w:p>
        </w:tc>
        <w:tc>
          <w:tcPr>
            <w:tcW w:w="1417"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07233263" w14:textId="77777777" w:rsidR="00C75C59" w:rsidRPr="00EE4CC6" w:rsidRDefault="00C75C59" w:rsidP="00505996">
            <w:pPr>
              <w:suppressAutoHyphens/>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 xml:space="preserve">Preliminarus </w:t>
            </w:r>
            <w:r w:rsidRPr="00EE4CC6">
              <w:rPr>
                <w:rFonts w:ascii="Times New Roman" w:hAnsi="Times New Roman" w:cs="Times New Roman"/>
                <w:b/>
                <w:sz w:val="24"/>
                <w:szCs w:val="24"/>
              </w:rPr>
              <w:t>12 mėn.</w:t>
            </w:r>
          </w:p>
          <w:p w14:paraId="6C50A859" w14:textId="77777777" w:rsidR="00C75C59" w:rsidRPr="00EE4CC6" w:rsidRDefault="00C75C59" w:rsidP="00505996">
            <w:pPr>
              <w:suppressAutoHyphens/>
              <w:snapToGrid w:val="0"/>
              <w:spacing w:after="0" w:line="240" w:lineRule="auto"/>
              <w:jc w:val="center"/>
              <w:rPr>
                <w:rFonts w:ascii="Times New Roman" w:hAnsi="Times New Roman" w:cs="Times New Roman"/>
                <w:sz w:val="24"/>
                <w:szCs w:val="24"/>
              </w:rPr>
            </w:pPr>
            <w:r w:rsidRPr="00EE4CC6">
              <w:rPr>
                <w:rFonts w:ascii="Times New Roman" w:hAnsi="Times New Roman" w:cs="Times New Roman"/>
                <w:b/>
                <w:color w:val="000000"/>
                <w:sz w:val="24"/>
                <w:szCs w:val="24"/>
              </w:rPr>
              <w:t xml:space="preserve"> prekių kiekis</w:t>
            </w:r>
          </w:p>
        </w:tc>
      </w:tr>
      <w:tr w:rsidR="00C75C59" w:rsidRPr="00EE4CC6" w14:paraId="4D400852"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45D0CE5D"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68994AF" w14:textId="77777777" w:rsidR="00C75C59" w:rsidRPr="00EE4CC6" w:rsidRDefault="00C75C59" w:rsidP="00C75C59">
            <w:pPr>
              <w:numPr>
                <w:ilvl w:val="0"/>
                <w:numId w:val="56"/>
              </w:numPr>
              <w:tabs>
                <w:tab w:val="left" w:pos="720"/>
              </w:tabs>
              <w:suppressAutoHyphens/>
              <w:snapToGrid w:val="0"/>
              <w:spacing w:after="0" w:line="240" w:lineRule="auto"/>
              <w:ind w:left="0"/>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Sumuštinių batonas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9E1AE" w14:textId="77777777" w:rsidR="00C75C59" w:rsidRPr="00EE4CC6" w:rsidRDefault="00C75C59" w:rsidP="00505996">
            <w:pPr>
              <w:tabs>
                <w:tab w:val="left" w:pos="720"/>
              </w:tabs>
              <w:suppressAutoHyphens/>
              <w:snapToGrid w:val="0"/>
              <w:spacing w:after="0" w:line="240" w:lineRule="auto"/>
              <w:ind w:firstLine="14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616009</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56F39D76" w14:textId="77777777" w:rsidR="00C75C59" w:rsidRPr="00EE4CC6" w:rsidRDefault="00C75C59" w:rsidP="00505996">
            <w:pPr>
              <w:tabs>
                <w:tab w:val="left" w:pos="720"/>
              </w:tabs>
              <w:suppressAutoHyphens/>
              <w:snapToGrid w:val="0"/>
              <w:spacing w:after="0" w:line="240" w:lineRule="auto"/>
              <w:ind w:firstLine="141"/>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Iš aukščiausios rūšies kvietinių miltų, su mielėmis, be priedų,  paviršius neapdegęs, be didelių pūslių, viršutinė pluta neatšokusi, minkštimas purus, lengvai paspaudus pirštais, greitai atgaunantis pirmykštę būseną, be pašalinio skonio ir kvapo, raikytas, pakuotėje ne daugiau </w:t>
            </w:r>
            <w:r w:rsidRPr="00EE4CC6">
              <w:rPr>
                <w:rFonts w:ascii="Times New Roman" w:hAnsi="Times New Roman" w:cs="Times New Roman"/>
                <w:sz w:val="24"/>
                <w:szCs w:val="24"/>
              </w:rPr>
              <w:t>kaip</w:t>
            </w:r>
            <w:r w:rsidRPr="00EE4CC6">
              <w:rPr>
                <w:rFonts w:ascii="Times New Roman" w:hAnsi="Times New Roman" w:cs="Times New Roman"/>
                <w:color w:val="000000"/>
                <w:sz w:val="24"/>
                <w:szCs w:val="24"/>
              </w:rPr>
              <w:t xml:space="preserve"> 1,5 kg.</w:t>
            </w:r>
          </w:p>
          <w:p w14:paraId="5AEC9C1F" w14:textId="77777777" w:rsidR="00C75C59" w:rsidRPr="00EE4CC6" w:rsidRDefault="00C75C59" w:rsidP="00505996">
            <w:pPr>
              <w:tabs>
                <w:tab w:val="left" w:pos="720"/>
              </w:tabs>
              <w:suppressAutoHyphens/>
              <w:snapToGrid w:val="0"/>
              <w:spacing w:after="0" w:line="240" w:lineRule="auto"/>
              <w:ind w:firstLine="141"/>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w:t>
            </w:r>
            <w:r w:rsidRPr="00EE4CC6">
              <w:rPr>
                <w:rFonts w:ascii="Times New Roman" w:hAnsi="Times New Roman" w:cs="Times New Roman"/>
                <w:sz w:val="24"/>
                <w:szCs w:val="24"/>
              </w:rPr>
              <w:t>Cukrų kiekis ne didesnis nei 5 g/100 g, druskos kiekis ne didesnis nei 1 g/100 g</w:t>
            </w:r>
            <w:r w:rsidRPr="00EE4CC6">
              <w:rPr>
                <w:rFonts w:ascii="Times New Roman" w:hAnsi="Times New Roman" w:cs="Times New Roman"/>
                <w:color w:val="000000"/>
                <w:sz w:val="24"/>
                <w:szCs w:val="24"/>
              </w:rPr>
              <w:t xml:space="preserve">, skaidulinių medžiagų ne mažesnis nei 5 g/100 g. </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E2C73"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C13CB" w14:textId="39F6AEBA" w:rsidR="00C75C59" w:rsidRPr="00EE4CC6" w:rsidRDefault="00C75C59" w:rsidP="00505996">
            <w:pPr>
              <w:tabs>
                <w:tab w:val="left" w:pos="720"/>
              </w:tabs>
              <w:suppressAutoHyphens/>
              <w:snapToGrid w:val="0"/>
              <w:spacing w:after="0" w:line="240" w:lineRule="auto"/>
              <w:ind w:left="2"/>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34</w:t>
            </w:r>
            <w:r w:rsidR="0033260E">
              <w:rPr>
                <w:rFonts w:ascii="Times New Roman" w:hAnsi="Times New Roman" w:cs="Times New Roman"/>
                <w:color w:val="000000"/>
                <w:sz w:val="24"/>
                <w:szCs w:val="24"/>
              </w:rPr>
              <w:t xml:space="preserve"> </w:t>
            </w:r>
            <w:r w:rsidRPr="00EE4CC6">
              <w:rPr>
                <w:rFonts w:ascii="Times New Roman" w:hAnsi="Times New Roman" w:cs="Times New Roman"/>
                <w:color w:val="000000"/>
                <w:sz w:val="24"/>
                <w:szCs w:val="24"/>
              </w:rPr>
              <w:t>000</w:t>
            </w:r>
          </w:p>
        </w:tc>
      </w:tr>
      <w:tr w:rsidR="00C75C59" w:rsidRPr="00EE4CC6" w14:paraId="52F57FFC"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2C8C06C3"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2EC2509" w14:textId="77777777" w:rsidR="00C75C59" w:rsidRPr="00EE4CC6" w:rsidRDefault="00C75C59" w:rsidP="00505996">
            <w:pPr>
              <w:tabs>
                <w:tab w:val="left" w:pos="720"/>
              </w:tabs>
              <w:suppressAutoHyphens/>
              <w:snapToGrid w:val="0"/>
              <w:spacing w:after="0" w:line="240" w:lineRule="auto"/>
              <w:rPr>
                <w:rFonts w:ascii="Times New Roman" w:hAnsi="Times New Roman" w:cs="Times New Roman"/>
                <w:color w:val="000000"/>
                <w:sz w:val="24"/>
                <w:szCs w:val="24"/>
              </w:rPr>
            </w:pPr>
            <w:r w:rsidRPr="00EE4CC6">
              <w:rPr>
                <w:rFonts w:ascii="Times New Roman" w:hAnsi="Times New Roman" w:cs="Times New Roman"/>
                <w:color w:val="000000"/>
                <w:sz w:val="24"/>
                <w:szCs w:val="24"/>
              </w:rPr>
              <w:t>Šviesi duona</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5749C" w14:textId="77777777"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616002</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516729D6" w14:textId="77777777" w:rsidR="00C75C59" w:rsidRPr="00EE4CC6" w:rsidRDefault="00C75C59" w:rsidP="00505996">
            <w:pPr>
              <w:tabs>
                <w:tab w:val="left" w:pos="720"/>
              </w:tabs>
              <w:suppressAutoHyphens/>
              <w:snapToGrid w:val="0"/>
              <w:spacing w:after="0" w:line="240" w:lineRule="auto"/>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Iš aukščiausios rūšies kvietinių ir ruginių miltų, su mielėmis, be priedų,  paviršius neapdegęs, be didelių pūslių, viršutinė pluta neatšokusi, minkštimas purus, lengvai paspaudus pirštais, greitai atgaunantis pirmykštę būseną, be pašalinio skonio ir kvapo, raikyta, pakuotėje ne daugiau kaip 1,5 kg. </w:t>
            </w:r>
          </w:p>
          <w:p w14:paraId="7DBCD42D" w14:textId="77777777" w:rsidR="00C75C59" w:rsidRPr="00EE4CC6" w:rsidRDefault="00C75C59" w:rsidP="00505996">
            <w:pPr>
              <w:tabs>
                <w:tab w:val="left" w:pos="720"/>
              </w:tabs>
              <w:suppressAutoHyphens/>
              <w:snapToGrid w:val="0"/>
              <w:spacing w:after="0" w:line="240" w:lineRule="auto"/>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 </w:t>
            </w:r>
            <w:r w:rsidRPr="00EE4CC6">
              <w:rPr>
                <w:rFonts w:ascii="Times New Roman" w:hAnsi="Times New Roman" w:cs="Times New Roman"/>
                <w:sz w:val="24"/>
                <w:szCs w:val="24"/>
              </w:rPr>
              <w:t>Cukrų kiekis ne didesnis nei 5 g/100 g, druskos kiekis ne didesnis nei 1 g/100 g</w:t>
            </w:r>
            <w:r w:rsidRPr="00EE4CC6">
              <w:rPr>
                <w:rFonts w:ascii="Times New Roman" w:hAnsi="Times New Roman" w:cs="Times New Roman"/>
                <w:color w:val="000000"/>
                <w:sz w:val="24"/>
                <w:szCs w:val="24"/>
              </w:rPr>
              <w:t>, skaidulinių medžiagų ne mažesnis nei 5 g/100 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4AF98" w14:textId="77777777" w:rsidR="00C75C59" w:rsidRPr="00EE4CC6" w:rsidRDefault="00C75C59" w:rsidP="00505996">
            <w:pPr>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12DC4" w14:textId="17588518" w:rsidR="00C75C59" w:rsidRPr="00EE4CC6" w:rsidRDefault="00C75C59" w:rsidP="00505996">
            <w:pPr>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16</w:t>
            </w:r>
            <w:r w:rsidR="0033260E">
              <w:rPr>
                <w:rFonts w:ascii="Times New Roman" w:hAnsi="Times New Roman" w:cs="Times New Roman"/>
                <w:color w:val="000000"/>
                <w:sz w:val="24"/>
                <w:szCs w:val="24"/>
              </w:rPr>
              <w:t xml:space="preserve"> </w:t>
            </w:r>
            <w:r w:rsidRPr="00EE4CC6">
              <w:rPr>
                <w:rFonts w:ascii="Times New Roman" w:hAnsi="Times New Roman" w:cs="Times New Roman"/>
                <w:color w:val="000000"/>
                <w:sz w:val="24"/>
                <w:szCs w:val="24"/>
              </w:rPr>
              <w:t>000</w:t>
            </w:r>
          </w:p>
        </w:tc>
      </w:tr>
      <w:tr w:rsidR="00C75C59" w:rsidRPr="00EE4CC6" w14:paraId="79139010"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2F3BC0D6"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261A6DD"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Šviesi duona su sėklomis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B2CF3" w14:textId="77777777"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616002</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3A0836C0" w14:textId="77777777" w:rsidR="00C75C59" w:rsidRPr="00EE4CC6" w:rsidRDefault="00C75C59" w:rsidP="00505996">
            <w:pPr>
              <w:tabs>
                <w:tab w:val="left" w:pos="720"/>
              </w:tabs>
              <w:suppressAutoHyphens/>
              <w:snapToGrid w:val="0"/>
              <w:spacing w:after="0" w:line="240" w:lineRule="auto"/>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Iš aukščiausios rūšies kvietinių ir ruginių miltų, su mielėmis, galimos įvairios sėklos: saulėgrąžų, moliūgų, kanapių, paviršius neapdegęs, be didelių pūslių, viršutinė pluta neatšokusi, minkštimas purus, lengvai paspaudus pirštais, greitai atgaunantis pirmykštę būseną, be pašalinio skonio ir kvapo, raikyta, pakuotėje ne daugiau kaip 1,5 kg. </w:t>
            </w:r>
          </w:p>
          <w:p w14:paraId="682940BC" w14:textId="77777777" w:rsidR="00C75C59" w:rsidRPr="00EE4CC6" w:rsidRDefault="00C75C59" w:rsidP="00505996">
            <w:pPr>
              <w:tabs>
                <w:tab w:val="left" w:pos="1304"/>
                <w:tab w:val="left" w:pos="1457"/>
                <w:tab w:val="left" w:pos="1604"/>
                <w:tab w:val="left" w:pos="1757"/>
              </w:tabs>
              <w:suppressAutoHyphens/>
              <w:snapToGrid w:val="0"/>
              <w:spacing w:after="0" w:line="240" w:lineRule="auto"/>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 </w:t>
            </w:r>
            <w:r w:rsidRPr="00EE4CC6">
              <w:rPr>
                <w:rFonts w:ascii="Times New Roman" w:hAnsi="Times New Roman" w:cs="Times New Roman"/>
                <w:sz w:val="24"/>
                <w:szCs w:val="24"/>
              </w:rPr>
              <w:t>Cukrų kiekis ne didesnis nei 5 g/100 g, druskos kiekis ne didesnis nei 1 g/100 g</w:t>
            </w:r>
            <w:r w:rsidRPr="00EE4CC6">
              <w:rPr>
                <w:rFonts w:ascii="Times New Roman" w:hAnsi="Times New Roman" w:cs="Times New Roman"/>
                <w:color w:val="000000"/>
                <w:sz w:val="24"/>
                <w:szCs w:val="24"/>
              </w:rPr>
              <w:t>, skaidulinių medžiagų ne mažesnis nei 5 g/100 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55619"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4C2D8" w14:textId="77777777" w:rsidR="00C75C59" w:rsidRPr="00EE4CC6" w:rsidRDefault="00C75C59" w:rsidP="00505996">
            <w:pPr>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17 000</w:t>
            </w:r>
          </w:p>
        </w:tc>
      </w:tr>
      <w:tr w:rsidR="00C75C59" w:rsidRPr="00EE4CC6" w14:paraId="05FC5991"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7E8AAD78"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92DD7F2"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Juoda duona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2226C" w14:textId="77777777" w:rsidR="00C75C59" w:rsidRPr="00EE4CC6" w:rsidRDefault="00C75C59" w:rsidP="00505996">
            <w:pPr>
              <w:snapToGrid w:val="0"/>
              <w:spacing w:after="0" w:line="240" w:lineRule="auto"/>
              <w:jc w:val="center"/>
              <w:rPr>
                <w:rFonts w:ascii="Times New Roman" w:hAnsi="Times New Roman" w:cs="Times New Roman"/>
                <w:sz w:val="24"/>
                <w:szCs w:val="24"/>
              </w:rPr>
            </w:pPr>
            <w:r w:rsidRPr="00EE4CC6">
              <w:rPr>
                <w:rFonts w:ascii="Times New Roman" w:hAnsi="Times New Roman" w:cs="Times New Roman"/>
                <w:sz w:val="24"/>
                <w:szCs w:val="24"/>
              </w:rPr>
              <w:t>616001</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58AF7C53" w14:textId="12F66B92"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Iš aukščiausios rūšies kvietinių ir ruginių miltų, ne mažiau kaip 30 proc. sausos produkto masės sudaro rugi</w:t>
            </w:r>
            <w:r w:rsidR="001219E8">
              <w:rPr>
                <w:rFonts w:ascii="Times New Roman" w:hAnsi="Times New Roman" w:cs="Times New Roman"/>
                <w:color w:val="000000"/>
                <w:sz w:val="24"/>
                <w:szCs w:val="24"/>
              </w:rPr>
              <w:t>ų miltai</w:t>
            </w:r>
            <w:r w:rsidRPr="00EE4CC6">
              <w:rPr>
                <w:rFonts w:ascii="Times New Roman" w:hAnsi="Times New Roman" w:cs="Times New Roman"/>
                <w:color w:val="000000"/>
                <w:sz w:val="24"/>
                <w:szCs w:val="24"/>
              </w:rPr>
              <w:t xml:space="preserve">, su salyklu ar salyklo ekstraktu, </w:t>
            </w:r>
            <w:r w:rsidRPr="00EE4CC6">
              <w:rPr>
                <w:rFonts w:ascii="Times New Roman" w:hAnsi="Times New Roman" w:cs="Times New Roman"/>
                <w:color w:val="000000"/>
                <w:sz w:val="24"/>
                <w:szCs w:val="24"/>
              </w:rPr>
              <w:lastRenderedPageBreak/>
              <w:t>su mielėmis, paviršius neapdegęs, be didelių pūslių, viršutinė pluta neatšokusi, minkštimas šiek tiek lipnus, raikyta, pakuotėje ne daugiau kaip 1,5 kg.</w:t>
            </w:r>
          </w:p>
          <w:p w14:paraId="5F4155FD"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 </w:t>
            </w:r>
            <w:r w:rsidRPr="00EE4CC6">
              <w:rPr>
                <w:rFonts w:ascii="Times New Roman" w:hAnsi="Times New Roman" w:cs="Times New Roman"/>
                <w:sz w:val="24"/>
                <w:szCs w:val="24"/>
              </w:rPr>
              <w:t>Cukrų kiekis ne didesnis nei 5 g/100 g, druskos kiekis ne didesnis nei 1,2 g/100 g</w:t>
            </w:r>
            <w:r w:rsidRPr="00EE4CC6">
              <w:rPr>
                <w:rFonts w:ascii="Times New Roman" w:hAnsi="Times New Roman" w:cs="Times New Roman"/>
                <w:color w:val="000000"/>
                <w:sz w:val="24"/>
                <w:szCs w:val="24"/>
              </w:rPr>
              <w:t>, skaidulinių medžiagų ne mažesnis nei 6 g/100 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CC2F1"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lastRenderedPageBreak/>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974D" w14:textId="6221471D" w:rsidR="00C75C59" w:rsidRPr="00EE4CC6" w:rsidRDefault="00C75C59" w:rsidP="00505996">
            <w:pPr>
              <w:tabs>
                <w:tab w:val="left" w:pos="720"/>
              </w:tabs>
              <w:suppressAutoHyphens/>
              <w:snapToGrid w:val="0"/>
              <w:spacing w:after="0" w:line="240" w:lineRule="auto"/>
              <w:ind w:left="2"/>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32</w:t>
            </w:r>
            <w:r w:rsidR="004F3DA0">
              <w:rPr>
                <w:rFonts w:ascii="Times New Roman" w:hAnsi="Times New Roman" w:cs="Times New Roman"/>
                <w:color w:val="000000"/>
                <w:sz w:val="24"/>
                <w:szCs w:val="24"/>
              </w:rPr>
              <w:t xml:space="preserve"> </w:t>
            </w:r>
            <w:r w:rsidRPr="00EE4CC6">
              <w:rPr>
                <w:rFonts w:ascii="Times New Roman" w:hAnsi="Times New Roman" w:cs="Times New Roman"/>
                <w:color w:val="000000"/>
                <w:sz w:val="24"/>
                <w:szCs w:val="24"/>
              </w:rPr>
              <w:t>000</w:t>
            </w:r>
          </w:p>
        </w:tc>
      </w:tr>
      <w:tr w:rsidR="00C75C59" w:rsidRPr="00EE4CC6" w14:paraId="0EE44E95"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3D04B511"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8A31926"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Juoda duona be mielių</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8CE0D" w14:textId="77777777"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616001</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00D59D52" w14:textId="4BEF4562"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Iš aukščiausios rūšies kvietinių ir ruginių miltų, ne mažiau kaip 30 proc. sausos produkto masės sudaro rugi</w:t>
            </w:r>
            <w:r w:rsidR="001219E8">
              <w:rPr>
                <w:rFonts w:ascii="Times New Roman" w:hAnsi="Times New Roman" w:cs="Times New Roman"/>
                <w:color w:val="000000"/>
                <w:sz w:val="24"/>
                <w:szCs w:val="24"/>
              </w:rPr>
              <w:t>ų miltai</w:t>
            </w:r>
            <w:r w:rsidRPr="00EE4CC6">
              <w:rPr>
                <w:rFonts w:ascii="Times New Roman" w:hAnsi="Times New Roman" w:cs="Times New Roman"/>
                <w:color w:val="000000"/>
                <w:sz w:val="24"/>
                <w:szCs w:val="24"/>
              </w:rPr>
              <w:t>, be mielių, su salyklu ar salyklo ekstraktu, paviršius neapdegęs, be didelių pūslių, viršutinė pluta neatšokusi, minkštimas šiek tiek lipnus, raikyta, pakuotėje ne daugiau kaip 1,5 kg.</w:t>
            </w:r>
          </w:p>
          <w:p w14:paraId="1E01090A" w14:textId="77777777" w:rsidR="00C75C59" w:rsidRPr="00EE4CC6" w:rsidRDefault="00C75C59" w:rsidP="00505996">
            <w:pPr>
              <w:suppressAutoHyphens/>
              <w:snapToGrid w:val="0"/>
              <w:spacing w:after="0" w:line="240" w:lineRule="auto"/>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 </w:t>
            </w:r>
            <w:r w:rsidRPr="00EE4CC6">
              <w:rPr>
                <w:rFonts w:ascii="Times New Roman" w:hAnsi="Times New Roman" w:cs="Times New Roman"/>
                <w:sz w:val="24"/>
                <w:szCs w:val="24"/>
              </w:rPr>
              <w:t>Cukrų kiekis ne didesnis nei 5 g/100 g, druskos kiekis ne didesnis nei 1,2 g/100 g</w:t>
            </w:r>
            <w:r w:rsidRPr="00EE4CC6">
              <w:rPr>
                <w:rFonts w:ascii="Times New Roman" w:hAnsi="Times New Roman" w:cs="Times New Roman"/>
                <w:color w:val="000000"/>
                <w:sz w:val="24"/>
                <w:szCs w:val="24"/>
              </w:rPr>
              <w:t>, skaidulinių medžiagų ne mažesnis nei 6 g/100 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48B98"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C05B9" w14:textId="77777777" w:rsidR="00C75C59" w:rsidRPr="00EE4CC6" w:rsidRDefault="00C75C59" w:rsidP="00505996">
            <w:pPr>
              <w:tabs>
                <w:tab w:val="left" w:pos="720"/>
              </w:tabs>
              <w:suppressAutoHyphens/>
              <w:snapToGrid w:val="0"/>
              <w:spacing w:after="0" w:line="240" w:lineRule="auto"/>
              <w:ind w:left="2" w:hanging="2"/>
              <w:jc w:val="center"/>
              <w:rPr>
                <w:rFonts w:ascii="Times New Roman" w:hAnsi="Times New Roman" w:cs="Times New Roman"/>
                <w:color w:val="000000"/>
                <w:sz w:val="24"/>
                <w:szCs w:val="24"/>
              </w:rPr>
            </w:pPr>
            <w:r w:rsidRPr="00EE4CC6">
              <w:rPr>
                <w:rFonts w:ascii="Times New Roman" w:hAnsi="Times New Roman" w:cs="Times New Roman"/>
                <w:sz w:val="24"/>
                <w:szCs w:val="24"/>
              </w:rPr>
              <w:t>25 000</w:t>
            </w:r>
          </w:p>
        </w:tc>
      </w:tr>
      <w:tr w:rsidR="00C75C59" w:rsidRPr="00EE4CC6" w14:paraId="1C7FC459"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7A76715"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C2A74A0" w14:textId="77777777" w:rsidR="00C75C59" w:rsidRPr="00EE4CC6" w:rsidRDefault="00C75C59" w:rsidP="00505996">
            <w:pPr>
              <w:tabs>
                <w:tab w:val="left" w:pos="720"/>
              </w:tabs>
              <w:suppressAutoHyphens/>
              <w:snapToGrid w:val="0"/>
              <w:spacing w:after="0" w:line="240" w:lineRule="auto"/>
              <w:rPr>
                <w:rFonts w:ascii="Times New Roman" w:hAnsi="Times New Roman" w:cs="Times New Roman"/>
                <w:color w:val="000000"/>
                <w:sz w:val="24"/>
                <w:szCs w:val="24"/>
              </w:rPr>
            </w:pPr>
            <w:r w:rsidRPr="00EE4CC6">
              <w:rPr>
                <w:rFonts w:ascii="Times New Roman" w:hAnsi="Times New Roman" w:cs="Times New Roman"/>
                <w:color w:val="000000"/>
                <w:sz w:val="24"/>
                <w:szCs w:val="24"/>
              </w:rPr>
              <w:t>Juoda duona su sėklomis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8CDC8" w14:textId="77777777"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616001</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698B3936" w14:textId="72A4C085"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Iš aukščiausios rūšies kvietinių ir ruginių miltų, ne mažiau kaip 30 proc. sausos produkto masės sudaro rugi</w:t>
            </w:r>
            <w:r w:rsidR="001219E8">
              <w:rPr>
                <w:rFonts w:ascii="Times New Roman" w:hAnsi="Times New Roman" w:cs="Times New Roman"/>
                <w:color w:val="000000"/>
                <w:sz w:val="24"/>
                <w:szCs w:val="24"/>
              </w:rPr>
              <w:t>ų miltai</w:t>
            </w:r>
            <w:r w:rsidRPr="00EE4CC6">
              <w:rPr>
                <w:rFonts w:ascii="Times New Roman" w:hAnsi="Times New Roman" w:cs="Times New Roman"/>
                <w:color w:val="000000"/>
                <w:sz w:val="24"/>
                <w:szCs w:val="24"/>
              </w:rPr>
              <w:t>, galimos įvairios sėklos: saulėgrąžų, moliūgų, kanapių, su salyklu ar salyklo ekstraktu, su mielėmis, paviršius neapdegęs, be didelių pūslių, viršutinė pluta neatšokusi, minkštimas šiek tiek lipnus, raikyta, pakuotėje ne daugiau kaip 1,5 kg.</w:t>
            </w:r>
          </w:p>
          <w:p w14:paraId="1D1EB85E"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w:t>
            </w:r>
            <w:r w:rsidRPr="00EE4CC6">
              <w:rPr>
                <w:rFonts w:ascii="Times New Roman" w:hAnsi="Times New Roman" w:cs="Times New Roman"/>
                <w:sz w:val="24"/>
                <w:szCs w:val="24"/>
              </w:rPr>
              <w:t>Cukrų kiekis ne didesnis nei 5 g/100 g, druskos kiekis ne didesnis nei 1,2 g/100 g</w:t>
            </w:r>
            <w:r w:rsidRPr="00EE4CC6">
              <w:rPr>
                <w:rFonts w:ascii="Times New Roman" w:hAnsi="Times New Roman" w:cs="Times New Roman"/>
                <w:color w:val="000000"/>
                <w:sz w:val="24"/>
                <w:szCs w:val="24"/>
              </w:rPr>
              <w:t>, skaidulinių medžiagų ne mažesnis nei 6 g/100 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3A944"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17B9B" w14:textId="77777777" w:rsidR="00C75C59" w:rsidRPr="00EE4CC6" w:rsidRDefault="00C75C59" w:rsidP="00505996">
            <w:pPr>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30 000</w:t>
            </w:r>
          </w:p>
        </w:tc>
      </w:tr>
      <w:tr w:rsidR="00C75C59" w:rsidRPr="00EE4CC6" w14:paraId="67772EFE"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C9C5868"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4F871F6"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Ruginė viso grūdo duona</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8BEAA" w14:textId="77777777"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616001</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3DF7407F"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Iš aukščiausios rūšies kvietinių ir ruginių miltų, brandinta su raugu ir be mielų, paviršius neapdegęs, be didelių pūslių, viršutinė pluta neatšokusi, minkštimas šiek tiek lipnus, raikyta, pakuotėje ne daugiau kaip 1,5 kg.</w:t>
            </w:r>
          </w:p>
          <w:p w14:paraId="51721F94"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w:t>
            </w:r>
            <w:r w:rsidRPr="00EE4CC6">
              <w:rPr>
                <w:rFonts w:ascii="Times New Roman" w:hAnsi="Times New Roman" w:cs="Times New Roman"/>
                <w:sz w:val="24"/>
                <w:szCs w:val="24"/>
              </w:rPr>
              <w:t>Cukrų kiekis ne didesnis nei 5 g/100 g, druskos kiekis ne didesnis nei 1,2 g/100 g</w:t>
            </w:r>
            <w:r w:rsidRPr="00EE4CC6">
              <w:rPr>
                <w:rFonts w:ascii="Times New Roman" w:hAnsi="Times New Roman" w:cs="Times New Roman"/>
                <w:color w:val="000000"/>
                <w:sz w:val="24"/>
                <w:szCs w:val="24"/>
              </w:rPr>
              <w:t>, skaidulinių medžiagų ne mažesnis nei 6 g/100 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249A2"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F8FA8" w14:textId="2D8B1C86" w:rsidR="00C75C59" w:rsidRPr="00EE4CC6" w:rsidRDefault="00C75C59" w:rsidP="00505996">
            <w:pPr>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30</w:t>
            </w:r>
            <w:r w:rsidR="00CA4909">
              <w:rPr>
                <w:rFonts w:ascii="Times New Roman" w:hAnsi="Times New Roman" w:cs="Times New Roman"/>
                <w:color w:val="000000"/>
                <w:sz w:val="24"/>
                <w:szCs w:val="24"/>
              </w:rPr>
              <w:t xml:space="preserve"> </w:t>
            </w:r>
            <w:r w:rsidRPr="00EE4CC6">
              <w:rPr>
                <w:rFonts w:ascii="Times New Roman" w:hAnsi="Times New Roman" w:cs="Times New Roman"/>
                <w:color w:val="000000"/>
                <w:sz w:val="24"/>
                <w:szCs w:val="24"/>
              </w:rPr>
              <w:t>000</w:t>
            </w:r>
          </w:p>
        </w:tc>
      </w:tr>
      <w:tr w:rsidR="00C75C59" w:rsidRPr="00EE4CC6" w14:paraId="3B874013"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252B5FD"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A1CA472" w14:textId="77777777" w:rsidR="00C75C59" w:rsidRPr="00EE4CC6" w:rsidRDefault="00C75C59" w:rsidP="00505996">
            <w:pPr>
              <w:tabs>
                <w:tab w:val="left" w:pos="720"/>
              </w:tabs>
              <w:suppressAutoHyphens/>
              <w:snapToGrid w:val="0"/>
              <w:spacing w:after="0" w:line="240" w:lineRule="auto"/>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Duona be glitimo</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D74B7" w14:textId="77777777" w:rsidR="00C75C59" w:rsidRPr="001219E8" w:rsidRDefault="00C75C59" w:rsidP="001219E8">
            <w:pPr>
              <w:tabs>
                <w:tab w:val="left" w:pos="720"/>
              </w:tabs>
              <w:suppressAutoHyphens/>
              <w:snapToGrid w:val="0"/>
              <w:spacing w:after="0" w:line="240" w:lineRule="auto"/>
              <w:jc w:val="center"/>
              <w:rPr>
                <w:rFonts w:ascii="Times New Roman" w:hAnsi="Times New Roman" w:cs="Times New Roman"/>
                <w:color w:val="000000"/>
                <w:sz w:val="24"/>
                <w:szCs w:val="24"/>
              </w:rPr>
            </w:pPr>
            <w:r w:rsidRPr="001219E8">
              <w:rPr>
                <w:rFonts w:ascii="Times New Roman" w:hAnsi="Times New Roman" w:cs="Times New Roman"/>
                <w:color w:val="000000"/>
                <w:sz w:val="24"/>
                <w:szCs w:val="24"/>
              </w:rPr>
              <w:t>616002</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6ACC0193" w14:textId="37333C13" w:rsidR="001219E8" w:rsidRPr="001219E8" w:rsidRDefault="001219E8" w:rsidP="001219E8">
            <w:pPr>
              <w:spacing w:after="120" w:line="240" w:lineRule="auto"/>
              <w:ind w:hanging="17"/>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I</w:t>
            </w:r>
            <w:r w:rsidRPr="001219E8">
              <w:rPr>
                <w:rFonts w:ascii="Times New Roman" w:hAnsi="Times New Roman" w:cs="Times New Roman"/>
                <w:color w:val="000000"/>
                <w:sz w:val="24"/>
                <w:szCs w:val="24"/>
                <w:lang w:eastAsia="lt-LT"/>
              </w:rPr>
              <w:t xml:space="preserve">š įvairių miltų be glitimo, paviršius neapdegęs, be didelių pūslių, viršutinė pluta neatšokusi, minkštimas purus, </w:t>
            </w:r>
            <w:r w:rsidRPr="001219E8">
              <w:rPr>
                <w:rFonts w:ascii="Times New Roman" w:hAnsi="Times New Roman" w:cs="Times New Roman"/>
                <w:color w:val="000000"/>
                <w:sz w:val="24"/>
                <w:szCs w:val="24"/>
                <w:lang w:eastAsia="lt-LT"/>
              </w:rPr>
              <w:lastRenderedPageBreak/>
              <w:t>lengvai paspaudus pirštais, greitai atgaunantis pirmykštę būseną, be pašalinio skonio ir kvapo, raikyta, pakuotėje ne daugiau kaip 1,5 kg.</w:t>
            </w:r>
          </w:p>
          <w:p w14:paraId="7DCA591E" w14:textId="77777777" w:rsidR="00C75C59" w:rsidRPr="001219E8" w:rsidRDefault="00C75C59" w:rsidP="001219E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1219E8">
              <w:rPr>
                <w:rFonts w:ascii="Times New Roman" w:hAnsi="Times New Roman" w:cs="Times New Roman"/>
                <w:color w:val="000000"/>
                <w:sz w:val="24"/>
                <w:szCs w:val="24"/>
              </w:rPr>
              <w:t>*</w:t>
            </w:r>
            <w:r w:rsidRPr="001219E8">
              <w:rPr>
                <w:rFonts w:ascii="Times New Roman" w:hAnsi="Times New Roman" w:cs="Times New Roman"/>
                <w:sz w:val="24"/>
                <w:szCs w:val="24"/>
              </w:rPr>
              <w:t>Cukrų kiekis ne didesnis nei 5 g/100 g, druskos kiekis ne didesnis nei 1,2 g/100 g</w:t>
            </w:r>
            <w:r w:rsidRPr="001219E8">
              <w:rPr>
                <w:rFonts w:ascii="Times New Roman" w:hAnsi="Times New Roman" w:cs="Times New Roman"/>
                <w:color w:val="000000"/>
                <w:sz w:val="24"/>
                <w:szCs w:val="24"/>
              </w:rPr>
              <w:t>, skaidulinių medžiagų ne mažesnis nei 6 g/100 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9CC88"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lastRenderedPageBreak/>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86855" w14:textId="054EF49A" w:rsidR="00C75C59" w:rsidRPr="00EE4CC6" w:rsidRDefault="00C75C59" w:rsidP="00505996">
            <w:pPr>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5</w:t>
            </w:r>
            <w:r w:rsidR="00982744">
              <w:rPr>
                <w:rFonts w:ascii="Times New Roman" w:hAnsi="Times New Roman" w:cs="Times New Roman"/>
                <w:color w:val="000000"/>
                <w:sz w:val="24"/>
                <w:szCs w:val="24"/>
              </w:rPr>
              <w:t xml:space="preserve"> </w:t>
            </w:r>
            <w:r w:rsidRPr="00EE4CC6">
              <w:rPr>
                <w:rFonts w:ascii="Times New Roman" w:hAnsi="Times New Roman" w:cs="Times New Roman"/>
                <w:color w:val="000000"/>
                <w:sz w:val="24"/>
                <w:szCs w:val="24"/>
              </w:rPr>
              <w:t>000</w:t>
            </w:r>
          </w:p>
        </w:tc>
      </w:tr>
      <w:tr w:rsidR="00C75C59" w:rsidRPr="00EE4CC6" w14:paraId="5FA572D4"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4EB1DF69"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8D49610"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Malti džiūvėsiai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B244" w14:textId="77777777"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616007</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0CFC9500"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Smulkaus malimo, vienodo rupumo, nesudrėkę. Fasuoti  ne daugiau kaip 2 kg. </w:t>
            </w:r>
          </w:p>
          <w:p w14:paraId="50ECE09D" w14:textId="6063E42A"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w:t>
            </w:r>
            <w:r w:rsidRPr="00EE4CC6">
              <w:rPr>
                <w:rFonts w:ascii="Times New Roman" w:hAnsi="Times New Roman" w:cs="Times New Roman"/>
                <w:sz w:val="24"/>
                <w:szCs w:val="24"/>
              </w:rPr>
              <w:t>Cukrų kiekis ne didesnis nei 5 g/100 g, druskos kiekis ne didesnis nei 1</w:t>
            </w:r>
            <w:r w:rsidR="000229E2">
              <w:rPr>
                <w:rFonts w:ascii="Times New Roman" w:hAnsi="Times New Roman" w:cs="Times New Roman"/>
                <w:sz w:val="24"/>
                <w:szCs w:val="24"/>
              </w:rPr>
              <w:t>,2</w:t>
            </w:r>
            <w:r w:rsidRPr="00EE4CC6">
              <w:rPr>
                <w:rFonts w:ascii="Times New Roman" w:hAnsi="Times New Roman" w:cs="Times New Roman"/>
                <w:sz w:val="24"/>
                <w:szCs w:val="24"/>
              </w:rPr>
              <w:t xml:space="preserve"> g/100 g</w:t>
            </w:r>
            <w:r w:rsidRPr="00EE4CC6">
              <w:rPr>
                <w:rFonts w:ascii="Times New Roman" w:hAnsi="Times New Roman" w:cs="Times New Roman"/>
                <w:color w:val="000000"/>
                <w:sz w:val="24"/>
                <w:szCs w:val="24"/>
              </w:rPr>
              <w:t>, skaidulinių medžiagų ne mažesnis nei 5 g/100 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1C90B"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A74F3" w14:textId="0FBAA8D0"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3</w:t>
            </w:r>
            <w:r w:rsidR="00AF5592">
              <w:rPr>
                <w:rFonts w:ascii="Times New Roman" w:hAnsi="Times New Roman" w:cs="Times New Roman"/>
                <w:color w:val="000000"/>
                <w:sz w:val="24"/>
                <w:szCs w:val="24"/>
              </w:rPr>
              <w:t xml:space="preserve"> </w:t>
            </w:r>
            <w:r w:rsidRPr="00EE4CC6">
              <w:rPr>
                <w:rFonts w:ascii="Times New Roman" w:hAnsi="Times New Roman" w:cs="Times New Roman"/>
                <w:color w:val="000000"/>
                <w:sz w:val="24"/>
                <w:szCs w:val="24"/>
              </w:rPr>
              <w:t>300</w:t>
            </w:r>
          </w:p>
        </w:tc>
      </w:tr>
      <w:tr w:rsidR="00C75C59" w:rsidRPr="00EE4CC6" w14:paraId="64F165A6"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9332613"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A4898CB"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Kviečių grūdų trapučiai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A812E" w14:textId="77777777"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616011</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59DAAEF5"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Be konservantų, sintetinių maisto priedų, iš genetiškai nemodifikuotų grūdų. Fasuoti  ne daugiau kaip 1 kg.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6C08D"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A901" w14:textId="13B7DD8A"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w:t>
            </w:r>
            <w:r w:rsidR="00AF5592">
              <w:rPr>
                <w:rFonts w:ascii="Times New Roman" w:hAnsi="Times New Roman" w:cs="Times New Roman"/>
                <w:color w:val="000000"/>
                <w:sz w:val="24"/>
                <w:szCs w:val="24"/>
              </w:rPr>
              <w:t xml:space="preserve"> </w:t>
            </w:r>
            <w:r w:rsidRPr="00EE4CC6">
              <w:rPr>
                <w:rFonts w:ascii="Times New Roman" w:hAnsi="Times New Roman" w:cs="Times New Roman"/>
                <w:color w:val="000000"/>
                <w:sz w:val="24"/>
                <w:szCs w:val="24"/>
              </w:rPr>
              <w:t>400</w:t>
            </w:r>
          </w:p>
        </w:tc>
      </w:tr>
      <w:tr w:rsidR="00C75C59" w:rsidRPr="00EE4CC6" w14:paraId="50569436"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1BD58CCA"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A86E20B"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Grikių kruopų trapučiai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AB6D5" w14:textId="77777777"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616011</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7164E65D"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Be konservantų, sintetinių maisto priedų, iš genetiškai nemodifikuotų grūdų. Fasuoti  ne daugiau kaip 1 kg.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66795"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0AB41" w14:textId="403A32B3"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w:t>
            </w:r>
            <w:r w:rsidR="00AF5592">
              <w:rPr>
                <w:rFonts w:ascii="Times New Roman" w:hAnsi="Times New Roman" w:cs="Times New Roman"/>
                <w:color w:val="000000"/>
                <w:sz w:val="24"/>
                <w:szCs w:val="24"/>
              </w:rPr>
              <w:t xml:space="preserve"> </w:t>
            </w:r>
            <w:r w:rsidRPr="00EE4CC6">
              <w:rPr>
                <w:rFonts w:ascii="Times New Roman" w:hAnsi="Times New Roman" w:cs="Times New Roman"/>
                <w:color w:val="000000"/>
                <w:sz w:val="24"/>
                <w:szCs w:val="24"/>
              </w:rPr>
              <w:t>000</w:t>
            </w:r>
          </w:p>
        </w:tc>
      </w:tr>
      <w:tr w:rsidR="00C75C59" w:rsidRPr="00EE4CC6" w14:paraId="05AB8F45"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2480ACEB"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77669EA"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Kukurūzų trapučiai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A3F34" w14:textId="77777777"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616011</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2DE777D9"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Be konservantų, sintetinių maisto priedų, iš genetiškai nemodifikuotų kukurūzų. Fasuoti  ne daugiau kaip 1 kg.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D7E06"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87CE0" w14:textId="59E84F61"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w:t>
            </w:r>
            <w:r w:rsidR="00AF5592">
              <w:rPr>
                <w:rFonts w:ascii="Times New Roman" w:hAnsi="Times New Roman" w:cs="Times New Roman"/>
                <w:color w:val="000000"/>
                <w:sz w:val="24"/>
                <w:szCs w:val="24"/>
              </w:rPr>
              <w:t xml:space="preserve"> </w:t>
            </w:r>
            <w:r w:rsidRPr="00EE4CC6">
              <w:rPr>
                <w:rFonts w:ascii="Times New Roman" w:hAnsi="Times New Roman" w:cs="Times New Roman"/>
                <w:color w:val="000000"/>
                <w:sz w:val="24"/>
                <w:szCs w:val="24"/>
              </w:rPr>
              <w:t>400</w:t>
            </w:r>
          </w:p>
        </w:tc>
      </w:tr>
      <w:tr w:rsidR="00C75C59" w:rsidRPr="00EE4CC6" w14:paraId="43F2C23C" w14:textId="77777777" w:rsidTr="005E451B">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21A40124" w14:textId="77777777" w:rsidR="00C75C59" w:rsidRPr="00EE4CC6" w:rsidRDefault="00C75C59" w:rsidP="00C75C59">
            <w:pPr>
              <w:numPr>
                <w:ilvl w:val="0"/>
                <w:numId w:val="58"/>
              </w:numPr>
              <w:suppressAutoHyphens/>
              <w:snapToGrid w:val="0"/>
              <w:spacing w:after="0" w:line="240" w:lineRule="auto"/>
              <w:ind w:left="426" w:hanging="186"/>
              <w:rPr>
                <w:rFonts w:ascii="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BCC88F6"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sz w:val="24"/>
                <w:szCs w:val="24"/>
                <w:lang w:eastAsia="lt-LT"/>
              </w:rPr>
              <w:t>Džiūvėsėliai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F18C3" w14:textId="77777777"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sz w:val="24"/>
                <w:szCs w:val="24"/>
                <w:lang w:eastAsia="lt-LT"/>
              </w:rPr>
            </w:pPr>
            <w:r w:rsidRPr="00EE4CC6">
              <w:rPr>
                <w:rFonts w:ascii="Times New Roman" w:hAnsi="Times New Roman" w:cs="Times New Roman"/>
                <w:sz w:val="24"/>
                <w:szCs w:val="24"/>
                <w:lang w:eastAsia="lt-LT"/>
              </w:rPr>
              <w:t>616008</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14:paraId="3855D10C" w14:textId="77777777" w:rsidR="00C75C59" w:rsidRPr="00EE4CC6" w:rsidRDefault="00C75C59" w:rsidP="00C75C59">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sz w:val="24"/>
                <w:szCs w:val="24"/>
                <w:lang w:eastAsia="lt-LT"/>
              </w:rPr>
              <w:t>Pagaminti iš aukščiausios rūšies kvietinių miltų, be sintetinių  ar pusiau sintetinių priedų ir konservantų. Gali būti pieniški, vaniliniai, arbatiniai. Supakuota gamintojo pasirinktu būdu ne daugiau 400 g.</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19BE4" w14:textId="77777777" w:rsidR="00C75C59" w:rsidRPr="00EE4CC6" w:rsidRDefault="00C75C59" w:rsidP="00505996">
            <w:pPr>
              <w:tabs>
                <w:tab w:val="left" w:pos="720"/>
              </w:tabs>
              <w:suppressAutoHyphens/>
              <w:snapToGrid w:val="0"/>
              <w:spacing w:after="0" w:line="240" w:lineRule="auto"/>
              <w:ind w:left="1"/>
              <w:jc w:val="center"/>
              <w:rPr>
                <w:rFonts w:ascii="Times New Roman" w:hAnsi="Times New Roman" w:cs="Times New Roman"/>
                <w:sz w:val="24"/>
                <w:szCs w:val="24"/>
              </w:rPr>
            </w:pPr>
            <w:r w:rsidRPr="00EE4CC6">
              <w:rPr>
                <w:rFonts w:ascii="Times New Roman" w:hAnsi="Times New Roman" w:cs="Times New Roman"/>
                <w:color w:val="000000"/>
                <w:sz w:val="24"/>
                <w:szCs w:val="24"/>
              </w:rP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64E33" w14:textId="1A3AB96D" w:rsidR="00C75C59" w:rsidRPr="00EE4CC6" w:rsidRDefault="00C75C59"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2</w:t>
            </w:r>
            <w:r w:rsidR="00AF5592">
              <w:rPr>
                <w:rFonts w:ascii="Times New Roman" w:hAnsi="Times New Roman" w:cs="Times New Roman"/>
                <w:color w:val="000000"/>
                <w:sz w:val="24"/>
                <w:szCs w:val="24"/>
              </w:rPr>
              <w:t xml:space="preserve"> </w:t>
            </w:r>
            <w:r w:rsidRPr="00EE4CC6">
              <w:rPr>
                <w:rFonts w:ascii="Times New Roman" w:hAnsi="Times New Roman" w:cs="Times New Roman"/>
                <w:color w:val="000000"/>
                <w:sz w:val="24"/>
                <w:szCs w:val="24"/>
              </w:rPr>
              <w:t>700</w:t>
            </w:r>
          </w:p>
        </w:tc>
      </w:tr>
    </w:tbl>
    <w:p w14:paraId="53124B1E" w14:textId="1D8DAED3" w:rsidR="00C75C59" w:rsidRPr="00EE4CC6" w:rsidRDefault="00C75C59" w:rsidP="00C75C59">
      <w:pPr>
        <w:suppressAutoHyphens/>
        <w:snapToGrid w:val="0"/>
        <w:spacing w:after="0" w:line="240" w:lineRule="auto"/>
        <w:ind w:firstLine="567"/>
        <w:jc w:val="both"/>
        <w:rPr>
          <w:rFonts w:ascii="Times New Roman" w:hAnsi="Times New Roman" w:cs="Times New Roman"/>
          <w:sz w:val="24"/>
          <w:szCs w:val="24"/>
        </w:rPr>
      </w:pPr>
      <w:bookmarkStart w:id="0" w:name="_Hlk529972925"/>
      <w:r w:rsidRPr="00EE4CC6">
        <w:rPr>
          <w:rFonts w:ascii="Times New Roman" w:hAnsi="Times New Roman" w:cs="Times New Roman"/>
          <w:sz w:val="24"/>
          <w:szCs w:val="24"/>
          <w:vertAlign w:val="superscript"/>
        </w:rPr>
        <w:t xml:space="preserve">* </w:t>
      </w:r>
      <w:r w:rsidRPr="00EE4CC6">
        <w:rPr>
          <w:rFonts w:ascii="Times New Roman" w:hAnsi="Times New Roman" w:cs="Times New Roman"/>
          <w:color w:val="000000"/>
          <w:sz w:val="24"/>
          <w:szCs w:val="24"/>
        </w:rPr>
        <w:t>Maisto produktams,</w:t>
      </w:r>
      <w:r w:rsidRPr="00EE4CC6">
        <w:rPr>
          <w:rFonts w:ascii="Times New Roman" w:hAnsi="Times New Roman" w:cs="Times New Roman"/>
          <w:color w:val="000000"/>
          <w:sz w:val="24"/>
          <w:szCs w:val="24"/>
          <w:vertAlign w:val="superscript"/>
        </w:rPr>
        <w:t xml:space="preserve"> </w:t>
      </w:r>
      <w:r w:rsidRPr="00EE4CC6">
        <w:rPr>
          <w:rFonts w:ascii="Times New Roman" w:hAnsi="Times New Roman" w:cs="Times New Roman"/>
          <w:sz w:val="24"/>
          <w:szCs w:val="24"/>
        </w:rPr>
        <w:t xml:space="preserve">atitinkantiems </w:t>
      </w:r>
      <w:r w:rsidRPr="00EE4CC6">
        <w:rPr>
          <w:rFonts w:ascii="Times New Roman" w:eastAsia="Calibri" w:hAnsi="Times New Roman" w:cs="Times New Roman"/>
          <w:bCs/>
          <w:spacing w:val="5"/>
          <w:sz w:val="24"/>
          <w:szCs w:val="24"/>
          <w:lang w:eastAsia="sv-SE"/>
        </w:rPr>
        <w:t>maisto produktų ženklinimo simboliu</w:t>
      </w:r>
      <w:r w:rsidRPr="00EE4CC6">
        <w:rPr>
          <w:rFonts w:ascii="Times New Roman" w:hAnsi="Times New Roman" w:cs="Times New Roman"/>
          <w:sz w:val="24"/>
          <w:szCs w:val="24"/>
        </w:rPr>
        <w:t xml:space="preserve"> „Rakto skylutė“</w:t>
      </w:r>
      <w:r w:rsidR="000229E2">
        <w:rPr>
          <w:rFonts w:ascii="Times New Roman" w:hAnsi="Times New Roman" w:cs="Times New Roman"/>
          <w:sz w:val="24"/>
          <w:szCs w:val="24"/>
        </w:rPr>
        <w:t xml:space="preserve"> ir/arba „Kokybė“</w:t>
      </w:r>
      <w:r w:rsidRPr="00EE4CC6">
        <w:rPr>
          <w:rFonts w:ascii="Times New Roman" w:hAnsi="Times New Roman" w:cs="Times New Roman"/>
          <w:sz w:val="24"/>
          <w:szCs w:val="24"/>
        </w:rPr>
        <w:t xml:space="preserve"> kriterijus, šis reikalavimas netaikomas.</w:t>
      </w:r>
    </w:p>
    <w:p w14:paraId="332B005E" w14:textId="77777777" w:rsidR="00C75C59" w:rsidRPr="00C75C59" w:rsidRDefault="00C75C59" w:rsidP="00C75C59">
      <w:pPr>
        <w:tabs>
          <w:tab w:val="left" w:pos="993"/>
        </w:tabs>
        <w:spacing w:before="240" w:line="240" w:lineRule="auto"/>
        <w:ind w:firstLine="567"/>
        <w:jc w:val="both"/>
        <w:rPr>
          <w:rFonts w:ascii="Times New Roman" w:hAnsi="Times New Roman" w:cs="Times New Roman"/>
          <w:b/>
          <w:bCs/>
          <w:sz w:val="24"/>
          <w:szCs w:val="24"/>
          <w:u w:val="single"/>
        </w:rPr>
      </w:pPr>
      <w:r w:rsidRPr="00C75C59">
        <w:rPr>
          <w:rFonts w:ascii="Times New Roman" w:hAnsi="Times New Roman" w:cs="Times New Roman"/>
          <w:b/>
          <w:bCs/>
          <w:sz w:val="24"/>
          <w:szCs w:val="24"/>
          <w:u w:val="single"/>
        </w:rPr>
        <w:t>PASTABOS / AKTUALI INFORMACIJA:</w:t>
      </w:r>
    </w:p>
    <w:p w14:paraId="13B9EA4C" w14:textId="77777777" w:rsidR="00C75C59" w:rsidRPr="00C75C59" w:rsidRDefault="00C75C59" w:rsidP="00C75C59">
      <w:pPr>
        <w:pStyle w:val="Sraopastraipa"/>
        <w:numPr>
          <w:ilvl w:val="0"/>
          <w:numId w:val="15"/>
        </w:numPr>
        <w:tabs>
          <w:tab w:val="left" w:pos="993"/>
        </w:tabs>
        <w:spacing w:before="240"/>
        <w:ind w:left="0" w:firstLine="567"/>
        <w:rPr>
          <w:color w:val="000000" w:themeColor="text1"/>
          <w:szCs w:val="24"/>
        </w:rPr>
      </w:pPr>
      <w:r w:rsidRPr="00C75C59">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C75C59">
        <w:rPr>
          <w:rStyle w:val="cf01"/>
          <w:rFonts w:ascii="Times New Roman" w:hAnsi="Times New Roman" w:cs="Times New Roman"/>
          <w:sz w:val="24"/>
          <w:szCs w:val="24"/>
        </w:rPr>
        <w:t>arba per kitą Tiekėjo pasiūlyme nurodytą įsipareigojimo terminą, turi</w:t>
      </w:r>
      <w:r w:rsidRPr="00C75C59">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5E5E1869" w14:textId="77777777" w:rsidR="00C75C59" w:rsidRPr="00C75C59" w:rsidRDefault="00C75C59" w:rsidP="00C75C59">
      <w:pPr>
        <w:pStyle w:val="Sraopastraipa"/>
        <w:numPr>
          <w:ilvl w:val="0"/>
          <w:numId w:val="15"/>
        </w:numPr>
        <w:tabs>
          <w:tab w:val="left" w:pos="993"/>
        </w:tabs>
        <w:spacing w:before="240"/>
        <w:ind w:left="0" w:firstLine="567"/>
        <w:rPr>
          <w:color w:val="000000" w:themeColor="text1"/>
          <w:szCs w:val="24"/>
        </w:rPr>
      </w:pPr>
      <w:r w:rsidRPr="00C75C59">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0"/>
      <w:r w:rsidRPr="00C75C59">
        <w:rPr>
          <w:color w:val="000000" w:themeColor="text1"/>
          <w:szCs w:val="24"/>
        </w:rPr>
        <w:t>;</w:t>
      </w:r>
    </w:p>
    <w:p w14:paraId="5ADB53D4" w14:textId="77777777" w:rsidR="00C75C59" w:rsidRPr="00C75C59" w:rsidRDefault="00C75C59" w:rsidP="00C75C59">
      <w:pPr>
        <w:pStyle w:val="Sraopastraipa"/>
        <w:numPr>
          <w:ilvl w:val="0"/>
          <w:numId w:val="15"/>
        </w:numPr>
        <w:tabs>
          <w:tab w:val="left" w:pos="993"/>
        </w:tabs>
        <w:spacing w:before="240"/>
        <w:ind w:left="0" w:firstLine="567"/>
        <w:rPr>
          <w:color w:val="000000" w:themeColor="text1"/>
          <w:szCs w:val="24"/>
        </w:rPr>
      </w:pPr>
      <w:r w:rsidRPr="00C75C59">
        <w:rPr>
          <w:color w:val="000000" w:themeColor="text1"/>
          <w:szCs w:val="24"/>
        </w:rPr>
        <w:t>informacija apie perkančiųjų organizacijų naudojamą apskaitos sistemą: Užsakovų buhalterinę apskaitą vykdo biudžetinė įstaiga „</w:t>
      </w:r>
      <w:proofErr w:type="spellStart"/>
      <w:r w:rsidRPr="00C75C59">
        <w:rPr>
          <w:color w:val="000000" w:themeColor="text1"/>
          <w:szCs w:val="24"/>
        </w:rPr>
        <w:t>Skaitlis</w:t>
      </w:r>
      <w:proofErr w:type="spellEnd"/>
      <w:r w:rsidRPr="00C75C59">
        <w:rPr>
          <w:color w:val="000000" w:themeColor="text1"/>
          <w:szCs w:val="24"/>
        </w:rPr>
        <w:t xml:space="preserve">“, naudojant </w:t>
      </w:r>
      <w:r w:rsidRPr="00C75C59">
        <w:rPr>
          <w:color w:val="000000" w:themeColor="text1"/>
          <w:szCs w:val="24"/>
          <w:lang w:eastAsia="en-GB"/>
        </w:rPr>
        <w:t>Vilniaus miesto darželių informacinę sistemą ir Finansų apskaitos sistema (FVAS), kuria iš viso naudojasi 161 įstaiga;</w:t>
      </w:r>
    </w:p>
    <w:p w14:paraId="2B2BC422" w14:textId="77777777" w:rsidR="00C75C59" w:rsidRPr="00EE4CC6" w:rsidRDefault="00C75C59" w:rsidP="00C75C59">
      <w:pPr>
        <w:pStyle w:val="Sraopastraipa"/>
        <w:numPr>
          <w:ilvl w:val="0"/>
          <w:numId w:val="15"/>
        </w:numPr>
        <w:tabs>
          <w:tab w:val="left" w:pos="993"/>
        </w:tabs>
        <w:spacing w:before="240"/>
        <w:ind w:left="0" w:firstLine="567"/>
        <w:rPr>
          <w:color w:val="000000" w:themeColor="text1"/>
          <w:szCs w:val="24"/>
        </w:rPr>
      </w:pPr>
      <w:r w:rsidRPr="00C75C59">
        <w:rPr>
          <w:color w:val="000000" w:themeColor="text1"/>
          <w:szCs w:val="24"/>
          <w:lang w:eastAsia="en-GB"/>
        </w:rPr>
        <w:t>tuo atveju jeigu pirkimo sutarties vykdymo metu Užsakovai ir (ar) įgaliotoji perkančioji organizacija įdiegtų programinę įrangą</w:t>
      </w:r>
      <w:r w:rsidRPr="00C75C59">
        <w:rPr>
          <w:color w:val="000000" w:themeColor="text1"/>
          <w:szCs w:val="24"/>
        </w:rPr>
        <w:t>, naudojamą bendram visų švietimo įstaigų maisto technologinių kortelių</w:t>
      </w:r>
      <w:r w:rsidRPr="00EE4CC6">
        <w:rPr>
          <w:color w:val="000000" w:themeColor="text1"/>
          <w:szCs w:val="24"/>
        </w:rPr>
        <w:t xml:space="preserve"> sudarymui, pirkimo laimėtojas, iškilus Užsakovo (-ų) poreikiui (parengus </w:t>
      </w:r>
      <w:r w:rsidRPr="00EE4CC6">
        <w:rPr>
          <w:color w:val="000000" w:themeColor="text1"/>
          <w:szCs w:val="24"/>
        </w:rPr>
        <w:lastRenderedPageBreak/>
        <w:t>duomenų mainų protokolą), privalės per 12 (dvylika) mėnesių nuo duomenų mainų protokolo pateikimo Tiekėjui, pritaikyti savo programinę įrangą (jeigu tokią turės), kad šios dvi sistemos galėtų veikti bendrai;</w:t>
      </w:r>
    </w:p>
    <w:p w14:paraId="49101734" w14:textId="77777777" w:rsidR="00C75C59" w:rsidRPr="00EE4CC6" w:rsidRDefault="00C75C59" w:rsidP="00C75C59">
      <w:pPr>
        <w:pStyle w:val="Sraopastraipa"/>
        <w:numPr>
          <w:ilvl w:val="0"/>
          <w:numId w:val="15"/>
        </w:numPr>
        <w:tabs>
          <w:tab w:val="left" w:pos="993"/>
        </w:tabs>
        <w:spacing w:before="240"/>
        <w:ind w:left="0" w:firstLine="567"/>
        <w:rPr>
          <w:color w:val="000000" w:themeColor="text1"/>
          <w:szCs w:val="24"/>
        </w:rPr>
      </w:pPr>
      <w:r w:rsidRPr="00EE4CC6">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p>
    <w:p w14:paraId="09571157" w14:textId="77777777" w:rsidR="00C75C59" w:rsidRPr="00EE4CC6" w:rsidRDefault="00C75C59" w:rsidP="00C75C59">
      <w:pPr>
        <w:rPr>
          <w:rFonts w:ascii="Times New Roman" w:hAnsi="Times New Roman" w:cs="Times New Roman"/>
          <w:sz w:val="24"/>
          <w:szCs w:val="24"/>
        </w:rPr>
      </w:pPr>
    </w:p>
    <w:p w14:paraId="14555F35" w14:textId="58218093" w:rsidR="007D2729" w:rsidRPr="004F0A0C" w:rsidRDefault="007D2729" w:rsidP="004F0A0C">
      <w:pPr>
        <w:spacing w:after="160" w:line="259" w:lineRule="auto"/>
        <w:rPr>
          <w:rFonts w:ascii="Times New Roman" w:hAnsi="Times New Roman" w:cs="Times New Roman"/>
          <w:sz w:val="24"/>
          <w:szCs w:val="24"/>
        </w:rPr>
      </w:pPr>
    </w:p>
    <w:sectPr w:rsidR="007D2729" w:rsidRPr="004F0A0C" w:rsidSect="0061475E">
      <w:headerReference w:type="default" r:id="rId9"/>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E060A" w14:textId="77777777" w:rsidR="003A7C18" w:rsidRDefault="003A7C18" w:rsidP="00E97BC4">
      <w:pPr>
        <w:spacing w:after="0" w:line="240" w:lineRule="auto"/>
      </w:pPr>
      <w:r>
        <w:separator/>
      </w:r>
    </w:p>
  </w:endnote>
  <w:endnote w:type="continuationSeparator" w:id="0">
    <w:p w14:paraId="7252470C" w14:textId="77777777" w:rsidR="003A7C18" w:rsidRDefault="003A7C18"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B0B0" w14:textId="77777777" w:rsidR="003A7C18" w:rsidRDefault="003A7C18" w:rsidP="00E97BC4">
      <w:pPr>
        <w:spacing w:after="0" w:line="240" w:lineRule="auto"/>
      </w:pPr>
      <w:r>
        <w:separator/>
      </w:r>
    </w:p>
  </w:footnote>
  <w:footnote w:type="continuationSeparator" w:id="0">
    <w:p w14:paraId="164230CD" w14:textId="77777777" w:rsidR="003A7C18" w:rsidRDefault="003A7C18"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F64D04"/>
    <w:multiLevelType w:val="hybridMultilevel"/>
    <w:tmpl w:val="EE1433AC"/>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7"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4"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8"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1"/>
  </w:num>
  <w:num w:numId="2" w16cid:durableId="1431312441">
    <w:abstractNumId w:val="32"/>
  </w:num>
  <w:num w:numId="3" w16cid:durableId="1589385762">
    <w:abstractNumId w:val="36"/>
  </w:num>
  <w:num w:numId="4" w16cid:durableId="850067753">
    <w:abstractNumId w:val="39"/>
  </w:num>
  <w:num w:numId="5" w16cid:durableId="967316158">
    <w:abstractNumId w:val="7"/>
  </w:num>
  <w:num w:numId="6" w16cid:durableId="631861156">
    <w:abstractNumId w:val="15"/>
  </w:num>
  <w:num w:numId="7" w16cid:durableId="832532395">
    <w:abstractNumId w:val="29"/>
  </w:num>
  <w:num w:numId="8" w16cid:durableId="1332761516">
    <w:abstractNumId w:val="33"/>
  </w:num>
  <w:num w:numId="9" w16cid:durableId="829950172">
    <w:abstractNumId w:val="10"/>
  </w:num>
  <w:num w:numId="10" w16cid:durableId="468204224">
    <w:abstractNumId w:val="25"/>
  </w:num>
  <w:num w:numId="11" w16cid:durableId="140655213">
    <w:abstractNumId w:val="35"/>
  </w:num>
  <w:num w:numId="12" w16cid:durableId="2084449093">
    <w:abstractNumId w:val="47"/>
  </w:num>
  <w:num w:numId="13" w16cid:durableId="975986559">
    <w:abstractNumId w:val="53"/>
  </w:num>
  <w:num w:numId="14" w16cid:durableId="1420327990">
    <w:abstractNumId w:val="16"/>
  </w:num>
  <w:num w:numId="15" w16cid:durableId="34670164">
    <w:abstractNumId w:val="56"/>
  </w:num>
  <w:num w:numId="16" w16cid:durableId="580407775">
    <w:abstractNumId w:val="40"/>
  </w:num>
  <w:num w:numId="17" w16cid:durableId="410932095">
    <w:abstractNumId w:val="41"/>
  </w:num>
  <w:num w:numId="18" w16cid:durableId="59720241">
    <w:abstractNumId w:val="1"/>
  </w:num>
  <w:num w:numId="19" w16cid:durableId="245920851">
    <w:abstractNumId w:val="23"/>
  </w:num>
  <w:num w:numId="20" w16cid:durableId="1498955194">
    <w:abstractNumId w:val="5"/>
  </w:num>
  <w:num w:numId="21" w16cid:durableId="1395003848">
    <w:abstractNumId w:val="57"/>
  </w:num>
  <w:num w:numId="22" w16cid:durableId="1218467419">
    <w:abstractNumId w:val="26"/>
  </w:num>
  <w:num w:numId="23" w16cid:durableId="425420667">
    <w:abstractNumId w:val="24"/>
  </w:num>
  <w:num w:numId="24" w16cid:durableId="965700622">
    <w:abstractNumId w:val="50"/>
  </w:num>
  <w:num w:numId="25" w16cid:durableId="766270336">
    <w:abstractNumId w:val="34"/>
  </w:num>
  <w:num w:numId="26" w16cid:durableId="79765322">
    <w:abstractNumId w:val="28"/>
  </w:num>
  <w:num w:numId="27" w16cid:durableId="576599043">
    <w:abstractNumId w:val="18"/>
  </w:num>
  <w:num w:numId="28" w16cid:durableId="314602071">
    <w:abstractNumId w:val="8"/>
  </w:num>
  <w:num w:numId="29" w16cid:durableId="1236740770">
    <w:abstractNumId w:val="31"/>
  </w:num>
  <w:num w:numId="30" w16cid:durableId="963342563">
    <w:abstractNumId w:val="55"/>
  </w:num>
  <w:num w:numId="31" w16cid:durableId="394742197">
    <w:abstractNumId w:val="48"/>
  </w:num>
  <w:num w:numId="32" w16cid:durableId="1493135203">
    <w:abstractNumId w:val="4"/>
  </w:num>
  <w:num w:numId="33" w16cid:durableId="21974959">
    <w:abstractNumId w:val="6"/>
  </w:num>
  <w:num w:numId="34" w16cid:durableId="998775799">
    <w:abstractNumId w:val="54"/>
  </w:num>
  <w:num w:numId="35" w16cid:durableId="64032995">
    <w:abstractNumId w:val="3"/>
  </w:num>
  <w:num w:numId="36" w16cid:durableId="329911540">
    <w:abstractNumId w:val="43"/>
  </w:num>
  <w:num w:numId="37" w16cid:durableId="438455378">
    <w:abstractNumId w:val="9"/>
  </w:num>
  <w:num w:numId="38" w16cid:durableId="778569548">
    <w:abstractNumId w:val="22"/>
  </w:num>
  <w:num w:numId="39" w16cid:durableId="752118716">
    <w:abstractNumId w:val="49"/>
  </w:num>
  <w:num w:numId="40" w16cid:durableId="1301107277">
    <w:abstractNumId w:val="46"/>
  </w:num>
  <w:num w:numId="41" w16cid:durableId="499085093">
    <w:abstractNumId w:val="38"/>
  </w:num>
  <w:num w:numId="42" w16cid:durableId="625354121">
    <w:abstractNumId w:val="14"/>
  </w:num>
  <w:num w:numId="43" w16cid:durableId="1149831566">
    <w:abstractNumId w:val="13"/>
  </w:num>
  <w:num w:numId="44" w16cid:durableId="1352029990">
    <w:abstractNumId w:val="51"/>
  </w:num>
  <w:num w:numId="45" w16cid:durableId="333147949">
    <w:abstractNumId w:val="30"/>
  </w:num>
  <w:num w:numId="46" w16cid:durableId="266500620">
    <w:abstractNumId w:val="37"/>
  </w:num>
  <w:num w:numId="47" w16cid:durableId="1694843632">
    <w:abstractNumId w:val="27"/>
  </w:num>
  <w:num w:numId="48" w16cid:durableId="584656271">
    <w:abstractNumId w:val="42"/>
  </w:num>
  <w:num w:numId="49" w16cid:durableId="116150059">
    <w:abstractNumId w:val="20"/>
  </w:num>
  <w:num w:numId="50" w16cid:durableId="1520894246">
    <w:abstractNumId w:val="17"/>
  </w:num>
  <w:num w:numId="51" w16cid:durableId="1011294913">
    <w:abstractNumId w:val="19"/>
  </w:num>
  <w:num w:numId="52" w16cid:durableId="1416702839">
    <w:abstractNumId w:val="11"/>
  </w:num>
  <w:num w:numId="53" w16cid:durableId="573860164">
    <w:abstractNumId w:val="45"/>
  </w:num>
  <w:num w:numId="54" w16cid:durableId="342978009">
    <w:abstractNumId w:val="2"/>
  </w:num>
  <w:num w:numId="55" w16cid:durableId="1851410815">
    <w:abstractNumId w:val="52"/>
  </w:num>
  <w:num w:numId="56" w16cid:durableId="905913078">
    <w:abstractNumId w:val="0"/>
  </w:num>
  <w:num w:numId="57" w16cid:durableId="1797601889">
    <w:abstractNumId w:val="44"/>
  </w:num>
  <w:num w:numId="58" w16cid:durableId="147021407">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229E2"/>
    <w:rsid w:val="00030E73"/>
    <w:rsid w:val="00030F53"/>
    <w:rsid w:val="00042FC4"/>
    <w:rsid w:val="00046D4B"/>
    <w:rsid w:val="0005306A"/>
    <w:rsid w:val="000669DA"/>
    <w:rsid w:val="0007082C"/>
    <w:rsid w:val="0007271E"/>
    <w:rsid w:val="00072946"/>
    <w:rsid w:val="000763FA"/>
    <w:rsid w:val="00086B39"/>
    <w:rsid w:val="00087B2F"/>
    <w:rsid w:val="0009709B"/>
    <w:rsid w:val="000B18CA"/>
    <w:rsid w:val="000B4396"/>
    <w:rsid w:val="000C168A"/>
    <w:rsid w:val="000D0A3D"/>
    <w:rsid w:val="000D294D"/>
    <w:rsid w:val="000E17A1"/>
    <w:rsid w:val="000E57F1"/>
    <w:rsid w:val="000F31C4"/>
    <w:rsid w:val="001118A9"/>
    <w:rsid w:val="00120EDB"/>
    <w:rsid w:val="001219E8"/>
    <w:rsid w:val="001226E0"/>
    <w:rsid w:val="00126874"/>
    <w:rsid w:val="00147C95"/>
    <w:rsid w:val="00157C3D"/>
    <w:rsid w:val="00172E02"/>
    <w:rsid w:val="001920DF"/>
    <w:rsid w:val="00192973"/>
    <w:rsid w:val="00192A58"/>
    <w:rsid w:val="001A711A"/>
    <w:rsid w:val="001B6FD8"/>
    <w:rsid w:val="001B725F"/>
    <w:rsid w:val="001C0652"/>
    <w:rsid w:val="001D2B6D"/>
    <w:rsid w:val="001D6945"/>
    <w:rsid w:val="001E3584"/>
    <w:rsid w:val="001E60C6"/>
    <w:rsid w:val="001E69B6"/>
    <w:rsid w:val="002014A1"/>
    <w:rsid w:val="002048E8"/>
    <w:rsid w:val="00207EA7"/>
    <w:rsid w:val="00207F92"/>
    <w:rsid w:val="002373DC"/>
    <w:rsid w:val="00244100"/>
    <w:rsid w:val="00255AC5"/>
    <w:rsid w:val="0025651F"/>
    <w:rsid w:val="002579AD"/>
    <w:rsid w:val="0028062A"/>
    <w:rsid w:val="00283F64"/>
    <w:rsid w:val="00285F29"/>
    <w:rsid w:val="0029604B"/>
    <w:rsid w:val="002A4EB8"/>
    <w:rsid w:val="002B19F3"/>
    <w:rsid w:val="002B427F"/>
    <w:rsid w:val="002B4491"/>
    <w:rsid w:val="002C0900"/>
    <w:rsid w:val="002C1EE4"/>
    <w:rsid w:val="002C2813"/>
    <w:rsid w:val="002D14E0"/>
    <w:rsid w:val="002D3FE2"/>
    <w:rsid w:val="002E034A"/>
    <w:rsid w:val="002E110B"/>
    <w:rsid w:val="002E7BF4"/>
    <w:rsid w:val="002F0D4D"/>
    <w:rsid w:val="0030261C"/>
    <w:rsid w:val="0030576F"/>
    <w:rsid w:val="003151E5"/>
    <w:rsid w:val="00317ABA"/>
    <w:rsid w:val="0032118A"/>
    <w:rsid w:val="0033260E"/>
    <w:rsid w:val="00336D9F"/>
    <w:rsid w:val="003446E4"/>
    <w:rsid w:val="00357C0B"/>
    <w:rsid w:val="00370B2F"/>
    <w:rsid w:val="003825A2"/>
    <w:rsid w:val="003A7C18"/>
    <w:rsid w:val="003D1300"/>
    <w:rsid w:val="003D5F33"/>
    <w:rsid w:val="003F7694"/>
    <w:rsid w:val="00400B46"/>
    <w:rsid w:val="00401C0E"/>
    <w:rsid w:val="00435D03"/>
    <w:rsid w:val="004435D6"/>
    <w:rsid w:val="004477EF"/>
    <w:rsid w:val="00447BF0"/>
    <w:rsid w:val="0045372F"/>
    <w:rsid w:val="00454291"/>
    <w:rsid w:val="004624E9"/>
    <w:rsid w:val="00465219"/>
    <w:rsid w:val="0047794A"/>
    <w:rsid w:val="004A445A"/>
    <w:rsid w:val="004B5745"/>
    <w:rsid w:val="004C70A3"/>
    <w:rsid w:val="004D2AC5"/>
    <w:rsid w:val="004E1238"/>
    <w:rsid w:val="004F0A0C"/>
    <w:rsid w:val="004F0A66"/>
    <w:rsid w:val="004F3DA0"/>
    <w:rsid w:val="0050429C"/>
    <w:rsid w:val="00513F36"/>
    <w:rsid w:val="005148BD"/>
    <w:rsid w:val="00535618"/>
    <w:rsid w:val="0053640A"/>
    <w:rsid w:val="0055240E"/>
    <w:rsid w:val="00562575"/>
    <w:rsid w:val="00572742"/>
    <w:rsid w:val="00574499"/>
    <w:rsid w:val="00583947"/>
    <w:rsid w:val="00583E8E"/>
    <w:rsid w:val="005858EA"/>
    <w:rsid w:val="005A1EE6"/>
    <w:rsid w:val="005A65D7"/>
    <w:rsid w:val="005C5E19"/>
    <w:rsid w:val="005D789A"/>
    <w:rsid w:val="005E451B"/>
    <w:rsid w:val="005E48A3"/>
    <w:rsid w:val="005F5072"/>
    <w:rsid w:val="006011A2"/>
    <w:rsid w:val="00602DCE"/>
    <w:rsid w:val="0061475E"/>
    <w:rsid w:val="00634323"/>
    <w:rsid w:val="00665052"/>
    <w:rsid w:val="0068445B"/>
    <w:rsid w:val="00685140"/>
    <w:rsid w:val="006907DD"/>
    <w:rsid w:val="00692A5A"/>
    <w:rsid w:val="00695565"/>
    <w:rsid w:val="006A2567"/>
    <w:rsid w:val="006B7593"/>
    <w:rsid w:val="006C0E99"/>
    <w:rsid w:val="006C4672"/>
    <w:rsid w:val="006D44E2"/>
    <w:rsid w:val="006D7D37"/>
    <w:rsid w:val="006E2FF6"/>
    <w:rsid w:val="006E6ED1"/>
    <w:rsid w:val="006E7172"/>
    <w:rsid w:val="006F3D54"/>
    <w:rsid w:val="00700D35"/>
    <w:rsid w:val="007054EF"/>
    <w:rsid w:val="00707BDD"/>
    <w:rsid w:val="007114F6"/>
    <w:rsid w:val="007164DD"/>
    <w:rsid w:val="00720C7E"/>
    <w:rsid w:val="007362FC"/>
    <w:rsid w:val="0075295D"/>
    <w:rsid w:val="007531BE"/>
    <w:rsid w:val="007553C0"/>
    <w:rsid w:val="00761F79"/>
    <w:rsid w:val="0076542F"/>
    <w:rsid w:val="00771622"/>
    <w:rsid w:val="00772B58"/>
    <w:rsid w:val="00785461"/>
    <w:rsid w:val="00786889"/>
    <w:rsid w:val="00793CFF"/>
    <w:rsid w:val="007B3A1C"/>
    <w:rsid w:val="007B74C3"/>
    <w:rsid w:val="007D2729"/>
    <w:rsid w:val="008028B0"/>
    <w:rsid w:val="00804D3E"/>
    <w:rsid w:val="0081071B"/>
    <w:rsid w:val="008162C0"/>
    <w:rsid w:val="0081741E"/>
    <w:rsid w:val="00817DED"/>
    <w:rsid w:val="00831DE2"/>
    <w:rsid w:val="00833FD3"/>
    <w:rsid w:val="00842F4A"/>
    <w:rsid w:val="00850CC4"/>
    <w:rsid w:val="00852D1D"/>
    <w:rsid w:val="00860266"/>
    <w:rsid w:val="00871A91"/>
    <w:rsid w:val="008834C9"/>
    <w:rsid w:val="00884369"/>
    <w:rsid w:val="008A2AD4"/>
    <w:rsid w:val="008B16A7"/>
    <w:rsid w:val="008B5BF3"/>
    <w:rsid w:val="008B7ED9"/>
    <w:rsid w:val="008C49D0"/>
    <w:rsid w:val="008C7BE3"/>
    <w:rsid w:val="008E3232"/>
    <w:rsid w:val="008F1CD2"/>
    <w:rsid w:val="008F6054"/>
    <w:rsid w:val="00903949"/>
    <w:rsid w:val="00904B86"/>
    <w:rsid w:val="009058D1"/>
    <w:rsid w:val="00906AE9"/>
    <w:rsid w:val="0093003B"/>
    <w:rsid w:val="0093189E"/>
    <w:rsid w:val="009359D3"/>
    <w:rsid w:val="00937F78"/>
    <w:rsid w:val="00942B28"/>
    <w:rsid w:val="00942F76"/>
    <w:rsid w:val="00943C04"/>
    <w:rsid w:val="00965A0F"/>
    <w:rsid w:val="00973DAB"/>
    <w:rsid w:val="00975D43"/>
    <w:rsid w:val="00982744"/>
    <w:rsid w:val="009838C1"/>
    <w:rsid w:val="00984F2A"/>
    <w:rsid w:val="00993C75"/>
    <w:rsid w:val="009B0777"/>
    <w:rsid w:val="009B1A3B"/>
    <w:rsid w:val="009B37D4"/>
    <w:rsid w:val="009C12D6"/>
    <w:rsid w:val="009D361B"/>
    <w:rsid w:val="009E11F1"/>
    <w:rsid w:val="009F367B"/>
    <w:rsid w:val="009F7416"/>
    <w:rsid w:val="00A14C53"/>
    <w:rsid w:val="00A16912"/>
    <w:rsid w:val="00A22957"/>
    <w:rsid w:val="00A24A8F"/>
    <w:rsid w:val="00A25BFB"/>
    <w:rsid w:val="00A36EBD"/>
    <w:rsid w:val="00A47EAD"/>
    <w:rsid w:val="00A51336"/>
    <w:rsid w:val="00A557A6"/>
    <w:rsid w:val="00A57F44"/>
    <w:rsid w:val="00A65496"/>
    <w:rsid w:val="00A7572B"/>
    <w:rsid w:val="00A8054D"/>
    <w:rsid w:val="00A815D7"/>
    <w:rsid w:val="00A92BFA"/>
    <w:rsid w:val="00AA17D3"/>
    <w:rsid w:val="00AB065F"/>
    <w:rsid w:val="00AB0A51"/>
    <w:rsid w:val="00AB413E"/>
    <w:rsid w:val="00AC1D5F"/>
    <w:rsid w:val="00AC29F4"/>
    <w:rsid w:val="00AC2BFA"/>
    <w:rsid w:val="00AC30E8"/>
    <w:rsid w:val="00AC4201"/>
    <w:rsid w:val="00AC48A5"/>
    <w:rsid w:val="00AC4927"/>
    <w:rsid w:val="00AE37B4"/>
    <w:rsid w:val="00AF5592"/>
    <w:rsid w:val="00B13E5A"/>
    <w:rsid w:val="00B141A8"/>
    <w:rsid w:val="00B15EA5"/>
    <w:rsid w:val="00B24B99"/>
    <w:rsid w:val="00B2595A"/>
    <w:rsid w:val="00B30CD5"/>
    <w:rsid w:val="00B40580"/>
    <w:rsid w:val="00B40D82"/>
    <w:rsid w:val="00B41D36"/>
    <w:rsid w:val="00B43C7D"/>
    <w:rsid w:val="00B44206"/>
    <w:rsid w:val="00B45601"/>
    <w:rsid w:val="00B526CA"/>
    <w:rsid w:val="00B7795B"/>
    <w:rsid w:val="00B92285"/>
    <w:rsid w:val="00B95D10"/>
    <w:rsid w:val="00BA3249"/>
    <w:rsid w:val="00BA7180"/>
    <w:rsid w:val="00BB0FCC"/>
    <w:rsid w:val="00BC0BCB"/>
    <w:rsid w:val="00BC0D5F"/>
    <w:rsid w:val="00BC30B8"/>
    <w:rsid w:val="00BC384D"/>
    <w:rsid w:val="00BC56B5"/>
    <w:rsid w:val="00BC5931"/>
    <w:rsid w:val="00BE4BDE"/>
    <w:rsid w:val="00C02FC8"/>
    <w:rsid w:val="00C03C58"/>
    <w:rsid w:val="00C07140"/>
    <w:rsid w:val="00C2293A"/>
    <w:rsid w:val="00C323A4"/>
    <w:rsid w:val="00C35088"/>
    <w:rsid w:val="00C350EF"/>
    <w:rsid w:val="00C353AE"/>
    <w:rsid w:val="00C52F0C"/>
    <w:rsid w:val="00C603DB"/>
    <w:rsid w:val="00C634EF"/>
    <w:rsid w:val="00C70823"/>
    <w:rsid w:val="00C73BF8"/>
    <w:rsid w:val="00C74E7B"/>
    <w:rsid w:val="00C75C59"/>
    <w:rsid w:val="00C827E7"/>
    <w:rsid w:val="00CA2DF3"/>
    <w:rsid w:val="00CA4909"/>
    <w:rsid w:val="00CA71B5"/>
    <w:rsid w:val="00CA7999"/>
    <w:rsid w:val="00CC0395"/>
    <w:rsid w:val="00CC3C0D"/>
    <w:rsid w:val="00CC6F58"/>
    <w:rsid w:val="00CD4C96"/>
    <w:rsid w:val="00CE0409"/>
    <w:rsid w:val="00CE3E0B"/>
    <w:rsid w:val="00D04D13"/>
    <w:rsid w:val="00D4777C"/>
    <w:rsid w:val="00D555C0"/>
    <w:rsid w:val="00D7740F"/>
    <w:rsid w:val="00D81866"/>
    <w:rsid w:val="00D8264B"/>
    <w:rsid w:val="00D85B45"/>
    <w:rsid w:val="00D946DC"/>
    <w:rsid w:val="00D97A6A"/>
    <w:rsid w:val="00DA0DD6"/>
    <w:rsid w:val="00DA281B"/>
    <w:rsid w:val="00DB2555"/>
    <w:rsid w:val="00DB548A"/>
    <w:rsid w:val="00DC5BA6"/>
    <w:rsid w:val="00DE55A0"/>
    <w:rsid w:val="00DE5BF5"/>
    <w:rsid w:val="00E0241B"/>
    <w:rsid w:val="00E034E7"/>
    <w:rsid w:val="00E11067"/>
    <w:rsid w:val="00E25507"/>
    <w:rsid w:val="00E64F4F"/>
    <w:rsid w:val="00E665F6"/>
    <w:rsid w:val="00E92CDB"/>
    <w:rsid w:val="00E97BC4"/>
    <w:rsid w:val="00EB61D9"/>
    <w:rsid w:val="00EC5C88"/>
    <w:rsid w:val="00EC5D37"/>
    <w:rsid w:val="00ED24BB"/>
    <w:rsid w:val="00ED57FD"/>
    <w:rsid w:val="00EF1EFE"/>
    <w:rsid w:val="00EF6B3F"/>
    <w:rsid w:val="00EF758B"/>
    <w:rsid w:val="00EF7FA9"/>
    <w:rsid w:val="00F251DA"/>
    <w:rsid w:val="00F36AE8"/>
    <w:rsid w:val="00F40B0A"/>
    <w:rsid w:val="00F43654"/>
    <w:rsid w:val="00F47713"/>
    <w:rsid w:val="00F556E1"/>
    <w:rsid w:val="00F84E22"/>
    <w:rsid w:val="00F92B18"/>
    <w:rsid w:val="00F936B1"/>
    <w:rsid w:val="00F9424D"/>
    <w:rsid w:val="00FC20F2"/>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038FE-7EFE-4ACD-BFCA-1FFACA3A0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C98D7-EEDD-4200-B3AC-57308E357C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6559</Words>
  <Characters>3740</Characters>
  <Application>Microsoft Office Word</Application>
  <DocSecurity>0</DocSecurity>
  <Lines>31</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Raminta Krasauskienė</cp:lastModifiedBy>
  <cp:revision>5</cp:revision>
  <dcterms:created xsi:type="dcterms:W3CDTF">2023-03-14T15:04:00Z</dcterms:created>
  <dcterms:modified xsi:type="dcterms:W3CDTF">2023-04-05T06:06:00Z</dcterms:modified>
</cp:coreProperties>
</file>