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46C5" w14:textId="3424AE47" w:rsidR="00D63B80" w:rsidRPr="00D63B80" w:rsidRDefault="00D6541E" w:rsidP="00D63B80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DD5A3C">
        <w:rPr>
          <w:rFonts w:ascii="Montserrat" w:hAnsi="Montserrat" w:cs="Arial"/>
          <w:b/>
          <w:bCs/>
          <w:sz w:val="20"/>
          <w:szCs w:val="20"/>
          <w:lang w:val="lt-LT"/>
        </w:rPr>
        <w:t xml:space="preserve">VIETINĖS RINKLIAVOS IR MOKĖJIMŲ UŽ TRANSPORTO PRIEMONIŲ STOVĖJIMĄ MOKAMOSE VIETOSE SURINKIMO PASLAUGOS </w:t>
      </w:r>
      <w:r w:rsidR="00D63B80" w:rsidRPr="00DD5A3C">
        <w:rPr>
          <w:rFonts w:ascii="Montserrat" w:hAnsi="Montserrat" w:cs="Arial"/>
          <w:b/>
          <w:bCs/>
          <w:sz w:val="20"/>
          <w:szCs w:val="20"/>
          <w:lang w:val="lt-LT"/>
        </w:rPr>
        <w:t>PER MOBILIOJO RYŠIO OPERATORI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>AUS</w:t>
      </w:r>
      <w:r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A42EFB" w:rsidRPr="00A42EFB">
        <w:rPr>
          <w:rFonts w:ascii="Montserrat" w:hAnsi="Montserrat" w:cs="Arial"/>
          <w:b/>
          <w:bCs/>
          <w:sz w:val="20"/>
          <w:szCs w:val="20"/>
          <w:lang w:val="lt-LT"/>
        </w:rPr>
        <w:t>UAB "TELE2"</w:t>
      </w:r>
      <w:r w:rsidR="00A42EFB" w:rsidRPr="00A42EFB" w:rsidDel="00A42EFB"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615931">
        <w:rPr>
          <w:rFonts w:ascii="Montserrat" w:hAnsi="Montserrat" w:cs="Arial"/>
          <w:b/>
          <w:bCs/>
          <w:sz w:val="20"/>
          <w:szCs w:val="20"/>
          <w:lang w:val="lt-LT"/>
        </w:rPr>
        <w:t>T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 xml:space="preserve">INKLĄ </w:t>
      </w:r>
      <w:r w:rsidR="00D63B80" w:rsidRPr="00D63B80">
        <w:rPr>
          <w:rFonts w:ascii="Montserrat" w:hAnsi="Montserrat" w:cs="Arial"/>
          <w:b/>
          <w:sz w:val="20"/>
          <w:szCs w:val="20"/>
          <w:lang w:val="lt-LT"/>
        </w:rPr>
        <w:t>VIEŠOJO PIRKIMO SUTARTIS</w:t>
      </w:r>
    </w:p>
    <w:p w14:paraId="0FC61B5B" w14:textId="77777777" w:rsidR="00F9566F" w:rsidRPr="00DD5A3C" w:rsidRDefault="00F9566F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3E1419C5" w14:textId="77777777" w:rsidR="00F9566F" w:rsidRPr="00F15531" w:rsidRDefault="00BC1C61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F15531">
        <w:rPr>
          <w:rFonts w:ascii="Montserrat" w:hAnsi="Montserrat" w:cs="Arial"/>
          <w:b/>
          <w:sz w:val="20"/>
          <w:szCs w:val="20"/>
          <w:lang w:val="lt-LT"/>
        </w:rPr>
        <w:t>SPECIALIOJI DALIS</w:t>
      </w:r>
    </w:p>
    <w:p w14:paraId="242D7EBF" w14:textId="77777777" w:rsidR="00F9566F" w:rsidRPr="00F15531" w:rsidRDefault="00F9566F" w:rsidP="000602AE">
      <w:pPr>
        <w:spacing w:after="0" w:line="240" w:lineRule="auto"/>
        <w:ind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064399C" w14:textId="376B0C64" w:rsidR="00F9566F" w:rsidRPr="00F15531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Savivaldybės įmonė „SUSISIEKIMO PASLAUGOS“, juridinio asmens kodas </w:t>
      </w:r>
      <w:r w:rsidRPr="00043021">
        <w:rPr>
          <w:rFonts w:ascii="Montserrat" w:eastAsia="Times New Roman" w:hAnsi="Montserrat" w:cs="Arial"/>
          <w:color w:val="000000"/>
          <w:sz w:val="20"/>
          <w:szCs w:val="20"/>
          <w:lang w:val="lt-LT"/>
        </w:rPr>
        <w:t>124644360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atstovaujama </w:t>
      </w:r>
      <w:r w:rsidR="00763B6E">
        <w:rPr>
          <w:rFonts w:ascii="Montserrat" w:eastAsia="Times New Roman" w:hAnsi="Montserrat" w:cs="Arial"/>
          <w:sz w:val="20"/>
          <w:szCs w:val="20"/>
          <w:lang w:val="lt-LT"/>
        </w:rPr>
        <w:t>direktorės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veikiančio (-s) pagal </w:t>
      </w:r>
      <w:r w:rsidR="00763B6E">
        <w:rPr>
          <w:rFonts w:ascii="Montserrat" w:eastAsia="Times New Roman" w:hAnsi="Montserrat" w:cs="Arial"/>
          <w:bCs/>
          <w:sz w:val="20"/>
          <w:szCs w:val="20"/>
          <w:lang w:val="lt-LT"/>
        </w:rPr>
        <w:t>įmonės įstatus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Užsakovas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), </w:t>
      </w:r>
    </w:p>
    <w:p w14:paraId="2002CF72" w14:textId="77777777" w:rsidR="00F9566F" w:rsidRPr="00043021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eastAsia="Times New Roman" w:hAnsi="Montserrat" w:cs="Arial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>ir</w:t>
      </w:r>
    </w:p>
    <w:p w14:paraId="06FA56EA" w14:textId="5DB81E35" w:rsidR="00F9566F" w:rsidRPr="00C23B66" w:rsidRDefault="00C02755" w:rsidP="009A6712">
      <w:pPr>
        <w:ind w:firstLine="567"/>
        <w:jc w:val="both"/>
        <w:rPr>
          <w:lang w:val="lt-LT"/>
        </w:rPr>
      </w:pPr>
      <w:r w:rsidRPr="00C02755">
        <w:rPr>
          <w:rFonts w:ascii="Montserrat" w:eastAsia="Times New Roman" w:hAnsi="Montserrat" w:cs="Arial"/>
          <w:bCs/>
          <w:sz w:val="20"/>
          <w:szCs w:val="20"/>
          <w:lang w:val="lt-LT"/>
        </w:rPr>
        <w:t>UAB ,,Tele2“, juridinio asmens kodas 111471645, atstovaujama viešojo sektoriaus projektų vadovės, veikiančios pagal 2023 m. gruodžio 20</w:t>
      </w:r>
      <w:r w:rsidR="001F35D3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</w:t>
      </w:r>
      <w:r w:rsidRPr="00C02755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d. įgaliojimą Nr. 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="00BC1C61"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Paslaugų teikėjas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>)</w:t>
      </w:r>
      <w:r w:rsidR="003B55A4">
        <w:rPr>
          <w:rFonts w:ascii="Montserrat" w:hAnsi="Montserrat"/>
          <w:sz w:val="20"/>
          <w:szCs w:val="20"/>
          <w:lang w:val="lt-LT"/>
        </w:rPr>
        <w:t xml:space="preserve">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sudarė šią paslaugų sutartį (Pirkimo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 xml:space="preserve">paraiškos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numeris</w:t>
      </w:r>
      <w:r w:rsidR="00D6541E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6712" w:rsidRPr="009A6712">
        <w:rPr>
          <w:rFonts w:ascii="Montserrat" w:hAnsi="Montserrat" w:cs="Arial"/>
          <w:sz w:val="20"/>
          <w:szCs w:val="20"/>
          <w:lang w:val="lt-LT"/>
        </w:rPr>
        <w:t>PU-120/2024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) (toliau – 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Sutartis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).</w:t>
      </w:r>
    </w:p>
    <w:p w14:paraId="380B7962" w14:textId="77777777" w:rsidR="00A24486" w:rsidRPr="0052477A" w:rsidRDefault="00A24486" w:rsidP="003B55A4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4CE5118B" w14:textId="77777777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OBJEKTAS (Sutarties BD 3 skyrius)</w:t>
      </w:r>
    </w:p>
    <w:p w14:paraId="24463042" w14:textId="56BA969B" w:rsidR="00F9566F" w:rsidRPr="00043021" w:rsidRDefault="00BC1C61" w:rsidP="00043021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602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 xml:space="preserve">Paslaugų teikėjas įsipareigoja Sutartyje nurodytomis sąlygomis ir terminais suteikti </w:t>
      </w:r>
      <w:r w:rsidR="00D63B80" w:rsidRPr="00043021">
        <w:rPr>
          <w:rFonts w:ascii="Montserrat" w:hAnsi="Montserrat" w:cs="Arial"/>
          <w:sz w:val="20"/>
          <w:szCs w:val="20"/>
          <w:lang w:val="lt-LT"/>
        </w:rPr>
        <w:t>Užsakovui</w:t>
      </w:r>
      <w:r w:rsidR="00D63B80" w:rsidRPr="00D63B80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33EA">
        <w:rPr>
          <w:rFonts w:ascii="Montserrat" w:hAnsi="Montserrat" w:cs="Arial"/>
          <w:sz w:val="20"/>
          <w:szCs w:val="20"/>
          <w:lang w:val="lt-LT"/>
        </w:rPr>
        <w:t>v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ietinės rinkliavos ir mokėjimų už transporto priemonių stovėjimą mokamose vietose surinkimo paslaug</w:t>
      </w:r>
      <w:r w:rsidR="009A33EA">
        <w:rPr>
          <w:rFonts w:ascii="Montserrat" w:hAnsi="Montserrat" w:cs="Arial"/>
          <w:sz w:val="20"/>
          <w:szCs w:val="20"/>
          <w:lang w:val="lt-LT"/>
        </w:rPr>
        <w:t>a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s per mobiliojo ryšio operatoriaus</w:t>
      </w:r>
      <w:r w:rsid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bookmarkStart w:id="0" w:name="_Hlk100127984"/>
      <w:r w:rsidR="00A42EFB" w:rsidRPr="001621BA">
        <w:rPr>
          <w:rFonts w:ascii="Montserrat" w:hAnsi="Montserrat" w:cs="Arial"/>
          <w:b/>
          <w:bCs/>
          <w:sz w:val="20"/>
          <w:szCs w:val="20"/>
          <w:lang w:val="lt-LT"/>
        </w:rPr>
        <w:t>UAB "Tele2"</w:t>
      </w:r>
      <w:r w:rsidR="00A42EFB" w:rsidRPr="00A42EFB" w:rsidDel="00A42EFB">
        <w:rPr>
          <w:rFonts w:ascii="Montserrat" w:hAnsi="Montserrat" w:cs="Arial"/>
          <w:sz w:val="20"/>
          <w:szCs w:val="20"/>
          <w:lang w:val="lt-LT"/>
        </w:rPr>
        <w:t xml:space="preserve"> </w:t>
      </w:r>
      <w:bookmarkEnd w:id="0"/>
      <w:r w:rsidR="009A33EA">
        <w:rPr>
          <w:rFonts w:ascii="Montserrat" w:hAnsi="Montserrat" w:cs="Arial"/>
          <w:sz w:val="20"/>
          <w:szCs w:val="20"/>
          <w:lang w:val="lt-LT"/>
        </w:rPr>
        <w:t xml:space="preserve">tinklą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>Paslaugos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), o Užsakovas įsipareigoja sumokėti už tinkamai 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ir laiku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suteiktas Paslaugas Sutartyje nurodytomis sąlygomis ir terminais. </w:t>
      </w:r>
    </w:p>
    <w:p w14:paraId="33B620C7" w14:textId="5796370B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  <w:tab w:val="left" w:pos="993"/>
          <w:tab w:val="left" w:pos="1134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KAINA IR PASLAUGŲ ĮKAINIAI (Sutarties BD 5 skyrius)</w:t>
      </w:r>
    </w:p>
    <w:p w14:paraId="198C1B19" w14:textId="557112ED" w:rsidR="00043021" w:rsidRDefault="009A33EA" w:rsidP="00010943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Maksimali sutarties kaina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EUR be PVM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–</w:t>
      </w:r>
      <w:r w:rsidR="00A42EFB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A42EFB" w:rsidRPr="00A42EFB">
        <w:rPr>
          <w:rFonts w:ascii="Montserrat" w:hAnsi="Montserrat" w:cs="Arial"/>
          <w:sz w:val="20"/>
          <w:szCs w:val="20"/>
          <w:lang w:val="lt-LT"/>
        </w:rPr>
        <w:t>950.000</w:t>
      </w:r>
      <w:r w:rsidR="00A42EFB">
        <w:rPr>
          <w:rFonts w:ascii="Montserrat" w:hAnsi="Montserrat" w:cs="Arial"/>
          <w:sz w:val="20"/>
          <w:szCs w:val="20"/>
          <w:lang w:val="lt-LT"/>
        </w:rPr>
        <w:t xml:space="preserve"> (devyni šimtai penkiasdešimt tūkstančių</w:t>
      </w:r>
      <w:r w:rsidR="00F15531">
        <w:rPr>
          <w:rFonts w:ascii="Montserrat" w:hAnsi="Montserrat" w:cs="Arial"/>
          <w:sz w:val="20"/>
          <w:szCs w:val="20"/>
          <w:lang w:val="lt-LT"/>
        </w:rPr>
        <w:t>)</w:t>
      </w:r>
      <w:r w:rsidR="00870188">
        <w:rPr>
          <w:rFonts w:ascii="Montserrat" w:hAnsi="Montserrat" w:cs="Arial"/>
          <w:b/>
          <w:bCs/>
          <w:sz w:val="20"/>
          <w:szCs w:val="20"/>
          <w:lang w:val="lt-LT"/>
        </w:rPr>
        <w:t>*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.</w:t>
      </w:r>
    </w:p>
    <w:p w14:paraId="353F2072" w14:textId="50A89DFB" w:rsidR="00870188" w:rsidRDefault="00870188" w:rsidP="00010943">
      <w:pPr>
        <w:pStyle w:val="ListParagraph"/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* - pagal PVM įstatymo 28 str. 3 d. paslaugos PVM neapmokestinamos.</w:t>
      </w:r>
    </w:p>
    <w:p w14:paraId="7DEBE579" w14:textId="296B0BF4" w:rsidR="00F9566F" w:rsidRPr="008967D3" w:rsidRDefault="00BC1C61" w:rsidP="000602AE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 w:rsidRPr="008967D3">
        <w:rPr>
          <w:rFonts w:ascii="Montserrat" w:hAnsi="Montserrat" w:cs="Arial"/>
          <w:sz w:val="20"/>
          <w:szCs w:val="20"/>
          <w:lang w:val="lt-LT"/>
        </w:rPr>
        <w:t>Paslaugų įkainiai:</w:t>
      </w:r>
      <w:r w:rsidR="008967D3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AD21CE">
        <w:rPr>
          <w:rFonts w:ascii="Montserrat" w:hAnsi="Montserrat" w:cs="Arial"/>
          <w:b/>
          <w:bCs/>
          <w:sz w:val="20"/>
          <w:szCs w:val="20"/>
          <w:lang w:val="lt-LT"/>
        </w:rPr>
        <w:t>6</w:t>
      </w:r>
      <w:r w:rsidR="002B741D">
        <w:rPr>
          <w:rFonts w:ascii="Montserrat" w:hAnsi="Montserrat" w:cs="Arial"/>
          <w:b/>
          <w:bCs/>
          <w:sz w:val="20"/>
          <w:szCs w:val="20"/>
          <w:lang w:val="lt-LT"/>
        </w:rPr>
        <w:t>,</w:t>
      </w:r>
      <w:r w:rsidR="00AD21CE">
        <w:rPr>
          <w:rFonts w:ascii="Montserrat" w:hAnsi="Montserrat" w:cs="Arial"/>
          <w:b/>
          <w:bCs/>
          <w:sz w:val="20"/>
          <w:szCs w:val="20"/>
          <w:lang w:val="lt-LT"/>
        </w:rPr>
        <w:t>9</w:t>
      </w:r>
      <w:r w:rsidR="002B741D">
        <w:rPr>
          <w:rFonts w:ascii="Montserrat" w:hAnsi="Montserrat" w:cs="Arial"/>
          <w:b/>
          <w:bCs/>
          <w:sz w:val="20"/>
          <w:szCs w:val="20"/>
          <w:lang w:val="lt-LT"/>
        </w:rPr>
        <w:t>0</w:t>
      </w:r>
      <w:r w:rsidR="009A6712"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D76ADF" w:rsidRPr="00D76ADF">
        <w:rPr>
          <w:rFonts w:ascii="Montserrat" w:hAnsi="Montserrat" w:cs="Arial"/>
          <w:b/>
          <w:bCs/>
          <w:sz w:val="20"/>
          <w:szCs w:val="20"/>
          <w:lang w:val="lt-LT"/>
        </w:rPr>
        <w:t>proc.</w:t>
      </w:r>
      <w:r w:rsidR="00D76ADF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8967D3" w:rsidRPr="008967D3">
        <w:rPr>
          <w:rFonts w:ascii="Montserrat" w:hAnsi="Montserrat" w:cs="Arial"/>
          <w:b/>
          <w:sz w:val="20"/>
          <w:szCs w:val="20"/>
          <w:lang w:val="lt-LT"/>
        </w:rPr>
        <w:t>nuo kiekvienos Paslaugų tiekėjo surinktos sumos už vietinę rinkliavą ir nustatytą mokestį už transporto priemonių stovėjimą.</w:t>
      </w:r>
    </w:p>
    <w:p w14:paraId="747CCBCF" w14:textId="7F62F3B4" w:rsidR="00F9566F" w:rsidRPr="00043021" w:rsidRDefault="00BC1C61" w:rsidP="0052598F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ŠALIŲ ATSTOVAI (Sutarties BD 1</w:t>
      </w:r>
      <w:r>
        <w:rPr>
          <w:rFonts w:ascii="Montserrat" w:hAnsi="Montserrat" w:cs="Arial"/>
          <w:b/>
          <w:sz w:val="20"/>
          <w:szCs w:val="20"/>
          <w:lang w:val="lt-LT"/>
        </w:rPr>
        <w:t>3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 IR SUBTIEKĖJAI (Sutarties BD </w:t>
      </w:r>
      <w:r>
        <w:rPr>
          <w:rFonts w:ascii="Montserrat" w:hAnsi="Montserrat" w:cs="Arial"/>
          <w:b/>
          <w:sz w:val="20"/>
          <w:szCs w:val="20"/>
          <w:lang w:val="lt-LT"/>
        </w:rPr>
        <w:t>8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</w:t>
      </w:r>
    </w:p>
    <w:p w14:paraId="72A3C6B9" w14:textId="35829E49" w:rsidR="00F9566F" w:rsidRDefault="00BC1C61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Montserrat" w:hAnsi="Montserrat" w:cs="Arial"/>
          <w:sz w:val="20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Šalių paskiriami atstovai</w:t>
      </w:r>
      <w:r>
        <w:rPr>
          <w:rFonts w:ascii="Montserrat" w:hAnsi="Montserrat" w:cs="Arial"/>
          <w:sz w:val="20"/>
          <w:szCs w:val="20"/>
          <w:lang w:val="lt-LT"/>
        </w:rPr>
        <w:t>, atsakingi už Sutarties vykdymą</w:t>
      </w:r>
      <w:r w:rsidRPr="00043021">
        <w:rPr>
          <w:rFonts w:ascii="Montserrat" w:hAnsi="Montserrat" w:cs="Arial"/>
          <w:sz w:val="20"/>
          <w:szCs w:val="20"/>
          <w:lang w:val="lt-LT"/>
        </w:rPr>
        <w:t>:</w:t>
      </w:r>
    </w:p>
    <w:p w14:paraId="2C2D607E" w14:textId="4666ED8C" w:rsidR="00F23BE7" w:rsidRDefault="00CE5CB5" w:rsidP="00CE5CB5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F23BE7">
        <w:rPr>
          <w:rFonts w:ascii="Montserrat" w:hAnsi="Montserrat" w:cs="Arial"/>
          <w:sz w:val="20"/>
          <w:szCs w:val="20"/>
          <w:lang w:val="lt-LT"/>
        </w:rPr>
        <w:t>Užsakovo darbuotojai:</w:t>
      </w:r>
    </w:p>
    <w:p w14:paraId="35220FF2" w14:textId="7CE6EC92" w:rsidR="000F47D5" w:rsidRDefault="000F47D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0F47D5">
        <w:rPr>
          <w:rFonts w:ascii="Montserrat" w:hAnsi="Montserrat" w:cs="Arial"/>
          <w:sz w:val="20"/>
          <w:szCs w:val="20"/>
          <w:lang w:val="lt-LT"/>
        </w:rPr>
        <w:t>Užsakovo darbuotojas, atsakingas už IT procesus (incidentų valdymą ir kt.),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2D1E60">
        <w:rPr>
          <w:rFonts w:ascii="Montserrat" w:hAnsi="Montserrat" w:cs="Arial"/>
          <w:sz w:val="20"/>
          <w:szCs w:val="20"/>
          <w:lang w:val="lt-LT"/>
        </w:rPr>
        <w:t>skaitmeninės transformacijos vadovas</w:t>
      </w:r>
      <w:r w:rsidR="001F35D3">
        <w:rPr>
          <w:rFonts w:ascii="Montserrat" w:hAnsi="Montserrat" w:cs="Arial"/>
          <w:sz w:val="20"/>
          <w:szCs w:val="20"/>
          <w:lang w:val="lt-LT"/>
        </w:rPr>
        <w:t>;</w:t>
      </w:r>
    </w:p>
    <w:p w14:paraId="60539352" w14:textId="420E8CC2" w:rsidR="00CE5CB5" w:rsidRDefault="00CE5CB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F73A2A">
        <w:rPr>
          <w:rFonts w:ascii="Montserrat" w:hAnsi="Montserrat" w:cs="Arial"/>
          <w:sz w:val="20"/>
          <w:szCs w:val="20"/>
          <w:lang w:val="lt-LT"/>
        </w:rPr>
        <w:t>Užsakovo darbuotojas, atsakingas už Sutarties vykdymo kontrolę,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440E16">
        <w:rPr>
          <w:rFonts w:ascii="Montserrat" w:hAnsi="Montserrat" w:cs="Arial"/>
          <w:sz w:val="20"/>
          <w:szCs w:val="20"/>
          <w:lang w:val="lt-LT"/>
        </w:rPr>
        <w:t>pardavimų vadybininkas</w:t>
      </w:r>
      <w:r w:rsidR="00F23BE7" w:rsidRPr="00F73A2A">
        <w:rPr>
          <w:rFonts w:ascii="Montserrat" w:hAnsi="Montserrat" w:cs="Arial"/>
          <w:sz w:val="20"/>
          <w:szCs w:val="20"/>
          <w:lang w:val="lt-LT"/>
        </w:rPr>
        <w:t>;</w:t>
      </w:r>
    </w:p>
    <w:p w14:paraId="3995C425" w14:textId="433AC1B9" w:rsidR="00F23BE7" w:rsidRPr="001C6309" w:rsidRDefault="00F23BE7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Užsakovo darbuotojas, atsakingas už Ataskaitų pasirašymą (priėmimą), PVM sąskaitų-faktūrų priėmimą, 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- </w:t>
      </w:r>
      <w:r w:rsidR="00A32FFE">
        <w:rPr>
          <w:rFonts w:ascii="Montserrat" w:hAnsi="Montserrat" w:cs="Arial"/>
          <w:sz w:val="20"/>
          <w:szCs w:val="20"/>
          <w:lang w:val="lt-LT"/>
        </w:rPr>
        <w:t>apskaitos kontrolės specialistė</w:t>
      </w:r>
      <w:r w:rsidR="009A6712">
        <w:rPr>
          <w:rFonts w:ascii="Montserrat" w:hAnsi="Montserrat" w:cs="Arial"/>
          <w:sz w:val="20"/>
          <w:szCs w:val="20"/>
          <w:lang w:val="lt-LT"/>
        </w:rPr>
        <w:t>.</w:t>
      </w:r>
    </w:p>
    <w:p w14:paraId="0BEC5EEC" w14:textId="77777777" w:rsidR="00085DF2" w:rsidRDefault="00503FE7" w:rsidP="008A0D1B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 Paslaugų teikė</w:t>
      </w:r>
      <w:r w:rsidR="003F48D9" w:rsidRPr="004116B4">
        <w:rPr>
          <w:rFonts w:ascii="Montserrat" w:hAnsi="Montserrat" w:cs="Arial"/>
          <w:sz w:val="20"/>
          <w:szCs w:val="20"/>
          <w:lang w:val="lt-LT"/>
        </w:rPr>
        <w:t>j</w:t>
      </w:r>
      <w:r w:rsidRPr="004116B4">
        <w:rPr>
          <w:rFonts w:ascii="Montserrat" w:hAnsi="Montserrat" w:cs="Arial"/>
          <w:sz w:val="20"/>
          <w:szCs w:val="20"/>
          <w:lang w:val="lt-LT"/>
        </w:rPr>
        <w:t xml:space="preserve">o darbuotojai: </w:t>
      </w:r>
      <w:bookmarkStart w:id="1" w:name="_Hlk100129097"/>
    </w:p>
    <w:p w14:paraId="18EAF1DC" w14:textId="4E455A90" w:rsidR="009A33EA" w:rsidRPr="006605B3" w:rsidRDefault="00085DF2" w:rsidP="006605B3">
      <w:pPr>
        <w:pStyle w:val="ListParagraph"/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3</w:t>
      </w:r>
      <w:r w:rsidR="003B3E24">
        <w:rPr>
          <w:rFonts w:ascii="Montserrat" w:hAnsi="Montserrat" w:cs="Arial"/>
          <w:sz w:val="20"/>
          <w:szCs w:val="20"/>
          <w:lang w:val="lt-LT"/>
        </w:rPr>
        <w:t>.1.2.1. Už sutarties vyk</w:t>
      </w:r>
      <w:r w:rsidR="005E0D19">
        <w:rPr>
          <w:rFonts w:ascii="Montserrat" w:hAnsi="Montserrat" w:cs="Arial"/>
          <w:sz w:val="20"/>
          <w:szCs w:val="20"/>
          <w:lang w:val="lt-LT"/>
        </w:rPr>
        <w:t>dymą atsakinga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s </w:t>
      </w:r>
      <w:r w:rsidR="00FE264A">
        <w:rPr>
          <w:rFonts w:ascii="Montserrat" w:hAnsi="Montserrat" w:cs="Arial"/>
          <w:sz w:val="20"/>
          <w:szCs w:val="20"/>
          <w:lang w:val="lt-LT"/>
        </w:rPr>
        <w:t>–</w:t>
      </w:r>
      <w:r w:rsidR="001F35D3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FE264A">
        <w:rPr>
          <w:rFonts w:ascii="Montserrat" w:hAnsi="Montserrat" w:cs="Arial"/>
          <w:sz w:val="20"/>
          <w:szCs w:val="20"/>
          <w:lang w:val="lt-LT"/>
        </w:rPr>
        <w:t>projektų vadovas</w:t>
      </w:r>
      <w:bookmarkEnd w:id="1"/>
      <w:r w:rsidR="001F35D3">
        <w:rPr>
          <w:rFonts w:ascii="Montserrat" w:hAnsi="Montserrat" w:cs="Arial"/>
          <w:sz w:val="20"/>
          <w:szCs w:val="20"/>
          <w:lang w:val="lt-LT"/>
        </w:rPr>
        <w:t>.</w:t>
      </w:r>
    </w:p>
    <w:p w14:paraId="0CC2E7AA" w14:textId="77777777" w:rsidR="00BC1C61" w:rsidRPr="003C1258" w:rsidRDefault="00BC1C61" w:rsidP="00BC1C61">
      <w:pPr>
        <w:tabs>
          <w:tab w:val="left" w:pos="993"/>
        </w:tabs>
        <w:suppressAutoHyphens w:val="0"/>
        <w:ind w:firstLine="567"/>
        <w:jc w:val="both"/>
        <w:rPr>
          <w:rFonts w:ascii="Montserrat" w:hAnsi="Montserrat" w:cs="Arial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3.2</w:t>
      </w:r>
      <w:r w:rsidRPr="00BC1C61">
        <w:rPr>
          <w:rFonts w:ascii="Montserrat" w:hAnsi="Montserrat" w:cs="Arial"/>
          <w:sz w:val="20"/>
          <w:szCs w:val="20"/>
          <w:lang w:val="lt-LT"/>
        </w:rPr>
        <w:t>.</w:t>
      </w:r>
      <w:r w:rsidRPr="00BC1C61">
        <w:rPr>
          <w:rFonts w:ascii="Montserrat" w:hAnsi="Montserrat" w:cs="Arial"/>
          <w:sz w:val="20"/>
          <w:szCs w:val="20"/>
          <w:lang w:val="lt-LT"/>
        </w:rPr>
        <w:tab/>
        <w:t xml:space="preserve">Sutarčiai tinkamai įvykdyti Paslaugų teikėjas pasitelkia lentelėje nurodytus </w:t>
      </w:r>
      <w:r w:rsidRPr="00BC1C61">
        <w:rPr>
          <w:rFonts w:ascii="Montserrat" w:hAnsi="Montserrat" w:cs="Arial"/>
          <w:sz w:val="20"/>
          <w:szCs w:val="20"/>
          <w:lang w:val="lt-LT"/>
        </w:rPr>
        <w:br/>
        <w:t>subteikėjus: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34"/>
        <w:gridCol w:w="3134"/>
        <w:gridCol w:w="4217"/>
      </w:tblGrid>
      <w:tr w:rsidR="00BC1C61" w:rsidRPr="002D1E60" w14:paraId="67198235" w14:textId="77777777" w:rsidTr="008A0D1B">
        <w:tc>
          <w:tcPr>
            <w:tcW w:w="3134" w:type="dxa"/>
          </w:tcPr>
          <w:p w14:paraId="2C3E2EF0" w14:textId="77777777" w:rsidR="00BC1C61" w:rsidRPr="00BC1C61" w:rsidRDefault="00BC1C61" w:rsidP="0034679C">
            <w:pPr>
              <w:tabs>
                <w:tab w:val="left" w:pos="993"/>
              </w:tabs>
              <w:suppressAutoHyphens w:val="0"/>
              <w:ind w:firstLine="59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 pavadinimas</w:t>
            </w:r>
          </w:p>
        </w:tc>
        <w:tc>
          <w:tcPr>
            <w:tcW w:w="3134" w:type="dxa"/>
          </w:tcPr>
          <w:p w14:paraId="689B8048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 rekvizitai (adresas, kontaktiniai duomenys, kita reikalinga informacija apie subteikėjus)</w:t>
            </w:r>
          </w:p>
        </w:tc>
        <w:tc>
          <w:tcPr>
            <w:tcW w:w="4217" w:type="dxa"/>
          </w:tcPr>
          <w:p w14:paraId="309534DB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Kokiai Sutarties daliai įvykdyti subteikėjai pasitelkiami (Pasitelktų subteikėjų veiklų (funkcijų) aprašymas vykdant Sutartį. </w:t>
            </w:r>
          </w:p>
        </w:tc>
      </w:tr>
      <w:tr w:rsidR="00BC1C61" w:rsidRPr="004647A8" w14:paraId="36105A07" w14:textId="77777777" w:rsidTr="008A0D1B">
        <w:tc>
          <w:tcPr>
            <w:tcW w:w="3134" w:type="dxa"/>
          </w:tcPr>
          <w:p w14:paraId="58A5247D" w14:textId="06A95B45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3134" w:type="dxa"/>
          </w:tcPr>
          <w:p w14:paraId="5275A534" w14:textId="0B735F3C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4217" w:type="dxa"/>
          </w:tcPr>
          <w:p w14:paraId="064F94E9" w14:textId="2A1F0F94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</w:tr>
    </w:tbl>
    <w:p w14:paraId="01B0930C" w14:textId="77777777" w:rsidR="008A0D1B" w:rsidRDefault="008A0D1B" w:rsidP="00CC133D">
      <w:pPr>
        <w:pStyle w:val="ListParagraph"/>
        <w:tabs>
          <w:tab w:val="left" w:pos="284"/>
          <w:tab w:val="left" w:pos="993"/>
          <w:tab w:val="left" w:pos="1134"/>
        </w:tabs>
        <w:ind w:left="0"/>
        <w:rPr>
          <w:rFonts w:ascii="Montserrat" w:hAnsi="Montserrat" w:cs="Arial"/>
          <w:b/>
          <w:sz w:val="20"/>
          <w:szCs w:val="20"/>
          <w:lang w:val="lt-LT"/>
        </w:rPr>
      </w:pPr>
    </w:p>
    <w:p w14:paraId="4C967A64" w14:textId="2D23583F" w:rsidR="009A6712" w:rsidRDefault="009A6712" w:rsidP="001621BA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 xml:space="preserve">ATSAKOMYBĖ UŽ VĖLAVIMĄ IŠSPRĘSTI INCIDENTĄ </w:t>
      </w:r>
      <w:r w:rsidR="0084726C">
        <w:rPr>
          <w:rFonts w:ascii="Montserrat" w:hAnsi="Montserrat" w:cs="Arial"/>
          <w:b/>
          <w:sz w:val="20"/>
          <w:szCs w:val="20"/>
          <w:lang w:val="lt-LT"/>
        </w:rPr>
        <w:t xml:space="preserve">(Sutarties BD </w:t>
      </w:r>
      <w:r w:rsidR="00935157">
        <w:rPr>
          <w:rFonts w:ascii="Montserrat" w:hAnsi="Montserrat" w:cs="Arial"/>
          <w:b/>
          <w:sz w:val="20"/>
          <w:szCs w:val="20"/>
          <w:lang w:val="lt-LT"/>
        </w:rPr>
        <w:t>9.3.1 papunktis)</w:t>
      </w:r>
    </w:p>
    <w:p w14:paraId="0A05DB31" w14:textId="79D4AF5A" w:rsidR="009A6712" w:rsidRDefault="009A6712" w:rsidP="001621BA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Cs/>
          <w:sz w:val="20"/>
          <w:szCs w:val="20"/>
          <w:lang w:val="lt-LT"/>
        </w:rPr>
        <w:t>Už vėlavimą išspręsti incidentą Paslaugų teikėjui taikomi delspinigiai –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r w:rsidR="00A42EFB" w:rsidRPr="00A42EFB">
        <w:rPr>
          <w:rFonts w:ascii="Montserrat" w:hAnsi="Montserrat" w:cs="Arial"/>
          <w:bCs/>
          <w:sz w:val="20"/>
          <w:szCs w:val="20"/>
          <w:lang w:val="lt-LT"/>
        </w:rPr>
        <w:t>52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4 Eur (penki šimtai dvidešimt keturi eurai) 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už </w:t>
      </w:r>
      <w:r w:rsidRPr="009A6712">
        <w:rPr>
          <w:rFonts w:ascii="Montserrat" w:hAnsi="Montserrat" w:cs="Arial"/>
          <w:bCs/>
          <w:sz w:val="20"/>
          <w:szCs w:val="20"/>
          <w:lang w:val="lt-LT"/>
        </w:rPr>
        <w:t>kiekvieną pavėluotą išspręsti incidentą valandą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. </w:t>
      </w:r>
    </w:p>
    <w:p w14:paraId="66DA17CE" w14:textId="0FCD1CF3" w:rsidR="00F9566F" w:rsidRPr="00043021" w:rsidRDefault="009A6712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5.</w:t>
      </w:r>
      <w:r>
        <w:rPr>
          <w:rFonts w:ascii="Montserrat" w:hAnsi="Montserrat" w:cs="Arial"/>
          <w:b/>
          <w:sz w:val="20"/>
          <w:szCs w:val="20"/>
          <w:lang w:val="lt-LT"/>
        </w:rPr>
        <w:tab/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KITOS SUTARTIES NUOSTATOS</w:t>
      </w:r>
    </w:p>
    <w:p w14:paraId="66BD4C6E" w14:textId="3FFD3EFB" w:rsidR="00F9566F" w:rsidRDefault="009A6712" w:rsidP="00F73A2A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lastRenderedPageBreak/>
        <w:t>5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.1.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ab/>
        <w:t xml:space="preserve">Sutarties SD vartojamos sąvokos </w:t>
      </w:r>
      <w:r w:rsidR="00BC1C61" w:rsidRPr="00043021">
        <w:rPr>
          <w:rFonts w:ascii="Montserrat" w:hAnsi="Montserrat" w:cs="Arial"/>
          <w:bCs/>
          <w:sz w:val="20"/>
          <w:szCs w:val="20"/>
          <w:lang w:val="lt-LT"/>
        </w:rPr>
        <w:t>suprantamos taip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, kaip jos apibrėžtos Sutarties BD 1 skyriuje.</w:t>
      </w:r>
    </w:p>
    <w:p w14:paraId="0543000F" w14:textId="2BE60DE5" w:rsidR="005E5F7A" w:rsidRPr="005E5F7A" w:rsidRDefault="009A6712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.2. </w:t>
      </w:r>
      <w:r w:rsidR="003B44DD" w:rsidRPr="003B44DD">
        <w:rPr>
          <w:rFonts w:ascii="Montserrat" w:hAnsi="Montserrat"/>
          <w:sz w:val="20"/>
          <w:szCs w:val="20"/>
          <w:lang w:val="lt-LT"/>
        </w:rPr>
        <w:t xml:space="preserve">Šalys susitaria, kad Užsakovas Ataskaitas Paslaugų teikėjui teikia el. </w:t>
      </w:r>
    </w:p>
    <w:p w14:paraId="35DB849B" w14:textId="5C95930D" w:rsidR="005E5F7A" w:rsidRPr="009965DE" w:rsidRDefault="009A6712" w:rsidP="001621BA">
      <w:pPr>
        <w:ind w:firstLine="567"/>
        <w:rPr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.3. </w:t>
      </w:r>
      <w:r w:rsidR="00F37AD3" w:rsidRPr="00F37AD3">
        <w:rPr>
          <w:rFonts w:ascii="Montserrat" w:hAnsi="Montserrat"/>
          <w:sz w:val="20"/>
          <w:szCs w:val="20"/>
          <w:lang w:val="lt-LT"/>
        </w:rPr>
        <w:t>Paslaugų teikėjas turi priimti Klientų užklausas ir prašymus</w:t>
      </w:r>
      <w:r w:rsidR="00F37AD3">
        <w:rPr>
          <w:rFonts w:ascii="Montserrat" w:hAnsi="Montserrat"/>
          <w:sz w:val="20"/>
          <w:szCs w:val="20"/>
          <w:lang w:val="lt-LT"/>
        </w:rPr>
        <w:t xml:space="preserve"> el. p.</w:t>
      </w:r>
      <w:r w:rsidR="007D30CD">
        <w:rPr>
          <w:rFonts w:ascii="Montserrat" w:hAnsi="Montserrat"/>
          <w:sz w:val="20"/>
          <w:szCs w:val="20"/>
          <w:lang w:val="lt-LT"/>
        </w:rPr>
        <w:t xml:space="preserve"> </w:t>
      </w:r>
      <w:hyperlink r:id="rId11" w:history="1">
        <w:r w:rsidR="00590E96" w:rsidRPr="00590E96">
          <w:rPr>
            <w:rStyle w:val="Hyperlink"/>
            <w:rFonts w:ascii="Montserrat" w:hAnsi="Montserrat"/>
            <w:sz w:val="20"/>
            <w:szCs w:val="20"/>
            <w:lang w:val="lt-LT"/>
          </w:rPr>
          <w:t>tele2.lt</w:t>
        </w:r>
        <w:r w:rsidR="00590E96" w:rsidRPr="00590E96">
          <w:rPr>
            <w:rStyle w:val="Hyperlink"/>
            <w:rFonts w:ascii="Montserrat" w:hAnsi="Montserrat"/>
            <w:sz w:val="20"/>
            <w:szCs w:val="20"/>
          </w:rPr>
          <w:t>@tele2.com</w:t>
        </w:r>
      </w:hyperlink>
      <w:r w:rsidR="00590E96" w:rsidRPr="00590E96">
        <w:rPr>
          <w:rFonts w:ascii="Montserrat" w:hAnsi="Montserrat"/>
          <w:sz w:val="20"/>
          <w:szCs w:val="20"/>
          <w:lang w:val="lt-LT"/>
        </w:rPr>
        <w:t xml:space="preserve"> , telefonu +37068400117</w:t>
      </w:r>
    </w:p>
    <w:p w14:paraId="58AE9932" w14:textId="77777777" w:rsidR="00F37AD3" w:rsidRPr="005E5F7A" w:rsidRDefault="00F37AD3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15F96949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2FF4A911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729F780" w14:textId="492B6E28" w:rsidR="00F9566F" w:rsidRPr="00043021" w:rsidRDefault="00A42EFB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6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. ŠALIŲ REKVIZITAI</w:t>
      </w:r>
    </w:p>
    <w:tbl>
      <w:tblPr>
        <w:tblW w:w="128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7437"/>
      </w:tblGrid>
      <w:tr w:rsidR="00F9566F" w:rsidRPr="005D224C" w14:paraId="5A53DDF0" w14:textId="77777777" w:rsidTr="003F7C3E">
        <w:trPr>
          <w:trHeight w:val="1456"/>
        </w:trPr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D50" w14:textId="77777777" w:rsidR="00F9566F" w:rsidRPr="0052477A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>Užsakovas</w:t>
            </w: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ab/>
            </w:r>
          </w:p>
          <w:p w14:paraId="13222F86" w14:textId="77777777" w:rsidR="00F9566F" w:rsidRPr="0052477A" w:rsidRDefault="00F9566F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2185EC17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>Savivaldybės įmonė „SUSISIEKIMO PASLAUGOS“</w:t>
            </w:r>
          </w:p>
          <w:p w14:paraId="40948580" w14:textId="0C3B5318" w:rsidR="007D30CD" w:rsidRPr="005D224C" w:rsidRDefault="007D30CD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D30C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Laisvės pr. 10A, 10209 Vilnius </w:t>
            </w:r>
          </w:p>
          <w:p w14:paraId="1FBBA29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Kodas: 124644360</w:t>
            </w:r>
          </w:p>
          <w:p w14:paraId="7C589134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PVM mokėtojo kodas: LT246443610</w:t>
            </w:r>
          </w:p>
          <w:p w14:paraId="6CC773BF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Tel. / faks.: (8 5)  270 9339</w:t>
            </w:r>
          </w:p>
          <w:p w14:paraId="3AB049F8" w14:textId="7BF309D6" w:rsidR="00F9566F" w:rsidRPr="008D21F6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pt-BR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2" w:history="1"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info@j</w:t>
              </w:r>
              <w:r w:rsidR="005E5F7A" w:rsidRPr="008D21F6">
                <w:rPr>
                  <w:rStyle w:val="Hyperlink"/>
                  <w:rFonts w:ascii="Montserrat" w:hAnsi="Montserrat"/>
                  <w:sz w:val="20"/>
                  <w:szCs w:val="20"/>
                  <w:lang w:val="pt-BR"/>
                </w:rPr>
                <w:t>udu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.lt</w:t>
              </w:r>
            </w:hyperlink>
          </w:p>
          <w:p w14:paraId="1812720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16AC7213" w14:textId="77777777" w:rsidR="00F9566F" w:rsidRPr="005D224C" w:rsidRDefault="00BC1C61">
            <w:pPr>
              <w:autoSpaceDE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Bankas: AB SEB bankas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0A0F0FB" w14:textId="46D620D4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C65F85E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4D367CB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7871E56" w14:textId="77777777" w:rsidR="007D30CD" w:rsidRPr="005D224C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1F63907" w14:textId="77777777" w:rsidR="00790FDA" w:rsidRPr="005D224C" w:rsidRDefault="00790FDA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78B36BB8" w14:textId="77777777" w:rsidR="007079AD" w:rsidRPr="005D224C" w:rsidRDefault="007079AD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</w:p>
          <w:p w14:paraId="6949C238" w14:textId="77777777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_______________________  A.V.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7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40E" w14:textId="77777777" w:rsidR="00F9566F" w:rsidRPr="005D224C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Paslaugų teikėjas</w:t>
            </w:r>
          </w:p>
          <w:p w14:paraId="7A5004A2" w14:textId="77777777" w:rsidR="00F9566F" w:rsidRPr="005D224C" w:rsidRDefault="00F9566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</w:p>
          <w:p w14:paraId="6C8DABF3" w14:textId="77777777" w:rsidR="00F45578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  <w:t>UAB „Tele2“</w:t>
            </w:r>
          </w:p>
          <w:p w14:paraId="120A7148" w14:textId="77777777" w:rsidR="00F45578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Upės g. 23, LT-08128 Vilnius</w:t>
            </w:r>
          </w:p>
          <w:p w14:paraId="35A88F21" w14:textId="77777777" w:rsidR="00F45578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Kodas: 111471645</w:t>
            </w:r>
          </w:p>
          <w:p w14:paraId="1E87B2C4" w14:textId="77777777" w:rsidR="00F45578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PVM mokėtojo kodas: LT114716417</w:t>
            </w:r>
          </w:p>
          <w:p w14:paraId="56E1D182" w14:textId="77777777" w:rsidR="00F45578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Tel. / faks.: +370 5 2366302</w:t>
            </w:r>
          </w:p>
          <w:p w14:paraId="302F4CEE" w14:textId="3F391F8C" w:rsidR="00F45578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3" w:history="1">
              <w:r w:rsidR="00E471DC" w:rsidRPr="00052169">
                <w:rPr>
                  <w:rStyle w:val="Hyperlink"/>
                  <w:rFonts w:ascii="Montserrat" w:eastAsia="Times New Roman" w:hAnsi="Montserrat" w:cs="Arial"/>
                  <w:sz w:val="20"/>
                  <w:szCs w:val="20"/>
                  <w:lang w:val="lt-LT"/>
                </w:rPr>
                <w:t>tele2.lt@tele2.com</w:t>
              </w:r>
            </w:hyperlink>
            <w:r w:rsidR="00E471DC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21A72519" w14:textId="77777777" w:rsidR="00F45578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A. s.: LT41 7044 0600 0122 3597</w:t>
            </w:r>
          </w:p>
          <w:p w14:paraId="0A0B12D0" w14:textId="2446F35F" w:rsidR="007D30CD" w:rsidRPr="00F45578" w:rsidRDefault="00F45578" w:rsidP="00F4557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F45578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Bankas: AB SEB bankas</w:t>
            </w:r>
          </w:p>
          <w:p w14:paraId="18835912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CFC357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01C8E1BB" w14:textId="77777777" w:rsidR="007D30CD" w:rsidRPr="005D224C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F7E0EBE" w14:textId="77777777" w:rsidR="00C319C3" w:rsidRPr="005D224C" w:rsidRDefault="00C319C3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DB4A542" w14:textId="77777777" w:rsidR="00721111" w:rsidRDefault="00721111" w:rsidP="00F95F5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12A668D9" w14:textId="77777777" w:rsidR="003F7C3E" w:rsidRPr="005D224C" w:rsidRDefault="003F7C3E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5FABBBE3" w14:textId="03D9BBA5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_______________________  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="005D224C"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="005D224C" w:rsidRPr="005D224C">
              <w:rPr>
                <w:rStyle w:val="FontStyle17"/>
                <w:rFonts w:ascii="Montserrat" w:hAnsi="Montserrat"/>
                <w:sz w:val="20"/>
                <w:szCs w:val="20"/>
              </w:rPr>
              <w:t>.V</w:t>
            </w:r>
            <w:r w:rsidR="005D224C">
              <w:rPr>
                <w:rStyle w:val="FontStyle17"/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14:paraId="5E761E4C" w14:textId="77777777" w:rsidR="00F9566F" w:rsidRPr="005D224C" w:rsidRDefault="00F9566F">
      <w:pPr>
        <w:rPr>
          <w:rFonts w:ascii="Montserrat" w:hAnsi="Montserrat"/>
          <w:sz w:val="20"/>
          <w:szCs w:val="20"/>
        </w:rPr>
      </w:pPr>
    </w:p>
    <w:sectPr w:rsidR="00F9566F" w:rsidRPr="005D224C" w:rsidSect="008A0D1B">
      <w:pgSz w:w="12240" w:h="15840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B942F" w14:textId="77777777" w:rsidR="00304CF3" w:rsidRDefault="00304CF3">
      <w:pPr>
        <w:spacing w:after="0" w:line="240" w:lineRule="auto"/>
      </w:pPr>
      <w:r>
        <w:separator/>
      </w:r>
    </w:p>
  </w:endnote>
  <w:endnote w:type="continuationSeparator" w:id="0">
    <w:p w14:paraId="49B66424" w14:textId="77777777" w:rsidR="00304CF3" w:rsidRDefault="00304CF3">
      <w:pPr>
        <w:spacing w:after="0" w:line="240" w:lineRule="auto"/>
      </w:pPr>
      <w:r>
        <w:continuationSeparator/>
      </w:r>
    </w:p>
  </w:endnote>
  <w:endnote w:type="continuationNotice" w:id="1">
    <w:p w14:paraId="48E2207E" w14:textId="77777777" w:rsidR="00304CF3" w:rsidRDefault="00304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BB52C" w14:textId="77777777" w:rsidR="00304CF3" w:rsidRDefault="00304C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BA7B2D" w14:textId="77777777" w:rsidR="00304CF3" w:rsidRDefault="00304CF3">
      <w:pPr>
        <w:spacing w:after="0" w:line="240" w:lineRule="auto"/>
      </w:pPr>
      <w:r>
        <w:continuationSeparator/>
      </w:r>
    </w:p>
  </w:footnote>
  <w:footnote w:type="continuationNotice" w:id="1">
    <w:p w14:paraId="79CE7E37" w14:textId="77777777" w:rsidR="00304CF3" w:rsidRDefault="00304C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23591"/>
    <w:multiLevelType w:val="multilevel"/>
    <w:tmpl w:val="6616DE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9" w:hanging="709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A5E54"/>
    <w:multiLevelType w:val="multilevel"/>
    <w:tmpl w:val="2E3064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4976070">
    <w:abstractNumId w:val="0"/>
  </w:num>
  <w:num w:numId="2" w16cid:durableId="1519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6F"/>
    <w:rsid w:val="00010943"/>
    <w:rsid w:val="00043021"/>
    <w:rsid w:val="000602AE"/>
    <w:rsid w:val="00085DF2"/>
    <w:rsid w:val="000A05FE"/>
    <w:rsid w:val="000D61F4"/>
    <w:rsid w:val="000E11F7"/>
    <w:rsid w:val="000F4257"/>
    <w:rsid w:val="000F47D5"/>
    <w:rsid w:val="001159FB"/>
    <w:rsid w:val="001621BA"/>
    <w:rsid w:val="00163428"/>
    <w:rsid w:val="001C6309"/>
    <w:rsid w:val="001D7411"/>
    <w:rsid w:val="001F35D3"/>
    <w:rsid w:val="002219DA"/>
    <w:rsid w:val="002A7957"/>
    <w:rsid w:val="002B4F0D"/>
    <w:rsid w:val="002B741D"/>
    <w:rsid w:val="002D1E60"/>
    <w:rsid w:val="00304CF3"/>
    <w:rsid w:val="0033346D"/>
    <w:rsid w:val="0036433A"/>
    <w:rsid w:val="003A52B0"/>
    <w:rsid w:val="003B3E24"/>
    <w:rsid w:val="003B44DD"/>
    <w:rsid w:val="003B55A4"/>
    <w:rsid w:val="003C50A6"/>
    <w:rsid w:val="003F48D9"/>
    <w:rsid w:val="003F794D"/>
    <w:rsid w:val="003F7C3E"/>
    <w:rsid w:val="004116B4"/>
    <w:rsid w:val="00437EA0"/>
    <w:rsid w:val="00440E16"/>
    <w:rsid w:val="004647A8"/>
    <w:rsid w:val="004663B5"/>
    <w:rsid w:val="00466B81"/>
    <w:rsid w:val="004A019D"/>
    <w:rsid w:val="004D766D"/>
    <w:rsid w:val="004E3465"/>
    <w:rsid w:val="004F00D0"/>
    <w:rsid w:val="00503FE7"/>
    <w:rsid w:val="00517F66"/>
    <w:rsid w:val="0052477A"/>
    <w:rsid w:val="0052598F"/>
    <w:rsid w:val="00552D50"/>
    <w:rsid w:val="005811B5"/>
    <w:rsid w:val="00590E96"/>
    <w:rsid w:val="005A4974"/>
    <w:rsid w:val="005B1731"/>
    <w:rsid w:val="005B648E"/>
    <w:rsid w:val="005C2E9D"/>
    <w:rsid w:val="005D224C"/>
    <w:rsid w:val="005E0D19"/>
    <w:rsid w:val="005E5F7A"/>
    <w:rsid w:val="00615931"/>
    <w:rsid w:val="00635D55"/>
    <w:rsid w:val="0065350A"/>
    <w:rsid w:val="006605B3"/>
    <w:rsid w:val="00670EB5"/>
    <w:rsid w:val="006B00F8"/>
    <w:rsid w:val="006E67D9"/>
    <w:rsid w:val="006F3F71"/>
    <w:rsid w:val="006F5AD3"/>
    <w:rsid w:val="00705908"/>
    <w:rsid w:val="007079AD"/>
    <w:rsid w:val="007133D9"/>
    <w:rsid w:val="00721111"/>
    <w:rsid w:val="00741ED1"/>
    <w:rsid w:val="00763B6E"/>
    <w:rsid w:val="007762FF"/>
    <w:rsid w:val="00790FDA"/>
    <w:rsid w:val="007A2248"/>
    <w:rsid w:val="007D30CD"/>
    <w:rsid w:val="007F32E8"/>
    <w:rsid w:val="007F6465"/>
    <w:rsid w:val="00834115"/>
    <w:rsid w:val="00834650"/>
    <w:rsid w:val="0084726C"/>
    <w:rsid w:val="0085585F"/>
    <w:rsid w:val="00870188"/>
    <w:rsid w:val="008967D3"/>
    <w:rsid w:val="008A0D1B"/>
    <w:rsid w:val="008A3020"/>
    <w:rsid w:val="008C3DC3"/>
    <w:rsid w:val="008D21F6"/>
    <w:rsid w:val="008F76FA"/>
    <w:rsid w:val="009320EA"/>
    <w:rsid w:val="00935157"/>
    <w:rsid w:val="00957F72"/>
    <w:rsid w:val="009965DE"/>
    <w:rsid w:val="009A33EA"/>
    <w:rsid w:val="009A6712"/>
    <w:rsid w:val="009A6A3C"/>
    <w:rsid w:val="00A04372"/>
    <w:rsid w:val="00A04428"/>
    <w:rsid w:val="00A24486"/>
    <w:rsid w:val="00A32FFE"/>
    <w:rsid w:val="00A42EFB"/>
    <w:rsid w:val="00A51360"/>
    <w:rsid w:val="00A65EFD"/>
    <w:rsid w:val="00AC3DB6"/>
    <w:rsid w:val="00AD21CE"/>
    <w:rsid w:val="00AF118E"/>
    <w:rsid w:val="00AF20B5"/>
    <w:rsid w:val="00B14674"/>
    <w:rsid w:val="00B2599F"/>
    <w:rsid w:val="00BC1C61"/>
    <w:rsid w:val="00BC5822"/>
    <w:rsid w:val="00C02755"/>
    <w:rsid w:val="00C23B66"/>
    <w:rsid w:val="00C319C3"/>
    <w:rsid w:val="00C96C4F"/>
    <w:rsid w:val="00CC133D"/>
    <w:rsid w:val="00CD0D73"/>
    <w:rsid w:val="00CE5CB5"/>
    <w:rsid w:val="00CF4531"/>
    <w:rsid w:val="00CF5003"/>
    <w:rsid w:val="00D00F02"/>
    <w:rsid w:val="00D117C0"/>
    <w:rsid w:val="00D44207"/>
    <w:rsid w:val="00D63B80"/>
    <w:rsid w:val="00D6541E"/>
    <w:rsid w:val="00D71252"/>
    <w:rsid w:val="00D7558F"/>
    <w:rsid w:val="00D76ADF"/>
    <w:rsid w:val="00DB5BA3"/>
    <w:rsid w:val="00DD4A08"/>
    <w:rsid w:val="00DD5A3C"/>
    <w:rsid w:val="00DE1D17"/>
    <w:rsid w:val="00DF0432"/>
    <w:rsid w:val="00E471DC"/>
    <w:rsid w:val="00EB6A2D"/>
    <w:rsid w:val="00EC5F2D"/>
    <w:rsid w:val="00EE6458"/>
    <w:rsid w:val="00F13DC0"/>
    <w:rsid w:val="00F15531"/>
    <w:rsid w:val="00F23BE7"/>
    <w:rsid w:val="00F3635B"/>
    <w:rsid w:val="00F37AD3"/>
    <w:rsid w:val="00F45578"/>
    <w:rsid w:val="00F73A2A"/>
    <w:rsid w:val="00F9566F"/>
    <w:rsid w:val="00F95F5F"/>
    <w:rsid w:val="00FC57E0"/>
    <w:rsid w:val="00FD7348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117"/>
  <w15:docId w15:val="{1438CC13-AA21-4870-8777-E7080A6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FontStyle17">
    <w:name w:val="Font Style17"/>
    <w:rPr>
      <w:rFonts w:ascii="Times New Roman" w:hAnsi="Times New Roman" w:cs="Calibri"/>
      <w:sz w:val="22"/>
      <w:szCs w:val="22"/>
    </w:rPr>
  </w:style>
  <w:style w:type="table" w:styleId="TableGrid">
    <w:name w:val="Table Grid"/>
    <w:basedOn w:val="TableNormal"/>
    <w:uiPriority w:val="39"/>
    <w:rsid w:val="00BC1C61"/>
    <w:pPr>
      <w:autoSpaceDN/>
      <w:spacing w:after="0" w:line="240" w:lineRule="auto"/>
      <w:jc w:val="both"/>
      <w:textAlignment w:val="auto"/>
    </w:pPr>
    <w:rPr>
      <w:rFonts w:ascii="Arial" w:eastAsiaTheme="minorHAnsi" w:hAnsi="Arial" w:cstheme="minorBidi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3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3A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9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712"/>
    <w:pPr>
      <w:autoSpaceDN/>
      <w:spacing w:after="0" w:line="240" w:lineRule="auto"/>
      <w:textAlignment w:val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E6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458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E6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45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le2.lt@tele2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jud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le2.lt@tele2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E426-2E25-4754-907A-9F532A3E1EBC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0e347817-14f6-4a07-9c17-96da646e8f6e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0854A741-A037-467D-A70D-E399809B1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02B7-33DA-4BDD-9DE2-EBF8B9E6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3C28D-7859-4C9E-88B7-63FD62F0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dc:description/>
  <cp:lastModifiedBy>Gintarė Bartusevičiūtė</cp:lastModifiedBy>
  <cp:revision>4</cp:revision>
  <dcterms:created xsi:type="dcterms:W3CDTF">2024-12-27T09:03:00Z</dcterms:created>
  <dcterms:modified xsi:type="dcterms:W3CDTF">2025-01-10T09:03:00Z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4f7484f2-6766-4056-8905-597cf463c50e</vt:lpwstr>
  </property>
  <property fmtid="{D5CDD505-2E9C-101B-9397-08002B2CF9AE}" pid="4" name="DocumentSetDescription">
    <vt:lpwstr/>
  </property>
  <property fmtid="{D5CDD505-2E9C-101B-9397-08002B2CF9AE}" pid="5" name="Created">
    <vt:filetime>2022-02-24T14:20:08Z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&lt;Occured&gt;2021-05-27T12:16:26.9466349+03:00&lt;/Occured&gt;_x000d_
      &lt;EventData&gt;&amp;lt;updates&amp;gt;&amp;lt;field&amp;gt;&amp;lt;name&amp;gt;ddmInitiator&amp;lt;/name&amp;gt;&amp;lt;from&amp;gt;&amp;lt;/from&amp;gt;&amp;lt;to&amp;gt;Aurelijus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&lt;Occured&gt;2021-05-27T12:27:47.2963492+03:00&lt;/Occured&gt;_x000d_
      &lt;EventData&gt;&amp;lt;updates&amp;gt;&amp;lt;field&amp;gt;&amp;lt;name&amp;gt;WFParticipants&amp;lt;/name&amp;gt;&amp;lt;from&amp;gt;&amp;lt;/from&amp;gt;&amp;lt;to&amp;gt;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&lt;Occured&gt;2021-05-27T13:13:50.5148534+03:00&lt;/Occured&gt;_x000d_
      &lt;EventData&gt;&amp;lt;updates&amp;gt;&amp;lt;field&amp;gt;&amp;lt;name&amp;gt;WFParticipants&amp;lt;/name&amp;gt;&amp;lt;from&amp;gt; Marius Dičkus&amp;lt;/from&amp;gt;&amp;lt;to&amp;gt;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&lt;Occured&gt;2021-05-27T13:47:07.565158+03:00&lt;/Occured&gt;_x000d_
      &lt;EventData&gt;&amp;lt;updates&amp;gt;&amp;lt;field&amp;gt;&amp;lt;name&amp;gt;WFParticipants&amp;lt;/name&amp;gt;&amp;lt;from&amp;gt; Marius Dičkus, Kristina Jalmokienė&amp;lt;/from&amp;gt;&amp;lt;to&amp;gt;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&lt;Occured&gt;2021-05-28T10:53:37.5734184+03:00&lt;/Occured&gt;_x000d_
      &lt;EventData&gt;&amp;lt;updates&amp;gt;&amp;lt;field&amp;gt;&amp;lt;name&amp;gt;WFParticipants&amp;lt;/name&amp;gt;&amp;lt;from&amp;gt;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&lt;Occured&gt;2021-05-28T10:59:28.0415363+03:00&lt;/Occured&gt;_x000d_
      &lt;EventData&gt;&amp;lt;updates&amp;gt;&amp;lt;field&amp;gt;&amp;lt;name&amp;gt;WFParticipants&amp;lt;/name&amp;gt;&amp;lt;from&amp;gt; Marius Dičkus, Kristina Jalmokienė, Kristina Makauskienė, Marius Lazauskas&amp;lt;/from&amp;gt;&amp;lt;to&amp;gt; Marius Dičkus, Kristina Jalmokienė, Kristina Makauskienė,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&lt;Occured&gt;2021-05-28T11:25:23.7410056+03:00&lt;/Occured&gt;_x000d_
      &lt;EventData&gt;&amp;lt;updates&amp;gt;&amp;lt;field&amp;gt;&amp;lt;name&amp;gt;WFParticipants&amp;lt;/name&amp;gt;&amp;lt;from&amp;gt; Marius Dičkus, Kristina Jalmokienė, Kristina Makauskienė, Marius Lazauskas, Anastasija Tamulevičienė&amp;lt;/from&amp;gt;&amp;lt;to&amp;gt; Marius Dičkus, Kristina Jalmokienė, Kristina Makauskienė,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&lt;Occured&gt;2021-05-28T11:32:20.3730589+03:00&lt;/Occured&gt;_x000d_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&lt;Occured&gt;2021-05-28T13:32:47.5916236+03:00&lt;/Occured&gt;_x000d_
      &lt;EventData&gt;&amp;lt;updates&amp;gt;&amp;lt;field&amp;gt;&amp;lt;name&amp;gt;DocNumber&amp;lt;/name&amp;gt;&amp;lt;from&amp;gt;&amp;lt;/from&amp;gt;&amp;lt;to&amp;gt;2021-SUT-0094&amp;lt;/to&amp;gt;&amp;lt;/field&amp;gt;&amp;lt;/updates&amp;gt;&lt;/EventData&gt;_x000d_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&lt;Occured&gt;2021-05-28T13:32:52.6886135+03:00&lt;/Occured&gt;_x000d_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Laucius, Aurelijus Mičiulis&amp;lt;/from&amp;gt;&amp;lt;to&amp;gt;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&lt;Occured&gt;2021-05-28T13:32:58.3313364+03:00&lt;/Occured&gt;_x000d_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&lt;Occured&gt;2021-05-28T13:33:01.5462685+03:00&lt;/Occured&gt;_x000d_
      &lt;EventData&gt;&amp;lt;Location&amp;gt;&amp;lt;old&amp;gt;https://dvs.sisp.lt/sritys/sutartys/sritys/sutartys/ddm/derinami/DDM63757714454990&amp;lt;/old&amp;gt;&amp;lt;new&amp;gt;https://dvs.sisp.lt/sritys/sutartys/patvirtintos_sutartys/2021/20210527121416_2021-SUT-0094_Vietinės rinkliavos ir nustatytų mokesčių už trans/&amp;lt;/new&amp;gt;&amp;lt;/Location&amp;gt;&lt;/EventData&gt;_x000d_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&lt;Occured&gt;2022-02-24T16:26:27.1102778+02:00&lt;/Occured&gt;_x000d_
      &lt;EventData&gt;&amp;lt;updates&amp;gt;&amp;lt;field&amp;gt;&amp;lt;name&amp;gt;DocNumber&amp;lt;/name&amp;gt;&amp;lt;from&amp;gt;2021-SUT-0094&amp;lt;/from&amp;gt;&amp;lt;to&amp;gt;&amp;lt;/to&amp;gt;&amp;lt;/field&amp;gt;&amp;lt;/updates&amp;gt;&lt;/EventData&gt;_x000d_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&lt;Occured&gt;2022-02-28T13:58:54.8526581+02:00&lt;/Occured&gt;_x000d_
      &lt;EventData&gt;&amp;lt;updates&amp;gt;&amp;lt;field&amp;gt;&amp;lt;name&amp;gt;ddmInitiator&amp;lt;/name&amp;gt;&amp;lt;from&amp;gt;&amp;lt;/from&amp;gt;&amp;lt;to&amp;gt;Raminta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&lt;Occured&gt;2022-02-28T14:03:30.5406103+02:00&lt;/Occured&gt;_x000d_
      &lt;EventData&gt;&amp;lt;updates&amp;gt;&amp;lt;field&amp;gt;&amp;lt;name&amp;gt;WFParticipants&amp;lt;/name&amp;gt;&amp;lt;from&amp;gt;&amp;lt;/from&amp;gt;&amp;lt;to&amp;gt; Sonata Dambrauskienė&amp;lt;/to&amp;gt;&amp;lt;/field&amp;gt;&amp;lt;/updates&amp;gt;&lt;/EventData&gt;_x000d_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&lt;Occured&gt;2022-02-28T14:32:07.4484645+02:00&lt;/Occured&gt;_x000d_
      &lt;EventData&gt;&amp;lt;updates&amp;gt;&amp;lt;field&amp;gt;&amp;lt;name&amp;gt;WFParticipants&amp;lt;/name&amp;gt;&amp;lt;from&amp;gt; Sonata Dambrauskienė&amp;lt;/from&amp;gt;&amp;lt;to&amp;gt; Sonata Dambrauskienė,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&lt;Occured&gt;2022-02-28T14:34:33.9783053+02:00&lt;/Occured&gt;_x000d_
      &lt;EventData&gt;&amp;lt;updates&amp;gt;&amp;lt;field&amp;gt;&amp;lt;name&amp;gt;WFParticipants&amp;lt;/name&amp;gt;&amp;lt;from&amp;gt; Sonata Dambrauskienė, Marius Dičkus&amp;lt;/from&amp;gt;&amp;lt;to&amp;gt; Sonata Dambrauskienė,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&lt;Occured&gt;2022-02-28T14:35:57.1192504+02:00&lt;/Occured&gt;_x000d_
      &lt;EventData&gt;&amp;lt;updates&amp;gt;&amp;lt;field&amp;gt;&amp;lt;name&amp;gt;WFParticipants&amp;lt;/name&amp;gt;&amp;lt;from&amp;gt; Sonata Dambrauskienė, Marius Dičkus, Kristina Jalmokienė&amp;lt;/from&amp;gt;&amp;lt;to&amp;gt; Sonata Dambrauskienė, Marius Dičkus, Kristina Jalmokienė,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&lt;Occured&gt;2022-02-28T14:37:24.3416417+02:00&lt;/Occured&gt;_x000d_
      &lt;EventData&gt;&amp;lt;updates&amp;gt;&amp;lt;field&amp;gt;&amp;lt;name&amp;gt;WFParticipants&amp;lt;/name&amp;gt;&amp;lt;from&amp;gt; Sonata Dambrauskienė, Marius Dičkus, Kristina Jalmokienė, Mindaugas Laucius&amp;lt;/from&amp;gt;&amp;lt;to&amp;gt; Sonata Dambrauskienė, Marius Dičkus, Kristina Jalmokienė, Mindaugas Laucius,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&lt;Occured&gt;2022-02-28T14:49:46.3110608+02:00&lt;/Occured&gt;_x000d_
      &lt;EventData&gt;&amp;lt;updates&amp;gt;&amp;lt;field&amp;gt;&amp;lt;name&amp;gt;WFParticipants&amp;lt;/name&amp;gt;&amp;lt;from&amp;gt; Sonata Dambrauskienė, Marius Dičkus, Kristina Jalmokienė, Mindaugas Laucius, Marius Lazauskas&amp;lt;/from&amp;gt;&amp;lt;to&amp;gt; Sonata Dambrauskienė, Marius Dičkus, Kristina Jalmokienė, Mindaugas Laucius,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&lt;Occured&gt;2022-02-28T15:09:10.3432709+02:00&lt;/Occured&gt;_x000d_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Tamulevičienė&amp;lt;/from&amp;gt;&amp;lt;to&amp;gt; Sonata Dambrauskienė, Marius Dičkus, Kristina Jalmokienė, Mindaugas Laucius,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&lt;Occured&gt;2022-02-28T15:14:30.6047795+02:00&lt;/Occured&gt;_x000d_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Laucius&amp;lt;/from&amp;gt;&amp;lt;to&amp;gt; Sonata Dambrauskienė, Marius Dičkus, Kristina Jalmokienė, Mindaugas Laucius, Marius Lazauskas, Anastasija Tamulevičienė, Mindaugas Laucius, 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&lt;Occured&gt;2022-03-01T10:45:32.4251214+02:00&lt;/Occured&gt;_x000d_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Laucius, Raminta Kruopienė&amp;lt;/from&amp;gt;&amp;lt;to&amp;gt; Sonata Dambrauskienė, Marius Dičkus, Kristina Jalmokienė, Mindaugas Laucius, Marius Lazauskas, Anastasija Tamulevičienė, Mindaugas Laucius, Raminta Kruopienė,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&lt;Occured&gt;2022-03-01T10:45:54.1457392+02:00&lt;/Occured&gt;_x000d_
      &lt;EventData&gt;&amp;lt;updates&amp;gt;&amp;lt;field&amp;gt;&amp;lt;name&amp;gt;DocNumber&amp;lt;/name&amp;gt;&amp;lt;from&amp;gt;&amp;lt;/from&amp;gt;&amp;lt;to&amp;gt;2022-SUT-0035&amp;lt;/to&amp;gt;&amp;lt;/field&amp;gt;&amp;lt;/updates&amp;gt;&lt;/EventData&gt;_x000d_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&lt;Occured&gt;2022-03-01T10:46:12.8639887+02:00&lt;/Occured&gt;_x000d_
      &lt;EventData&gt;&amp;lt;updates&amp;gt;&amp;lt;field&amp;gt;&amp;lt;name&amp;gt;DocNumber&amp;lt;/name&amp;gt;&amp;lt;from&amp;gt;2021-SUT-0094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&lt;Occured&gt;2022-03-01T10:46:19.5490485+02:00&lt;/Occured&gt;_x000d_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&amp;lt;/to&amp;gt;&amp;lt;/field&amp;gt;&amp;lt;field&amp;gt;&amp;lt;name&amp;gt;SSStatus&amp;lt;/name&amp;gt;&amp;lt;from&amp;gt;&amp;lt;/from&amp;gt;&amp;lt;to&amp;gt;    &amp;lt;/to&amp;gt;&amp;lt;/field&amp;gt;&amp;lt;field&amp;gt;&amp;lt;name&amp;gt;SSOtherNumber&amp;lt;/name&amp;gt;&amp;lt;from&amp;gt;&amp;lt;/from&amp;gt;&amp;lt;to&amp;gt;    &amp;lt;/to&amp;gt;&amp;lt;/field&amp;gt;&amp;lt;field&amp;gt;&amp;lt;name&amp;gt;SSValidationTerm&amp;lt;/name&amp;gt;&amp;lt;from&amp;gt;&amp;lt;/from&amp;gt;&amp;lt;to&amp;gt;    &amp;lt;/to&amp;gt;&amp;lt;/field&amp;gt;&amp;lt;field&amp;gt;&amp;lt;name&amp;gt;SSType&amp;lt;/name&amp;gt;&amp;lt;from&amp;gt;&amp;lt;/from&amp;gt;&amp;lt;to&amp;gt;    &amp;lt;/to&amp;gt;&amp;lt;/field&amp;gt;&amp;lt;field&amp;gt;&amp;lt;name&amp;gt;SSNotes&amp;lt;/name&amp;gt;&amp;lt;from&amp;gt;&amp;lt;/from&amp;gt;&amp;lt;to&amp;gt;    &amp;lt;/to&amp;gt;&amp;lt;/field&amp;gt;&amp;lt;field&amp;gt;&amp;lt;name&amp;gt;DocRegStatus&amp;lt;/name&amp;gt;&amp;lt;from&amp;gt;&amp;lt;/from&amp;gt;&amp;lt;to&amp;gt;    &amp;lt;/to&amp;gt;&amp;lt;/field&amp;gt;&amp;lt;field&amp;gt;&amp;lt;name&amp;gt;SSBusena&amp;lt;/name&amp;gt;&amp;lt;from&amp;gt;&amp;lt;/from&amp;gt;&amp;lt;to&amp;gt;    &amp;lt;/to&amp;gt;&amp;lt;/field&amp;gt;&amp;lt;field&amp;gt;&amp;lt;name&amp;gt;SSPaviesinta&amp;lt;/name&amp;gt;&amp;lt;from&amp;gt;&amp;lt;/from&amp;gt;&amp;lt;to&amp;gt;    &amp;lt;/to&amp;gt;&amp;lt;/field&amp;gt;&amp;lt;field&amp;gt;&amp;lt;name&amp;gt;ddmItemSaved&amp;lt;/name&amp;gt;&amp;lt;from&amp;gt;&amp;lt;/from&amp;gt;&amp;lt;to&amp;gt;    &amp;lt;/to&amp;gt;&amp;lt;/field&amp;gt;&amp;lt;field&amp;gt;&amp;lt;name&amp;gt;URLConfig&amp;lt;/name&amp;gt;&amp;lt;from&amp;gt;&amp;lt;/from&amp;gt;&amp;lt;to&amp;gt;    &amp;lt;/to&amp;gt;&amp;lt;/field&amp;gt;&amp;lt;field&amp;gt;&amp;lt;name&amp;gt;ddmExtenderJs&amp;lt;/name&amp;gt;&amp;lt;from&amp;gt;&amp;lt;/from&amp;gt;&amp;lt;to&amp;gt;    &amp;lt;/to&amp;gt;&amp;lt;/field&amp;gt;&amp;lt;field&amp;gt;&amp;lt;name&amp;gt;SSOSWFStage&amp;lt;/name&amp;gt;&amp;lt;from&amp;gt;&amp;lt;/from&amp;gt;&amp;lt;to&amp;gt;    &amp;lt;/to&amp;gt;&amp;lt;/field&amp;gt;&amp;lt;field&amp;gt;&amp;lt;name&amp;gt;DocOrigPos&amp;lt;/name&amp;gt;&amp;lt;from&amp;gt;&amp;lt;/from&amp;gt;&amp;lt;to&amp;gt;    &amp;lt;/to&amp;gt;&amp;lt;/field&amp;gt;&amp;lt;field&amp;gt;&amp;lt;name&amp;gt;OtherCompany&amp;lt;/name&amp;gt;&amp;lt;from&amp;gt;&amp;lt;/from&amp;gt;&amp;lt;to&amp;gt;    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&lt;Occured&gt;2022-03-01T10:46:21.9893283+02:00&lt;/Occured&gt;_x000d_
      &lt;EventData&gt;&amp;lt;Location&amp;gt;&amp;lt;old&amp;gt;https://dvs.sisp.lt/sritys/sutartys/sritys/sutartys/ddm/derinami/DDM63781316408322&amp;lt;/old&amp;gt;&amp;lt;new&amp;gt;https://dvs.sisp.lt/sritys/sutartys/patvirtintos_sutartys/2022/20220224042008_2022-SUT-0035_Vietinės rinkliavos ir nustatytų mokesčių už trans/&amp;lt;/new&amp;gt;&amp;lt;/Location&amp;gt;&lt;/EventData&gt;_x000d_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  &lt;string&gt;SignForm&lt;/string&gt;_x000d_
  &lt;/Fields&gt;_x000d_
  &lt;Values&gt;_x000d_
    &lt;string&gt;Sutarties specialioji dalis_Tele2.docx&lt;/string&gt;_x000d_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&lt;string&gt;2022-SUT-0035&lt;/string&gt;_x000d_
    &lt;string&gt;Pardavimų ir rinkodaros skyrius&lt;/string&gt;_x000d_
    &lt;string&gt;Raminta Kruopienė&lt;/string&gt;_x000d_
    &lt;string /&gt;_x000d_
    &lt;string /&gt;_x000d_
    &lt;string /&gt;_x000d_
    &lt;string /&gt;_x000d_
    &lt;string&gt;2022-02-24&lt;/string&gt;_x000d_
    &lt;string&gt;Raminta Kruopienė&lt;/string&gt;_x000d_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&lt;string&gt;Darbo sutarčių registras&lt;/string&gt;_x000d_
    &lt;string&gt;Raminta Kruopienė&lt;/string&gt;_x000d_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{isMandatory: false, source: 'ddmField6'}},{type:'text', title: 'Sutarties forma', name: 'Sutartiesforma', description: '', options: {isMandatory: true}},{type:'text', title: 'Pasirašymo formatas', name: 'SignForm', description: '', options: {isMandatory: false}}]&lt;/string&gt;_x000d_
    &lt;string /&gt;_x000d_
    &lt;string /&gt;_x000d_
    &lt;string /&gt;_x000d_
    &lt;string /&gt;_x000d_
    &lt;string /&gt;_x000d_
    &lt;string /&gt;_x000d_
    &lt;string /&gt;_x000d_
    &lt;string&gt;[{"company":"111471645","companyName":"Tele2, UAB"}]&lt;/string&gt;_x000d_
    &lt;string&gt;Raminta Kruopienė&lt;/string&gt;_x000d_
    &lt;string&gt;Rinkodaros vadybininkas (-ė)&lt;/string&gt;_x000d_
    &lt;string&gt;Pardavimų ir rinkodaros skyrius&lt;/string&gt;_x000d_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Sonata Dambrauskienė, Marius Dičkus, Kristina Jalmokienė, Mindaugas Laucius, Marius Lazauskas, Anastasija Tamulevičienė, Mindaugas Laucius, Raminta Kruopienė, Marius Lazauskas&lt;/string&gt;_x000d_
    &lt;string /&gt;_x000d_
    &lt;string /&gt;_x000d_
    &lt;string /&gt;_x000d_
    &lt;string /&gt;_x000d_
    &lt;string&gt;Vietinės rinkliavos ir nustatytų mokesčių už transporto priemonių stovėjimą surinkimo per mobiliojo ryšio operatoriaus UAB ,,Tele2“ tinklą viešojo pirkimo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&lt;string&gt;Popierinė&lt;/string&gt;_x000d_
    &lt;string /&gt;_x000d_
    &lt;string /&gt;_x000d_
  &lt;/Values&gt;_x000d_
&lt;/SSItemProperties&gt;</vt:lpwstr>
  </property>
  <property fmtid="{D5CDD505-2E9C-101B-9397-08002B2CF9AE}" pid="9" name="Companies">
    <vt:lpwstr>
    </vt:lpwstr>
  </property>
  <property fmtid="{D5CDD505-2E9C-101B-9397-08002B2CF9AE}" pid="10" name="DocNumber">
    <vt:lpwstr>2022-SUT-0035</vt:lpwstr>
  </property>
  <property fmtid="{D5CDD505-2E9C-101B-9397-08002B2CF9AE}" pid="11" name="OtherCompany">
    <vt:lpwstr/>
  </property>
  <property fmtid="{D5CDD505-2E9C-101B-9397-08002B2CF9AE}" pid="12" name="Draft">
    <vt:lpwstr>false</vt:lpwstr>
  </property>
  <property fmtid="{D5CDD505-2E9C-101B-9397-08002B2CF9AE}" pid="13" name="SSPaviesinta">
    <vt:lpwstr/>
  </property>
  <property fmtid="{D5CDD505-2E9C-101B-9397-08002B2CF9AE}" pid="14" name="ddmItemSaved">
    <vt:lpwstr/>
  </property>
  <property fmtid="{D5CDD505-2E9C-101B-9397-08002B2CF9AE}" pid="15" name="Order">
    <vt:r8>196400</vt:r8>
  </property>
  <property fmtid="{D5CDD505-2E9C-101B-9397-08002B2CF9AE}" pid="16" name="xd_ProgID">
    <vt:lpwstr/>
  </property>
  <property fmtid="{D5CDD505-2E9C-101B-9397-08002B2CF9AE}" pid="17" name="SSApprovers">
    <vt:lpwstr/>
  </property>
  <property fmtid="{D5CDD505-2E9C-101B-9397-08002B2CF9AE}" pid="18" name="URLConfig">
    <vt:lpwstr/>
  </property>
  <property fmtid="{D5CDD505-2E9C-101B-9397-08002B2CF9AE}" pid="19" name="AssignmentUrl">
    <vt:lpwstr/>
  </property>
  <property fmtid="{D5CDD505-2E9C-101B-9397-08002B2CF9AE}" pid="20" name="ReadersUsr1">
    <vt:lpwstr/>
  </property>
  <property fmtid="{D5CDD505-2E9C-101B-9397-08002B2CF9AE}" pid="21" name="TemplateUrl">
    <vt:lpwstr/>
  </property>
  <property fmtid="{D5CDD505-2E9C-101B-9397-08002B2CF9AE}" pid="22" name="ddmExtenderJs">
    <vt:lpwstr/>
  </property>
  <property fmtid="{D5CDD505-2E9C-101B-9397-08002B2CF9AE}" pid="23" name="CorespondenceUrl">
    <vt:lpwstr/>
  </property>
  <property fmtid="{D5CDD505-2E9C-101B-9397-08002B2CF9AE}" pid="24" name="SSOSWFStage">
    <vt:lpwstr/>
  </property>
  <property fmtid="{D5CDD505-2E9C-101B-9397-08002B2CF9AE}" pid="25" name="SSStatus">
    <vt:lpwstr/>
  </property>
  <property fmtid="{D5CDD505-2E9C-101B-9397-08002B2CF9AE}" pid="26" name="SSNotes">
    <vt:lpwstr/>
  </property>
  <property fmtid="{D5CDD505-2E9C-101B-9397-08002B2CF9AE}" pid="27" name="DocRegStatus">
    <vt:lpwstr/>
  </property>
  <property fmtid="{D5CDD505-2E9C-101B-9397-08002B2CF9AE}" pid="28" name="SSType">
    <vt:lpwstr/>
  </property>
  <property fmtid="{D5CDD505-2E9C-101B-9397-08002B2CF9AE}" pid="29" name="ReadersUsr">
    <vt:lpwstr/>
  </property>
  <property fmtid="{D5CDD505-2E9C-101B-9397-08002B2CF9AE}" pid="30" name="DocOrigPos">
    <vt:lpwstr/>
  </property>
  <property fmtid="{D5CDD505-2E9C-101B-9397-08002B2CF9AE}" pid="31" name="SSBusena">
    <vt:lpwstr/>
  </property>
  <property fmtid="{D5CDD505-2E9C-101B-9397-08002B2CF9AE}" pid="32" name="SSOtherNumber">
    <vt:lpwstr/>
  </property>
  <property fmtid="{D5CDD505-2E9C-101B-9397-08002B2CF9AE}" pid="33" name="SSValidationTerm">
    <vt:lpwstr/>
  </property>
  <property fmtid="{D5CDD505-2E9C-101B-9397-08002B2CF9AE}" pid="34" name="SignForm">
    <vt:lpwstr/>
  </property>
  <property fmtid="{D5CDD505-2E9C-101B-9397-08002B2CF9AE}" pid="35" name="MediaServiceImageTags">
    <vt:lpwstr/>
  </property>
</Properties>
</file>