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7145" w14:textId="6CF7CB9F" w:rsidR="00DE2991" w:rsidRPr="00535C8D" w:rsidRDefault="001456C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567" w:hanging="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35C8D">
        <w:rPr>
          <w:rFonts w:asciiTheme="minorHAnsi" w:hAnsiTheme="minorHAnsi" w:cstheme="minorHAnsi"/>
          <w:b/>
          <w:sz w:val="24"/>
          <w:szCs w:val="24"/>
        </w:rPr>
        <w:t>KVIETIMAS</w:t>
      </w:r>
    </w:p>
    <w:p w14:paraId="1B7B1D50" w14:textId="77777777" w:rsidR="006807A5" w:rsidRPr="00535C8D" w:rsidRDefault="006807A5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205735" w14:textId="77777777" w:rsidR="00BA134F" w:rsidRPr="00535C8D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35C8D">
        <w:rPr>
          <w:rFonts w:asciiTheme="minorHAnsi" w:hAnsiTheme="minorHAnsi" w:cstheme="minorHAnsi"/>
          <w:b/>
          <w:sz w:val="24"/>
          <w:szCs w:val="24"/>
        </w:rPr>
        <w:t>PATEIKTI PASIŪLYMUS ATNAUJINTAM</w:t>
      </w:r>
      <w:r w:rsidR="00791CCE" w:rsidRPr="00535C8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35C8D">
        <w:rPr>
          <w:rFonts w:asciiTheme="minorHAnsi" w:hAnsiTheme="minorHAnsi" w:cstheme="minorHAnsi"/>
          <w:b/>
          <w:sz w:val="24"/>
          <w:szCs w:val="24"/>
        </w:rPr>
        <w:t>VARŽYMUISI</w:t>
      </w:r>
    </w:p>
    <w:p w14:paraId="3CBE8198" w14:textId="22C9FA47" w:rsidR="00BA134F" w:rsidRPr="00535C8D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35C8D">
        <w:rPr>
          <w:rFonts w:asciiTheme="minorHAnsi" w:hAnsiTheme="minorHAnsi" w:cstheme="minorHAnsi"/>
          <w:b/>
          <w:sz w:val="24"/>
          <w:szCs w:val="24"/>
        </w:rPr>
        <w:t xml:space="preserve">PAGAL </w:t>
      </w:r>
      <w:r w:rsidR="008952F2" w:rsidRPr="00535C8D">
        <w:rPr>
          <w:rFonts w:asciiTheme="minorHAnsi" w:hAnsiTheme="minorHAnsi" w:cstheme="minorHAnsi"/>
          <w:b/>
          <w:sz w:val="24"/>
          <w:szCs w:val="24"/>
        </w:rPr>
        <w:t>2024-04-2</w:t>
      </w:r>
      <w:r w:rsidR="00E90E01">
        <w:rPr>
          <w:rFonts w:asciiTheme="minorHAnsi" w:hAnsiTheme="minorHAnsi" w:cstheme="minorHAnsi"/>
          <w:b/>
          <w:sz w:val="24"/>
          <w:szCs w:val="24"/>
        </w:rPr>
        <w:t>6</w:t>
      </w:r>
      <w:r w:rsidRPr="00535C8D">
        <w:rPr>
          <w:rFonts w:asciiTheme="minorHAnsi" w:hAnsiTheme="minorHAnsi" w:cstheme="minorHAnsi"/>
          <w:b/>
          <w:sz w:val="24"/>
          <w:szCs w:val="24"/>
        </w:rPr>
        <w:t xml:space="preserve"> PRELIMINARIĄJĄ SUTARTĮ </w:t>
      </w:r>
      <w:r w:rsidR="00791CCE" w:rsidRPr="00535C8D">
        <w:rPr>
          <w:rFonts w:asciiTheme="minorHAnsi" w:hAnsiTheme="minorHAnsi" w:cstheme="minorHAnsi"/>
          <w:b/>
          <w:sz w:val="24"/>
          <w:szCs w:val="24"/>
        </w:rPr>
        <w:t xml:space="preserve">NR. </w:t>
      </w:r>
      <w:r w:rsidR="008952F2" w:rsidRPr="00535C8D">
        <w:rPr>
          <w:rFonts w:asciiTheme="minorHAnsi" w:hAnsiTheme="minorHAnsi" w:cstheme="minorHAnsi"/>
          <w:b/>
          <w:sz w:val="24"/>
          <w:szCs w:val="24"/>
        </w:rPr>
        <w:t>SR-25</w:t>
      </w:r>
      <w:r w:rsidR="00E90E01">
        <w:rPr>
          <w:rFonts w:asciiTheme="minorHAnsi" w:hAnsiTheme="minorHAnsi" w:cstheme="minorHAnsi"/>
          <w:b/>
          <w:sz w:val="24"/>
          <w:szCs w:val="24"/>
        </w:rPr>
        <w:t>8</w:t>
      </w:r>
    </w:p>
    <w:p w14:paraId="737E68ED" w14:textId="665F2B36" w:rsidR="00572ABD" w:rsidRPr="00535C8D" w:rsidRDefault="00DE2991" w:rsidP="006807A5">
      <w:pPr>
        <w:tabs>
          <w:tab w:val="left" w:pos="142"/>
        </w:tabs>
        <w:spacing w:after="0" w:line="240" w:lineRule="auto"/>
        <w:ind w:left="-5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35C8D">
        <w:rPr>
          <w:rFonts w:asciiTheme="minorHAnsi" w:hAnsiTheme="minorHAnsi" w:cstheme="minorHAnsi"/>
          <w:b/>
          <w:sz w:val="24"/>
          <w:szCs w:val="24"/>
        </w:rPr>
        <w:t xml:space="preserve">DĖL </w:t>
      </w:r>
      <w:r w:rsidR="008A3783" w:rsidRPr="00535C8D">
        <w:rPr>
          <w:rFonts w:asciiTheme="minorHAnsi" w:hAnsiTheme="minorHAnsi" w:cstheme="minorHAnsi"/>
          <w:b/>
          <w:sz w:val="24"/>
          <w:szCs w:val="24"/>
        </w:rPr>
        <w:t>SUSISIEKIMO KOMUNIKACIJŲ</w:t>
      </w:r>
      <w:r w:rsidR="00572ABD" w:rsidRPr="00535C8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807A5" w:rsidRPr="00535C8D">
        <w:rPr>
          <w:rFonts w:asciiTheme="minorHAnsi" w:hAnsiTheme="minorHAnsi" w:cstheme="minorHAnsi"/>
          <w:b/>
          <w:sz w:val="24"/>
          <w:szCs w:val="24"/>
        </w:rPr>
        <w:t>STATYBOS DARBŲ</w:t>
      </w:r>
      <w:r w:rsidR="000B62D4" w:rsidRPr="00535C8D">
        <w:rPr>
          <w:rFonts w:asciiTheme="minorHAnsi" w:hAnsiTheme="minorHAnsi" w:cstheme="minorHAnsi"/>
          <w:b/>
          <w:sz w:val="24"/>
          <w:szCs w:val="24"/>
        </w:rPr>
        <w:t xml:space="preserve">, KURIŲ VERTĖ YRA </w:t>
      </w:r>
      <w:r w:rsidR="00E90E01">
        <w:rPr>
          <w:rFonts w:asciiTheme="minorHAnsi" w:hAnsiTheme="minorHAnsi" w:cstheme="minorHAnsi"/>
          <w:b/>
          <w:sz w:val="24"/>
          <w:szCs w:val="24"/>
        </w:rPr>
        <w:t>DIDESNĖ</w:t>
      </w:r>
      <w:r w:rsidR="000B62D4" w:rsidRPr="00535C8D">
        <w:rPr>
          <w:rFonts w:asciiTheme="minorHAnsi" w:hAnsiTheme="minorHAnsi" w:cstheme="minorHAnsi"/>
          <w:b/>
          <w:sz w:val="24"/>
          <w:szCs w:val="24"/>
        </w:rPr>
        <w:t xml:space="preserve"> KAIP 500 TŪKST. EUR BE PVM,</w:t>
      </w:r>
      <w:r w:rsidR="006807A5" w:rsidRPr="00535C8D">
        <w:rPr>
          <w:rFonts w:asciiTheme="minorHAnsi" w:hAnsiTheme="minorHAnsi" w:cstheme="minorHAnsi"/>
          <w:b/>
          <w:sz w:val="24"/>
          <w:szCs w:val="24"/>
        </w:rPr>
        <w:t xml:space="preserve"> TECHNINĖS PRIEŽIŪROS PASLAUGŲ PIRKIMO</w:t>
      </w:r>
    </w:p>
    <w:p w14:paraId="09B2403A" w14:textId="77777777" w:rsidR="00DE50E9" w:rsidRDefault="00DE50E9" w:rsidP="00DE50E9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26E10B6" w14:textId="25EEF74E" w:rsidR="00E75F19" w:rsidRPr="00DE50E9" w:rsidRDefault="00DE50E9" w:rsidP="00DE50E9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E50E9">
        <w:rPr>
          <w:rFonts w:asciiTheme="minorHAnsi" w:hAnsiTheme="minorHAnsi" w:cstheme="minorHAnsi"/>
          <w:b/>
          <w:bCs/>
          <w:sz w:val="24"/>
          <w:szCs w:val="24"/>
        </w:rPr>
        <w:t>2025-0</w:t>
      </w:r>
      <w:r w:rsidR="00EC7354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Pr="00DE50E9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="00631168">
        <w:rPr>
          <w:rFonts w:asciiTheme="minorHAnsi" w:hAnsiTheme="minorHAnsi" w:cstheme="minorHAnsi"/>
          <w:b/>
          <w:bCs/>
          <w:sz w:val="24"/>
          <w:szCs w:val="24"/>
        </w:rPr>
        <w:t>17</w:t>
      </w:r>
    </w:p>
    <w:p w14:paraId="1EEB9D97" w14:textId="66DFA9B1" w:rsidR="00DE50E9" w:rsidRPr="00DE50E9" w:rsidRDefault="00DE50E9" w:rsidP="00DE50E9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E50E9">
        <w:rPr>
          <w:rFonts w:asciiTheme="minorHAnsi" w:hAnsiTheme="minorHAnsi" w:cstheme="minorHAnsi"/>
          <w:b/>
          <w:bCs/>
          <w:sz w:val="24"/>
          <w:szCs w:val="24"/>
        </w:rPr>
        <w:t>Kaunas</w:t>
      </w:r>
    </w:p>
    <w:p w14:paraId="338403E3" w14:textId="77777777" w:rsidR="00E75F19" w:rsidRPr="00535C8D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Theme="minorHAnsi" w:hAnsiTheme="minorHAnsi" w:cstheme="minorHAnsi"/>
          <w:sz w:val="24"/>
          <w:szCs w:val="24"/>
        </w:rPr>
      </w:pPr>
    </w:p>
    <w:p w14:paraId="6A95F946" w14:textId="20183FDC" w:rsidR="00E75F19" w:rsidRPr="00535C8D" w:rsidRDefault="00F571DF" w:rsidP="00BE13C2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Theme="minorHAnsi" w:hAnsiTheme="minorHAnsi" w:cstheme="minorHAnsi"/>
          <w:sz w:val="24"/>
          <w:szCs w:val="24"/>
        </w:rPr>
      </w:pPr>
      <w:r w:rsidRPr="00535C8D">
        <w:rPr>
          <w:rFonts w:asciiTheme="minorHAnsi" w:hAnsiTheme="minorHAnsi" w:cstheme="minorHAnsi"/>
          <w:sz w:val="24"/>
          <w:szCs w:val="24"/>
        </w:rPr>
        <w:t>Vartotojui</w:t>
      </w:r>
      <w:r w:rsidR="0083161E" w:rsidRPr="00535C8D">
        <w:rPr>
          <w:rFonts w:asciiTheme="minorHAnsi" w:hAnsiTheme="minorHAnsi" w:cstheme="minorHAnsi"/>
          <w:sz w:val="24"/>
          <w:szCs w:val="24"/>
        </w:rPr>
        <w:t xml:space="preserve"> </w:t>
      </w:r>
      <w:r w:rsidR="00E75F19" w:rsidRPr="00535C8D">
        <w:rPr>
          <w:rFonts w:asciiTheme="minorHAnsi" w:hAnsiTheme="minorHAnsi" w:cstheme="minorHAnsi"/>
          <w:sz w:val="24"/>
          <w:szCs w:val="24"/>
        </w:rPr>
        <w:t xml:space="preserve">nusprendus nustatyta tvarka įsigyti </w:t>
      </w:r>
      <w:r w:rsidR="003256E8" w:rsidRPr="003256E8">
        <w:rPr>
          <w:rFonts w:asciiTheme="minorHAnsi" w:hAnsiTheme="minorHAnsi" w:cstheme="minorHAnsi"/>
          <w:b/>
          <w:sz w:val="24"/>
          <w:szCs w:val="24"/>
        </w:rPr>
        <w:t>M. K. Čiurlionio tilto kairiojo prietilčio transporto mazgo Kauno mieste kapitalinio remonto darbų</w:t>
      </w:r>
      <w:r w:rsidR="008952F2" w:rsidRPr="00535C8D">
        <w:rPr>
          <w:rFonts w:asciiTheme="minorHAnsi" w:hAnsiTheme="minorHAnsi" w:cstheme="minorHAnsi"/>
          <w:sz w:val="24"/>
          <w:szCs w:val="24"/>
        </w:rPr>
        <w:t xml:space="preserve"> techninės priežiūros paslaugas</w:t>
      </w:r>
      <w:r w:rsidR="00E75F19" w:rsidRPr="00535C8D">
        <w:rPr>
          <w:rFonts w:asciiTheme="minorHAnsi" w:hAnsiTheme="minorHAnsi" w:cstheme="minorHAnsi"/>
          <w:color w:val="FF0000"/>
        </w:rPr>
        <w:t xml:space="preserve"> </w:t>
      </w:r>
      <w:r w:rsidR="00E75F19" w:rsidRPr="00535C8D">
        <w:rPr>
          <w:rFonts w:asciiTheme="minorHAnsi" w:hAnsiTheme="minorHAnsi" w:cstheme="minorHAnsi"/>
          <w:sz w:val="24"/>
          <w:szCs w:val="24"/>
        </w:rPr>
        <w:t>nurodyt</w:t>
      </w:r>
      <w:r w:rsidR="008952F2" w:rsidRPr="00535C8D">
        <w:rPr>
          <w:rFonts w:asciiTheme="minorHAnsi" w:hAnsiTheme="minorHAnsi" w:cstheme="minorHAnsi"/>
          <w:sz w:val="24"/>
          <w:szCs w:val="24"/>
        </w:rPr>
        <w:t>a</w:t>
      </w:r>
      <w:r w:rsidR="00E75F19" w:rsidRPr="00535C8D">
        <w:rPr>
          <w:rFonts w:asciiTheme="minorHAnsi" w:hAnsiTheme="minorHAnsi" w:cstheme="minorHAnsi"/>
          <w:sz w:val="24"/>
          <w:szCs w:val="24"/>
        </w:rPr>
        <w:t>s 1</w:t>
      </w:r>
      <w:r w:rsidR="003B1BF7" w:rsidRPr="00535C8D">
        <w:rPr>
          <w:rFonts w:asciiTheme="minorHAnsi" w:hAnsiTheme="minorHAnsi" w:cstheme="minorHAnsi"/>
          <w:sz w:val="24"/>
          <w:szCs w:val="24"/>
        </w:rPr>
        <w:t>-ame</w:t>
      </w:r>
      <w:r w:rsidR="00E75F19" w:rsidRPr="00535C8D">
        <w:rPr>
          <w:rFonts w:asciiTheme="minorHAnsi" w:hAnsiTheme="minorHAnsi" w:cstheme="minorHAnsi"/>
          <w:sz w:val="24"/>
          <w:szCs w:val="24"/>
        </w:rPr>
        <w:t xml:space="preserve"> Kvietimo priedėlyje, prašome įvertinti šiame Kvietime pateiktą informaciją ir iki </w:t>
      </w:r>
      <w:r w:rsidR="00DE50E9" w:rsidRPr="00EC7354">
        <w:rPr>
          <w:rFonts w:asciiTheme="minorHAnsi" w:hAnsiTheme="minorHAnsi" w:cstheme="minorHAnsi"/>
          <w:sz w:val="24"/>
          <w:szCs w:val="24"/>
        </w:rPr>
        <w:t>2025-0</w:t>
      </w:r>
      <w:r w:rsidR="00EC7354">
        <w:rPr>
          <w:rFonts w:asciiTheme="minorHAnsi" w:hAnsiTheme="minorHAnsi" w:cstheme="minorHAnsi"/>
          <w:sz w:val="24"/>
          <w:szCs w:val="24"/>
        </w:rPr>
        <w:t>7</w:t>
      </w:r>
      <w:r w:rsidR="00DE50E9" w:rsidRPr="00EC7354">
        <w:rPr>
          <w:rFonts w:asciiTheme="minorHAnsi" w:hAnsiTheme="minorHAnsi" w:cstheme="minorHAnsi"/>
          <w:sz w:val="24"/>
          <w:szCs w:val="24"/>
        </w:rPr>
        <w:t>-</w:t>
      </w:r>
      <w:r w:rsidR="00631168">
        <w:rPr>
          <w:rFonts w:asciiTheme="minorHAnsi" w:hAnsiTheme="minorHAnsi" w:cstheme="minorHAnsi"/>
          <w:sz w:val="24"/>
          <w:szCs w:val="24"/>
        </w:rPr>
        <w:t>22</w:t>
      </w:r>
      <w:r w:rsidR="00DE50E9" w:rsidRPr="00EC7354">
        <w:rPr>
          <w:rFonts w:asciiTheme="minorHAnsi" w:hAnsiTheme="minorHAnsi" w:cstheme="minorHAnsi"/>
          <w:sz w:val="24"/>
          <w:szCs w:val="24"/>
        </w:rPr>
        <w:t xml:space="preserve"> </w:t>
      </w:r>
      <w:r w:rsidR="00EC7354">
        <w:rPr>
          <w:rFonts w:asciiTheme="minorHAnsi" w:hAnsiTheme="minorHAnsi" w:cstheme="minorHAnsi"/>
          <w:sz w:val="24"/>
          <w:szCs w:val="24"/>
        </w:rPr>
        <w:t>10</w:t>
      </w:r>
      <w:r w:rsidR="00DE50E9" w:rsidRPr="00EC7354">
        <w:rPr>
          <w:rFonts w:asciiTheme="minorHAnsi" w:hAnsiTheme="minorHAnsi" w:cstheme="minorHAnsi"/>
          <w:sz w:val="24"/>
          <w:szCs w:val="24"/>
        </w:rPr>
        <w:t>.00 val.</w:t>
      </w:r>
      <w:r w:rsidR="00E75F19" w:rsidRPr="00535C8D">
        <w:rPr>
          <w:rFonts w:asciiTheme="minorHAnsi" w:hAnsiTheme="minorHAnsi" w:cstheme="minorHAnsi"/>
          <w:sz w:val="24"/>
          <w:szCs w:val="24"/>
        </w:rPr>
        <w:t xml:space="preserve"> Preliminariojoje sutartyje dėl </w:t>
      </w:r>
      <w:r w:rsidR="00E554CE" w:rsidRPr="00535C8D">
        <w:rPr>
          <w:rFonts w:asciiTheme="minorHAnsi" w:hAnsiTheme="minorHAnsi" w:cstheme="minorHAnsi"/>
          <w:sz w:val="24"/>
          <w:szCs w:val="24"/>
        </w:rPr>
        <w:t>Susisiekimo komunikacijų</w:t>
      </w:r>
      <w:r w:rsidR="00BE13C2" w:rsidRPr="00535C8D">
        <w:rPr>
          <w:rFonts w:asciiTheme="minorHAnsi" w:hAnsiTheme="minorHAnsi" w:cstheme="minorHAnsi"/>
          <w:sz w:val="24"/>
          <w:szCs w:val="24"/>
        </w:rPr>
        <w:t xml:space="preserve"> </w:t>
      </w:r>
      <w:r w:rsidRPr="00535C8D">
        <w:rPr>
          <w:rFonts w:asciiTheme="minorHAnsi" w:hAnsiTheme="minorHAnsi" w:cstheme="minorHAnsi"/>
          <w:sz w:val="24"/>
          <w:szCs w:val="24"/>
        </w:rPr>
        <w:t>statybos darbų</w:t>
      </w:r>
      <w:r w:rsidR="00336B70" w:rsidRPr="00535C8D">
        <w:rPr>
          <w:rFonts w:asciiTheme="minorHAnsi" w:hAnsiTheme="minorHAnsi" w:cstheme="minorHAnsi"/>
          <w:sz w:val="24"/>
          <w:szCs w:val="24"/>
        </w:rPr>
        <w:t xml:space="preserve">, kurių vertė yra </w:t>
      </w:r>
      <w:r w:rsidR="00E90E01">
        <w:rPr>
          <w:rFonts w:asciiTheme="minorHAnsi" w:hAnsiTheme="minorHAnsi" w:cstheme="minorHAnsi"/>
          <w:sz w:val="24"/>
          <w:szCs w:val="24"/>
        </w:rPr>
        <w:t>didesnė</w:t>
      </w:r>
      <w:r w:rsidR="00336B70" w:rsidRPr="00535C8D">
        <w:rPr>
          <w:rFonts w:asciiTheme="minorHAnsi" w:hAnsiTheme="minorHAnsi" w:cstheme="minorHAnsi"/>
          <w:sz w:val="24"/>
          <w:szCs w:val="24"/>
        </w:rPr>
        <w:t xml:space="preserve"> kaip 500 tūkst. Eur be PVM,</w:t>
      </w:r>
      <w:r w:rsidRPr="00535C8D">
        <w:rPr>
          <w:rFonts w:asciiTheme="minorHAnsi" w:hAnsiTheme="minorHAnsi" w:cstheme="minorHAnsi"/>
          <w:sz w:val="24"/>
          <w:szCs w:val="24"/>
        </w:rPr>
        <w:t xml:space="preserve"> techninės priežiūros paslaugų </w:t>
      </w:r>
      <w:r w:rsidR="00A72B2E" w:rsidRPr="00535C8D">
        <w:rPr>
          <w:rFonts w:asciiTheme="minorHAnsi" w:hAnsiTheme="minorHAnsi" w:cstheme="minorHAnsi"/>
          <w:sz w:val="24"/>
          <w:szCs w:val="24"/>
        </w:rPr>
        <w:t>pirkimo</w:t>
      </w:r>
      <w:r w:rsidR="00E75F19" w:rsidRPr="00535C8D">
        <w:rPr>
          <w:rFonts w:asciiTheme="minorHAnsi" w:hAnsiTheme="minorHAnsi" w:cstheme="minorHAnsi"/>
          <w:sz w:val="24"/>
          <w:szCs w:val="24"/>
        </w:rPr>
        <w:t xml:space="preserve"> Nr.</w:t>
      </w:r>
      <w:r w:rsidR="008952F2" w:rsidRPr="00535C8D">
        <w:rPr>
          <w:rFonts w:asciiTheme="minorHAnsi" w:hAnsiTheme="minorHAnsi" w:cstheme="minorHAnsi"/>
          <w:sz w:val="24"/>
          <w:szCs w:val="24"/>
        </w:rPr>
        <w:t>7079</w:t>
      </w:r>
      <w:r w:rsidR="00E90E01">
        <w:rPr>
          <w:rFonts w:asciiTheme="minorHAnsi" w:hAnsiTheme="minorHAnsi" w:cstheme="minorHAnsi"/>
          <w:sz w:val="24"/>
          <w:szCs w:val="24"/>
        </w:rPr>
        <w:t>81</w:t>
      </w:r>
      <w:r w:rsidRPr="00535C8D">
        <w:rPr>
          <w:rFonts w:asciiTheme="minorHAnsi" w:hAnsiTheme="minorHAnsi" w:cstheme="minorHAnsi"/>
          <w:sz w:val="24"/>
          <w:szCs w:val="24"/>
        </w:rPr>
        <w:t xml:space="preserve"> </w:t>
      </w:r>
      <w:r w:rsidR="00E75F19" w:rsidRPr="00535C8D">
        <w:rPr>
          <w:rFonts w:asciiTheme="minorHAnsi" w:hAnsiTheme="minorHAnsi" w:cstheme="minorHAnsi"/>
          <w:sz w:val="24"/>
          <w:szCs w:val="24"/>
        </w:rPr>
        <w:t>(toliau – Preliminarioji sutartis) nustatytomis sąlygomis ir tvarka pateikti Pasiūlymus Atnaujintame varžymesi. Šiame Kvietime vartojamos sąvokos atitinka ir turi būti aiškinamos pagal Preliminariojoje sutartyje pateiktus apibrėžimus.</w:t>
      </w:r>
    </w:p>
    <w:p w14:paraId="1688DC28" w14:textId="77777777" w:rsidR="004A3F4D" w:rsidRPr="00535C8D" w:rsidRDefault="004A3F4D" w:rsidP="00BE13C2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Theme="minorHAnsi" w:hAnsiTheme="minorHAnsi" w:cstheme="minorHAnsi"/>
          <w:sz w:val="24"/>
          <w:szCs w:val="24"/>
        </w:rPr>
      </w:pPr>
    </w:p>
    <w:p w14:paraId="1B72A953" w14:textId="77777777" w:rsidR="00E75F19" w:rsidRPr="00535C8D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262"/>
        <w:gridCol w:w="5685"/>
      </w:tblGrid>
      <w:tr w:rsidR="00DE2991" w:rsidRPr="00535C8D" w14:paraId="00992521" w14:textId="77777777" w:rsidTr="00CD3E5A">
        <w:tc>
          <w:tcPr>
            <w:tcW w:w="563" w:type="dxa"/>
            <w:vAlign w:val="center"/>
          </w:tcPr>
          <w:p w14:paraId="18D690DF" w14:textId="77777777" w:rsidR="00DE2991" w:rsidRPr="00535C8D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Eil. Nr.</w:t>
            </w:r>
          </w:p>
        </w:tc>
        <w:tc>
          <w:tcPr>
            <w:tcW w:w="3307" w:type="dxa"/>
            <w:vAlign w:val="center"/>
          </w:tcPr>
          <w:p w14:paraId="7A808BEE" w14:textId="77777777" w:rsidR="00DE2991" w:rsidRPr="00535C8D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Pavadinimas</w:t>
            </w:r>
          </w:p>
        </w:tc>
        <w:tc>
          <w:tcPr>
            <w:tcW w:w="5769" w:type="dxa"/>
            <w:vAlign w:val="center"/>
          </w:tcPr>
          <w:p w14:paraId="30853042" w14:textId="5B85BF8D" w:rsidR="00DE2991" w:rsidRPr="00535C8D" w:rsidRDefault="00DE2991" w:rsidP="008952F2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Informacija apie </w:t>
            </w:r>
            <w:r w:rsidR="00F571DF" w:rsidRPr="00535C8D">
              <w:rPr>
                <w:rFonts w:asciiTheme="minorHAnsi" w:hAnsiTheme="minorHAnsi" w:cstheme="minorHAnsi"/>
                <w:sz w:val="24"/>
                <w:szCs w:val="24"/>
              </w:rPr>
              <w:t>Paslaugų</w:t>
            </w:r>
            <w:r w:rsidR="00E75F19"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pirkimą Preliminariosios sutarties pagrindu</w:t>
            </w:r>
            <w:r w:rsidR="002E7016"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DE2991" w:rsidRPr="00535C8D" w14:paraId="7E7256E6" w14:textId="77777777" w:rsidTr="00241DC2">
        <w:tc>
          <w:tcPr>
            <w:tcW w:w="563" w:type="dxa"/>
          </w:tcPr>
          <w:p w14:paraId="0E320B9A" w14:textId="77777777" w:rsidR="00DE2991" w:rsidRPr="00535C8D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307" w:type="dxa"/>
          </w:tcPr>
          <w:p w14:paraId="30F3D7A8" w14:textId="77777777" w:rsidR="00DE2991" w:rsidRPr="00535C8D" w:rsidRDefault="00E75F19" w:rsidP="003B1BF7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Pirkimo objektas (</w:t>
            </w:r>
            <w:r w:rsidR="003B1BF7"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Paslaugos, nurodytos 1 priedėlyje) ir joms keliami reikalavimai  </w:t>
            </w:r>
          </w:p>
        </w:tc>
        <w:tc>
          <w:tcPr>
            <w:tcW w:w="5769" w:type="dxa"/>
          </w:tcPr>
          <w:p w14:paraId="6EC1088F" w14:textId="7C1DBE20" w:rsidR="00E359D1" w:rsidRPr="00535C8D" w:rsidRDefault="003256E8" w:rsidP="00D264C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256E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M. K. Čiurlionio tilto kairiojo prietilčio transporto mazgo Kauno mieste kapitalinio remonto darbų  </w:t>
            </w:r>
            <w:r w:rsidR="008952F2" w:rsidRPr="00535C8D">
              <w:rPr>
                <w:rFonts w:asciiTheme="minorHAnsi" w:hAnsiTheme="minorHAnsi" w:cstheme="minorHAnsi"/>
                <w:b/>
                <w:sz w:val="24"/>
                <w:szCs w:val="24"/>
              </w:rPr>
              <w:t>techninė priežiūra</w:t>
            </w:r>
          </w:p>
        </w:tc>
      </w:tr>
      <w:tr w:rsidR="00E75F19" w:rsidRPr="00535C8D" w14:paraId="10917953" w14:textId="77777777" w:rsidTr="00E75F1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A6A0" w14:textId="77777777" w:rsidR="00E75F19" w:rsidRPr="00535C8D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FF58" w14:textId="77777777" w:rsidR="00E75F19" w:rsidRPr="00535C8D" w:rsidRDefault="00F571DF" w:rsidP="007E5786">
            <w:pPr>
              <w:tabs>
                <w:tab w:val="left" w:pos="900"/>
                <w:tab w:val="left" w:pos="2783"/>
              </w:tabs>
              <w:ind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Paslaugų</w:t>
            </w:r>
            <w:r w:rsidR="00E75F19"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teikimo</w:t>
            </w:r>
            <w:r w:rsidR="00E75F19"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 terminas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CE28" w14:textId="1835FF94" w:rsidR="00E75F19" w:rsidRPr="00535C8D" w:rsidRDefault="0032023E" w:rsidP="002F508C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2</w:t>
            </w:r>
            <w:r w:rsidR="0055330F">
              <w:rPr>
                <w:rFonts w:asciiTheme="minorHAnsi" w:hAnsiTheme="minorHAnsi" w:cstheme="minorHAnsi"/>
                <w:i/>
                <w:sz w:val="24"/>
                <w:szCs w:val="24"/>
              </w:rPr>
              <w:t>4</w:t>
            </w:r>
            <w:r w:rsidR="008952F2" w:rsidRPr="00535C8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mėn</w:t>
            </w:r>
            <w:r w:rsidR="00535C8D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</w:p>
        </w:tc>
      </w:tr>
      <w:tr w:rsidR="00DE2991" w:rsidRPr="00535C8D" w14:paraId="19091D32" w14:textId="77777777" w:rsidTr="00241DC2">
        <w:tc>
          <w:tcPr>
            <w:tcW w:w="563" w:type="dxa"/>
          </w:tcPr>
          <w:p w14:paraId="37E81FBF" w14:textId="77777777" w:rsidR="00DE2991" w:rsidRPr="00535C8D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E2991" w:rsidRPr="00535C8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5F16BDDF" w14:textId="77777777" w:rsidR="00DE2991" w:rsidRPr="00535C8D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Planuojam</w:t>
            </w:r>
            <w:r w:rsidR="002D6DE1" w:rsidRPr="00535C8D">
              <w:rPr>
                <w:rFonts w:asciiTheme="minorHAnsi" w:hAnsiTheme="minorHAnsi" w:cstheme="minorHAnsi"/>
                <w:sz w:val="24"/>
                <w:szCs w:val="24"/>
              </w:rPr>
              <w:t>os sudaryti Pagrindinės sutartie</w:t>
            </w: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s sąlygos, nenurodytos Preliminariojoje sutartyje</w:t>
            </w:r>
          </w:p>
          <w:p w14:paraId="067F0BE7" w14:textId="77777777" w:rsidR="00E359D1" w:rsidRPr="00535C8D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69" w:type="dxa"/>
          </w:tcPr>
          <w:p w14:paraId="57402C66" w14:textId="77777777" w:rsidR="008952F2" w:rsidRPr="00535C8D" w:rsidRDefault="008952F2" w:rsidP="008952F2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Papildomų sąlygų nenumatoma.</w:t>
            </w:r>
          </w:p>
          <w:p w14:paraId="52F84202" w14:textId="36F7A88F" w:rsidR="00E359D1" w:rsidRPr="00535C8D" w:rsidRDefault="00E359D1" w:rsidP="005D02E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2991" w:rsidRPr="00535C8D" w14:paraId="7850B452" w14:textId="77777777" w:rsidTr="00241DC2">
        <w:tc>
          <w:tcPr>
            <w:tcW w:w="563" w:type="dxa"/>
          </w:tcPr>
          <w:p w14:paraId="0DB1D22C" w14:textId="77777777" w:rsidR="00DE2991" w:rsidRPr="00535C8D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DE2991" w:rsidRPr="00535C8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79D88EA3" w14:textId="77777777" w:rsidR="00DE2991" w:rsidRPr="00535C8D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5769" w:type="dxa"/>
          </w:tcPr>
          <w:p w14:paraId="053C608D" w14:textId="69C6FFCE" w:rsidR="001C5FBD" w:rsidRPr="00535C8D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i/>
                <w:sz w:val="24"/>
                <w:szCs w:val="24"/>
              </w:rPr>
              <w:t>M</w:t>
            </w:r>
            <w:r w:rsidR="00DE2991" w:rsidRPr="00535C8D">
              <w:rPr>
                <w:rFonts w:asciiTheme="minorHAnsi" w:hAnsiTheme="minorHAnsi" w:cstheme="minorHAnsi"/>
                <w:i/>
                <w:sz w:val="24"/>
                <w:szCs w:val="24"/>
              </w:rPr>
              <w:t>ažiausia kaina</w:t>
            </w:r>
            <w:r w:rsidRPr="00535C8D">
              <w:rPr>
                <w:rFonts w:asciiTheme="minorHAnsi" w:hAnsiTheme="minorHAnsi" w:cstheme="minorHAnsi"/>
                <w:i/>
                <w:sz w:val="24"/>
                <w:szCs w:val="24"/>
              </w:rPr>
              <w:t>.</w:t>
            </w:r>
            <w:r w:rsidR="00DE2991" w:rsidRPr="00535C8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</w:tc>
      </w:tr>
      <w:tr w:rsidR="00DE2991" w:rsidRPr="00535C8D" w14:paraId="57EE0EE1" w14:textId="77777777" w:rsidTr="00241DC2">
        <w:tc>
          <w:tcPr>
            <w:tcW w:w="563" w:type="dxa"/>
          </w:tcPr>
          <w:p w14:paraId="4B22A958" w14:textId="77777777" w:rsidR="00DE2991" w:rsidRPr="00535C8D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DE2991" w:rsidRPr="00535C8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0BC7830B" w14:textId="77777777" w:rsidR="00DE2991" w:rsidRPr="00535C8D" w:rsidRDefault="00DE2991" w:rsidP="00382C63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Terminas arba data, iki kurios turi būti pateikti </w:t>
            </w:r>
            <w:r w:rsidR="00382C63" w:rsidRPr="00535C8D">
              <w:rPr>
                <w:rFonts w:asciiTheme="minorHAnsi" w:hAnsiTheme="minorHAnsi" w:cstheme="minorHAnsi"/>
                <w:sz w:val="24"/>
                <w:szCs w:val="24"/>
              </w:rPr>
              <w:t>Paslaugų teikėjų</w:t>
            </w:r>
            <w:r w:rsidR="00E75F19"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Pasiūlymai Atnaujintame varžymesi</w:t>
            </w:r>
          </w:p>
        </w:tc>
        <w:tc>
          <w:tcPr>
            <w:tcW w:w="5769" w:type="dxa"/>
          </w:tcPr>
          <w:p w14:paraId="7FFAE9F3" w14:textId="5301C166" w:rsidR="00DE2991" w:rsidRPr="00535C8D" w:rsidRDefault="008952F2" w:rsidP="002F508C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EC7354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2F508C" w:rsidRPr="00EC7354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EC735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FB0960" w:rsidRPr="00EC7354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EC7354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EC7354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631168">
              <w:rPr>
                <w:rFonts w:asciiTheme="minorHAnsi" w:hAnsiTheme="minorHAnsi" w:cstheme="minorHAnsi"/>
                <w:sz w:val="24"/>
                <w:szCs w:val="24"/>
              </w:rPr>
              <w:t>22</w:t>
            </w:r>
            <w:r w:rsidR="00FB0960" w:rsidRPr="00EC7354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EC7354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FB0960" w:rsidRPr="00EC7354">
              <w:rPr>
                <w:rFonts w:asciiTheme="minorHAnsi" w:hAnsiTheme="minorHAnsi" w:cstheme="minorHAnsi"/>
                <w:sz w:val="24"/>
                <w:szCs w:val="24"/>
              </w:rPr>
              <w:t>.00</w:t>
            </w:r>
            <w:r w:rsidRPr="00EC7354">
              <w:rPr>
                <w:rFonts w:asciiTheme="minorHAnsi" w:hAnsiTheme="minorHAnsi" w:cstheme="minorHAnsi"/>
                <w:sz w:val="24"/>
                <w:szCs w:val="24"/>
              </w:rPr>
              <w:t xml:space="preserve">  val.</w:t>
            </w:r>
          </w:p>
        </w:tc>
      </w:tr>
      <w:tr w:rsidR="00E359D1" w:rsidRPr="00535C8D" w14:paraId="350F045E" w14:textId="77777777" w:rsidTr="00E359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B477" w14:textId="77777777" w:rsidR="00E359D1" w:rsidRPr="00535C8D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E359D1" w:rsidRPr="00535C8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1432" w14:textId="77777777" w:rsidR="00E359D1" w:rsidRPr="00535C8D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Informacija apie Sutarties įvykdymo  užtikrinimo reikalavimą (jei taikoma, dokumentas</w:t>
            </w:r>
            <w:r w:rsidRPr="00535C8D">
              <w:rPr>
                <w:rFonts w:asciiTheme="minorHAnsi" w:hAnsiTheme="minorHAnsi" w:cstheme="minorHAnsi"/>
              </w:rPr>
              <w:t xml:space="preserve"> </w:t>
            </w: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pateikiamas pagal pridedamą Sutarties įvykdymo užtikrinimo formą) 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8945" w14:textId="7FB07C08" w:rsidR="00E359D1" w:rsidRPr="00535C8D" w:rsidRDefault="00535C8D" w:rsidP="003B1BF7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Taikoma jeigu pradinės Sutarties vertė yra 10 000 Eur su PVM ir didesnė.</w:t>
            </w:r>
          </w:p>
        </w:tc>
      </w:tr>
      <w:tr w:rsidR="00EB072A" w:rsidRPr="00535C8D" w14:paraId="66BDC751" w14:textId="77777777" w:rsidTr="00CD3E5A">
        <w:trPr>
          <w:trHeight w:val="1690"/>
        </w:trPr>
        <w:tc>
          <w:tcPr>
            <w:tcW w:w="563" w:type="dxa"/>
          </w:tcPr>
          <w:p w14:paraId="1C275DFF" w14:textId="77777777" w:rsidR="00EB072A" w:rsidRPr="00535C8D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</w:t>
            </w:r>
            <w:r w:rsidR="00EB072A" w:rsidRPr="00535C8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2D4DBCEE" w14:textId="77777777" w:rsidR="00EB072A" w:rsidRPr="00535C8D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EBVPD nurodyta informacija</w:t>
            </w:r>
          </w:p>
        </w:tc>
        <w:tc>
          <w:tcPr>
            <w:tcW w:w="5769" w:type="dxa"/>
          </w:tcPr>
          <w:p w14:paraId="1A55C045" w14:textId="77777777" w:rsidR="00EB072A" w:rsidRPr="00535C8D" w:rsidRDefault="00256518" w:rsidP="003B1BF7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reikalaujama </w:t>
            </w:r>
            <w:r w:rsidR="00BA5845" w:rsidRPr="00535C8D">
              <w:rPr>
                <w:rFonts w:asciiTheme="minorHAnsi" w:hAnsiTheme="minorHAnsi" w:cstheme="minorHAnsi"/>
                <w:i/>
                <w:sz w:val="24"/>
                <w:szCs w:val="24"/>
              </w:rPr>
              <w:t>Paslaugų teikėjui</w:t>
            </w:r>
            <w:r w:rsidR="00E75F19" w:rsidRPr="00535C8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535C8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535C8D">
              <w:rPr>
                <w:rFonts w:asciiTheme="minorHAnsi" w:hAnsiTheme="minorHAnsi" w:cstheme="minorHAnsi"/>
                <w:i/>
                <w:sz w:val="24"/>
                <w:szCs w:val="24"/>
              </w:rPr>
              <w:t>P</w:t>
            </w:r>
            <w:r w:rsidRPr="00535C8D">
              <w:rPr>
                <w:rFonts w:asciiTheme="minorHAnsi" w:hAnsiTheme="minorHAnsi" w:cstheme="minorHAnsi"/>
                <w:i/>
                <w:sz w:val="24"/>
                <w:szCs w:val="24"/>
              </w:rPr>
              <w:t>reliminariosios sutarties sudarymo yra nepasikeitusi, arba jei pasikeitusi, aktualią informaciją</w:t>
            </w:r>
          </w:p>
        </w:tc>
      </w:tr>
      <w:tr w:rsidR="00DE2991" w:rsidRPr="00535C8D" w14:paraId="492CF451" w14:textId="77777777" w:rsidTr="00CD3E5A">
        <w:trPr>
          <w:trHeight w:val="1690"/>
        </w:trPr>
        <w:tc>
          <w:tcPr>
            <w:tcW w:w="563" w:type="dxa"/>
          </w:tcPr>
          <w:p w14:paraId="19946DBB" w14:textId="77777777" w:rsidR="00DE2991" w:rsidRPr="00535C8D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DE2991" w:rsidRPr="00535C8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6E4269B6" w14:textId="77777777" w:rsidR="00E359D1" w:rsidRPr="00535C8D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Informacija apie Pasiūlymų pateikimo, vertinimo, Pagrindinės sutarties sudarymo tvarką, ir</w:t>
            </w:r>
            <w:r w:rsidR="002F1C8B"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2F1C8B"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ar kitas svarbias ar tokiomis galinčias būti aplinkybes</w:t>
            </w:r>
          </w:p>
        </w:tc>
        <w:tc>
          <w:tcPr>
            <w:tcW w:w="5769" w:type="dxa"/>
          </w:tcPr>
          <w:p w14:paraId="04DE4F9A" w14:textId="77777777" w:rsidR="00C66270" w:rsidRPr="00535C8D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A06A63" w14:textId="77777777" w:rsidR="0083161E" w:rsidRPr="00535C8D" w:rsidRDefault="00CC20BC" w:rsidP="003B1BF7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Kvietimas </w:t>
            </w:r>
            <w:r w:rsidR="00775033"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siunčiamas, pasiūlymai teikiami, </w:t>
            </w: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 Susirašinėjimas vykdomas</w:t>
            </w:r>
            <w:r w:rsidR="00C66270"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 CVP IS priemonėmis</w:t>
            </w:r>
            <w:r w:rsidR="0083161E" w:rsidRPr="00535C8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81E2E95" w14:textId="77777777" w:rsidR="0083161E" w:rsidRPr="00535C8D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8EDE312" w14:textId="77777777" w:rsidR="0083161E" w:rsidRPr="00535C8D" w:rsidRDefault="0083161E" w:rsidP="00BA584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Theme="minorHAnsi" w:hAnsiTheme="minorHAnsi" w:cstheme="minorHAnsi"/>
                <w:color w:val="3366FF"/>
                <w:sz w:val="24"/>
                <w:szCs w:val="24"/>
              </w:rPr>
            </w:pPr>
          </w:p>
        </w:tc>
      </w:tr>
      <w:tr w:rsidR="00DE2991" w:rsidRPr="00535C8D" w14:paraId="4E114DBF" w14:textId="77777777" w:rsidTr="00241DC2">
        <w:tc>
          <w:tcPr>
            <w:tcW w:w="563" w:type="dxa"/>
          </w:tcPr>
          <w:p w14:paraId="5CA5ABE7" w14:textId="77777777" w:rsidR="00DE2991" w:rsidRPr="00535C8D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DE2991" w:rsidRPr="00535C8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5AC0AD02" w14:textId="77777777" w:rsidR="00DE2991" w:rsidRPr="00535C8D" w:rsidRDefault="00BA5845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Theme="minorHAnsi" w:hAnsiTheme="minorHAnsi" w:cstheme="minorHAnsi"/>
                <w:sz w:val="24"/>
                <w:szCs w:val="24"/>
              </w:rPr>
            </w:pPr>
            <w:r w:rsidRPr="00535C8D">
              <w:rPr>
                <w:rFonts w:asciiTheme="minorHAnsi" w:hAnsiTheme="minorHAnsi" w:cstheme="minorHAnsi"/>
                <w:sz w:val="24"/>
                <w:szCs w:val="24"/>
              </w:rPr>
              <w:t>Vartotojo</w:t>
            </w:r>
            <w:r w:rsidR="00775033"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 k</w:t>
            </w:r>
            <w:r w:rsidR="00DE2991"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ontaktiniai duomenys dėl šiame </w:t>
            </w:r>
            <w:r w:rsidR="00CC20BC" w:rsidRPr="00535C8D">
              <w:rPr>
                <w:rFonts w:asciiTheme="minorHAnsi" w:hAnsiTheme="minorHAnsi" w:cstheme="minorHAnsi"/>
                <w:sz w:val="24"/>
                <w:szCs w:val="24"/>
              </w:rPr>
              <w:t>Kvietime</w:t>
            </w:r>
            <w:r w:rsidR="00DE2991" w:rsidRPr="00535C8D">
              <w:rPr>
                <w:rFonts w:asciiTheme="minorHAnsi" w:hAnsiTheme="minorHAnsi" w:cstheme="minorHAnsi"/>
                <w:sz w:val="24"/>
                <w:szCs w:val="24"/>
              </w:rPr>
              <w:t xml:space="preserve"> pateiktos informacijos </w:t>
            </w:r>
          </w:p>
        </w:tc>
        <w:tc>
          <w:tcPr>
            <w:tcW w:w="5769" w:type="dxa"/>
          </w:tcPr>
          <w:p w14:paraId="18F3740D" w14:textId="19195415" w:rsidR="00535C8D" w:rsidRPr="0032023E" w:rsidRDefault="00535C8D" w:rsidP="00535C8D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56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2023E">
              <w:rPr>
                <w:rFonts w:ascii="Calibri" w:hAnsi="Calibri" w:cs="Calibri"/>
                <w:sz w:val="24"/>
                <w:szCs w:val="24"/>
              </w:rPr>
              <w:t>Kauno miesto savivaldybės administracijos, Miesto tvarkymo skyriaus vyriausi</w:t>
            </w:r>
            <w:r w:rsidR="004A39DF">
              <w:rPr>
                <w:rFonts w:ascii="Calibri" w:hAnsi="Calibri" w:cs="Calibri"/>
                <w:sz w:val="24"/>
                <w:szCs w:val="24"/>
              </w:rPr>
              <w:t>asis</w:t>
            </w:r>
            <w:r w:rsidRPr="0032023E">
              <w:rPr>
                <w:rFonts w:ascii="Calibri" w:hAnsi="Calibri" w:cs="Calibri"/>
                <w:sz w:val="24"/>
                <w:szCs w:val="24"/>
              </w:rPr>
              <w:t xml:space="preserve"> specialist</w:t>
            </w:r>
            <w:r w:rsidR="004A39DF">
              <w:rPr>
                <w:rFonts w:ascii="Calibri" w:hAnsi="Calibri" w:cs="Calibri"/>
                <w:sz w:val="24"/>
                <w:szCs w:val="24"/>
              </w:rPr>
              <w:t>as</w:t>
            </w:r>
            <w:r w:rsidRPr="0032023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A39DF">
              <w:rPr>
                <w:rFonts w:ascii="Calibri" w:hAnsi="Calibri" w:cs="Calibri"/>
                <w:sz w:val="24"/>
                <w:szCs w:val="24"/>
              </w:rPr>
              <w:t>Rokas Radvilavičius</w:t>
            </w:r>
            <w:r w:rsidRPr="0032023E">
              <w:rPr>
                <w:rFonts w:ascii="Calibri" w:hAnsi="Calibri" w:cs="Calibri"/>
                <w:sz w:val="24"/>
                <w:szCs w:val="24"/>
              </w:rPr>
              <w:t>, tel. +370</w:t>
            </w:r>
            <w:r w:rsidR="0032023E" w:rsidRPr="0032023E">
              <w:rPr>
                <w:rFonts w:ascii="Calibri" w:hAnsi="Calibri" w:cs="Calibri"/>
                <w:sz w:val="24"/>
                <w:szCs w:val="24"/>
              </w:rPr>
              <w:t> </w:t>
            </w:r>
            <w:r w:rsidR="004A39DF">
              <w:rPr>
                <w:rFonts w:ascii="Calibri" w:hAnsi="Calibri" w:cs="Calibri"/>
                <w:sz w:val="24"/>
                <w:szCs w:val="24"/>
              </w:rPr>
              <w:t>37 42 33 16</w:t>
            </w:r>
            <w:r w:rsidRPr="0032023E">
              <w:rPr>
                <w:rFonts w:ascii="Calibri" w:hAnsi="Calibri" w:cs="Calibri"/>
                <w:sz w:val="24"/>
                <w:szCs w:val="24"/>
              </w:rPr>
              <w:t> ,</w:t>
            </w:r>
          </w:p>
          <w:p w14:paraId="3F26C99C" w14:textId="755AB5E1" w:rsidR="00FE241C" w:rsidRPr="00535C8D" w:rsidRDefault="006E116A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104"/>
              <w:jc w:val="both"/>
              <w:rPr>
                <w:rFonts w:asciiTheme="minorHAnsi" w:hAnsiTheme="minorHAnsi" w:cstheme="minorHAnsi"/>
                <w:i/>
                <w:sz w:val="24"/>
                <w:szCs w:val="24"/>
                <w:u w:val="single"/>
              </w:rPr>
            </w:pPr>
            <w:hyperlink r:id="rId11" w:history="1">
              <w:r w:rsidRPr="000C33B7">
                <w:rPr>
                  <w:rStyle w:val="Hipersaitas"/>
                </w:rPr>
                <w:t>rokas.radvilavicius</w:t>
              </w:r>
              <w:r w:rsidRPr="000C33B7">
                <w:rPr>
                  <w:rStyle w:val="Hipersaitas"/>
                  <w:rFonts w:ascii="Calibri" w:hAnsi="Calibri" w:cs="Calibri"/>
                  <w:sz w:val="24"/>
                  <w:szCs w:val="24"/>
                </w:rPr>
                <w:t>@kaunas.lt</w:t>
              </w:r>
            </w:hyperlink>
            <w:r>
              <w:rPr>
                <w:rStyle w:val="Hipersaitas"/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08E07DB2" w14:textId="77777777" w:rsidR="004E4EBB" w:rsidRPr="00535C8D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Theme="minorHAnsi" w:hAnsiTheme="minorHAnsi" w:cstheme="minorHAnsi"/>
          <w:sz w:val="24"/>
          <w:szCs w:val="24"/>
        </w:rPr>
      </w:pPr>
    </w:p>
    <w:p w14:paraId="2742B8F5" w14:textId="77777777" w:rsidR="004E4EBB" w:rsidRPr="00535C8D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Theme="minorHAnsi" w:hAnsiTheme="minorHAnsi" w:cstheme="minorHAnsi"/>
          <w:sz w:val="24"/>
          <w:szCs w:val="24"/>
        </w:rPr>
      </w:pPr>
    </w:p>
    <w:p w14:paraId="45BE57AF" w14:textId="77777777" w:rsidR="00C10E01" w:rsidRPr="00535C8D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Theme="minorHAnsi" w:hAnsiTheme="minorHAnsi" w:cstheme="minorHAnsi"/>
          <w:sz w:val="24"/>
          <w:szCs w:val="24"/>
        </w:rPr>
      </w:pPr>
      <w:r w:rsidRPr="00535C8D">
        <w:rPr>
          <w:rFonts w:asciiTheme="minorHAnsi" w:hAnsiTheme="minorHAnsi" w:cstheme="minorHAnsi"/>
          <w:sz w:val="24"/>
          <w:szCs w:val="24"/>
        </w:rPr>
        <w:t>PRIDEDAMA:</w:t>
      </w:r>
    </w:p>
    <w:p w14:paraId="3236B5C2" w14:textId="77777777" w:rsidR="00684E5B" w:rsidRPr="00535C8D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35C8D">
        <w:rPr>
          <w:rFonts w:asciiTheme="minorHAnsi" w:hAnsiTheme="minorHAnsi" w:cstheme="minorHAnsi"/>
          <w:sz w:val="24"/>
          <w:szCs w:val="24"/>
        </w:rPr>
        <w:t>1 priedėlis.</w:t>
      </w:r>
      <w:r w:rsidR="00745B4C" w:rsidRPr="00535C8D">
        <w:rPr>
          <w:rFonts w:asciiTheme="minorHAnsi" w:hAnsiTheme="minorHAnsi" w:cstheme="minorHAnsi"/>
          <w:sz w:val="24"/>
          <w:szCs w:val="24"/>
        </w:rPr>
        <w:t xml:space="preserve"> Pasiūlymo atnaujintam varžymuisi forma</w:t>
      </w:r>
      <w:r w:rsidR="00E81E4C" w:rsidRPr="00535C8D">
        <w:rPr>
          <w:rFonts w:asciiTheme="minorHAnsi" w:hAnsiTheme="minorHAnsi" w:cstheme="minorHAnsi"/>
          <w:sz w:val="24"/>
          <w:szCs w:val="24"/>
        </w:rPr>
        <w:t>;</w:t>
      </w:r>
    </w:p>
    <w:p w14:paraId="77E79D81" w14:textId="77777777" w:rsidR="008C444D" w:rsidRPr="00535C8D" w:rsidRDefault="003964F5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35C8D">
        <w:rPr>
          <w:rFonts w:asciiTheme="minorHAnsi" w:hAnsiTheme="minorHAnsi" w:cstheme="minorHAnsi"/>
          <w:sz w:val="24"/>
          <w:szCs w:val="24"/>
        </w:rPr>
        <w:t>2</w:t>
      </w:r>
      <w:r w:rsidR="00DE2991" w:rsidRPr="00535C8D">
        <w:rPr>
          <w:rFonts w:asciiTheme="minorHAnsi" w:hAnsiTheme="minorHAnsi" w:cstheme="minorHAnsi"/>
          <w:sz w:val="24"/>
          <w:szCs w:val="24"/>
        </w:rPr>
        <w:t xml:space="preserve"> priedėlis.</w:t>
      </w:r>
      <w:r w:rsidR="00745B4C" w:rsidRPr="00535C8D">
        <w:rPr>
          <w:rFonts w:asciiTheme="minorHAnsi" w:hAnsiTheme="minorHAnsi" w:cstheme="minorHAnsi"/>
          <w:sz w:val="24"/>
          <w:szCs w:val="24"/>
        </w:rPr>
        <w:t xml:space="preserve"> </w:t>
      </w:r>
      <w:r w:rsidR="00336B70" w:rsidRPr="00535C8D">
        <w:rPr>
          <w:rFonts w:asciiTheme="minorHAnsi" w:hAnsiTheme="minorHAnsi" w:cstheme="minorHAnsi"/>
          <w:sz w:val="24"/>
          <w:szCs w:val="24"/>
        </w:rPr>
        <w:t>P</w:t>
      </w:r>
      <w:r w:rsidR="007E5786" w:rsidRPr="00535C8D">
        <w:rPr>
          <w:rFonts w:asciiTheme="minorHAnsi" w:hAnsiTheme="minorHAnsi" w:cstheme="minorHAnsi"/>
          <w:sz w:val="24"/>
          <w:szCs w:val="24"/>
        </w:rPr>
        <w:t>rojektinė</w:t>
      </w:r>
      <w:r w:rsidR="008C444D" w:rsidRPr="00535C8D">
        <w:rPr>
          <w:rFonts w:asciiTheme="minorHAnsi" w:hAnsiTheme="minorHAnsi" w:cstheme="minorHAnsi"/>
          <w:sz w:val="24"/>
          <w:szCs w:val="24"/>
        </w:rPr>
        <w:t xml:space="preserve"> dokumentacija (</w:t>
      </w:r>
      <w:r w:rsidR="008C444D" w:rsidRPr="00535C8D">
        <w:rPr>
          <w:rFonts w:asciiTheme="minorHAnsi" w:hAnsiTheme="minorHAnsi" w:cstheme="minorHAnsi"/>
          <w:i/>
          <w:sz w:val="24"/>
          <w:szCs w:val="24"/>
        </w:rPr>
        <w:t>nurodyti dokumento pavadinimą)</w:t>
      </w:r>
      <w:r w:rsidR="003B1BF7" w:rsidRPr="00535C8D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C444D" w:rsidRPr="00535C8D">
        <w:rPr>
          <w:rFonts w:asciiTheme="minorHAnsi" w:hAnsiTheme="minorHAnsi" w:cstheme="minorHAnsi"/>
          <w:i/>
          <w:sz w:val="24"/>
          <w:szCs w:val="24"/>
        </w:rPr>
        <w:t>(pridedama, jei tokie dokumentai yra reikalingi)</w:t>
      </w:r>
      <w:r w:rsidR="008C444D" w:rsidRPr="00535C8D">
        <w:rPr>
          <w:rFonts w:asciiTheme="minorHAnsi" w:hAnsiTheme="minorHAnsi" w:cstheme="minorHAnsi"/>
          <w:sz w:val="24"/>
          <w:szCs w:val="24"/>
        </w:rPr>
        <w:t>;</w:t>
      </w:r>
    </w:p>
    <w:p w14:paraId="0B924964" w14:textId="77777777" w:rsidR="00C10E01" w:rsidRPr="00535C8D" w:rsidRDefault="005E583B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35C8D">
        <w:rPr>
          <w:rFonts w:asciiTheme="minorHAnsi" w:hAnsiTheme="minorHAnsi" w:cstheme="minorHAnsi"/>
          <w:sz w:val="24"/>
          <w:szCs w:val="24"/>
        </w:rPr>
        <w:t>3</w:t>
      </w:r>
      <w:r w:rsidR="00DE2991" w:rsidRPr="00535C8D">
        <w:rPr>
          <w:rFonts w:asciiTheme="minorHAnsi" w:hAnsiTheme="minorHAnsi" w:cstheme="minorHAnsi"/>
          <w:sz w:val="24"/>
          <w:szCs w:val="24"/>
        </w:rPr>
        <w:t xml:space="preserve"> priedėlis</w:t>
      </w:r>
      <w:r w:rsidR="00E34D35" w:rsidRPr="00535C8D">
        <w:rPr>
          <w:rFonts w:asciiTheme="minorHAnsi" w:hAnsiTheme="minorHAnsi" w:cstheme="minorHAnsi"/>
          <w:sz w:val="24"/>
          <w:szCs w:val="24"/>
        </w:rPr>
        <w:t xml:space="preserve">. </w:t>
      </w:r>
      <w:r w:rsidR="00DE2991" w:rsidRPr="00535C8D">
        <w:rPr>
          <w:rFonts w:asciiTheme="minorHAnsi" w:hAnsiTheme="minorHAnsi" w:cstheme="minorHAnsi"/>
          <w:sz w:val="24"/>
          <w:szCs w:val="24"/>
        </w:rPr>
        <w:t>Pagrindinės sutarties projektas</w:t>
      </w:r>
      <w:r w:rsidR="009C261C" w:rsidRPr="00535C8D">
        <w:rPr>
          <w:rFonts w:asciiTheme="minorHAnsi" w:hAnsiTheme="minorHAnsi" w:cstheme="minorHAnsi"/>
          <w:sz w:val="24"/>
          <w:szCs w:val="24"/>
        </w:rPr>
        <w:t xml:space="preserve"> </w:t>
      </w:r>
      <w:r w:rsidR="009C261C" w:rsidRPr="00535C8D">
        <w:rPr>
          <w:rFonts w:asciiTheme="minorHAnsi" w:hAnsiTheme="minorHAnsi" w:cstheme="minorHAnsi"/>
          <w:i/>
          <w:sz w:val="24"/>
          <w:szCs w:val="24"/>
        </w:rPr>
        <w:t>(</w:t>
      </w:r>
      <w:r w:rsidR="00DE2991" w:rsidRPr="00535C8D">
        <w:rPr>
          <w:rFonts w:asciiTheme="minorHAnsi" w:hAnsiTheme="minorHAnsi" w:cstheme="minorHAnsi"/>
          <w:i/>
          <w:sz w:val="24"/>
          <w:szCs w:val="24"/>
        </w:rPr>
        <w:t xml:space="preserve">su neesminiais pakeitimais ir papildymais, </w:t>
      </w:r>
      <w:r w:rsidR="00C10E01" w:rsidRPr="00535C8D">
        <w:rPr>
          <w:rFonts w:asciiTheme="minorHAnsi" w:hAnsiTheme="minorHAnsi" w:cstheme="minorHAnsi"/>
          <w:i/>
          <w:sz w:val="24"/>
          <w:szCs w:val="24"/>
        </w:rPr>
        <w:t>lyginant su Preliminariojoje sutartyje nurodytų Pagrindinių sutarčių sąlygomis, jei tokie būtų</w:t>
      </w:r>
      <w:r w:rsidR="000D3A5F" w:rsidRPr="00535C8D">
        <w:rPr>
          <w:rFonts w:asciiTheme="minorHAnsi" w:hAnsiTheme="minorHAnsi" w:cstheme="minorHAnsi"/>
          <w:i/>
          <w:sz w:val="24"/>
          <w:szCs w:val="24"/>
        </w:rPr>
        <w:t>)</w:t>
      </w:r>
      <w:r w:rsidR="003B1BF7" w:rsidRPr="00535C8D">
        <w:rPr>
          <w:rFonts w:asciiTheme="minorHAnsi" w:hAnsiTheme="minorHAnsi" w:cstheme="minorHAnsi"/>
          <w:i/>
          <w:sz w:val="24"/>
          <w:szCs w:val="24"/>
        </w:rPr>
        <w:t>.</w:t>
      </w:r>
    </w:p>
    <w:p w14:paraId="0616279F" w14:textId="77777777" w:rsidR="00DE2991" w:rsidRPr="00535C8D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sectPr w:rsidR="00DE2991" w:rsidRPr="00535C8D" w:rsidSect="00740C48">
      <w:headerReference w:type="even" r:id="rId12"/>
      <w:headerReference w:type="default" r:id="rId13"/>
      <w:pgSz w:w="11906" w:h="16838"/>
      <w:pgMar w:top="1560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642F1" w14:textId="77777777" w:rsidR="00E01501" w:rsidRDefault="00E01501">
      <w:r>
        <w:separator/>
      </w:r>
    </w:p>
  </w:endnote>
  <w:endnote w:type="continuationSeparator" w:id="0">
    <w:p w14:paraId="23004978" w14:textId="77777777" w:rsidR="00E01501" w:rsidRDefault="00E0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2EB0D" w14:textId="77777777" w:rsidR="00E01501" w:rsidRDefault="00E01501">
      <w:r>
        <w:separator/>
      </w:r>
    </w:p>
  </w:footnote>
  <w:footnote w:type="continuationSeparator" w:id="0">
    <w:p w14:paraId="6C9E1394" w14:textId="77777777" w:rsidR="00E01501" w:rsidRDefault="00E0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42C1F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7D6154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41BE7" w14:textId="54CD9524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0E0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4AF2D5B" w14:textId="77777777" w:rsidR="00E34D35" w:rsidRDefault="00E34D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30950802">
    <w:abstractNumId w:val="1"/>
  </w:num>
  <w:num w:numId="2" w16cid:durableId="111013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91"/>
    <w:rsid w:val="00090526"/>
    <w:rsid w:val="000B6065"/>
    <w:rsid w:val="000B62D4"/>
    <w:rsid w:val="000C2112"/>
    <w:rsid w:val="000D3A5F"/>
    <w:rsid w:val="000D3FCF"/>
    <w:rsid w:val="000E15CD"/>
    <w:rsid w:val="0010417E"/>
    <w:rsid w:val="00106B20"/>
    <w:rsid w:val="00131C03"/>
    <w:rsid w:val="001456C1"/>
    <w:rsid w:val="001545F5"/>
    <w:rsid w:val="00175F70"/>
    <w:rsid w:val="00176B2F"/>
    <w:rsid w:val="00181721"/>
    <w:rsid w:val="001849AB"/>
    <w:rsid w:val="001C5FBD"/>
    <w:rsid w:val="001D1D35"/>
    <w:rsid w:val="001D277B"/>
    <w:rsid w:val="001D3E3D"/>
    <w:rsid w:val="001D7E62"/>
    <w:rsid w:val="001F7D07"/>
    <w:rsid w:val="00211118"/>
    <w:rsid w:val="00240278"/>
    <w:rsid w:val="00241DC2"/>
    <w:rsid w:val="0025397B"/>
    <w:rsid w:val="00256518"/>
    <w:rsid w:val="0028624D"/>
    <w:rsid w:val="002B177D"/>
    <w:rsid w:val="002B2E9E"/>
    <w:rsid w:val="002C4915"/>
    <w:rsid w:val="002D5787"/>
    <w:rsid w:val="002D5D19"/>
    <w:rsid w:val="002D6DE1"/>
    <w:rsid w:val="002E6902"/>
    <w:rsid w:val="002E7016"/>
    <w:rsid w:val="002F013F"/>
    <w:rsid w:val="002F1C8B"/>
    <w:rsid w:val="002F508C"/>
    <w:rsid w:val="002F69F1"/>
    <w:rsid w:val="002F756A"/>
    <w:rsid w:val="0032023E"/>
    <w:rsid w:val="003256E8"/>
    <w:rsid w:val="003310F4"/>
    <w:rsid w:val="00336B70"/>
    <w:rsid w:val="003439D6"/>
    <w:rsid w:val="00344869"/>
    <w:rsid w:val="003546CA"/>
    <w:rsid w:val="00364FED"/>
    <w:rsid w:val="0037485E"/>
    <w:rsid w:val="00382C63"/>
    <w:rsid w:val="003964F5"/>
    <w:rsid w:val="0039754A"/>
    <w:rsid w:val="003B1BF7"/>
    <w:rsid w:val="003B4006"/>
    <w:rsid w:val="003C1C1A"/>
    <w:rsid w:val="003C6350"/>
    <w:rsid w:val="003D23EA"/>
    <w:rsid w:val="003E26FC"/>
    <w:rsid w:val="00404FEC"/>
    <w:rsid w:val="0041365C"/>
    <w:rsid w:val="00423291"/>
    <w:rsid w:val="00425440"/>
    <w:rsid w:val="00435010"/>
    <w:rsid w:val="00441136"/>
    <w:rsid w:val="00443416"/>
    <w:rsid w:val="00445985"/>
    <w:rsid w:val="00455D7B"/>
    <w:rsid w:val="004670AF"/>
    <w:rsid w:val="00472A9F"/>
    <w:rsid w:val="00473D98"/>
    <w:rsid w:val="00482849"/>
    <w:rsid w:val="004A39DF"/>
    <w:rsid w:val="004A3F4D"/>
    <w:rsid w:val="004B25CE"/>
    <w:rsid w:val="004B4A2C"/>
    <w:rsid w:val="004B664D"/>
    <w:rsid w:val="004D6580"/>
    <w:rsid w:val="004E4EBB"/>
    <w:rsid w:val="004F17CD"/>
    <w:rsid w:val="005116D4"/>
    <w:rsid w:val="005152D0"/>
    <w:rsid w:val="00535C8D"/>
    <w:rsid w:val="00540D74"/>
    <w:rsid w:val="00546C58"/>
    <w:rsid w:val="00552B12"/>
    <w:rsid w:val="0055330F"/>
    <w:rsid w:val="00562F95"/>
    <w:rsid w:val="00571F8D"/>
    <w:rsid w:val="00572ABD"/>
    <w:rsid w:val="00595259"/>
    <w:rsid w:val="005D02ED"/>
    <w:rsid w:val="005E21E0"/>
    <w:rsid w:val="005E43F3"/>
    <w:rsid w:val="005E583B"/>
    <w:rsid w:val="005F6A6E"/>
    <w:rsid w:val="006142F2"/>
    <w:rsid w:val="00631168"/>
    <w:rsid w:val="006630D4"/>
    <w:rsid w:val="00670D1B"/>
    <w:rsid w:val="006807A5"/>
    <w:rsid w:val="00684E5B"/>
    <w:rsid w:val="006B02E5"/>
    <w:rsid w:val="006B5E97"/>
    <w:rsid w:val="006B7A46"/>
    <w:rsid w:val="006D2E8F"/>
    <w:rsid w:val="006D498D"/>
    <w:rsid w:val="006D5CEF"/>
    <w:rsid w:val="006D647B"/>
    <w:rsid w:val="006E116A"/>
    <w:rsid w:val="00704349"/>
    <w:rsid w:val="00711CF9"/>
    <w:rsid w:val="0071277D"/>
    <w:rsid w:val="00713DEA"/>
    <w:rsid w:val="00723432"/>
    <w:rsid w:val="007318D5"/>
    <w:rsid w:val="00740C48"/>
    <w:rsid w:val="00745B4C"/>
    <w:rsid w:val="00746475"/>
    <w:rsid w:val="00761B91"/>
    <w:rsid w:val="00772682"/>
    <w:rsid w:val="00775033"/>
    <w:rsid w:val="00785D6B"/>
    <w:rsid w:val="00786D21"/>
    <w:rsid w:val="00791CCE"/>
    <w:rsid w:val="007C6B6E"/>
    <w:rsid w:val="007D7D98"/>
    <w:rsid w:val="007E205A"/>
    <w:rsid w:val="007E5786"/>
    <w:rsid w:val="007F0ABE"/>
    <w:rsid w:val="007F3E77"/>
    <w:rsid w:val="008061A0"/>
    <w:rsid w:val="00817583"/>
    <w:rsid w:val="00821603"/>
    <w:rsid w:val="0083161E"/>
    <w:rsid w:val="0083324D"/>
    <w:rsid w:val="00864601"/>
    <w:rsid w:val="00886B3B"/>
    <w:rsid w:val="008952F2"/>
    <w:rsid w:val="008A3783"/>
    <w:rsid w:val="008B700B"/>
    <w:rsid w:val="008C444D"/>
    <w:rsid w:val="008E7704"/>
    <w:rsid w:val="00917073"/>
    <w:rsid w:val="0092210D"/>
    <w:rsid w:val="009316B7"/>
    <w:rsid w:val="00973EF9"/>
    <w:rsid w:val="00987228"/>
    <w:rsid w:val="00996E94"/>
    <w:rsid w:val="009B418D"/>
    <w:rsid w:val="009B5CA2"/>
    <w:rsid w:val="009C261C"/>
    <w:rsid w:val="009C5C41"/>
    <w:rsid w:val="009E2BE8"/>
    <w:rsid w:val="00A12872"/>
    <w:rsid w:val="00A12CBD"/>
    <w:rsid w:val="00A173C6"/>
    <w:rsid w:val="00A423C2"/>
    <w:rsid w:val="00A62231"/>
    <w:rsid w:val="00A72B2E"/>
    <w:rsid w:val="00AB6F93"/>
    <w:rsid w:val="00AC0CBD"/>
    <w:rsid w:val="00AD0BB0"/>
    <w:rsid w:val="00B06B3E"/>
    <w:rsid w:val="00B2031A"/>
    <w:rsid w:val="00B22BCA"/>
    <w:rsid w:val="00B41F51"/>
    <w:rsid w:val="00B836B2"/>
    <w:rsid w:val="00B925AD"/>
    <w:rsid w:val="00BA134F"/>
    <w:rsid w:val="00BA5845"/>
    <w:rsid w:val="00BA5EF6"/>
    <w:rsid w:val="00BC70A0"/>
    <w:rsid w:val="00BD4FE7"/>
    <w:rsid w:val="00BE13C2"/>
    <w:rsid w:val="00C10E01"/>
    <w:rsid w:val="00C13527"/>
    <w:rsid w:val="00C136FE"/>
    <w:rsid w:val="00C13E2F"/>
    <w:rsid w:val="00C1436F"/>
    <w:rsid w:val="00C35E97"/>
    <w:rsid w:val="00C457F4"/>
    <w:rsid w:val="00C65A91"/>
    <w:rsid w:val="00C66270"/>
    <w:rsid w:val="00C95B9F"/>
    <w:rsid w:val="00CB6005"/>
    <w:rsid w:val="00CC005A"/>
    <w:rsid w:val="00CC20BC"/>
    <w:rsid w:val="00CD3E5A"/>
    <w:rsid w:val="00CE4B67"/>
    <w:rsid w:val="00D11D44"/>
    <w:rsid w:val="00D217F9"/>
    <w:rsid w:val="00D264CA"/>
    <w:rsid w:val="00D30560"/>
    <w:rsid w:val="00D35759"/>
    <w:rsid w:val="00D41A27"/>
    <w:rsid w:val="00D421AB"/>
    <w:rsid w:val="00D4591C"/>
    <w:rsid w:val="00D7686C"/>
    <w:rsid w:val="00DB4EB8"/>
    <w:rsid w:val="00DC1CFE"/>
    <w:rsid w:val="00DD11B8"/>
    <w:rsid w:val="00DD5DB5"/>
    <w:rsid w:val="00DE2991"/>
    <w:rsid w:val="00DE50E9"/>
    <w:rsid w:val="00E01501"/>
    <w:rsid w:val="00E055BF"/>
    <w:rsid w:val="00E148A4"/>
    <w:rsid w:val="00E16CF1"/>
    <w:rsid w:val="00E34929"/>
    <w:rsid w:val="00E34D35"/>
    <w:rsid w:val="00E359D1"/>
    <w:rsid w:val="00E53A33"/>
    <w:rsid w:val="00E554CE"/>
    <w:rsid w:val="00E6426C"/>
    <w:rsid w:val="00E64E40"/>
    <w:rsid w:val="00E75F19"/>
    <w:rsid w:val="00E81E4C"/>
    <w:rsid w:val="00E8494D"/>
    <w:rsid w:val="00E90E01"/>
    <w:rsid w:val="00EA1283"/>
    <w:rsid w:val="00EA25F1"/>
    <w:rsid w:val="00EB072A"/>
    <w:rsid w:val="00EC4B74"/>
    <w:rsid w:val="00EC7354"/>
    <w:rsid w:val="00EE1EF1"/>
    <w:rsid w:val="00F1777B"/>
    <w:rsid w:val="00F319FE"/>
    <w:rsid w:val="00F35164"/>
    <w:rsid w:val="00F377ED"/>
    <w:rsid w:val="00F40C15"/>
    <w:rsid w:val="00F53019"/>
    <w:rsid w:val="00F571DF"/>
    <w:rsid w:val="00F779A4"/>
    <w:rsid w:val="00F8436A"/>
    <w:rsid w:val="00F9456A"/>
    <w:rsid w:val="00FB0960"/>
    <w:rsid w:val="00FD2DF5"/>
    <w:rsid w:val="00FD3CAB"/>
    <w:rsid w:val="00FE241C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67A6F8"/>
  <w15:chartTrackingRefBased/>
  <w15:docId w15:val="{40FE0800-2022-4F45-A6DD-C25FBEAE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harChar11DiagramaDiagramaCharCharCharChar">
    <w:name w:val="Char Char11 Diagrama Diagrama Char Char Char Char"/>
    <w:basedOn w:val="prastasis"/>
    <w:rsid w:val="00572A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F8436A"/>
    <w:rPr>
      <w:rFonts w:eastAsia="Calibri"/>
      <w:sz w:val="22"/>
      <w:szCs w:val="22"/>
      <w:lang w:eastAsia="en-US"/>
    </w:rPr>
  </w:style>
  <w:style w:type="character" w:styleId="Hipersaitas">
    <w:name w:val="Hyperlink"/>
    <w:basedOn w:val="Numatytasispastraiposriftas"/>
    <w:rsid w:val="00535C8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0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kas.radvilavicius@kaunas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5DC34EFDBDE4A9C2B1B4F4E37F4A4" ma:contentTypeVersion="11" ma:contentTypeDescription="Create a new document." ma:contentTypeScope="" ma:versionID="cfa5e9d20e31f9b08d096e85e8e07128">
  <xsd:schema xmlns:xsd="http://www.w3.org/2001/XMLSchema" xmlns:xs="http://www.w3.org/2001/XMLSchema" xmlns:p="http://schemas.microsoft.com/office/2006/metadata/properties" xmlns:ns3="c39c5621-2f62-4d88-83f1-70419627c174" targetNamespace="http://schemas.microsoft.com/office/2006/metadata/properties" ma:root="true" ma:fieldsID="24935f91f9cd600c39f9bbc8fc12c806" ns3:_="">
    <xsd:import namespace="c39c5621-2f62-4d88-83f1-70419627c1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c5621-2f62-4d88-83f1-70419627c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C7B76-F872-4DBF-95FC-F76111EAB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9c5621-2f62-4d88-83f1-70419627c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D015D-1D82-47F8-ABD6-6E5450965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C7241-577D-49F8-AE70-D01B1F30D1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1E3A8E-8103-423C-B9EB-6FFDB899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Jūratė Baranauskienė</cp:lastModifiedBy>
  <cp:revision>7</cp:revision>
  <cp:lastPrinted>2020-09-07T06:31:00Z</cp:lastPrinted>
  <dcterms:created xsi:type="dcterms:W3CDTF">2025-07-01T05:20:00Z</dcterms:created>
  <dcterms:modified xsi:type="dcterms:W3CDTF">2025-07-17T08:01:00Z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0x01010097D5DC34EFDBDE4A9C2B1B4F4E37F4A4</vt:lpwstr>
  </property>
</Properties>
</file>