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16C3" w:rsidRPr="008002A9" w:rsidRDefault="00E416C3" w:rsidP="00E416C3">
      <w:pPr>
        <w:jc w:val="right"/>
        <w:rPr>
          <w:b/>
          <w:noProof/>
          <w:sz w:val="24"/>
          <w:szCs w:val="24"/>
        </w:rPr>
      </w:pPr>
      <w:r w:rsidRPr="008002A9">
        <w:rPr>
          <w:b/>
          <w:noProof/>
          <w:sz w:val="24"/>
          <w:szCs w:val="24"/>
        </w:rPr>
        <w:t>1 priedas</w:t>
      </w:r>
    </w:p>
    <w:p w:rsidR="00E416C3" w:rsidRDefault="00E416C3" w:rsidP="00E416C3">
      <w:pPr>
        <w:jc w:val="center"/>
        <w:rPr>
          <w:b/>
        </w:rPr>
      </w:pPr>
    </w:p>
    <w:p w:rsidR="00E416C3" w:rsidRPr="007F0CD9" w:rsidRDefault="00E416C3" w:rsidP="007F0CD9">
      <w:pPr>
        <w:jc w:val="center"/>
        <w:rPr>
          <w:sz w:val="24"/>
          <w:szCs w:val="24"/>
        </w:rPr>
      </w:pPr>
      <w:r w:rsidRPr="008002A9">
        <w:rPr>
          <w:b/>
          <w:sz w:val="24"/>
          <w:szCs w:val="24"/>
        </w:rPr>
        <w:t>PASIŪLYMAS DĖL VIEŠOJO PIRKIMO „</w:t>
      </w:r>
      <w:r w:rsidR="003D537E">
        <w:rPr>
          <w:b/>
          <w:noProof/>
          <w:sz w:val="24"/>
          <w:szCs w:val="24"/>
        </w:rPr>
        <w:t>SAVIVALDYBĖS BŪSTO (BENDRABUTYJE) STANIŪNŲ G. 7</w:t>
      </w:r>
      <w:r w:rsidR="002C507E">
        <w:rPr>
          <w:b/>
          <w:noProof/>
          <w:sz w:val="24"/>
          <w:szCs w:val="24"/>
        </w:rPr>
        <w:t>3</w:t>
      </w:r>
      <w:r w:rsidR="003D537E">
        <w:rPr>
          <w:b/>
          <w:noProof/>
          <w:sz w:val="24"/>
          <w:szCs w:val="24"/>
        </w:rPr>
        <w:t xml:space="preserve"> – 1</w:t>
      </w:r>
      <w:r w:rsidR="002C507E">
        <w:rPr>
          <w:b/>
          <w:noProof/>
          <w:sz w:val="24"/>
          <w:szCs w:val="24"/>
        </w:rPr>
        <w:t>9</w:t>
      </w:r>
      <w:r w:rsidR="003D537E">
        <w:rPr>
          <w:b/>
          <w:noProof/>
          <w:sz w:val="24"/>
          <w:szCs w:val="24"/>
        </w:rPr>
        <w:t>, PANEVĖŽYJE, REMONTAS</w:t>
      </w:r>
      <w:r w:rsidR="00D11A8E">
        <w:rPr>
          <w:b/>
          <w:sz w:val="24"/>
          <w:szCs w:val="24"/>
        </w:rPr>
        <w:t xml:space="preserve">“ </w:t>
      </w:r>
    </w:p>
    <w:p w:rsidR="00E416C3" w:rsidRPr="008002A9" w:rsidRDefault="00E416C3" w:rsidP="00E416C3">
      <w:pPr>
        <w:pBdr>
          <w:bottom w:val="single" w:sz="12" w:space="1" w:color="auto"/>
        </w:pBdr>
        <w:rPr>
          <w:sz w:val="24"/>
          <w:szCs w:val="24"/>
        </w:rPr>
      </w:pPr>
    </w:p>
    <w:p w:rsidR="00E416C3" w:rsidRPr="008002A9" w:rsidRDefault="00BA039A" w:rsidP="00E416C3">
      <w:pPr>
        <w:jc w:val="center"/>
        <w:rPr>
          <w:sz w:val="24"/>
          <w:szCs w:val="24"/>
        </w:rPr>
      </w:pPr>
      <w:r>
        <w:rPr>
          <w:sz w:val="24"/>
          <w:szCs w:val="24"/>
        </w:rPr>
        <w:t>2018-05-30</w:t>
      </w:r>
    </w:p>
    <w:p w:rsidR="00E416C3" w:rsidRPr="008002A9" w:rsidRDefault="00E416C3" w:rsidP="00E416C3">
      <w:pPr>
        <w:jc w:val="center"/>
        <w:rPr>
          <w:sz w:val="24"/>
          <w:szCs w:val="24"/>
        </w:rPr>
      </w:pPr>
      <w:r w:rsidRPr="008002A9">
        <w:rPr>
          <w:sz w:val="24"/>
          <w:szCs w:val="24"/>
        </w:rPr>
        <w:t>(Data)</w:t>
      </w:r>
    </w:p>
    <w:p w:rsidR="00E416C3" w:rsidRPr="008002A9" w:rsidRDefault="00BA039A" w:rsidP="00E416C3">
      <w:pPr>
        <w:jc w:val="center"/>
        <w:rPr>
          <w:sz w:val="24"/>
          <w:szCs w:val="24"/>
        </w:rPr>
      </w:pPr>
      <w:r>
        <w:rPr>
          <w:sz w:val="24"/>
          <w:szCs w:val="24"/>
        </w:rPr>
        <w:t>Panevėžys</w:t>
      </w:r>
    </w:p>
    <w:p w:rsidR="00E416C3" w:rsidRPr="008002A9" w:rsidRDefault="00E416C3" w:rsidP="00E416C3">
      <w:pPr>
        <w:jc w:val="center"/>
        <w:rPr>
          <w:sz w:val="24"/>
          <w:szCs w:val="24"/>
        </w:rPr>
      </w:pPr>
      <w:r w:rsidRPr="008002A9">
        <w:rPr>
          <w:sz w:val="24"/>
          <w:szCs w:val="24"/>
        </w:rPr>
        <w:t>(Pasiūlymo pateikimo vieta)</w:t>
      </w:r>
    </w:p>
    <w:p w:rsidR="00E416C3" w:rsidRPr="008002A9" w:rsidRDefault="00E416C3" w:rsidP="00E416C3">
      <w:pPr>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824"/>
      </w:tblGrid>
      <w:tr w:rsidR="00E416C3" w:rsidRPr="008002A9" w:rsidTr="00164E8E">
        <w:trPr>
          <w:jc w:val="center"/>
        </w:trPr>
        <w:tc>
          <w:tcPr>
            <w:tcW w:w="4644" w:type="dxa"/>
            <w:tcBorders>
              <w:top w:val="single" w:sz="4" w:space="0" w:color="auto"/>
              <w:left w:val="single" w:sz="4" w:space="0" w:color="auto"/>
              <w:bottom w:val="single" w:sz="4" w:space="0" w:color="auto"/>
              <w:right w:val="single" w:sz="4" w:space="0" w:color="auto"/>
            </w:tcBorders>
          </w:tcPr>
          <w:p w:rsidR="00E416C3" w:rsidRPr="008002A9" w:rsidRDefault="00E416C3" w:rsidP="00164E8E">
            <w:pPr>
              <w:jc w:val="both"/>
              <w:rPr>
                <w:sz w:val="24"/>
                <w:szCs w:val="24"/>
              </w:rPr>
            </w:pPr>
            <w:r w:rsidRPr="008002A9">
              <w:rPr>
                <w:sz w:val="24"/>
                <w:szCs w:val="24"/>
              </w:rPr>
              <w:t>Tiekėjo pavadinimas /jeigu dalyvauja ūkio subjektų grupė, surašomi visi dalyvių pavadinimai/</w:t>
            </w:r>
          </w:p>
        </w:tc>
        <w:tc>
          <w:tcPr>
            <w:tcW w:w="4824" w:type="dxa"/>
            <w:tcBorders>
              <w:top w:val="single" w:sz="4" w:space="0" w:color="auto"/>
              <w:left w:val="single" w:sz="4" w:space="0" w:color="auto"/>
              <w:bottom w:val="single" w:sz="4" w:space="0" w:color="auto"/>
              <w:right w:val="single" w:sz="4" w:space="0" w:color="auto"/>
            </w:tcBorders>
          </w:tcPr>
          <w:p w:rsidR="00E416C3" w:rsidRPr="008002A9" w:rsidRDefault="00BA039A" w:rsidP="00164E8E">
            <w:pPr>
              <w:jc w:val="both"/>
              <w:rPr>
                <w:sz w:val="24"/>
                <w:szCs w:val="24"/>
              </w:rPr>
            </w:pPr>
            <w:r>
              <w:rPr>
                <w:sz w:val="24"/>
                <w:szCs w:val="24"/>
              </w:rPr>
              <w:t>UAB EIVENSA</w:t>
            </w:r>
          </w:p>
          <w:p w:rsidR="00E416C3" w:rsidRPr="008002A9" w:rsidRDefault="00E416C3" w:rsidP="00164E8E">
            <w:pPr>
              <w:jc w:val="both"/>
              <w:rPr>
                <w:sz w:val="24"/>
                <w:szCs w:val="24"/>
              </w:rPr>
            </w:pPr>
          </w:p>
        </w:tc>
      </w:tr>
      <w:tr w:rsidR="00E416C3" w:rsidRPr="008002A9" w:rsidTr="00164E8E">
        <w:trPr>
          <w:jc w:val="center"/>
        </w:trPr>
        <w:tc>
          <w:tcPr>
            <w:tcW w:w="4644" w:type="dxa"/>
            <w:tcBorders>
              <w:top w:val="single" w:sz="4" w:space="0" w:color="auto"/>
              <w:left w:val="single" w:sz="4" w:space="0" w:color="auto"/>
              <w:bottom w:val="single" w:sz="4" w:space="0" w:color="auto"/>
              <w:right w:val="single" w:sz="4" w:space="0" w:color="auto"/>
            </w:tcBorders>
          </w:tcPr>
          <w:p w:rsidR="00E416C3" w:rsidRPr="008002A9" w:rsidRDefault="00E416C3" w:rsidP="00164E8E">
            <w:pPr>
              <w:jc w:val="both"/>
              <w:rPr>
                <w:sz w:val="24"/>
                <w:szCs w:val="24"/>
              </w:rPr>
            </w:pPr>
            <w:r w:rsidRPr="008002A9">
              <w:rPr>
                <w:sz w:val="24"/>
                <w:szCs w:val="24"/>
              </w:rPr>
              <w:t>Tiekėjo registracijos/veiklos adresas /jeigu dalyvauja ūkio subjektų grupė, surašomi visi dalyvių adresai/</w:t>
            </w:r>
          </w:p>
        </w:tc>
        <w:tc>
          <w:tcPr>
            <w:tcW w:w="4824" w:type="dxa"/>
            <w:tcBorders>
              <w:top w:val="single" w:sz="4" w:space="0" w:color="auto"/>
              <w:left w:val="single" w:sz="4" w:space="0" w:color="auto"/>
              <w:bottom w:val="single" w:sz="4" w:space="0" w:color="auto"/>
              <w:right w:val="single" w:sz="4" w:space="0" w:color="auto"/>
            </w:tcBorders>
          </w:tcPr>
          <w:p w:rsidR="00E416C3" w:rsidRPr="008002A9" w:rsidRDefault="00BA039A" w:rsidP="00164E8E">
            <w:pPr>
              <w:jc w:val="both"/>
              <w:rPr>
                <w:sz w:val="24"/>
                <w:szCs w:val="24"/>
              </w:rPr>
            </w:pPr>
            <w:r>
              <w:rPr>
                <w:sz w:val="24"/>
                <w:szCs w:val="24"/>
              </w:rPr>
              <w:t>J. Žemgulio g. 46, Panevėžys</w:t>
            </w:r>
          </w:p>
          <w:p w:rsidR="00E416C3" w:rsidRPr="008002A9" w:rsidRDefault="00E416C3" w:rsidP="00164E8E">
            <w:pPr>
              <w:jc w:val="both"/>
              <w:rPr>
                <w:sz w:val="24"/>
                <w:szCs w:val="24"/>
              </w:rPr>
            </w:pPr>
          </w:p>
        </w:tc>
      </w:tr>
      <w:tr w:rsidR="00E416C3" w:rsidRPr="008002A9" w:rsidTr="00164E8E">
        <w:trPr>
          <w:jc w:val="center"/>
        </w:trPr>
        <w:tc>
          <w:tcPr>
            <w:tcW w:w="4644" w:type="dxa"/>
            <w:tcBorders>
              <w:top w:val="single" w:sz="4" w:space="0" w:color="auto"/>
              <w:left w:val="single" w:sz="4" w:space="0" w:color="auto"/>
              <w:bottom w:val="single" w:sz="4" w:space="0" w:color="auto"/>
              <w:right w:val="single" w:sz="4" w:space="0" w:color="auto"/>
            </w:tcBorders>
          </w:tcPr>
          <w:p w:rsidR="00E416C3" w:rsidRPr="008002A9" w:rsidRDefault="00E416C3" w:rsidP="00164E8E">
            <w:pPr>
              <w:jc w:val="both"/>
              <w:rPr>
                <w:sz w:val="24"/>
                <w:szCs w:val="24"/>
              </w:rPr>
            </w:pPr>
            <w:r w:rsidRPr="008002A9">
              <w:rPr>
                <w:sz w:val="24"/>
                <w:szCs w:val="24"/>
              </w:rPr>
              <w:t>Už pasiūlymą atsakingo asmens pareigos, vardas, pavardė</w:t>
            </w:r>
          </w:p>
        </w:tc>
        <w:tc>
          <w:tcPr>
            <w:tcW w:w="4824" w:type="dxa"/>
            <w:tcBorders>
              <w:top w:val="single" w:sz="4" w:space="0" w:color="auto"/>
              <w:left w:val="single" w:sz="4" w:space="0" w:color="auto"/>
              <w:bottom w:val="single" w:sz="4" w:space="0" w:color="auto"/>
              <w:right w:val="single" w:sz="4" w:space="0" w:color="auto"/>
            </w:tcBorders>
          </w:tcPr>
          <w:p w:rsidR="00E416C3" w:rsidRPr="008002A9" w:rsidRDefault="00BA039A" w:rsidP="00164E8E">
            <w:pPr>
              <w:jc w:val="both"/>
              <w:rPr>
                <w:sz w:val="24"/>
                <w:szCs w:val="24"/>
              </w:rPr>
            </w:pPr>
            <w:r>
              <w:rPr>
                <w:sz w:val="24"/>
                <w:szCs w:val="24"/>
              </w:rPr>
              <w:t>Direktorius Vitalijus Breive</w:t>
            </w:r>
          </w:p>
        </w:tc>
      </w:tr>
      <w:tr w:rsidR="00E416C3" w:rsidRPr="008002A9" w:rsidTr="00164E8E">
        <w:trPr>
          <w:jc w:val="center"/>
        </w:trPr>
        <w:tc>
          <w:tcPr>
            <w:tcW w:w="4644" w:type="dxa"/>
            <w:tcBorders>
              <w:top w:val="single" w:sz="4" w:space="0" w:color="auto"/>
              <w:left w:val="single" w:sz="4" w:space="0" w:color="auto"/>
              <w:bottom w:val="single" w:sz="4" w:space="0" w:color="auto"/>
              <w:right w:val="single" w:sz="4" w:space="0" w:color="auto"/>
            </w:tcBorders>
          </w:tcPr>
          <w:p w:rsidR="00E416C3" w:rsidRPr="008002A9" w:rsidRDefault="00E416C3" w:rsidP="00164E8E">
            <w:pPr>
              <w:jc w:val="both"/>
              <w:rPr>
                <w:sz w:val="24"/>
                <w:szCs w:val="24"/>
              </w:rPr>
            </w:pPr>
            <w:r w:rsidRPr="008002A9">
              <w:rPr>
                <w:sz w:val="24"/>
                <w:szCs w:val="24"/>
              </w:rPr>
              <w:t>Telefono numeris</w:t>
            </w:r>
          </w:p>
        </w:tc>
        <w:tc>
          <w:tcPr>
            <w:tcW w:w="4824" w:type="dxa"/>
            <w:tcBorders>
              <w:top w:val="single" w:sz="4" w:space="0" w:color="auto"/>
              <w:left w:val="single" w:sz="4" w:space="0" w:color="auto"/>
              <w:bottom w:val="single" w:sz="4" w:space="0" w:color="auto"/>
              <w:right w:val="single" w:sz="4" w:space="0" w:color="auto"/>
            </w:tcBorders>
          </w:tcPr>
          <w:p w:rsidR="00E416C3" w:rsidRPr="008002A9" w:rsidRDefault="00BA039A" w:rsidP="00164E8E">
            <w:pPr>
              <w:jc w:val="both"/>
              <w:rPr>
                <w:sz w:val="24"/>
                <w:szCs w:val="24"/>
              </w:rPr>
            </w:pPr>
            <w:r>
              <w:rPr>
                <w:sz w:val="24"/>
                <w:szCs w:val="24"/>
              </w:rPr>
              <w:t>861007508</w:t>
            </w:r>
          </w:p>
        </w:tc>
      </w:tr>
      <w:tr w:rsidR="00E416C3" w:rsidRPr="008002A9" w:rsidTr="00164E8E">
        <w:trPr>
          <w:jc w:val="center"/>
        </w:trPr>
        <w:tc>
          <w:tcPr>
            <w:tcW w:w="4644" w:type="dxa"/>
            <w:tcBorders>
              <w:top w:val="single" w:sz="4" w:space="0" w:color="auto"/>
              <w:left w:val="single" w:sz="4" w:space="0" w:color="auto"/>
              <w:bottom w:val="single" w:sz="4" w:space="0" w:color="auto"/>
              <w:right w:val="single" w:sz="4" w:space="0" w:color="auto"/>
            </w:tcBorders>
          </w:tcPr>
          <w:p w:rsidR="00E416C3" w:rsidRPr="008002A9" w:rsidRDefault="00E416C3" w:rsidP="00164E8E">
            <w:pPr>
              <w:jc w:val="both"/>
              <w:rPr>
                <w:sz w:val="24"/>
                <w:szCs w:val="24"/>
              </w:rPr>
            </w:pPr>
            <w:r w:rsidRPr="008002A9">
              <w:rPr>
                <w:sz w:val="24"/>
                <w:szCs w:val="24"/>
              </w:rPr>
              <w:t>Fakso numeris</w:t>
            </w:r>
          </w:p>
        </w:tc>
        <w:tc>
          <w:tcPr>
            <w:tcW w:w="4824" w:type="dxa"/>
            <w:tcBorders>
              <w:top w:val="single" w:sz="4" w:space="0" w:color="auto"/>
              <w:left w:val="single" w:sz="4" w:space="0" w:color="auto"/>
              <w:bottom w:val="single" w:sz="4" w:space="0" w:color="auto"/>
              <w:right w:val="single" w:sz="4" w:space="0" w:color="auto"/>
            </w:tcBorders>
          </w:tcPr>
          <w:p w:rsidR="00E416C3" w:rsidRPr="008002A9" w:rsidRDefault="00E416C3" w:rsidP="00164E8E">
            <w:pPr>
              <w:jc w:val="both"/>
              <w:rPr>
                <w:sz w:val="24"/>
                <w:szCs w:val="24"/>
              </w:rPr>
            </w:pPr>
          </w:p>
        </w:tc>
      </w:tr>
      <w:tr w:rsidR="00E416C3" w:rsidRPr="008002A9" w:rsidTr="00164E8E">
        <w:trPr>
          <w:jc w:val="center"/>
        </w:trPr>
        <w:tc>
          <w:tcPr>
            <w:tcW w:w="4644" w:type="dxa"/>
            <w:tcBorders>
              <w:top w:val="single" w:sz="4" w:space="0" w:color="auto"/>
              <w:left w:val="single" w:sz="4" w:space="0" w:color="auto"/>
              <w:bottom w:val="single" w:sz="4" w:space="0" w:color="auto"/>
              <w:right w:val="single" w:sz="4" w:space="0" w:color="auto"/>
            </w:tcBorders>
          </w:tcPr>
          <w:p w:rsidR="00E416C3" w:rsidRPr="008002A9" w:rsidRDefault="00E416C3" w:rsidP="00164E8E">
            <w:pPr>
              <w:jc w:val="both"/>
              <w:rPr>
                <w:sz w:val="24"/>
                <w:szCs w:val="24"/>
              </w:rPr>
            </w:pPr>
            <w:r w:rsidRPr="008002A9">
              <w:rPr>
                <w:sz w:val="24"/>
                <w:szCs w:val="24"/>
              </w:rPr>
              <w:t>El. pašto adresas</w:t>
            </w:r>
          </w:p>
        </w:tc>
        <w:tc>
          <w:tcPr>
            <w:tcW w:w="4824" w:type="dxa"/>
            <w:tcBorders>
              <w:top w:val="single" w:sz="4" w:space="0" w:color="auto"/>
              <w:left w:val="single" w:sz="4" w:space="0" w:color="auto"/>
              <w:bottom w:val="single" w:sz="4" w:space="0" w:color="auto"/>
              <w:right w:val="single" w:sz="4" w:space="0" w:color="auto"/>
            </w:tcBorders>
          </w:tcPr>
          <w:p w:rsidR="00E416C3" w:rsidRPr="00BA039A" w:rsidRDefault="00BA039A" w:rsidP="00164E8E">
            <w:pPr>
              <w:jc w:val="both"/>
              <w:rPr>
                <w:sz w:val="24"/>
                <w:szCs w:val="24"/>
                <w:lang w:val="en-US"/>
              </w:rPr>
            </w:pPr>
            <w:proofErr w:type="spellStart"/>
            <w:r>
              <w:rPr>
                <w:sz w:val="24"/>
                <w:szCs w:val="24"/>
              </w:rPr>
              <w:t>info</w:t>
            </w:r>
            <w:proofErr w:type="spellEnd"/>
            <w:r>
              <w:rPr>
                <w:sz w:val="24"/>
                <w:szCs w:val="24"/>
                <w:lang w:val="en-US"/>
              </w:rPr>
              <w:t>@</w:t>
            </w:r>
            <w:proofErr w:type="spellStart"/>
            <w:r>
              <w:rPr>
                <w:sz w:val="24"/>
                <w:szCs w:val="24"/>
                <w:lang w:val="en-US"/>
              </w:rPr>
              <w:t>eivensa.lt</w:t>
            </w:r>
            <w:proofErr w:type="spellEnd"/>
          </w:p>
        </w:tc>
      </w:tr>
    </w:tbl>
    <w:p w:rsidR="00E416C3" w:rsidRPr="008002A9" w:rsidRDefault="00E416C3" w:rsidP="00E416C3">
      <w:pPr>
        <w:ind w:firstLine="720"/>
        <w:jc w:val="both"/>
        <w:rPr>
          <w:sz w:val="24"/>
          <w:szCs w:val="24"/>
        </w:rPr>
      </w:pPr>
      <w:r w:rsidRPr="008002A9">
        <w:rPr>
          <w:sz w:val="24"/>
          <w:szCs w:val="24"/>
        </w:rPr>
        <w:t>Šiuo pasiūlymu pažymime, kad sutinkame su visomis pirkimo sąlygomis, nustatytomis pirkimo dokumentuose.</w:t>
      </w:r>
    </w:p>
    <w:p w:rsidR="00E416C3" w:rsidRPr="008002A9" w:rsidRDefault="00E416C3" w:rsidP="00E416C3">
      <w:pPr>
        <w:ind w:firstLine="720"/>
        <w:jc w:val="both"/>
        <w:rPr>
          <w:sz w:val="24"/>
          <w:szCs w:val="24"/>
        </w:rPr>
      </w:pPr>
    </w:p>
    <w:p w:rsidR="00E416C3" w:rsidRPr="008002A9" w:rsidRDefault="00E416C3" w:rsidP="00E416C3">
      <w:pPr>
        <w:ind w:firstLine="720"/>
        <w:jc w:val="both"/>
        <w:rPr>
          <w:sz w:val="24"/>
          <w:szCs w:val="24"/>
        </w:rPr>
      </w:pPr>
      <w:r w:rsidRPr="008002A9">
        <w:rPr>
          <w:sz w:val="24"/>
          <w:szCs w:val="24"/>
        </w:rPr>
        <w:t>Mes siūlome:</w:t>
      </w:r>
    </w:p>
    <w:tbl>
      <w:tblPr>
        <w:tblW w:w="9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4772"/>
        <w:gridCol w:w="1275"/>
        <w:gridCol w:w="1210"/>
        <w:gridCol w:w="1547"/>
      </w:tblGrid>
      <w:tr w:rsidR="00E416C3" w:rsidRPr="008002A9" w:rsidTr="00D11A8E">
        <w:trPr>
          <w:cantSplit/>
          <w:jc w:val="center"/>
        </w:trPr>
        <w:tc>
          <w:tcPr>
            <w:tcW w:w="680" w:type="dxa"/>
            <w:vAlign w:val="center"/>
          </w:tcPr>
          <w:p w:rsidR="00E416C3" w:rsidRPr="008002A9" w:rsidRDefault="00E416C3" w:rsidP="00164E8E">
            <w:pPr>
              <w:jc w:val="center"/>
              <w:rPr>
                <w:b/>
                <w:sz w:val="24"/>
                <w:szCs w:val="24"/>
              </w:rPr>
            </w:pPr>
            <w:r w:rsidRPr="008002A9">
              <w:rPr>
                <w:b/>
                <w:sz w:val="24"/>
                <w:szCs w:val="24"/>
              </w:rPr>
              <w:t>Eil. Nr.</w:t>
            </w:r>
          </w:p>
        </w:tc>
        <w:tc>
          <w:tcPr>
            <w:tcW w:w="4772" w:type="dxa"/>
            <w:vAlign w:val="center"/>
          </w:tcPr>
          <w:p w:rsidR="00E416C3" w:rsidRPr="008002A9" w:rsidRDefault="002D5A71" w:rsidP="00164E8E">
            <w:pPr>
              <w:jc w:val="both"/>
              <w:rPr>
                <w:sz w:val="24"/>
                <w:szCs w:val="24"/>
              </w:rPr>
            </w:pPr>
            <w:r>
              <w:rPr>
                <w:b/>
                <w:sz w:val="24"/>
                <w:szCs w:val="24"/>
              </w:rPr>
              <w:t>Darbų</w:t>
            </w:r>
            <w:r w:rsidR="00E416C3" w:rsidRPr="008002A9">
              <w:rPr>
                <w:b/>
                <w:sz w:val="24"/>
                <w:szCs w:val="24"/>
              </w:rPr>
              <w:t xml:space="preserve"> pavadinimas</w:t>
            </w:r>
          </w:p>
        </w:tc>
        <w:tc>
          <w:tcPr>
            <w:tcW w:w="1275" w:type="dxa"/>
            <w:vAlign w:val="center"/>
          </w:tcPr>
          <w:p w:rsidR="00E416C3" w:rsidRPr="008002A9" w:rsidRDefault="003D537E" w:rsidP="00164E8E">
            <w:pPr>
              <w:jc w:val="center"/>
              <w:rPr>
                <w:sz w:val="24"/>
                <w:szCs w:val="24"/>
              </w:rPr>
            </w:pPr>
            <w:r>
              <w:rPr>
                <w:sz w:val="24"/>
                <w:szCs w:val="24"/>
              </w:rPr>
              <w:t>K</w:t>
            </w:r>
            <w:r w:rsidR="00E416C3" w:rsidRPr="008002A9">
              <w:rPr>
                <w:sz w:val="24"/>
                <w:szCs w:val="24"/>
              </w:rPr>
              <w:t>aina be</w:t>
            </w:r>
          </w:p>
          <w:p w:rsidR="00015D67" w:rsidRPr="008002A9" w:rsidRDefault="00E416C3" w:rsidP="00CA52A1">
            <w:pPr>
              <w:jc w:val="center"/>
              <w:rPr>
                <w:sz w:val="24"/>
                <w:szCs w:val="24"/>
              </w:rPr>
            </w:pPr>
            <w:r w:rsidRPr="008002A9">
              <w:rPr>
                <w:sz w:val="24"/>
                <w:szCs w:val="24"/>
              </w:rPr>
              <w:t>PVM, (Eur)</w:t>
            </w:r>
          </w:p>
        </w:tc>
        <w:tc>
          <w:tcPr>
            <w:tcW w:w="1210" w:type="dxa"/>
            <w:vAlign w:val="center"/>
          </w:tcPr>
          <w:p w:rsidR="00E416C3" w:rsidRPr="008002A9" w:rsidRDefault="00E416C3" w:rsidP="00164E8E">
            <w:pPr>
              <w:jc w:val="center"/>
              <w:rPr>
                <w:sz w:val="24"/>
                <w:szCs w:val="24"/>
              </w:rPr>
            </w:pPr>
            <w:r w:rsidRPr="008002A9">
              <w:rPr>
                <w:sz w:val="24"/>
                <w:szCs w:val="24"/>
              </w:rPr>
              <w:t>PVM</w:t>
            </w:r>
          </w:p>
          <w:p w:rsidR="00E416C3" w:rsidRPr="008002A9" w:rsidRDefault="00E416C3" w:rsidP="00164E8E">
            <w:pPr>
              <w:jc w:val="center"/>
              <w:rPr>
                <w:sz w:val="24"/>
                <w:szCs w:val="24"/>
              </w:rPr>
            </w:pPr>
            <w:r w:rsidRPr="008002A9">
              <w:rPr>
                <w:sz w:val="24"/>
                <w:szCs w:val="24"/>
              </w:rPr>
              <w:t>21 proc.</w:t>
            </w:r>
          </w:p>
          <w:p w:rsidR="00015D67" w:rsidRPr="008002A9" w:rsidRDefault="00E416C3" w:rsidP="00CA52A1">
            <w:pPr>
              <w:jc w:val="center"/>
              <w:rPr>
                <w:sz w:val="24"/>
                <w:szCs w:val="24"/>
              </w:rPr>
            </w:pPr>
            <w:r w:rsidRPr="008002A9">
              <w:rPr>
                <w:sz w:val="24"/>
                <w:szCs w:val="24"/>
              </w:rPr>
              <w:t>(Eur)</w:t>
            </w:r>
          </w:p>
        </w:tc>
        <w:tc>
          <w:tcPr>
            <w:tcW w:w="1547" w:type="dxa"/>
            <w:vAlign w:val="center"/>
          </w:tcPr>
          <w:p w:rsidR="00E416C3" w:rsidRPr="008002A9" w:rsidRDefault="003D537E" w:rsidP="00164E8E">
            <w:pPr>
              <w:jc w:val="center"/>
              <w:rPr>
                <w:sz w:val="24"/>
                <w:szCs w:val="24"/>
              </w:rPr>
            </w:pPr>
            <w:r>
              <w:rPr>
                <w:sz w:val="24"/>
                <w:szCs w:val="24"/>
              </w:rPr>
              <w:t>K</w:t>
            </w:r>
            <w:r w:rsidR="00E416C3" w:rsidRPr="008002A9">
              <w:rPr>
                <w:sz w:val="24"/>
                <w:szCs w:val="24"/>
              </w:rPr>
              <w:t>aina su PVM,</w:t>
            </w:r>
          </w:p>
          <w:p w:rsidR="00015D67" w:rsidRPr="008002A9" w:rsidRDefault="00E416C3" w:rsidP="00CA52A1">
            <w:pPr>
              <w:jc w:val="center"/>
              <w:rPr>
                <w:sz w:val="24"/>
                <w:szCs w:val="24"/>
              </w:rPr>
            </w:pPr>
            <w:r w:rsidRPr="008002A9">
              <w:rPr>
                <w:sz w:val="24"/>
                <w:szCs w:val="24"/>
              </w:rPr>
              <w:t>(Eur)</w:t>
            </w:r>
          </w:p>
        </w:tc>
      </w:tr>
      <w:tr w:rsidR="00E416C3" w:rsidRPr="008002A9" w:rsidTr="00D11A8E">
        <w:trPr>
          <w:trHeight w:val="409"/>
          <w:jc w:val="center"/>
        </w:trPr>
        <w:tc>
          <w:tcPr>
            <w:tcW w:w="680" w:type="dxa"/>
          </w:tcPr>
          <w:p w:rsidR="00E416C3" w:rsidRPr="00164E8E" w:rsidRDefault="00E416C3" w:rsidP="00164E8E">
            <w:pPr>
              <w:rPr>
                <w:sz w:val="24"/>
                <w:szCs w:val="24"/>
              </w:rPr>
            </w:pPr>
            <w:r w:rsidRPr="00164E8E">
              <w:rPr>
                <w:sz w:val="24"/>
                <w:szCs w:val="24"/>
              </w:rPr>
              <w:t>1.</w:t>
            </w:r>
          </w:p>
        </w:tc>
        <w:tc>
          <w:tcPr>
            <w:tcW w:w="4772" w:type="dxa"/>
            <w:vAlign w:val="center"/>
          </w:tcPr>
          <w:p w:rsidR="00E416C3" w:rsidRPr="003D537E" w:rsidRDefault="003D537E" w:rsidP="002C507E">
            <w:pPr>
              <w:rPr>
                <w:color w:val="000000"/>
                <w:sz w:val="24"/>
                <w:szCs w:val="24"/>
              </w:rPr>
            </w:pPr>
            <w:r w:rsidRPr="003D537E">
              <w:rPr>
                <w:noProof/>
                <w:sz w:val="24"/>
                <w:szCs w:val="24"/>
              </w:rPr>
              <w:t xml:space="preserve">Savivaldybės būsto (bendrabutyje) </w:t>
            </w:r>
            <w:r>
              <w:rPr>
                <w:noProof/>
                <w:sz w:val="24"/>
                <w:szCs w:val="24"/>
              </w:rPr>
              <w:t>S</w:t>
            </w:r>
            <w:r w:rsidRPr="003D537E">
              <w:rPr>
                <w:noProof/>
                <w:sz w:val="24"/>
                <w:szCs w:val="24"/>
              </w:rPr>
              <w:t>taniūnų g. 7</w:t>
            </w:r>
            <w:r w:rsidR="002C507E">
              <w:rPr>
                <w:noProof/>
                <w:sz w:val="24"/>
                <w:szCs w:val="24"/>
              </w:rPr>
              <w:t>3</w:t>
            </w:r>
            <w:r w:rsidRPr="003D537E">
              <w:rPr>
                <w:noProof/>
                <w:sz w:val="24"/>
                <w:szCs w:val="24"/>
              </w:rPr>
              <w:t xml:space="preserve"> – 1</w:t>
            </w:r>
            <w:r w:rsidR="002C507E">
              <w:rPr>
                <w:noProof/>
                <w:sz w:val="24"/>
                <w:szCs w:val="24"/>
              </w:rPr>
              <w:t>9</w:t>
            </w:r>
            <w:r w:rsidRPr="003D537E">
              <w:rPr>
                <w:noProof/>
                <w:sz w:val="24"/>
                <w:szCs w:val="24"/>
              </w:rPr>
              <w:t xml:space="preserve">, </w:t>
            </w:r>
            <w:r>
              <w:rPr>
                <w:noProof/>
                <w:sz w:val="24"/>
                <w:szCs w:val="24"/>
              </w:rPr>
              <w:t>P</w:t>
            </w:r>
            <w:r w:rsidRPr="003D537E">
              <w:rPr>
                <w:noProof/>
                <w:sz w:val="24"/>
                <w:szCs w:val="24"/>
              </w:rPr>
              <w:t>anevėžyje, remontas</w:t>
            </w:r>
          </w:p>
        </w:tc>
        <w:tc>
          <w:tcPr>
            <w:tcW w:w="1275" w:type="dxa"/>
          </w:tcPr>
          <w:p w:rsidR="00E416C3" w:rsidRPr="008002A9" w:rsidRDefault="00BA039A" w:rsidP="00164E8E">
            <w:pPr>
              <w:rPr>
                <w:sz w:val="24"/>
                <w:szCs w:val="24"/>
              </w:rPr>
            </w:pPr>
            <w:r>
              <w:rPr>
                <w:sz w:val="24"/>
                <w:szCs w:val="24"/>
              </w:rPr>
              <w:t>2250.</w:t>
            </w:r>
            <w:r w:rsidR="001B3837">
              <w:rPr>
                <w:sz w:val="24"/>
                <w:szCs w:val="24"/>
              </w:rPr>
              <w:t>41</w:t>
            </w:r>
          </w:p>
        </w:tc>
        <w:tc>
          <w:tcPr>
            <w:tcW w:w="1210" w:type="dxa"/>
          </w:tcPr>
          <w:p w:rsidR="00E416C3" w:rsidRPr="008002A9" w:rsidRDefault="00BA039A" w:rsidP="00164E8E">
            <w:pPr>
              <w:rPr>
                <w:sz w:val="24"/>
                <w:szCs w:val="24"/>
              </w:rPr>
            </w:pPr>
            <w:r>
              <w:rPr>
                <w:sz w:val="24"/>
                <w:szCs w:val="24"/>
              </w:rPr>
              <w:t>472.</w:t>
            </w:r>
            <w:r w:rsidR="001B3837">
              <w:rPr>
                <w:sz w:val="24"/>
                <w:szCs w:val="24"/>
              </w:rPr>
              <w:t>59</w:t>
            </w:r>
          </w:p>
        </w:tc>
        <w:tc>
          <w:tcPr>
            <w:tcW w:w="1547" w:type="dxa"/>
          </w:tcPr>
          <w:p w:rsidR="00E416C3" w:rsidRPr="008002A9" w:rsidRDefault="00BA039A" w:rsidP="00164E8E">
            <w:pPr>
              <w:rPr>
                <w:sz w:val="24"/>
                <w:szCs w:val="24"/>
              </w:rPr>
            </w:pPr>
            <w:r>
              <w:rPr>
                <w:sz w:val="24"/>
                <w:szCs w:val="24"/>
              </w:rPr>
              <w:t>2723.00</w:t>
            </w:r>
          </w:p>
        </w:tc>
      </w:tr>
    </w:tbl>
    <w:p w:rsidR="00E416C3" w:rsidRPr="008002A9" w:rsidRDefault="00E416C3" w:rsidP="00E416C3">
      <w:pPr>
        <w:ind w:firstLine="720"/>
        <w:jc w:val="both"/>
        <w:rPr>
          <w:sz w:val="24"/>
          <w:szCs w:val="24"/>
        </w:rPr>
      </w:pPr>
    </w:p>
    <w:p w:rsidR="00E416C3" w:rsidRPr="008002A9" w:rsidRDefault="00E416C3" w:rsidP="00E416C3">
      <w:pPr>
        <w:rPr>
          <w:sz w:val="24"/>
          <w:szCs w:val="24"/>
        </w:rPr>
      </w:pPr>
      <w:r w:rsidRPr="008002A9">
        <w:rPr>
          <w:sz w:val="24"/>
          <w:szCs w:val="24"/>
        </w:rPr>
        <w:t>Pastaba: kainos pasiūlyme nurodomos, paliekant du skaitmenis po kablelio.</w:t>
      </w:r>
    </w:p>
    <w:p w:rsidR="00E416C3" w:rsidRPr="008002A9" w:rsidRDefault="00E416C3" w:rsidP="00E416C3">
      <w:pPr>
        <w:rPr>
          <w:sz w:val="24"/>
          <w:szCs w:val="24"/>
        </w:rPr>
      </w:pPr>
    </w:p>
    <w:p w:rsidR="00E416C3" w:rsidRDefault="00E416C3" w:rsidP="00E416C3">
      <w:pPr>
        <w:rPr>
          <w:b/>
          <w:sz w:val="24"/>
          <w:szCs w:val="24"/>
        </w:rPr>
      </w:pPr>
      <w:r w:rsidRPr="008002A9">
        <w:rPr>
          <w:sz w:val="24"/>
          <w:szCs w:val="24"/>
        </w:rPr>
        <w:t>Kaina Eur</w:t>
      </w:r>
      <w:r w:rsidRPr="008002A9">
        <w:rPr>
          <w:color w:val="000000"/>
          <w:sz w:val="24"/>
          <w:szCs w:val="24"/>
        </w:rPr>
        <w:t xml:space="preserve"> su PVM</w:t>
      </w:r>
      <w:r w:rsidR="00B10C56">
        <w:rPr>
          <w:color w:val="000000"/>
          <w:sz w:val="24"/>
          <w:szCs w:val="24"/>
        </w:rPr>
        <w:t xml:space="preserve"> </w:t>
      </w:r>
      <w:r w:rsidRPr="008002A9">
        <w:rPr>
          <w:sz w:val="24"/>
          <w:szCs w:val="24"/>
        </w:rPr>
        <w:t>-</w:t>
      </w:r>
      <w:r w:rsidR="00BA039A" w:rsidRPr="00BA039A">
        <w:rPr>
          <w:b/>
          <w:sz w:val="24"/>
          <w:szCs w:val="24"/>
        </w:rPr>
        <w:t xml:space="preserve">Du tūkstančiai septyni šimtai dvidešimt trys Eur. 00 ct. </w:t>
      </w:r>
    </w:p>
    <w:p w:rsidR="00BA039A" w:rsidRPr="00BA039A" w:rsidRDefault="00BA039A" w:rsidP="00E416C3">
      <w:pPr>
        <w:rPr>
          <w:b/>
          <w:sz w:val="24"/>
          <w:szCs w:val="24"/>
        </w:rPr>
      </w:pPr>
    </w:p>
    <w:p w:rsidR="00E416C3" w:rsidRDefault="00E416C3" w:rsidP="00E416C3">
      <w:pPr>
        <w:rPr>
          <w:sz w:val="24"/>
          <w:szCs w:val="24"/>
        </w:rPr>
      </w:pPr>
      <w:r w:rsidRPr="008002A9">
        <w:rPr>
          <w:sz w:val="24"/>
          <w:szCs w:val="24"/>
        </w:rPr>
        <w:t xml:space="preserve">Į šią kainą įeina visos išlaidos ir visi mokesčiai, taip pat ir PVM, kuris sudaro </w:t>
      </w:r>
      <w:r w:rsidR="00BA039A">
        <w:rPr>
          <w:sz w:val="24"/>
          <w:szCs w:val="24"/>
        </w:rPr>
        <w:t xml:space="preserve">Keturi šimtai septyniasdešimt du Eur. </w:t>
      </w:r>
      <w:r w:rsidR="001B3837">
        <w:rPr>
          <w:sz w:val="24"/>
          <w:szCs w:val="24"/>
        </w:rPr>
        <w:t>59</w:t>
      </w:r>
      <w:r w:rsidR="00BA039A">
        <w:rPr>
          <w:sz w:val="24"/>
          <w:szCs w:val="24"/>
        </w:rPr>
        <w:t xml:space="preserve"> ct. </w:t>
      </w:r>
      <w:bookmarkStart w:id="0" w:name="_GoBack"/>
      <w:bookmarkEnd w:id="0"/>
    </w:p>
    <w:p w:rsidR="00BA039A" w:rsidRPr="008002A9" w:rsidRDefault="00BA039A" w:rsidP="00E416C3">
      <w:pPr>
        <w:rPr>
          <w:sz w:val="24"/>
          <w:szCs w:val="24"/>
        </w:rPr>
      </w:pPr>
    </w:p>
    <w:p w:rsidR="00E416C3" w:rsidRPr="008002A9" w:rsidRDefault="00E416C3" w:rsidP="00E416C3">
      <w:pPr>
        <w:rPr>
          <w:sz w:val="24"/>
          <w:szCs w:val="24"/>
        </w:rPr>
      </w:pPr>
      <w:r w:rsidRPr="008002A9">
        <w:rPr>
          <w:sz w:val="24"/>
          <w:szCs w:val="24"/>
        </w:rPr>
        <w:t>Tais atvejais, kai pagal galiojančius teisės aktus tiekėjui nereikia mokėti PVM, jis nurodo priežastis, dėl kurių nemoka PVM ir kainą nurodo be PVM.</w:t>
      </w:r>
    </w:p>
    <w:p w:rsidR="00E416C3" w:rsidRDefault="00E416C3" w:rsidP="00E416C3">
      <w:pPr>
        <w:jc w:val="both"/>
        <w:rPr>
          <w:b/>
          <w:sz w:val="24"/>
          <w:szCs w:val="24"/>
        </w:rPr>
      </w:pPr>
    </w:p>
    <w:p w:rsidR="00E416C3" w:rsidRPr="002C507E" w:rsidRDefault="00E416C3" w:rsidP="00E416C3">
      <w:pPr>
        <w:jc w:val="both"/>
        <w:rPr>
          <w:b/>
          <w:sz w:val="24"/>
          <w:szCs w:val="24"/>
        </w:rPr>
      </w:pPr>
      <w:r w:rsidRPr="002C507E">
        <w:rPr>
          <w:b/>
          <w:sz w:val="24"/>
          <w:szCs w:val="24"/>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rsidR="00E416C3" w:rsidRPr="008002A9" w:rsidRDefault="00E416C3" w:rsidP="00E416C3">
      <w:pPr>
        <w:jc w:val="both"/>
        <w:rPr>
          <w:sz w:val="24"/>
          <w:szCs w:val="24"/>
        </w:rPr>
      </w:pPr>
      <w:r w:rsidRPr="008002A9">
        <w:rPr>
          <w:sz w:val="24"/>
          <w:szCs w:val="24"/>
        </w:rPr>
        <w:t>Taip pat mes patvirtiname, kad visa pasiūlyme pateikta informacija yra teisinga, atitinka tikrovę ir apima viską, ko reikia visiškam ir tinkamam sutarties įvykdymui.</w:t>
      </w:r>
    </w:p>
    <w:p w:rsidR="00E416C3" w:rsidRDefault="00E416C3" w:rsidP="00E416C3">
      <w:pPr>
        <w:jc w:val="both"/>
        <w:rPr>
          <w:sz w:val="24"/>
          <w:szCs w:val="24"/>
        </w:rPr>
      </w:pPr>
    </w:p>
    <w:p w:rsidR="00E416C3" w:rsidRPr="008002A9" w:rsidRDefault="00E416C3" w:rsidP="00E416C3">
      <w:pPr>
        <w:ind w:left="120" w:firstLine="720"/>
        <w:jc w:val="both"/>
        <w:rPr>
          <w:bCs/>
          <w:sz w:val="24"/>
          <w:szCs w:val="24"/>
          <w:lang w:eastAsia="lt-LT"/>
        </w:rPr>
      </w:pPr>
      <w:r w:rsidRPr="008002A9">
        <w:rPr>
          <w:bCs/>
          <w:sz w:val="24"/>
          <w:szCs w:val="24"/>
          <w:lang w:eastAsia="lt-LT"/>
        </w:rPr>
        <w:t>Šiame pasiūlyme yra pateikta ir konfidenciali informacija*:</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080"/>
      </w:tblGrid>
      <w:tr w:rsidR="00E416C3" w:rsidRPr="008002A9" w:rsidTr="00164E8E">
        <w:trPr>
          <w:jc w:val="center"/>
        </w:trPr>
        <w:tc>
          <w:tcPr>
            <w:tcW w:w="1134" w:type="dxa"/>
            <w:tcBorders>
              <w:top w:val="single" w:sz="4" w:space="0" w:color="auto"/>
              <w:left w:val="single" w:sz="4" w:space="0" w:color="auto"/>
              <w:bottom w:val="single" w:sz="4" w:space="0" w:color="auto"/>
              <w:right w:val="single" w:sz="4" w:space="0" w:color="auto"/>
            </w:tcBorders>
          </w:tcPr>
          <w:p w:rsidR="00E416C3" w:rsidRPr="008002A9" w:rsidRDefault="00E416C3" w:rsidP="00164E8E">
            <w:pPr>
              <w:jc w:val="center"/>
              <w:rPr>
                <w:sz w:val="24"/>
                <w:szCs w:val="24"/>
                <w:lang w:eastAsia="ar-SA"/>
              </w:rPr>
            </w:pPr>
            <w:r w:rsidRPr="008002A9">
              <w:rPr>
                <w:sz w:val="24"/>
                <w:szCs w:val="24"/>
                <w:lang w:eastAsia="lt-LT"/>
              </w:rPr>
              <w:t>Eil. Nr.</w:t>
            </w:r>
          </w:p>
        </w:tc>
        <w:tc>
          <w:tcPr>
            <w:tcW w:w="8080" w:type="dxa"/>
            <w:tcBorders>
              <w:top w:val="single" w:sz="4" w:space="0" w:color="auto"/>
              <w:left w:val="single" w:sz="4" w:space="0" w:color="auto"/>
              <w:bottom w:val="single" w:sz="4" w:space="0" w:color="auto"/>
              <w:right w:val="single" w:sz="4" w:space="0" w:color="auto"/>
            </w:tcBorders>
          </w:tcPr>
          <w:p w:rsidR="00E416C3" w:rsidRPr="008002A9" w:rsidRDefault="00E416C3" w:rsidP="00164E8E">
            <w:pPr>
              <w:jc w:val="center"/>
              <w:rPr>
                <w:sz w:val="24"/>
                <w:szCs w:val="24"/>
                <w:lang w:eastAsia="ar-SA"/>
              </w:rPr>
            </w:pPr>
            <w:r w:rsidRPr="008002A9">
              <w:rPr>
                <w:sz w:val="24"/>
                <w:szCs w:val="24"/>
                <w:lang w:eastAsia="lt-LT"/>
              </w:rPr>
              <w:t>Pateikto dokumento pavadinimas</w:t>
            </w:r>
          </w:p>
        </w:tc>
      </w:tr>
      <w:tr w:rsidR="00E416C3" w:rsidRPr="008002A9" w:rsidTr="00164E8E">
        <w:trPr>
          <w:jc w:val="center"/>
        </w:trPr>
        <w:tc>
          <w:tcPr>
            <w:tcW w:w="1134" w:type="dxa"/>
            <w:tcBorders>
              <w:top w:val="single" w:sz="4" w:space="0" w:color="auto"/>
              <w:left w:val="single" w:sz="4" w:space="0" w:color="auto"/>
              <w:bottom w:val="single" w:sz="4" w:space="0" w:color="auto"/>
              <w:right w:val="single" w:sz="4" w:space="0" w:color="auto"/>
            </w:tcBorders>
          </w:tcPr>
          <w:p w:rsidR="00E416C3" w:rsidRPr="008002A9" w:rsidRDefault="00E416C3" w:rsidP="00164E8E">
            <w:pPr>
              <w:jc w:val="both"/>
              <w:rPr>
                <w:sz w:val="24"/>
                <w:szCs w:val="24"/>
                <w:lang w:eastAsia="ar-SA"/>
              </w:rPr>
            </w:pPr>
          </w:p>
        </w:tc>
        <w:tc>
          <w:tcPr>
            <w:tcW w:w="8080" w:type="dxa"/>
            <w:tcBorders>
              <w:top w:val="single" w:sz="4" w:space="0" w:color="auto"/>
              <w:left w:val="single" w:sz="4" w:space="0" w:color="auto"/>
              <w:bottom w:val="single" w:sz="4" w:space="0" w:color="auto"/>
              <w:right w:val="single" w:sz="4" w:space="0" w:color="auto"/>
            </w:tcBorders>
          </w:tcPr>
          <w:p w:rsidR="00E416C3" w:rsidRPr="008002A9" w:rsidRDefault="00E416C3" w:rsidP="00164E8E">
            <w:pPr>
              <w:jc w:val="both"/>
              <w:rPr>
                <w:sz w:val="24"/>
                <w:szCs w:val="24"/>
                <w:lang w:eastAsia="ar-SA"/>
              </w:rPr>
            </w:pPr>
          </w:p>
        </w:tc>
      </w:tr>
      <w:tr w:rsidR="00E416C3" w:rsidRPr="008002A9" w:rsidTr="00164E8E">
        <w:trPr>
          <w:jc w:val="center"/>
        </w:trPr>
        <w:tc>
          <w:tcPr>
            <w:tcW w:w="1134" w:type="dxa"/>
            <w:tcBorders>
              <w:top w:val="single" w:sz="4" w:space="0" w:color="auto"/>
              <w:left w:val="single" w:sz="4" w:space="0" w:color="auto"/>
              <w:bottom w:val="single" w:sz="4" w:space="0" w:color="auto"/>
              <w:right w:val="single" w:sz="4" w:space="0" w:color="auto"/>
            </w:tcBorders>
          </w:tcPr>
          <w:p w:rsidR="00E416C3" w:rsidRPr="008002A9" w:rsidRDefault="00E416C3" w:rsidP="00164E8E">
            <w:pPr>
              <w:jc w:val="both"/>
              <w:rPr>
                <w:sz w:val="24"/>
                <w:szCs w:val="24"/>
                <w:lang w:eastAsia="ar-SA"/>
              </w:rPr>
            </w:pPr>
          </w:p>
        </w:tc>
        <w:tc>
          <w:tcPr>
            <w:tcW w:w="8080" w:type="dxa"/>
            <w:tcBorders>
              <w:top w:val="single" w:sz="4" w:space="0" w:color="auto"/>
              <w:left w:val="single" w:sz="4" w:space="0" w:color="auto"/>
              <w:bottom w:val="single" w:sz="4" w:space="0" w:color="auto"/>
              <w:right w:val="single" w:sz="4" w:space="0" w:color="auto"/>
            </w:tcBorders>
          </w:tcPr>
          <w:p w:rsidR="00E416C3" w:rsidRPr="008002A9" w:rsidRDefault="00E416C3" w:rsidP="00164E8E">
            <w:pPr>
              <w:jc w:val="both"/>
              <w:rPr>
                <w:sz w:val="24"/>
                <w:szCs w:val="24"/>
                <w:lang w:eastAsia="ar-SA"/>
              </w:rPr>
            </w:pPr>
          </w:p>
        </w:tc>
      </w:tr>
    </w:tbl>
    <w:p w:rsidR="00E416C3" w:rsidRPr="008002A9" w:rsidRDefault="00E416C3" w:rsidP="00E416C3">
      <w:pPr>
        <w:ind w:firstLine="720"/>
        <w:jc w:val="both"/>
        <w:rPr>
          <w:bCs/>
          <w:sz w:val="24"/>
          <w:szCs w:val="24"/>
        </w:rPr>
      </w:pPr>
      <w:r w:rsidRPr="008002A9">
        <w:rPr>
          <w:bCs/>
          <w:sz w:val="24"/>
          <w:szCs w:val="24"/>
          <w:lang w:eastAsia="lt-LT"/>
        </w:rPr>
        <w:lastRenderedPageBreak/>
        <w:t>*Pildyti tuomet, jei bus pateikta konfidenciali informacija. Tiekėjas negali nurodyti, kad konfidenciali yra pasiūlymo kaina arba, kad visas pasiūlymas yra konfidencialus.</w:t>
      </w:r>
    </w:p>
    <w:p w:rsidR="00E416C3" w:rsidRPr="008002A9" w:rsidRDefault="00E416C3" w:rsidP="00E416C3">
      <w:pPr>
        <w:ind w:firstLine="720"/>
        <w:jc w:val="both"/>
        <w:rPr>
          <w:bCs/>
          <w:sz w:val="24"/>
          <w:szCs w:val="24"/>
        </w:rPr>
      </w:pPr>
    </w:p>
    <w:p w:rsidR="00E416C3" w:rsidRPr="008002A9" w:rsidRDefault="00E416C3" w:rsidP="00E416C3">
      <w:pPr>
        <w:ind w:firstLine="720"/>
        <w:jc w:val="both"/>
        <w:rPr>
          <w:i/>
          <w:iCs/>
          <w:sz w:val="24"/>
          <w:szCs w:val="24"/>
        </w:rPr>
      </w:pPr>
      <w:r w:rsidRPr="008002A9">
        <w:rPr>
          <w:i/>
          <w:iCs/>
          <w:sz w:val="24"/>
          <w:szCs w:val="24"/>
        </w:rPr>
        <w:t>Pastaba. Pildoma, jei tiekėjas ketina pasitelkti subrangovą (-</w:t>
      </w:r>
      <w:proofErr w:type="spellStart"/>
      <w:r w:rsidRPr="008002A9">
        <w:rPr>
          <w:i/>
          <w:iCs/>
          <w:sz w:val="24"/>
          <w:szCs w:val="24"/>
        </w:rPr>
        <w:t>us</w:t>
      </w:r>
      <w:proofErr w:type="spellEnd"/>
      <w:r w:rsidRPr="008002A9">
        <w:rPr>
          <w:i/>
          <w:iCs/>
          <w:sz w:val="24"/>
          <w:szCs w:val="24"/>
        </w:rPr>
        <w:t>), subtiekėją (-</w:t>
      </w:r>
      <w:proofErr w:type="spellStart"/>
      <w:r w:rsidRPr="008002A9">
        <w:rPr>
          <w:i/>
          <w:iCs/>
          <w:sz w:val="24"/>
          <w:szCs w:val="24"/>
        </w:rPr>
        <w:t>us</w:t>
      </w:r>
      <w:proofErr w:type="spellEnd"/>
      <w:r w:rsidRPr="008002A9">
        <w:rPr>
          <w:i/>
          <w:iCs/>
          <w:sz w:val="24"/>
          <w:szCs w:val="24"/>
        </w:rPr>
        <w:t>) subteikėją (-</w:t>
      </w:r>
      <w:proofErr w:type="spellStart"/>
      <w:r w:rsidRPr="008002A9">
        <w:rPr>
          <w:i/>
          <w:iCs/>
          <w:sz w:val="24"/>
          <w:szCs w:val="24"/>
        </w:rPr>
        <w:t>us</w:t>
      </w:r>
      <w:proofErr w:type="spellEnd"/>
      <w:r w:rsidRPr="008002A9">
        <w:rPr>
          <w:i/>
          <w:iCs/>
          <w:sz w:val="24"/>
          <w:szCs w:val="24"/>
        </w:rPr>
        <w:t>) ar specialistus ir ekspertus, kuriais bus remiamasi įrodinėjant tiekėjo kvalifikaciją ir vykdant sutartį, tačiau pasiūlymo pateikimo metu jie nėra tiekėjo ar jo pasitelkiamo(ų) subrangovo(ų), subtiekėjo(ų), subteikėjų(ų) darbuotojai, tačiau laimėjimo atveju bus įdarbinti</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7"/>
        <w:gridCol w:w="2723"/>
        <w:gridCol w:w="3719"/>
      </w:tblGrid>
      <w:tr w:rsidR="00E416C3" w:rsidRPr="008002A9" w:rsidTr="00164E8E">
        <w:trPr>
          <w:jc w:val="center"/>
        </w:trPr>
        <w:tc>
          <w:tcPr>
            <w:tcW w:w="3197" w:type="dxa"/>
            <w:vMerge w:val="restart"/>
            <w:tcBorders>
              <w:top w:val="single" w:sz="4" w:space="0" w:color="auto"/>
              <w:left w:val="single" w:sz="4" w:space="0" w:color="auto"/>
              <w:right w:val="single" w:sz="4" w:space="0" w:color="auto"/>
            </w:tcBorders>
            <w:vAlign w:val="center"/>
          </w:tcPr>
          <w:p w:rsidR="00E416C3" w:rsidRPr="008002A9" w:rsidRDefault="00E416C3" w:rsidP="00164E8E">
            <w:pPr>
              <w:jc w:val="center"/>
              <w:rPr>
                <w:sz w:val="24"/>
                <w:szCs w:val="24"/>
              </w:rPr>
            </w:pPr>
            <w:r w:rsidRPr="008002A9">
              <w:rPr>
                <w:sz w:val="24"/>
                <w:szCs w:val="24"/>
              </w:rPr>
              <w:t>Subrangovas (-ai), subtiekėjas (-ai) ar subteikėjas (-ai)</w:t>
            </w:r>
          </w:p>
        </w:tc>
        <w:tc>
          <w:tcPr>
            <w:tcW w:w="2723" w:type="dxa"/>
            <w:tcBorders>
              <w:top w:val="single" w:sz="4" w:space="0" w:color="auto"/>
              <w:left w:val="single" w:sz="4" w:space="0" w:color="auto"/>
              <w:bottom w:val="single" w:sz="4" w:space="0" w:color="auto"/>
              <w:right w:val="single" w:sz="4" w:space="0" w:color="auto"/>
            </w:tcBorders>
            <w:vAlign w:val="center"/>
          </w:tcPr>
          <w:p w:rsidR="00E416C3" w:rsidRPr="008002A9" w:rsidRDefault="00E416C3" w:rsidP="00164E8E">
            <w:pPr>
              <w:jc w:val="center"/>
              <w:rPr>
                <w:bCs/>
                <w:sz w:val="24"/>
                <w:szCs w:val="24"/>
              </w:rPr>
            </w:pPr>
            <w:r w:rsidRPr="008002A9">
              <w:rPr>
                <w:sz w:val="24"/>
                <w:szCs w:val="24"/>
              </w:rPr>
              <w:t>Pavadinimas (-ai)</w:t>
            </w:r>
          </w:p>
        </w:tc>
        <w:tc>
          <w:tcPr>
            <w:tcW w:w="3719" w:type="dxa"/>
            <w:tcBorders>
              <w:top w:val="single" w:sz="4" w:space="0" w:color="auto"/>
              <w:left w:val="single" w:sz="4" w:space="0" w:color="auto"/>
              <w:bottom w:val="single" w:sz="4" w:space="0" w:color="auto"/>
              <w:right w:val="single" w:sz="4" w:space="0" w:color="auto"/>
            </w:tcBorders>
          </w:tcPr>
          <w:p w:rsidR="00E416C3" w:rsidRPr="008002A9" w:rsidRDefault="00CA52A1" w:rsidP="00164E8E">
            <w:pPr>
              <w:jc w:val="both"/>
              <w:rPr>
                <w:bCs/>
                <w:sz w:val="24"/>
                <w:szCs w:val="24"/>
              </w:rPr>
            </w:pPr>
            <w:r>
              <w:rPr>
                <w:sz w:val="24"/>
                <w:szCs w:val="24"/>
              </w:rPr>
              <w:t>Veikla</w:t>
            </w:r>
            <w:r w:rsidR="00E416C3" w:rsidRPr="008002A9">
              <w:rPr>
                <w:sz w:val="24"/>
                <w:szCs w:val="24"/>
              </w:rPr>
              <w:t xml:space="preserve"> (nurodant konkrečius pagal Pirkimo sutartį prisiimamus įsipareigojimus), kuriai ketinama pasitelkti subrangovą (-</w:t>
            </w:r>
            <w:proofErr w:type="spellStart"/>
            <w:r w:rsidR="00E416C3" w:rsidRPr="008002A9">
              <w:rPr>
                <w:sz w:val="24"/>
                <w:szCs w:val="24"/>
              </w:rPr>
              <w:t>us</w:t>
            </w:r>
            <w:proofErr w:type="spellEnd"/>
            <w:r w:rsidR="00E416C3" w:rsidRPr="008002A9">
              <w:rPr>
                <w:sz w:val="24"/>
                <w:szCs w:val="24"/>
              </w:rPr>
              <w:t>), subtiekėją (-</w:t>
            </w:r>
            <w:proofErr w:type="spellStart"/>
            <w:r w:rsidR="00E416C3" w:rsidRPr="008002A9">
              <w:rPr>
                <w:sz w:val="24"/>
                <w:szCs w:val="24"/>
              </w:rPr>
              <w:t>us</w:t>
            </w:r>
            <w:proofErr w:type="spellEnd"/>
            <w:r w:rsidR="00E416C3" w:rsidRPr="008002A9">
              <w:rPr>
                <w:sz w:val="24"/>
                <w:szCs w:val="24"/>
              </w:rPr>
              <w:t>) ar subteikėją (-</w:t>
            </w:r>
            <w:proofErr w:type="spellStart"/>
            <w:r w:rsidR="00E416C3" w:rsidRPr="008002A9">
              <w:rPr>
                <w:sz w:val="24"/>
                <w:szCs w:val="24"/>
              </w:rPr>
              <w:t>us</w:t>
            </w:r>
            <w:proofErr w:type="spellEnd"/>
            <w:r w:rsidR="00E416C3" w:rsidRPr="008002A9">
              <w:rPr>
                <w:sz w:val="24"/>
                <w:szCs w:val="24"/>
              </w:rPr>
              <w:t>)</w:t>
            </w:r>
          </w:p>
        </w:tc>
      </w:tr>
      <w:tr w:rsidR="00E416C3" w:rsidRPr="008002A9" w:rsidTr="00164E8E">
        <w:trPr>
          <w:trHeight w:val="265"/>
          <w:jc w:val="center"/>
        </w:trPr>
        <w:tc>
          <w:tcPr>
            <w:tcW w:w="3197" w:type="dxa"/>
            <w:vMerge/>
            <w:tcBorders>
              <w:left w:val="single" w:sz="4" w:space="0" w:color="auto"/>
              <w:right w:val="single" w:sz="4" w:space="0" w:color="auto"/>
            </w:tcBorders>
          </w:tcPr>
          <w:p w:rsidR="00E416C3" w:rsidRPr="008002A9" w:rsidRDefault="00E416C3" w:rsidP="00164E8E">
            <w:pPr>
              <w:jc w:val="both"/>
              <w:rPr>
                <w:sz w:val="24"/>
                <w:szCs w:val="24"/>
              </w:rPr>
            </w:pPr>
          </w:p>
        </w:tc>
        <w:tc>
          <w:tcPr>
            <w:tcW w:w="2723" w:type="dxa"/>
            <w:tcBorders>
              <w:top w:val="single" w:sz="4" w:space="0" w:color="auto"/>
              <w:left w:val="single" w:sz="4" w:space="0" w:color="auto"/>
              <w:bottom w:val="single" w:sz="4" w:space="0" w:color="auto"/>
              <w:right w:val="single" w:sz="4" w:space="0" w:color="auto"/>
            </w:tcBorders>
          </w:tcPr>
          <w:p w:rsidR="00E416C3" w:rsidRPr="008002A9" w:rsidRDefault="00E416C3" w:rsidP="00164E8E">
            <w:pPr>
              <w:jc w:val="both"/>
              <w:rPr>
                <w:sz w:val="24"/>
                <w:szCs w:val="24"/>
              </w:rPr>
            </w:pPr>
            <w:r w:rsidRPr="008002A9">
              <w:rPr>
                <w:sz w:val="24"/>
                <w:szCs w:val="24"/>
              </w:rPr>
              <w:t>1.</w:t>
            </w:r>
          </w:p>
        </w:tc>
        <w:tc>
          <w:tcPr>
            <w:tcW w:w="3719" w:type="dxa"/>
            <w:tcBorders>
              <w:top w:val="single" w:sz="4" w:space="0" w:color="auto"/>
              <w:left w:val="single" w:sz="4" w:space="0" w:color="auto"/>
              <w:bottom w:val="single" w:sz="4" w:space="0" w:color="auto"/>
              <w:right w:val="single" w:sz="4" w:space="0" w:color="auto"/>
            </w:tcBorders>
          </w:tcPr>
          <w:p w:rsidR="00E416C3" w:rsidRPr="008002A9" w:rsidRDefault="00E416C3" w:rsidP="00164E8E">
            <w:pPr>
              <w:jc w:val="both"/>
              <w:rPr>
                <w:sz w:val="24"/>
                <w:szCs w:val="24"/>
              </w:rPr>
            </w:pPr>
          </w:p>
        </w:tc>
      </w:tr>
      <w:tr w:rsidR="00E416C3" w:rsidRPr="008002A9" w:rsidTr="00164E8E">
        <w:trPr>
          <w:trHeight w:val="265"/>
          <w:jc w:val="center"/>
        </w:trPr>
        <w:tc>
          <w:tcPr>
            <w:tcW w:w="3197" w:type="dxa"/>
            <w:vMerge/>
            <w:tcBorders>
              <w:left w:val="single" w:sz="4" w:space="0" w:color="auto"/>
              <w:right w:val="single" w:sz="4" w:space="0" w:color="auto"/>
            </w:tcBorders>
          </w:tcPr>
          <w:p w:rsidR="00E416C3" w:rsidRPr="008002A9" w:rsidRDefault="00E416C3" w:rsidP="00164E8E">
            <w:pPr>
              <w:jc w:val="both"/>
              <w:rPr>
                <w:sz w:val="24"/>
                <w:szCs w:val="24"/>
              </w:rPr>
            </w:pPr>
          </w:p>
        </w:tc>
        <w:tc>
          <w:tcPr>
            <w:tcW w:w="2723" w:type="dxa"/>
            <w:tcBorders>
              <w:top w:val="single" w:sz="4" w:space="0" w:color="auto"/>
              <w:left w:val="single" w:sz="4" w:space="0" w:color="auto"/>
              <w:bottom w:val="single" w:sz="4" w:space="0" w:color="auto"/>
              <w:right w:val="single" w:sz="4" w:space="0" w:color="auto"/>
            </w:tcBorders>
          </w:tcPr>
          <w:p w:rsidR="00E416C3" w:rsidRPr="008002A9" w:rsidRDefault="00E416C3" w:rsidP="00164E8E">
            <w:pPr>
              <w:jc w:val="both"/>
              <w:rPr>
                <w:sz w:val="24"/>
                <w:szCs w:val="24"/>
              </w:rPr>
            </w:pPr>
            <w:r w:rsidRPr="008002A9">
              <w:rPr>
                <w:sz w:val="24"/>
                <w:szCs w:val="24"/>
              </w:rPr>
              <w:t>2.</w:t>
            </w:r>
          </w:p>
        </w:tc>
        <w:tc>
          <w:tcPr>
            <w:tcW w:w="3719" w:type="dxa"/>
            <w:tcBorders>
              <w:top w:val="single" w:sz="4" w:space="0" w:color="auto"/>
              <w:left w:val="single" w:sz="4" w:space="0" w:color="auto"/>
              <w:bottom w:val="single" w:sz="4" w:space="0" w:color="auto"/>
              <w:right w:val="single" w:sz="4" w:space="0" w:color="auto"/>
            </w:tcBorders>
          </w:tcPr>
          <w:p w:rsidR="00E416C3" w:rsidRPr="008002A9" w:rsidRDefault="00E416C3" w:rsidP="00164E8E">
            <w:pPr>
              <w:jc w:val="both"/>
              <w:rPr>
                <w:sz w:val="24"/>
                <w:szCs w:val="24"/>
              </w:rPr>
            </w:pPr>
          </w:p>
        </w:tc>
      </w:tr>
      <w:tr w:rsidR="00E416C3" w:rsidRPr="008002A9" w:rsidTr="00164E8E">
        <w:trPr>
          <w:trHeight w:val="265"/>
          <w:jc w:val="center"/>
        </w:trPr>
        <w:tc>
          <w:tcPr>
            <w:tcW w:w="3197" w:type="dxa"/>
            <w:vMerge/>
            <w:tcBorders>
              <w:left w:val="single" w:sz="4" w:space="0" w:color="auto"/>
              <w:bottom w:val="single" w:sz="4" w:space="0" w:color="auto"/>
              <w:right w:val="single" w:sz="4" w:space="0" w:color="auto"/>
            </w:tcBorders>
          </w:tcPr>
          <w:p w:rsidR="00E416C3" w:rsidRPr="008002A9" w:rsidRDefault="00E416C3" w:rsidP="00164E8E">
            <w:pPr>
              <w:jc w:val="both"/>
              <w:rPr>
                <w:sz w:val="24"/>
                <w:szCs w:val="24"/>
              </w:rPr>
            </w:pPr>
          </w:p>
        </w:tc>
        <w:tc>
          <w:tcPr>
            <w:tcW w:w="2723" w:type="dxa"/>
            <w:tcBorders>
              <w:top w:val="single" w:sz="4" w:space="0" w:color="auto"/>
              <w:left w:val="single" w:sz="4" w:space="0" w:color="auto"/>
              <w:bottom w:val="single" w:sz="4" w:space="0" w:color="auto"/>
              <w:right w:val="single" w:sz="4" w:space="0" w:color="auto"/>
            </w:tcBorders>
          </w:tcPr>
          <w:p w:rsidR="00E416C3" w:rsidRPr="008002A9" w:rsidRDefault="00E416C3" w:rsidP="00164E8E">
            <w:pPr>
              <w:jc w:val="both"/>
              <w:rPr>
                <w:sz w:val="24"/>
                <w:szCs w:val="24"/>
              </w:rPr>
            </w:pPr>
            <w:r w:rsidRPr="008002A9">
              <w:rPr>
                <w:sz w:val="24"/>
                <w:szCs w:val="24"/>
              </w:rPr>
              <w:t>...</w:t>
            </w:r>
          </w:p>
        </w:tc>
        <w:tc>
          <w:tcPr>
            <w:tcW w:w="3719" w:type="dxa"/>
            <w:tcBorders>
              <w:top w:val="single" w:sz="4" w:space="0" w:color="auto"/>
              <w:left w:val="single" w:sz="4" w:space="0" w:color="auto"/>
              <w:bottom w:val="single" w:sz="4" w:space="0" w:color="auto"/>
              <w:right w:val="single" w:sz="4" w:space="0" w:color="auto"/>
            </w:tcBorders>
          </w:tcPr>
          <w:p w:rsidR="00E416C3" w:rsidRPr="008002A9" w:rsidRDefault="00E416C3" w:rsidP="00164E8E">
            <w:pPr>
              <w:jc w:val="both"/>
              <w:rPr>
                <w:sz w:val="24"/>
                <w:szCs w:val="24"/>
              </w:rPr>
            </w:pPr>
          </w:p>
        </w:tc>
      </w:tr>
      <w:tr w:rsidR="00E416C3" w:rsidRPr="008002A9" w:rsidTr="00164E8E">
        <w:trPr>
          <w:trHeight w:val="265"/>
          <w:jc w:val="center"/>
        </w:trPr>
        <w:tc>
          <w:tcPr>
            <w:tcW w:w="3197" w:type="dxa"/>
            <w:vMerge w:val="restart"/>
            <w:tcBorders>
              <w:left w:val="single" w:sz="4" w:space="0" w:color="auto"/>
              <w:right w:val="single" w:sz="4" w:space="0" w:color="auto"/>
            </w:tcBorders>
            <w:vAlign w:val="center"/>
          </w:tcPr>
          <w:p w:rsidR="00E416C3" w:rsidRPr="008002A9" w:rsidRDefault="00E416C3" w:rsidP="00164E8E">
            <w:pPr>
              <w:jc w:val="both"/>
              <w:rPr>
                <w:sz w:val="24"/>
                <w:szCs w:val="24"/>
              </w:rPr>
            </w:pPr>
            <w:r w:rsidRPr="008002A9">
              <w:rPr>
                <w:sz w:val="24"/>
                <w:szCs w:val="24"/>
              </w:rPr>
              <w:t>Specialistai ir ekspertai, kuriais bus remiamasi įrodinėjant tiekėjo kvalifikaciją ir vykdant sutartį, tačiau jie nėra tiekėjo ar tiekėjo pasitelkiamo(ų) subrangovo(ų), subtiekėjo (ų), subteikėjo (ų) darbuotojai pasiūlymo pateikimo metu, bet laimėjimo atveju būtų įdarbinti</w:t>
            </w:r>
          </w:p>
        </w:tc>
        <w:tc>
          <w:tcPr>
            <w:tcW w:w="2723" w:type="dxa"/>
            <w:tcBorders>
              <w:top w:val="single" w:sz="4" w:space="0" w:color="auto"/>
              <w:left w:val="single" w:sz="4" w:space="0" w:color="auto"/>
              <w:bottom w:val="single" w:sz="4" w:space="0" w:color="auto"/>
              <w:right w:val="single" w:sz="4" w:space="0" w:color="auto"/>
            </w:tcBorders>
            <w:vAlign w:val="center"/>
          </w:tcPr>
          <w:p w:rsidR="00E416C3" w:rsidRPr="008002A9" w:rsidRDefault="00E416C3" w:rsidP="00164E8E">
            <w:pPr>
              <w:jc w:val="center"/>
              <w:rPr>
                <w:sz w:val="24"/>
                <w:szCs w:val="24"/>
              </w:rPr>
            </w:pPr>
            <w:r w:rsidRPr="008002A9">
              <w:rPr>
                <w:sz w:val="24"/>
                <w:szCs w:val="24"/>
              </w:rPr>
              <w:t>Vardas, pavardė</w:t>
            </w:r>
          </w:p>
        </w:tc>
        <w:tc>
          <w:tcPr>
            <w:tcW w:w="3719" w:type="dxa"/>
            <w:tcBorders>
              <w:top w:val="single" w:sz="4" w:space="0" w:color="auto"/>
              <w:left w:val="single" w:sz="4" w:space="0" w:color="auto"/>
              <w:bottom w:val="single" w:sz="4" w:space="0" w:color="auto"/>
              <w:right w:val="single" w:sz="4" w:space="0" w:color="auto"/>
            </w:tcBorders>
          </w:tcPr>
          <w:p w:rsidR="00E416C3" w:rsidRPr="008002A9" w:rsidRDefault="00CA52A1" w:rsidP="00164E8E">
            <w:pPr>
              <w:jc w:val="both"/>
              <w:rPr>
                <w:sz w:val="24"/>
                <w:szCs w:val="24"/>
              </w:rPr>
            </w:pPr>
            <w:r>
              <w:rPr>
                <w:sz w:val="24"/>
                <w:szCs w:val="24"/>
              </w:rPr>
              <w:t>Veikla</w:t>
            </w:r>
            <w:r w:rsidR="00E416C3" w:rsidRPr="008002A9">
              <w:rPr>
                <w:sz w:val="24"/>
                <w:szCs w:val="24"/>
              </w:rPr>
              <w:t xml:space="preserve"> (nurodant konkrečius pagal Pirkimo sutartį prisiimamus įsipareigojimus), kuriai ketinama pasitelkti specialistą/ekspertą</w:t>
            </w:r>
          </w:p>
        </w:tc>
      </w:tr>
      <w:tr w:rsidR="00E416C3" w:rsidRPr="008002A9" w:rsidTr="00164E8E">
        <w:trPr>
          <w:trHeight w:val="397"/>
          <w:jc w:val="center"/>
        </w:trPr>
        <w:tc>
          <w:tcPr>
            <w:tcW w:w="3197" w:type="dxa"/>
            <w:vMerge/>
            <w:tcBorders>
              <w:left w:val="single" w:sz="4" w:space="0" w:color="auto"/>
              <w:right w:val="single" w:sz="4" w:space="0" w:color="auto"/>
            </w:tcBorders>
          </w:tcPr>
          <w:p w:rsidR="00E416C3" w:rsidRPr="008002A9" w:rsidRDefault="00E416C3" w:rsidP="00164E8E">
            <w:pPr>
              <w:jc w:val="both"/>
              <w:rPr>
                <w:sz w:val="24"/>
                <w:szCs w:val="24"/>
              </w:rPr>
            </w:pPr>
          </w:p>
        </w:tc>
        <w:tc>
          <w:tcPr>
            <w:tcW w:w="2723" w:type="dxa"/>
            <w:tcBorders>
              <w:top w:val="single" w:sz="4" w:space="0" w:color="auto"/>
              <w:left w:val="single" w:sz="4" w:space="0" w:color="auto"/>
              <w:bottom w:val="single" w:sz="4" w:space="0" w:color="auto"/>
              <w:right w:val="single" w:sz="4" w:space="0" w:color="auto"/>
            </w:tcBorders>
          </w:tcPr>
          <w:p w:rsidR="00E416C3" w:rsidRPr="008002A9" w:rsidRDefault="00E416C3" w:rsidP="00164E8E">
            <w:pPr>
              <w:jc w:val="both"/>
              <w:rPr>
                <w:sz w:val="24"/>
                <w:szCs w:val="24"/>
              </w:rPr>
            </w:pPr>
            <w:r w:rsidRPr="008002A9">
              <w:rPr>
                <w:sz w:val="24"/>
                <w:szCs w:val="24"/>
              </w:rPr>
              <w:t>1.</w:t>
            </w:r>
          </w:p>
        </w:tc>
        <w:tc>
          <w:tcPr>
            <w:tcW w:w="3719" w:type="dxa"/>
            <w:tcBorders>
              <w:top w:val="single" w:sz="4" w:space="0" w:color="auto"/>
              <w:left w:val="single" w:sz="4" w:space="0" w:color="auto"/>
              <w:bottom w:val="single" w:sz="4" w:space="0" w:color="auto"/>
              <w:right w:val="single" w:sz="4" w:space="0" w:color="auto"/>
            </w:tcBorders>
          </w:tcPr>
          <w:p w:rsidR="00E416C3" w:rsidRPr="008002A9" w:rsidRDefault="00E416C3" w:rsidP="00164E8E">
            <w:pPr>
              <w:jc w:val="both"/>
              <w:rPr>
                <w:sz w:val="24"/>
                <w:szCs w:val="24"/>
              </w:rPr>
            </w:pPr>
          </w:p>
        </w:tc>
      </w:tr>
      <w:tr w:rsidR="00E416C3" w:rsidRPr="008002A9" w:rsidTr="00164E8E">
        <w:trPr>
          <w:trHeight w:val="397"/>
          <w:jc w:val="center"/>
        </w:trPr>
        <w:tc>
          <w:tcPr>
            <w:tcW w:w="3197" w:type="dxa"/>
            <w:vMerge/>
            <w:tcBorders>
              <w:left w:val="single" w:sz="4" w:space="0" w:color="auto"/>
              <w:right w:val="single" w:sz="4" w:space="0" w:color="auto"/>
            </w:tcBorders>
          </w:tcPr>
          <w:p w:rsidR="00E416C3" w:rsidRPr="008002A9" w:rsidRDefault="00E416C3" w:rsidP="00164E8E">
            <w:pPr>
              <w:jc w:val="both"/>
              <w:rPr>
                <w:sz w:val="24"/>
                <w:szCs w:val="24"/>
              </w:rPr>
            </w:pPr>
          </w:p>
        </w:tc>
        <w:tc>
          <w:tcPr>
            <w:tcW w:w="2723" w:type="dxa"/>
            <w:tcBorders>
              <w:top w:val="single" w:sz="4" w:space="0" w:color="auto"/>
              <w:left w:val="single" w:sz="4" w:space="0" w:color="auto"/>
              <w:bottom w:val="single" w:sz="4" w:space="0" w:color="auto"/>
              <w:right w:val="single" w:sz="4" w:space="0" w:color="auto"/>
            </w:tcBorders>
          </w:tcPr>
          <w:p w:rsidR="00E416C3" w:rsidRPr="008002A9" w:rsidRDefault="00E416C3" w:rsidP="00164E8E">
            <w:pPr>
              <w:jc w:val="both"/>
              <w:rPr>
                <w:sz w:val="24"/>
                <w:szCs w:val="24"/>
              </w:rPr>
            </w:pPr>
            <w:r w:rsidRPr="008002A9">
              <w:rPr>
                <w:sz w:val="24"/>
                <w:szCs w:val="24"/>
              </w:rPr>
              <w:t>2.</w:t>
            </w:r>
          </w:p>
        </w:tc>
        <w:tc>
          <w:tcPr>
            <w:tcW w:w="3719" w:type="dxa"/>
            <w:tcBorders>
              <w:top w:val="single" w:sz="4" w:space="0" w:color="auto"/>
              <w:left w:val="single" w:sz="4" w:space="0" w:color="auto"/>
              <w:bottom w:val="single" w:sz="4" w:space="0" w:color="auto"/>
              <w:right w:val="single" w:sz="4" w:space="0" w:color="auto"/>
            </w:tcBorders>
          </w:tcPr>
          <w:p w:rsidR="00E416C3" w:rsidRPr="008002A9" w:rsidRDefault="00E416C3" w:rsidP="00164E8E">
            <w:pPr>
              <w:jc w:val="both"/>
              <w:rPr>
                <w:sz w:val="24"/>
                <w:szCs w:val="24"/>
              </w:rPr>
            </w:pPr>
          </w:p>
        </w:tc>
      </w:tr>
      <w:tr w:rsidR="00E416C3" w:rsidRPr="008002A9" w:rsidTr="00164E8E">
        <w:trPr>
          <w:trHeight w:val="397"/>
          <w:jc w:val="center"/>
        </w:trPr>
        <w:tc>
          <w:tcPr>
            <w:tcW w:w="3197" w:type="dxa"/>
            <w:vMerge/>
            <w:tcBorders>
              <w:left w:val="single" w:sz="4" w:space="0" w:color="auto"/>
              <w:bottom w:val="single" w:sz="4" w:space="0" w:color="auto"/>
              <w:right w:val="single" w:sz="4" w:space="0" w:color="auto"/>
            </w:tcBorders>
          </w:tcPr>
          <w:p w:rsidR="00E416C3" w:rsidRPr="008002A9" w:rsidRDefault="00E416C3" w:rsidP="00164E8E">
            <w:pPr>
              <w:jc w:val="both"/>
              <w:rPr>
                <w:sz w:val="24"/>
                <w:szCs w:val="24"/>
              </w:rPr>
            </w:pPr>
          </w:p>
        </w:tc>
        <w:tc>
          <w:tcPr>
            <w:tcW w:w="2723" w:type="dxa"/>
            <w:tcBorders>
              <w:top w:val="single" w:sz="4" w:space="0" w:color="auto"/>
              <w:left w:val="single" w:sz="4" w:space="0" w:color="auto"/>
              <w:bottom w:val="single" w:sz="4" w:space="0" w:color="auto"/>
              <w:right w:val="single" w:sz="4" w:space="0" w:color="auto"/>
            </w:tcBorders>
          </w:tcPr>
          <w:p w:rsidR="00E416C3" w:rsidRPr="008002A9" w:rsidRDefault="00E416C3" w:rsidP="00164E8E">
            <w:pPr>
              <w:jc w:val="both"/>
              <w:rPr>
                <w:sz w:val="24"/>
                <w:szCs w:val="24"/>
              </w:rPr>
            </w:pPr>
            <w:r w:rsidRPr="008002A9">
              <w:rPr>
                <w:sz w:val="24"/>
                <w:szCs w:val="24"/>
              </w:rPr>
              <w:t>....</w:t>
            </w:r>
          </w:p>
        </w:tc>
        <w:tc>
          <w:tcPr>
            <w:tcW w:w="3719" w:type="dxa"/>
            <w:tcBorders>
              <w:top w:val="single" w:sz="4" w:space="0" w:color="auto"/>
              <w:left w:val="single" w:sz="4" w:space="0" w:color="auto"/>
              <w:bottom w:val="single" w:sz="4" w:space="0" w:color="auto"/>
              <w:right w:val="single" w:sz="4" w:space="0" w:color="auto"/>
            </w:tcBorders>
          </w:tcPr>
          <w:p w:rsidR="00E416C3" w:rsidRPr="008002A9" w:rsidRDefault="00E416C3" w:rsidP="00164E8E">
            <w:pPr>
              <w:jc w:val="both"/>
              <w:rPr>
                <w:sz w:val="24"/>
                <w:szCs w:val="24"/>
              </w:rPr>
            </w:pPr>
          </w:p>
        </w:tc>
      </w:tr>
    </w:tbl>
    <w:p w:rsidR="00E416C3" w:rsidRPr="008002A9" w:rsidRDefault="00E416C3" w:rsidP="00E416C3">
      <w:pPr>
        <w:ind w:firstLine="720"/>
        <w:jc w:val="both"/>
        <w:rPr>
          <w:sz w:val="24"/>
          <w:szCs w:val="24"/>
        </w:rPr>
      </w:pPr>
    </w:p>
    <w:p w:rsidR="00E416C3" w:rsidRPr="008002A9" w:rsidRDefault="00E416C3" w:rsidP="00E416C3">
      <w:pPr>
        <w:ind w:firstLine="720"/>
        <w:jc w:val="both"/>
        <w:rPr>
          <w:sz w:val="24"/>
          <w:szCs w:val="24"/>
        </w:rPr>
      </w:pPr>
      <w:r w:rsidRPr="008002A9">
        <w:rPr>
          <w:sz w:val="24"/>
          <w:szCs w:val="24"/>
        </w:rPr>
        <w:t>Kartu su pasiūlymu pateikiami šie dokumentai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962"/>
        <w:gridCol w:w="3969"/>
      </w:tblGrid>
      <w:tr w:rsidR="00E416C3" w:rsidRPr="008002A9" w:rsidTr="00164E8E">
        <w:trPr>
          <w:jc w:val="center"/>
        </w:trPr>
        <w:tc>
          <w:tcPr>
            <w:tcW w:w="675" w:type="dxa"/>
            <w:tcBorders>
              <w:top w:val="single" w:sz="4" w:space="0" w:color="auto"/>
              <w:left w:val="single" w:sz="4" w:space="0" w:color="auto"/>
              <w:bottom w:val="single" w:sz="4" w:space="0" w:color="auto"/>
              <w:right w:val="single" w:sz="4" w:space="0" w:color="auto"/>
            </w:tcBorders>
          </w:tcPr>
          <w:p w:rsidR="00E416C3" w:rsidRPr="008002A9" w:rsidRDefault="00E416C3" w:rsidP="00164E8E">
            <w:pPr>
              <w:jc w:val="center"/>
              <w:rPr>
                <w:sz w:val="24"/>
                <w:szCs w:val="24"/>
              </w:rPr>
            </w:pPr>
            <w:r w:rsidRPr="008002A9">
              <w:rPr>
                <w:sz w:val="24"/>
                <w:szCs w:val="24"/>
              </w:rPr>
              <w:t>Eil. Nr.</w:t>
            </w:r>
          </w:p>
        </w:tc>
        <w:tc>
          <w:tcPr>
            <w:tcW w:w="4962" w:type="dxa"/>
            <w:tcBorders>
              <w:top w:val="single" w:sz="4" w:space="0" w:color="auto"/>
              <w:left w:val="single" w:sz="4" w:space="0" w:color="auto"/>
              <w:bottom w:val="single" w:sz="4" w:space="0" w:color="auto"/>
              <w:right w:val="single" w:sz="4" w:space="0" w:color="auto"/>
            </w:tcBorders>
          </w:tcPr>
          <w:p w:rsidR="00E416C3" w:rsidRPr="008002A9" w:rsidRDefault="00E416C3" w:rsidP="00164E8E">
            <w:pPr>
              <w:jc w:val="center"/>
              <w:rPr>
                <w:sz w:val="24"/>
                <w:szCs w:val="24"/>
              </w:rPr>
            </w:pPr>
            <w:r w:rsidRPr="008002A9">
              <w:rPr>
                <w:sz w:val="24"/>
                <w:szCs w:val="24"/>
              </w:rPr>
              <w:t>Pateiktų dokumentų pavadinimas</w:t>
            </w:r>
          </w:p>
        </w:tc>
        <w:tc>
          <w:tcPr>
            <w:tcW w:w="3969" w:type="dxa"/>
            <w:tcBorders>
              <w:top w:val="single" w:sz="4" w:space="0" w:color="auto"/>
              <w:left w:val="single" w:sz="4" w:space="0" w:color="auto"/>
              <w:bottom w:val="single" w:sz="4" w:space="0" w:color="auto"/>
              <w:right w:val="single" w:sz="4" w:space="0" w:color="auto"/>
            </w:tcBorders>
          </w:tcPr>
          <w:p w:rsidR="00E416C3" w:rsidRPr="008002A9" w:rsidRDefault="00E416C3" w:rsidP="00164E8E">
            <w:pPr>
              <w:jc w:val="center"/>
              <w:rPr>
                <w:sz w:val="24"/>
                <w:szCs w:val="24"/>
              </w:rPr>
            </w:pPr>
            <w:r w:rsidRPr="008002A9">
              <w:rPr>
                <w:sz w:val="24"/>
                <w:szCs w:val="24"/>
              </w:rPr>
              <w:t>Pasiūlymo lapo numeris, kuriame yra dokumentas (jei dokumentas užima ne vieną pasiūlymo lapą – nurodomi lapo numeriai „nuo-iki“)</w:t>
            </w:r>
          </w:p>
        </w:tc>
      </w:tr>
      <w:tr w:rsidR="00E416C3" w:rsidRPr="008002A9" w:rsidTr="00164E8E">
        <w:trPr>
          <w:jc w:val="center"/>
        </w:trPr>
        <w:tc>
          <w:tcPr>
            <w:tcW w:w="675" w:type="dxa"/>
            <w:tcBorders>
              <w:top w:val="single" w:sz="4" w:space="0" w:color="auto"/>
              <w:left w:val="single" w:sz="4" w:space="0" w:color="auto"/>
              <w:bottom w:val="single" w:sz="4" w:space="0" w:color="auto"/>
              <w:right w:val="single" w:sz="4" w:space="0" w:color="auto"/>
            </w:tcBorders>
          </w:tcPr>
          <w:p w:rsidR="00E416C3" w:rsidRPr="008002A9" w:rsidRDefault="00BA039A" w:rsidP="00164E8E">
            <w:pPr>
              <w:jc w:val="both"/>
              <w:rPr>
                <w:sz w:val="24"/>
                <w:szCs w:val="24"/>
              </w:rPr>
            </w:pPr>
            <w:r>
              <w:rPr>
                <w:sz w:val="24"/>
                <w:szCs w:val="24"/>
              </w:rPr>
              <w:t>1</w:t>
            </w:r>
          </w:p>
        </w:tc>
        <w:tc>
          <w:tcPr>
            <w:tcW w:w="4962" w:type="dxa"/>
            <w:tcBorders>
              <w:top w:val="single" w:sz="4" w:space="0" w:color="auto"/>
              <w:left w:val="single" w:sz="4" w:space="0" w:color="auto"/>
              <w:bottom w:val="single" w:sz="4" w:space="0" w:color="auto"/>
              <w:right w:val="single" w:sz="4" w:space="0" w:color="auto"/>
            </w:tcBorders>
          </w:tcPr>
          <w:p w:rsidR="00E416C3" w:rsidRPr="008002A9" w:rsidRDefault="00BA039A" w:rsidP="00164E8E">
            <w:pPr>
              <w:jc w:val="both"/>
              <w:rPr>
                <w:sz w:val="24"/>
                <w:szCs w:val="24"/>
              </w:rPr>
            </w:pPr>
            <w:r>
              <w:rPr>
                <w:sz w:val="24"/>
                <w:szCs w:val="24"/>
              </w:rPr>
              <w:t>Darbų sąmata</w:t>
            </w:r>
          </w:p>
        </w:tc>
        <w:tc>
          <w:tcPr>
            <w:tcW w:w="3969" w:type="dxa"/>
            <w:tcBorders>
              <w:top w:val="single" w:sz="4" w:space="0" w:color="auto"/>
              <w:left w:val="single" w:sz="4" w:space="0" w:color="auto"/>
              <w:bottom w:val="single" w:sz="4" w:space="0" w:color="auto"/>
              <w:right w:val="single" w:sz="4" w:space="0" w:color="auto"/>
            </w:tcBorders>
          </w:tcPr>
          <w:p w:rsidR="00E416C3" w:rsidRPr="008002A9" w:rsidRDefault="00BA039A" w:rsidP="00164E8E">
            <w:pPr>
              <w:jc w:val="both"/>
              <w:rPr>
                <w:sz w:val="24"/>
                <w:szCs w:val="24"/>
              </w:rPr>
            </w:pPr>
            <w:r>
              <w:rPr>
                <w:sz w:val="24"/>
                <w:szCs w:val="24"/>
              </w:rPr>
              <w:t>2</w:t>
            </w:r>
          </w:p>
        </w:tc>
      </w:tr>
      <w:tr w:rsidR="00E416C3" w:rsidRPr="008002A9" w:rsidTr="00164E8E">
        <w:trPr>
          <w:jc w:val="center"/>
        </w:trPr>
        <w:tc>
          <w:tcPr>
            <w:tcW w:w="675" w:type="dxa"/>
            <w:tcBorders>
              <w:top w:val="single" w:sz="4" w:space="0" w:color="auto"/>
              <w:left w:val="single" w:sz="4" w:space="0" w:color="auto"/>
              <w:bottom w:val="single" w:sz="4" w:space="0" w:color="auto"/>
              <w:right w:val="single" w:sz="4" w:space="0" w:color="auto"/>
            </w:tcBorders>
          </w:tcPr>
          <w:p w:rsidR="00E416C3" w:rsidRPr="008002A9" w:rsidRDefault="00BA039A" w:rsidP="00164E8E">
            <w:pPr>
              <w:jc w:val="both"/>
              <w:rPr>
                <w:sz w:val="24"/>
                <w:szCs w:val="24"/>
              </w:rPr>
            </w:pPr>
            <w:r>
              <w:rPr>
                <w:sz w:val="24"/>
                <w:szCs w:val="24"/>
              </w:rPr>
              <w:t>2</w:t>
            </w:r>
          </w:p>
        </w:tc>
        <w:tc>
          <w:tcPr>
            <w:tcW w:w="4962" w:type="dxa"/>
            <w:tcBorders>
              <w:top w:val="single" w:sz="4" w:space="0" w:color="auto"/>
              <w:left w:val="single" w:sz="4" w:space="0" w:color="auto"/>
              <w:bottom w:val="single" w:sz="4" w:space="0" w:color="auto"/>
              <w:right w:val="single" w:sz="4" w:space="0" w:color="auto"/>
            </w:tcBorders>
          </w:tcPr>
          <w:p w:rsidR="00E416C3" w:rsidRPr="008002A9" w:rsidRDefault="00BA039A" w:rsidP="00164E8E">
            <w:pPr>
              <w:pStyle w:val="Header"/>
              <w:tabs>
                <w:tab w:val="left" w:pos="720"/>
              </w:tabs>
              <w:rPr>
                <w:sz w:val="24"/>
                <w:szCs w:val="24"/>
              </w:rPr>
            </w:pPr>
            <w:r>
              <w:rPr>
                <w:sz w:val="24"/>
                <w:szCs w:val="24"/>
              </w:rPr>
              <w:t>Komercinis pasiūlymas</w:t>
            </w:r>
          </w:p>
        </w:tc>
        <w:tc>
          <w:tcPr>
            <w:tcW w:w="3969" w:type="dxa"/>
            <w:tcBorders>
              <w:top w:val="single" w:sz="4" w:space="0" w:color="auto"/>
              <w:left w:val="single" w:sz="4" w:space="0" w:color="auto"/>
              <w:bottom w:val="single" w:sz="4" w:space="0" w:color="auto"/>
              <w:right w:val="single" w:sz="4" w:space="0" w:color="auto"/>
            </w:tcBorders>
          </w:tcPr>
          <w:p w:rsidR="00E416C3" w:rsidRPr="008002A9" w:rsidRDefault="00BA039A" w:rsidP="00164E8E">
            <w:pPr>
              <w:jc w:val="both"/>
              <w:rPr>
                <w:sz w:val="24"/>
                <w:szCs w:val="24"/>
              </w:rPr>
            </w:pPr>
            <w:r>
              <w:rPr>
                <w:sz w:val="24"/>
                <w:szCs w:val="24"/>
              </w:rPr>
              <w:t>2</w:t>
            </w:r>
          </w:p>
        </w:tc>
      </w:tr>
      <w:tr w:rsidR="00E416C3" w:rsidRPr="008002A9" w:rsidTr="00164E8E">
        <w:trPr>
          <w:jc w:val="center"/>
        </w:trPr>
        <w:tc>
          <w:tcPr>
            <w:tcW w:w="675" w:type="dxa"/>
            <w:tcBorders>
              <w:top w:val="single" w:sz="4" w:space="0" w:color="auto"/>
              <w:left w:val="single" w:sz="4" w:space="0" w:color="auto"/>
              <w:bottom w:val="single" w:sz="4" w:space="0" w:color="auto"/>
              <w:right w:val="single" w:sz="4" w:space="0" w:color="auto"/>
            </w:tcBorders>
          </w:tcPr>
          <w:p w:rsidR="00E416C3" w:rsidRPr="008002A9" w:rsidRDefault="00BA039A" w:rsidP="00164E8E">
            <w:pPr>
              <w:jc w:val="both"/>
              <w:rPr>
                <w:sz w:val="24"/>
                <w:szCs w:val="24"/>
              </w:rPr>
            </w:pPr>
            <w:r>
              <w:rPr>
                <w:sz w:val="24"/>
                <w:szCs w:val="24"/>
              </w:rPr>
              <w:t>3</w:t>
            </w:r>
          </w:p>
        </w:tc>
        <w:tc>
          <w:tcPr>
            <w:tcW w:w="4962" w:type="dxa"/>
            <w:tcBorders>
              <w:top w:val="single" w:sz="4" w:space="0" w:color="auto"/>
              <w:left w:val="single" w:sz="4" w:space="0" w:color="auto"/>
              <w:bottom w:val="single" w:sz="4" w:space="0" w:color="auto"/>
              <w:right w:val="single" w:sz="4" w:space="0" w:color="auto"/>
            </w:tcBorders>
          </w:tcPr>
          <w:p w:rsidR="00E416C3" w:rsidRPr="008002A9" w:rsidRDefault="00BA039A" w:rsidP="00164E8E">
            <w:pPr>
              <w:pStyle w:val="Header"/>
              <w:tabs>
                <w:tab w:val="left" w:pos="720"/>
              </w:tabs>
              <w:rPr>
                <w:sz w:val="24"/>
                <w:szCs w:val="24"/>
              </w:rPr>
            </w:pPr>
            <w:r>
              <w:rPr>
                <w:sz w:val="24"/>
                <w:szCs w:val="24"/>
              </w:rPr>
              <w:t>Įvairių pažymų kopijos, reikalingos šiam konkursui įvykdyti</w:t>
            </w:r>
          </w:p>
        </w:tc>
        <w:tc>
          <w:tcPr>
            <w:tcW w:w="3969" w:type="dxa"/>
            <w:tcBorders>
              <w:top w:val="single" w:sz="4" w:space="0" w:color="auto"/>
              <w:left w:val="single" w:sz="4" w:space="0" w:color="auto"/>
              <w:bottom w:val="single" w:sz="4" w:space="0" w:color="auto"/>
              <w:right w:val="single" w:sz="4" w:space="0" w:color="auto"/>
            </w:tcBorders>
          </w:tcPr>
          <w:p w:rsidR="00E416C3" w:rsidRPr="008002A9" w:rsidRDefault="00BA039A" w:rsidP="00164E8E">
            <w:pPr>
              <w:jc w:val="both"/>
              <w:rPr>
                <w:sz w:val="24"/>
                <w:szCs w:val="24"/>
              </w:rPr>
            </w:pPr>
            <w:r>
              <w:rPr>
                <w:sz w:val="24"/>
                <w:szCs w:val="24"/>
              </w:rPr>
              <w:t>8</w:t>
            </w:r>
          </w:p>
        </w:tc>
      </w:tr>
    </w:tbl>
    <w:p w:rsidR="00E416C3" w:rsidRPr="008002A9" w:rsidRDefault="00E416C3" w:rsidP="00E416C3">
      <w:pPr>
        <w:jc w:val="both"/>
        <w:rPr>
          <w:sz w:val="24"/>
          <w:szCs w:val="24"/>
        </w:rPr>
      </w:pPr>
    </w:p>
    <w:p w:rsidR="00E416C3" w:rsidRDefault="00BA039A" w:rsidP="00E416C3">
      <w:pPr>
        <w:jc w:val="both"/>
        <w:rPr>
          <w:sz w:val="24"/>
          <w:szCs w:val="24"/>
        </w:rPr>
      </w:pPr>
      <w:r>
        <w:rPr>
          <w:noProof/>
          <w:sz w:val="24"/>
          <w:szCs w:val="24"/>
        </w:rPr>
        <w:drawing>
          <wp:anchor distT="0" distB="0" distL="114300" distR="114300" simplePos="0" relativeHeight="251658240" behindDoc="1" locked="0" layoutInCell="1" allowOverlap="1">
            <wp:simplePos x="0" y="0"/>
            <wp:positionH relativeFrom="margin">
              <wp:posOffset>2484120</wp:posOffset>
            </wp:positionH>
            <wp:positionV relativeFrom="paragraph">
              <wp:posOffset>10795</wp:posOffset>
            </wp:positionV>
            <wp:extent cx="1647825" cy="125972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rasiukas E.jpg"/>
                    <pic:cNvPicPr/>
                  </pic:nvPicPr>
                  <pic:blipFill>
                    <a:blip r:embed="rId7">
                      <a:extLst>
                        <a:ext uri="{28A0092B-C50C-407E-A947-70E740481C1C}">
                          <a14:useLocalDpi xmlns:a14="http://schemas.microsoft.com/office/drawing/2010/main" val="0"/>
                        </a:ext>
                      </a:extLst>
                    </a:blip>
                    <a:stretch>
                      <a:fillRect/>
                    </a:stretch>
                  </pic:blipFill>
                  <pic:spPr>
                    <a:xfrm>
                      <a:off x="0" y="0"/>
                      <a:ext cx="1647825" cy="1259727"/>
                    </a:xfrm>
                    <a:prstGeom prst="rect">
                      <a:avLst/>
                    </a:prstGeom>
                  </pic:spPr>
                </pic:pic>
              </a:graphicData>
            </a:graphic>
            <wp14:sizeRelH relativeFrom="margin">
              <wp14:pctWidth>0</wp14:pctWidth>
            </wp14:sizeRelH>
            <wp14:sizeRelV relativeFrom="margin">
              <wp14:pctHeight>0</wp14:pctHeight>
            </wp14:sizeRelV>
          </wp:anchor>
        </w:drawing>
      </w:r>
      <w:r w:rsidR="00E416C3" w:rsidRPr="008002A9">
        <w:rPr>
          <w:sz w:val="24"/>
          <w:szCs w:val="24"/>
        </w:rPr>
        <w:t>Pasiūlymas galioja iki 201</w:t>
      </w:r>
      <w:r w:rsidR="00F9182D">
        <w:rPr>
          <w:sz w:val="24"/>
          <w:szCs w:val="24"/>
        </w:rPr>
        <w:t>8</w:t>
      </w:r>
      <w:r w:rsidR="00E416C3" w:rsidRPr="008002A9">
        <w:rPr>
          <w:sz w:val="24"/>
          <w:szCs w:val="24"/>
        </w:rPr>
        <w:t>-</w:t>
      </w:r>
      <w:r w:rsidR="003D537E">
        <w:rPr>
          <w:sz w:val="24"/>
          <w:szCs w:val="24"/>
        </w:rPr>
        <w:t>06-</w:t>
      </w:r>
      <w:r w:rsidR="002C507E">
        <w:rPr>
          <w:sz w:val="24"/>
          <w:szCs w:val="24"/>
        </w:rPr>
        <w:t>30</w:t>
      </w:r>
    </w:p>
    <w:p w:rsidR="00BA039A" w:rsidRPr="008002A9" w:rsidRDefault="00BA039A" w:rsidP="00E416C3">
      <w:pPr>
        <w:jc w:val="both"/>
        <w:rPr>
          <w:sz w:val="24"/>
          <w:szCs w:val="24"/>
        </w:rPr>
      </w:pPr>
    </w:p>
    <w:p w:rsidR="00E416C3" w:rsidRPr="008002A9" w:rsidRDefault="00BA039A" w:rsidP="00E416C3">
      <w:pPr>
        <w:jc w:val="both"/>
        <w:rPr>
          <w:sz w:val="24"/>
          <w:szCs w:val="24"/>
        </w:rPr>
      </w:pPr>
      <w:r>
        <w:rPr>
          <w:sz w:val="24"/>
          <w:szCs w:val="24"/>
        </w:rPr>
        <w:t xml:space="preserve">Pardavimų vadovas Eduardas Lisauskas  </w:t>
      </w:r>
    </w:p>
    <w:p w:rsidR="00E416C3" w:rsidRPr="008002A9" w:rsidRDefault="00E416C3" w:rsidP="00E416C3">
      <w:pPr>
        <w:jc w:val="both"/>
        <w:rPr>
          <w:sz w:val="24"/>
          <w:szCs w:val="24"/>
        </w:rPr>
      </w:pPr>
      <w:r w:rsidRPr="008002A9">
        <w:rPr>
          <w:sz w:val="24"/>
          <w:szCs w:val="24"/>
        </w:rPr>
        <w:t>____________________________________</w:t>
      </w:r>
    </w:p>
    <w:p w:rsidR="00E416C3" w:rsidRPr="008002A9" w:rsidRDefault="00E416C3" w:rsidP="00E416C3">
      <w:pPr>
        <w:jc w:val="both"/>
        <w:rPr>
          <w:sz w:val="24"/>
          <w:szCs w:val="24"/>
        </w:rPr>
      </w:pPr>
      <w:r w:rsidRPr="008002A9">
        <w:rPr>
          <w:sz w:val="24"/>
          <w:szCs w:val="24"/>
        </w:rPr>
        <w:t>(Tiekėjo ar įgalioto asmens pareigos, vardas, pavardė, parašas)</w:t>
      </w:r>
    </w:p>
    <w:sectPr w:rsidR="00E416C3" w:rsidRPr="008002A9" w:rsidSect="00E416C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0F70" w:rsidRDefault="00EA0F70" w:rsidP="004C7CCB">
      <w:r>
        <w:separator/>
      </w:r>
    </w:p>
  </w:endnote>
  <w:endnote w:type="continuationSeparator" w:id="0">
    <w:p w:rsidR="00EA0F70" w:rsidRDefault="00EA0F70" w:rsidP="004C7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HelveticaLT">
    <w:altName w:val="Arial"/>
    <w:panose1 w:val="00000000000000000000"/>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TimesLT">
    <w:altName w:val="Times New Roman"/>
    <w:panose1 w:val="00000000000000000000"/>
    <w:charset w:val="00"/>
    <w:family w:val="auto"/>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0F70" w:rsidRDefault="00EA0F70" w:rsidP="004C7CCB">
      <w:r>
        <w:separator/>
      </w:r>
    </w:p>
  </w:footnote>
  <w:footnote w:type="continuationSeparator" w:id="0">
    <w:p w:rsidR="00EA0F70" w:rsidRDefault="00EA0F70" w:rsidP="004C7C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55E2F"/>
    <w:multiLevelType w:val="multilevel"/>
    <w:tmpl w:val="404ACE1A"/>
    <w:lvl w:ilvl="0">
      <w:start w:val="1"/>
      <w:numFmt w:val="decimal"/>
      <w:lvlText w:val="%1."/>
      <w:lvlJc w:val="left"/>
      <w:pPr>
        <w:ind w:left="720" w:hanging="360"/>
      </w:pPr>
      <w:rPr>
        <w:rFonts w:hint="default"/>
      </w:rPr>
    </w:lvl>
    <w:lvl w:ilvl="1">
      <w:start w:val="1"/>
      <w:numFmt w:val="decimal"/>
      <w:isLgl/>
      <w:lvlText w:val="%1.%2."/>
      <w:lvlJc w:val="left"/>
      <w:pPr>
        <w:ind w:left="1190" w:hanging="480"/>
      </w:pPr>
      <w:rPr>
        <w:rFonts w:ascii="Times New Roman" w:hAnsi="Times New Roman" w:hint="default"/>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080" w:hanging="720"/>
      </w:pPr>
      <w:rPr>
        <w:rFonts w:ascii="Times New Roman" w:hAnsi="Times New Roman" w:hint="default"/>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 w15:restartNumberingAfterBreak="0">
    <w:nsid w:val="05EB3FC3"/>
    <w:multiLevelType w:val="hybridMultilevel"/>
    <w:tmpl w:val="B5B45BC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6635C2"/>
    <w:multiLevelType w:val="hybridMultilevel"/>
    <w:tmpl w:val="A238CF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DE50E9"/>
    <w:multiLevelType w:val="hybridMultilevel"/>
    <w:tmpl w:val="9252D7F8"/>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9124C8"/>
    <w:multiLevelType w:val="multilevel"/>
    <w:tmpl w:val="1F822F10"/>
    <w:lvl w:ilvl="0">
      <w:start w:val="5"/>
      <w:numFmt w:val="decimal"/>
      <w:lvlText w:val="6.%1."/>
      <w:lvlJc w:val="left"/>
      <w:pPr>
        <w:ind w:left="540" w:hanging="540"/>
      </w:pPr>
      <w:rPr>
        <w:rFonts w:hint="default"/>
        <w:sz w:val="23"/>
      </w:rPr>
    </w:lvl>
    <w:lvl w:ilvl="1">
      <w:start w:val="4"/>
      <w:numFmt w:val="decimal"/>
      <w:lvlText w:val="%1.%2."/>
      <w:lvlJc w:val="left"/>
      <w:pPr>
        <w:ind w:left="540" w:hanging="540"/>
      </w:pPr>
      <w:rPr>
        <w:rFonts w:hint="default"/>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sz w:val="23"/>
      </w:rPr>
    </w:lvl>
    <w:lvl w:ilvl="4">
      <w:start w:val="1"/>
      <w:numFmt w:val="decimal"/>
      <w:lvlText w:val="%1.%2.%3.%4.%5."/>
      <w:lvlJc w:val="left"/>
      <w:pPr>
        <w:ind w:left="1080" w:hanging="1080"/>
      </w:pPr>
      <w:rPr>
        <w:rFonts w:hint="default"/>
        <w:sz w:val="23"/>
      </w:rPr>
    </w:lvl>
    <w:lvl w:ilvl="5">
      <w:start w:val="1"/>
      <w:numFmt w:val="decimal"/>
      <w:lvlText w:val="%1.%2.%3.%4.%5.%6."/>
      <w:lvlJc w:val="left"/>
      <w:pPr>
        <w:ind w:left="1080" w:hanging="1080"/>
      </w:pPr>
      <w:rPr>
        <w:rFonts w:hint="default"/>
        <w:sz w:val="23"/>
      </w:rPr>
    </w:lvl>
    <w:lvl w:ilvl="6">
      <w:start w:val="1"/>
      <w:numFmt w:val="decimal"/>
      <w:lvlText w:val="%1.%2.%3.%4.%5.%6.%7."/>
      <w:lvlJc w:val="left"/>
      <w:pPr>
        <w:ind w:left="1440" w:hanging="1440"/>
      </w:pPr>
      <w:rPr>
        <w:rFonts w:hint="default"/>
        <w:sz w:val="23"/>
      </w:rPr>
    </w:lvl>
    <w:lvl w:ilvl="7">
      <w:start w:val="1"/>
      <w:numFmt w:val="decimal"/>
      <w:lvlText w:val="%1.%2.%3.%4.%5.%6.%7.%8."/>
      <w:lvlJc w:val="left"/>
      <w:pPr>
        <w:ind w:left="1440" w:hanging="1440"/>
      </w:pPr>
      <w:rPr>
        <w:rFonts w:hint="default"/>
        <w:sz w:val="23"/>
      </w:rPr>
    </w:lvl>
    <w:lvl w:ilvl="8">
      <w:start w:val="1"/>
      <w:numFmt w:val="decimal"/>
      <w:lvlText w:val="%1.%2.%3.%4.%5.%6.%7.%8.%9."/>
      <w:lvlJc w:val="left"/>
      <w:pPr>
        <w:ind w:left="1800" w:hanging="1800"/>
      </w:pPr>
      <w:rPr>
        <w:rFonts w:hint="default"/>
        <w:sz w:val="23"/>
      </w:rPr>
    </w:lvl>
  </w:abstractNum>
  <w:abstractNum w:abstractNumId="5" w15:restartNumberingAfterBreak="0">
    <w:nsid w:val="0DDA19D8"/>
    <w:multiLevelType w:val="hybridMultilevel"/>
    <w:tmpl w:val="6B18CECA"/>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DF3665E"/>
    <w:multiLevelType w:val="multilevel"/>
    <w:tmpl w:val="5C82528A"/>
    <w:lvl w:ilvl="0">
      <w:start w:val="1"/>
      <w:numFmt w:val="decimal"/>
      <w:lvlText w:val="%1."/>
      <w:lvlJc w:val="left"/>
      <w:pPr>
        <w:ind w:left="360" w:hanging="360"/>
      </w:pPr>
      <w:rPr>
        <w:rFonts w:ascii="Times New Roman" w:eastAsia="Calibri" w:hAnsi="Times New Roman" w:cs="Times New Roman"/>
        <w:b w:val="0"/>
      </w:rPr>
    </w:lvl>
    <w:lvl w:ilvl="1">
      <w:start w:val="1"/>
      <w:numFmt w:val="bullet"/>
      <w:lvlText w:val=""/>
      <w:lvlJc w:val="left"/>
      <w:pPr>
        <w:ind w:left="1000" w:hanging="432"/>
      </w:pPr>
      <w:rPr>
        <w:rFonts w:ascii="Symbol" w:hAnsi="Symbol" w:hint="default"/>
        <w:b w:val="0"/>
      </w:rPr>
    </w:lvl>
    <w:lvl w:ilvl="2">
      <w:start w:val="1"/>
      <w:numFmt w:val="bullet"/>
      <w:lvlText w:val=""/>
      <w:lvlJc w:val="left"/>
      <w:pPr>
        <w:ind w:left="1355" w:hanging="504"/>
      </w:pPr>
      <w:rPr>
        <w:rFonts w:ascii="Symbol" w:hAnsi="Symbol"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FA71C28"/>
    <w:multiLevelType w:val="multilevel"/>
    <w:tmpl w:val="418E5454"/>
    <w:lvl w:ilvl="0">
      <w:start w:val="1"/>
      <w:numFmt w:val="decimal"/>
      <w:lvlText w:val="%1."/>
      <w:lvlJc w:val="left"/>
      <w:pPr>
        <w:tabs>
          <w:tab w:val="num" w:pos="3912"/>
        </w:tabs>
        <w:ind w:left="3912" w:hanging="360"/>
      </w:pPr>
      <w:rPr>
        <w:rFonts w:cs="Times New Roman"/>
        <w:b/>
      </w:rPr>
    </w:lvl>
    <w:lvl w:ilvl="1">
      <w:start w:val="1"/>
      <w:numFmt w:val="decimal"/>
      <w:isLgl/>
      <w:lvlText w:val="%1.%2."/>
      <w:lvlJc w:val="left"/>
      <w:pPr>
        <w:ind w:left="360" w:hanging="360"/>
      </w:pPr>
      <w:rPr>
        <w:b w:val="0"/>
      </w:rPr>
    </w:lvl>
    <w:lvl w:ilvl="2">
      <w:start w:val="1"/>
      <w:numFmt w:val="decimal"/>
      <w:isLgl/>
      <w:lvlText w:val="%1.%2.%3."/>
      <w:lvlJc w:val="left"/>
      <w:pPr>
        <w:ind w:left="4272" w:hanging="720"/>
      </w:pPr>
    </w:lvl>
    <w:lvl w:ilvl="3">
      <w:start w:val="1"/>
      <w:numFmt w:val="decimal"/>
      <w:isLgl/>
      <w:lvlText w:val="%1.%2.%3.%4."/>
      <w:lvlJc w:val="left"/>
      <w:pPr>
        <w:ind w:left="4272" w:hanging="720"/>
      </w:pPr>
    </w:lvl>
    <w:lvl w:ilvl="4">
      <w:start w:val="1"/>
      <w:numFmt w:val="decimal"/>
      <w:isLgl/>
      <w:lvlText w:val="%1.%2.%3.%4.%5."/>
      <w:lvlJc w:val="left"/>
      <w:pPr>
        <w:ind w:left="4632" w:hanging="1080"/>
      </w:pPr>
    </w:lvl>
    <w:lvl w:ilvl="5">
      <w:start w:val="1"/>
      <w:numFmt w:val="decimal"/>
      <w:isLgl/>
      <w:lvlText w:val="%1.%2.%3.%4.%5.%6."/>
      <w:lvlJc w:val="left"/>
      <w:pPr>
        <w:ind w:left="4632" w:hanging="1080"/>
      </w:pPr>
    </w:lvl>
    <w:lvl w:ilvl="6">
      <w:start w:val="1"/>
      <w:numFmt w:val="decimal"/>
      <w:isLgl/>
      <w:lvlText w:val="%1.%2.%3.%4.%5.%6.%7."/>
      <w:lvlJc w:val="left"/>
      <w:pPr>
        <w:ind w:left="4992" w:hanging="1440"/>
      </w:pPr>
    </w:lvl>
    <w:lvl w:ilvl="7">
      <w:start w:val="1"/>
      <w:numFmt w:val="decimal"/>
      <w:isLgl/>
      <w:lvlText w:val="%1.%2.%3.%4.%5.%6.%7.%8."/>
      <w:lvlJc w:val="left"/>
      <w:pPr>
        <w:ind w:left="4992" w:hanging="1440"/>
      </w:pPr>
    </w:lvl>
    <w:lvl w:ilvl="8">
      <w:start w:val="1"/>
      <w:numFmt w:val="decimal"/>
      <w:isLgl/>
      <w:lvlText w:val="%1.%2.%3.%4.%5.%6.%7.%8.%9."/>
      <w:lvlJc w:val="left"/>
      <w:pPr>
        <w:ind w:left="5352" w:hanging="1800"/>
      </w:pPr>
    </w:lvl>
  </w:abstractNum>
  <w:abstractNum w:abstractNumId="8" w15:restartNumberingAfterBreak="0">
    <w:nsid w:val="0FAE26B9"/>
    <w:multiLevelType w:val="hybridMultilevel"/>
    <w:tmpl w:val="1CF076F8"/>
    <w:lvl w:ilvl="0" w:tplc="82A8F4B4">
      <w:start w:val="1"/>
      <w:numFmt w:val="decimal"/>
      <w:lvlText w:val="%1."/>
      <w:lvlJc w:val="left"/>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102F0AE4"/>
    <w:multiLevelType w:val="multilevel"/>
    <w:tmpl w:val="FDEC0D1C"/>
    <w:lvl w:ilvl="0">
      <w:start w:val="1"/>
      <w:numFmt w:val="decimal"/>
      <w:lvlText w:val="%1."/>
      <w:lvlJc w:val="left"/>
      <w:pPr>
        <w:tabs>
          <w:tab w:val="num" w:pos="57"/>
        </w:tabs>
        <w:ind w:left="360" w:hanging="360"/>
      </w:pPr>
      <w:rPr>
        <w:rFonts w:hint="default"/>
        <w:b/>
      </w:rPr>
    </w:lvl>
    <w:lvl w:ilvl="1">
      <w:start w:val="1"/>
      <w:numFmt w:val="decimal"/>
      <w:lvlText w:val="%2."/>
      <w:lvlJc w:val="left"/>
      <w:pPr>
        <w:tabs>
          <w:tab w:val="num" w:pos="-360"/>
        </w:tabs>
        <w:ind w:left="432" w:hanging="432"/>
      </w:pPr>
      <w:rPr>
        <w:rFonts w:hint="default"/>
      </w:rPr>
    </w:lvl>
    <w:lvl w:ilvl="2">
      <w:start w:val="1"/>
      <w:numFmt w:val="decimal"/>
      <w:lvlText w:val="%1.%2.%3."/>
      <w:lvlJc w:val="left"/>
      <w:pPr>
        <w:tabs>
          <w:tab w:val="num" w:pos="0"/>
        </w:tabs>
        <w:ind w:left="0" w:firstLine="567"/>
      </w:pPr>
      <w:rPr>
        <w:rFonts w:hint="default"/>
      </w:rPr>
    </w:lvl>
    <w:lvl w:ilvl="3">
      <w:start w:val="1"/>
      <w:numFmt w:val="decimal"/>
      <w:lvlText w:val="%1.%2.%3.%4."/>
      <w:lvlJc w:val="left"/>
      <w:pPr>
        <w:tabs>
          <w:tab w:val="num" w:pos="0"/>
        </w:tabs>
        <w:ind w:left="0" w:firstLine="567"/>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8F5545"/>
    <w:multiLevelType w:val="hybridMultilevel"/>
    <w:tmpl w:val="DEECBFB4"/>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34A2C5E"/>
    <w:multiLevelType w:val="multilevel"/>
    <w:tmpl w:val="7DFCA4A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8330826"/>
    <w:multiLevelType w:val="hybridMultilevel"/>
    <w:tmpl w:val="2592D3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5A318F8"/>
    <w:multiLevelType w:val="multilevel"/>
    <w:tmpl w:val="0944F670"/>
    <w:lvl w:ilvl="0">
      <w:start w:val="10"/>
      <w:numFmt w:val="decimal"/>
      <w:lvlText w:val="%1."/>
      <w:lvlJc w:val="left"/>
      <w:pPr>
        <w:ind w:left="480" w:hanging="480"/>
      </w:pPr>
    </w:lvl>
    <w:lvl w:ilvl="1">
      <w:start w:val="5"/>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26AD688B"/>
    <w:multiLevelType w:val="hybridMultilevel"/>
    <w:tmpl w:val="8C7297D6"/>
    <w:lvl w:ilvl="0" w:tplc="1C82EE9C">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5" w15:restartNumberingAfterBreak="0">
    <w:nsid w:val="2A86EDE5"/>
    <w:multiLevelType w:val="multilevel"/>
    <w:tmpl w:val="98047234"/>
    <w:lvl w:ilvl="0">
      <w:numFmt w:val="bullet"/>
      <w:lvlText w:val=""/>
      <w:lvlJc w:val="left"/>
      <w:pPr>
        <w:ind w:left="720" w:hanging="360"/>
      </w:pPr>
      <w:rPr>
        <w:rFonts w:ascii="Symbol" w:eastAsia="Times New Roman" w:hAnsi="Symbol"/>
        <w:b w:val="0"/>
        <w:i w:val="0"/>
        <w:strike w:val="0"/>
        <w:dstrike w:val="0"/>
        <w:color w:val="000000"/>
        <w:sz w:val="16"/>
        <w:u w:val="none"/>
        <w:effect w:val="none"/>
        <w:vertAlign w:val="baseline"/>
      </w:rPr>
    </w:lvl>
    <w:lvl w:ilvl="1">
      <w:numFmt w:val="bullet"/>
      <w:lvlText w:val="o"/>
      <w:lvlJc w:val="left"/>
      <w:pPr>
        <w:ind w:left="1440" w:hanging="360"/>
      </w:pPr>
      <w:rPr>
        <w:rFonts w:ascii="Courier New" w:eastAsia="Times New Roman" w:hAnsi="Courier New"/>
        <w:b w:val="0"/>
        <w:i w:val="0"/>
        <w:strike w:val="0"/>
        <w:dstrike w:val="0"/>
        <w:color w:val="000000"/>
        <w:sz w:val="16"/>
        <w:u w:val="none"/>
        <w:effect w:val="none"/>
        <w:vertAlign w:val="baseline"/>
      </w:rPr>
    </w:lvl>
    <w:lvl w:ilvl="2">
      <w:numFmt w:val="bullet"/>
      <w:lvlText w:val=""/>
      <w:lvlJc w:val="left"/>
      <w:pPr>
        <w:ind w:left="2160" w:hanging="360"/>
      </w:pPr>
      <w:rPr>
        <w:rFonts w:ascii="Wingdings" w:eastAsia="Times New Roman" w:hAnsi="Wingdings"/>
        <w:b w:val="0"/>
        <w:i w:val="0"/>
        <w:strike w:val="0"/>
        <w:dstrike w:val="0"/>
        <w:color w:val="000000"/>
        <w:sz w:val="16"/>
        <w:u w:val="none"/>
        <w:effect w:val="none"/>
        <w:vertAlign w:val="baseline"/>
      </w:rPr>
    </w:lvl>
    <w:lvl w:ilvl="3">
      <w:numFmt w:val="bullet"/>
      <w:lvlText w:val=""/>
      <w:lvlJc w:val="left"/>
      <w:pPr>
        <w:ind w:left="2880" w:hanging="360"/>
      </w:pPr>
      <w:rPr>
        <w:rFonts w:ascii="Symbol" w:eastAsia="Times New Roman" w:hAnsi="Symbol"/>
        <w:b w:val="0"/>
        <w:i w:val="0"/>
        <w:strike w:val="0"/>
        <w:dstrike w:val="0"/>
        <w:color w:val="000000"/>
        <w:sz w:val="16"/>
        <w:u w:val="none"/>
        <w:effect w:val="none"/>
        <w:vertAlign w:val="baseline"/>
      </w:rPr>
    </w:lvl>
    <w:lvl w:ilvl="4">
      <w:numFmt w:val="bullet"/>
      <w:lvlText w:val="o"/>
      <w:lvlJc w:val="left"/>
      <w:pPr>
        <w:ind w:left="3600" w:hanging="360"/>
      </w:pPr>
      <w:rPr>
        <w:rFonts w:ascii="Courier New" w:eastAsia="Times New Roman" w:hAnsi="Courier New"/>
        <w:b w:val="0"/>
        <w:i w:val="0"/>
        <w:strike w:val="0"/>
        <w:dstrike w:val="0"/>
        <w:color w:val="000000"/>
        <w:sz w:val="16"/>
        <w:u w:val="none"/>
        <w:effect w:val="none"/>
        <w:vertAlign w:val="baseline"/>
      </w:rPr>
    </w:lvl>
    <w:lvl w:ilvl="5">
      <w:numFmt w:val="bullet"/>
      <w:lvlText w:val=""/>
      <w:lvlJc w:val="left"/>
      <w:pPr>
        <w:ind w:left="4320" w:hanging="360"/>
      </w:pPr>
      <w:rPr>
        <w:rFonts w:ascii="Wingdings" w:eastAsia="Times New Roman" w:hAnsi="Wingdings"/>
        <w:b w:val="0"/>
        <w:i w:val="0"/>
        <w:strike w:val="0"/>
        <w:dstrike w:val="0"/>
        <w:color w:val="000000"/>
        <w:sz w:val="16"/>
        <w:u w:val="none"/>
        <w:effect w:val="none"/>
        <w:vertAlign w:val="baseline"/>
      </w:rPr>
    </w:lvl>
    <w:lvl w:ilvl="6">
      <w:numFmt w:val="bullet"/>
      <w:lvlText w:val=""/>
      <w:lvlJc w:val="left"/>
      <w:pPr>
        <w:ind w:left="5040" w:hanging="360"/>
      </w:pPr>
      <w:rPr>
        <w:rFonts w:ascii="Symbol" w:eastAsia="Times New Roman" w:hAnsi="Symbol"/>
        <w:b w:val="0"/>
        <w:i w:val="0"/>
        <w:strike w:val="0"/>
        <w:dstrike w:val="0"/>
        <w:color w:val="000000"/>
        <w:sz w:val="16"/>
        <w:u w:val="none"/>
        <w:effect w:val="none"/>
        <w:vertAlign w:val="baseline"/>
      </w:rPr>
    </w:lvl>
    <w:lvl w:ilvl="7">
      <w:numFmt w:val="bullet"/>
      <w:lvlText w:val="o"/>
      <w:lvlJc w:val="left"/>
      <w:pPr>
        <w:ind w:left="5760" w:hanging="360"/>
      </w:pPr>
      <w:rPr>
        <w:rFonts w:ascii="Courier New" w:eastAsia="Times New Roman" w:hAnsi="Courier New"/>
        <w:b w:val="0"/>
        <w:i w:val="0"/>
        <w:strike w:val="0"/>
        <w:dstrike w:val="0"/>
        <w:color w:val="000000"/>
        <w:sz w:val="16"/>
        <w:u w:val="none"/>
        <w:effect w:val="none"/>
        <w:vertAlign w:val="baseline"/>
      </w:rPr>
    </w:lvl>
    <w:lvl w:ilvl="8">
      <w:numFmt w:val="bullet"/>
      <w:lvlText w:val=""/>
      <w:lvlJc w:val="left"/>
      <w:pPr>
        <w:ind w:left="6480" w:hanging="360"/>
      </w:pPr>
      <w:rPr>
        <w:rFonts w:ascii="Wingdings" w:eastAsia="Times New Roman" w:hAnsi="Wingdings"/>
        <w:b w:val="0"/>
        <w:i w:val="0"/>
        <w:strike w:val="0"/>
        <w:dstrike w:val="0"/>
        <w:color w:val="000000"/>
        <w:sz w:val="16"/>
        <w:u w:val="none"/>
        <w:effect w:val="none"/>
        <w:vertAlign w:val="baseline"/>
      </w:rPr>
    </w:lvl>
  </w:abstractNum>
  <w:abstractNum w:abstractNumId="16" w15:restartNumberingAfterBreak="0">
    <w:nsid w:val="2AC21B7E"/>
    <w:multiLevelType w:val="hybridMultilevel"/>
    <w:tmpl w:val="CD6C45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B3B347A"/>
    <w:multiLevelType w:val="hybridMultilevel"/>
    <w:tmpl w:val="EA766072"/>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BF34EC9"/>
    <w:multiLevelType w:val="hybridMultilevel"/>
    <w:tmpl w:val="60AE6CC6"/>
    <w:lvl w:ilvl="0" w:tplc="D0A0449C">
      <w:start w:val="1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9" w15:restartNumberingAfterBreak="0">
    <w:nsid w:val="2C294CA6"/>
    <w:multiLevelType w:val="hybridMultilevel"/>
    <w:tmpl w:val="A17EEEFE"/>
    <w:lvl w:ilvl="0" w:tplc="04270001">
      <w:start w:val="1"/>
      <w:numFmt w:val="bullet"/>
      <w:lvlText w:val=""/>
      <w:lvlJc w:val="left"/>
      <w:pPr>
        <w:ind w:left="1429" w:hanging="360"/>
      </w:pPr>
      <w:rPr>
        <w:rFonts w:ascii="Symbol" w:hAnsi="Symbol" w:hint="default"/>
      </w:rPr>
    </w:lvl>
    <w:lvl w:ilvl="1" w:tplc="04270003">
      <w:start w:val="1"/>
      <w:numFmt w:val="bullet"/>
      <w:lvlText w:val="o"/>
      <w:lvlJc w:val="left"/>
      <w:pPr>
        <w:ind w:left="2149" w:hanging="360"/>
      </w:pPr>
      <w:rPr>
        <w:rFonts w:ascii="Courier New" w:hAnsi="Courier New" w:cs="Courier New" w:hint="default"/>
      </w:rPr>
    </w:lvl>
    <w:lvl w:ilvl="2" w:tplc="04270005">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start w:val="1"/>
      <w:numFmt w:val="bullet"/>
      <w:lvlText w:val="o"/>
      <w:lvlJc w:val="left"/>
      <w:pPr>
        <w:ind w:left="4309" w:hanging="360"/>
      </w:pPr>
      <w:rPr>
        <w:rFonts w:ascii="Courier New" w:hAnsi="Courier New" w:cs="Courier New" w:hint="default"/>
      </w:rPr>
    </w:lvl>
    <w:lvl w:ilvl="5" w:tplc="04270005">
      <w:start w:val="1"/>
      <w:numFmt w:val="bullet"/>
      <w:lvlText w:val=""/>
      <w:lvlJc w:val="left"/>
      <w:pPr>
        <w:ind w:left="5029" w:hanging="360"/>
      </w:pPr>
      <w:rPr>
        <w:rFonts w:ascii="Wingdings" w:hAnsi="Wingdings" w:hint="default"/>
      </w:rPr>
    </w:lvl>
    <w:lvl w:ilvl="6" w:tplc="04270001">
      <w:start w:val="1"/>
      <w:numFmt w:val="bullet"/>
      <w:lvlText w:val=""/>
      <w:lvlJc w:val="left"/>
      <w:pPr>
        <w:ind w:left="5749" w:hanging="360"/>
      </w:pPr>
      <w:rPr>
        <w:rFonts w:ascii="Symbol" w:hAnsi="Symbol" w:hint="default"/>
      </w:rPr>
    </w:lvl>
    <w:lvl w:ilvl="7" w:tplc="04270003">
      <w:start w:val="1"/>
      <w:numFmt w:val="bullet"/>
      <w:lvlText w:val="o"/>
      <w:lvlJc w:val="left"/>
      <w:pPr>
        <w:ind w:left="6469" w:hanging="360"/>
      </w:pPr>
      <w:rPr>
        <w:rFonts w:ascii="Courier New" w:hAnsi="Courier New" w:cs="Courier New" w:hint="default"/>
      </w:rPr>
    </w:lvl>
    <w:lvl w:ilvl="8" w:tplc="04270005">
      <w:start w:val="1"/>
      <w:numFmt w:val="bullet"/>
      <w:lvlText w:val=""/>
      <w:lvlJc w:val="left"/>
      <w:pPr>
        <w:ind w:left="7189" w:hanging="360"/>
      </w:pPr>
      <w:rPr>
        <w:rFonts w:ascii="Wingdings" w:hAnsi="Wingdings" w:hint="default"/>
      </w:rPr>
    </w:lvl>
  </w:abstractNum>
  <w:abstractNum w:abstractNumId="20" w15:restartNumberingAfterBreak="0">
    <w:nsid w:val="33AF00F1"/>
    <w:multiLevelType w:val="hybridMultilevel"/>
    <w:tmpl w:val="D41CBF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B56F40"/>
    <w:multiLevelType w:val="multilevel"/>
    <w:tmpl w:val="95683E70"/>
    <w:lvl w:ilvl="0">
      <w:numFmt w:val="bullet"/>
      <w:lvlText w:val=""/>
      <w:lvlJc w:val="left"/>
      <w:pPr>
        <w:ind w:left="720" w:hanging="360"/>
      </w:pPr>
      <w:rPr>
        <w:rFonts w:ascii="Symbol" w:eastAsia="Times New Roman" w:hAnsi="Symbol"/>
        <w:b w:val="0"/>
        <w:i w:val="0"/>
        <w:strike w:val="0"/>
        <w:dstrike w:val="0"/>
        <w:color w:val="000000"/>
        <w:sz w:val="16"/>
        <w:u w:val="none"/>
        <w:effect w:val="none"/>
        <w:vertAlign w:val="baseline"/>
      </w:rPr>
    </w:lvl>
    <w:lvl w:ilvl="1">
      <w:numFmt w:val="bullet"/>
      <w:lvlText w:val="o"/>
      <w:lvlJc w:val="left"/>
      <w:pPr>
        <w:ind w:left="1440" w:hanging="360"/>
      </w:pPr>
      <w:rPr>
        <w:rFonts w:ascii="Courier New" w:eastAsia="Times New Roman" w:hAnsi="Courier New"/>
        <w:b w:val="0"/>
        <w:i w:val="0"/>
        <w:strike w:val="0"/>
        <w:dstrike w:val="0"/>
        <w:color w:val="000000"/>
        <w:sz w:val="16"/>
        <w:u w:val="none"/>
        <w:effect w:val="none"/>
        <w:vertAlign w:val="baseline"/>
      </w:rPr>
    </w:lvl>
    <w:lvl w:ilvl="2">
      <w:numFmt w:val="bullet"/>
      <w:lvlText w:val=""/>
      <w:lvlJc w:val="left"/>
      <w:pPr>
        <w:ind w:left="2160" w:hanging="360"/>
      </w:pPr>
      <w:rPr>
        <w:rFonts w:ascii="Wingdings" w:eastAsia="Times New Roman" w:hAnsi="Wingdings"/>
        <w:b w:val="0"/>
        <w:i w:val="0"/>
        <w:strike w:val="0"/>
        <w:dstrike w:val="0"/>
        <w:color w:val="000000"/>
        <w:sz w:val="16"/>
        <w:u w:val="none"/>
        <w:effect w:val="none"/>
        <w:vertAlign w:val="baseline"/>
      </w:rPr>
    </w:lvl>
    <w:lvl w:ilvl="3">
      <w:numFmt w:val="bullet"/>
      <w:lvlText w:val=""/>
      <w:lvlJc w:val="left"/>
      <w:pPr>
        <w:ind w:left="2880" w:hanging="360"/>
      </w:pPr>
      <w:rPr>
        <w:rFonts w:ascii="Symbol" w:eastAsia="Times New Roman" w:hAnsi="Symbol"/>
        <w:b w:val="0"/>
        <w:i w:val="0"/>
        <w:strike w:val="0"/>
        <w:dstrike w:val="0"/>
        <w:color w:val="000000"/>
        <w:sz w:val="16"/>
        <w:u w:val="none"/>
        <w:effect w:val="none"/>
        <w:vertAlign w:val="baseline"/>
      </w:rPr>
    </w:lvl>
    <w:lvl w:ilvl="4">
      <w:numFmt w:val="bullet"/>
      <w:lvlText w:val="o"/>
      <w:lvlJc w:val="left"/>
      <w:pPr>
        <w:ind w:left="3600" w:hanging="360"/>
      </w:pPr>
      <w:rPr>
        <w:rFonts w:ascii="Courier New" w:eastAsia="Times New Roman" w:hAnsi="Courier New"/>
        <w:b w:val="0"/>
        <w:i w:val="0"/>
        <w:strike w:val="0"/>
        <w:dstrike w:val="0"/>
        <w:color w:val="000000"/>
        <w:sz w:val="16"/>
        <w:u w:val="none"/>
        <w:effect w:val="none"/>
        <w:vertAlign w:val="baseline"/>
      </w:rPr>
    </w:lvl>
    <w:lvl w:ilvl="5">
      <w:numFmt w:val="bullet"/>
      <w:lvlText w:val=""/>
      <w:lvlJc w:val="left"/>
      <w:pPr>
        <w:ind w:left="4320" w:hanging="360"/>
      </w:pPr>
      <w:rPr>
        <w:rFonts w:ascii="Wingdings" w:eastAsia="Times New Roman" w:hAnsi="Wingdings"/>
        <w:b w:val="0"/>
        <w:i w:val="0"/>
        <w:strike w:val="0"/>
        <w:dstrike w:val="0"/>
        <w:color w:val="000000"/>
        <w:sz w:val="16"/>
        <w:u w:val="none"/>
        <w:effect w:val="none"/>
        <w:vertAlign w:val="baseline"/>
      </w:rPr>
    </w:lvl>
    <w:lvl w:ilvl="6">
      <w:numFmt w:val="bullet"/>
      <w:lvlText w:val=""/>
      <w:lvlJc w:val="left"/>
      <w:pPr>
        <w:ind w:left="5040" w:hanging="360"/>
      </w:pPr>
      <w:rPr>
        <w:rFonts w:ascii="Symbol" w:eastAsia="Times New Roman" w:hAnsi="Symbol"/>
        <w:b w:val="0"/>
        <w:i w:val="0"/>
        <w:strike w:val="0"/>
        <w:dstrike w:val="0"/>
        <w:color w:val="000000"/>
        <w:sz w:val="16"/>
        <w:u w:val="none"/>
        <w:effect w:val="none"/>
        <w:vertAlign w:val="baseline"/>
      </w:rPr>
    </w:lvl>
    <w:lvl w:ilvl="7">
      <w:numFmt w:val="bullet"/>
      <w:lvlText w:val="o"/>
      <w:lvlJc w:val="left"/>
      <w:pPr>
        <w:ind w:left="5760" w:hanging="360"/>
      </w:pPr>
      <w:rPr>
        <w:rFonts w:ascii="Courier New" w:eastAsia="Times New Roman" w:hAnsi="Courier New"/>
        <w:b w:val="0"/>
        <w:i w:val="0"/>
        <w:strike w:val="0"/>
        <w:dstrike w:val="0"/>
        <w:color w:val="000000"/>
        <w:sz w:val="16"/>
        <w:u w:val="none"/>
        <w:effect w:val="none"/>
        <w:vertAlign w:val="baseline"/>
      </w:rPr>
    </w:lvl>
    <w:lvl w:ilvl="8">
      <w:numFmt w:val="bullet"/>
      <w:lvlText w:val=""/>
      <w:lvlJc w:val="left"/>
      <w:pPr>
        <w:ind w:left="6480" w:hanging="360"/>
      </w:pPr>
      <w:rPr>
        <w:rFonts w:ascii="Wingdings" w:eastAsia="Times New Roman" w:hAnsi="Wingdings"/>
        <w:b w:val="0"/>
        <w:i w:val="0"/>
        <w:strike w:val="0"/>
        <w:dstrike w:val="0"/>
        <w:color w:val="000000"/>
        <w:sz w:val="16"/>
        <w:u w:val="none"/>
        <w:effect w:val="none"/>
        <w:vertAlign w:val="baseline"/>
      </w:rPr>
    </w:lvl>
  </w:abstractNum>
  <w:abstractNum w:abstractNumId="22" w15:restartNumberingAfterBreak="0">
    <w:nsid w:val="370C7D63"/>
    <w:multiLevelType w:val="multilevel"/>
    <w:tmpl w:val="69EAD590"/>
    <w:lvl w:ilvl="0">
      <w:start w:val="1"/>
      <w:numFmt w:val="decimal"/>
      <w:lvlText w:val="%1."/>
      <w:lvlJc w:val="left"/>
      <w:pPr>
        <w:tabs>
          <w:tab w:val="num" w:pos="4560"/>
        </w:tabs>
        <w:ind w:left="4560" w:hanging="360"/>
      </w:pPr>
      <w:rPr>
        <w:b/>
      </w:rPr>
    </w:lvl>
    <w:lvl w:ilvl="1">
      <w:start w:val="1"/>
      <w:numFmt w:val="decimal"/>
      <w:lvlText w:val="%1.%2."/>
      <w:lvlJc w:val="left"/>
      <w:pPr>
        <w:tabs>
          <w:tab w:val="num" w:pos="1512"/>
        </w:tabs>
        <w:ind w:left="1512" w:hanging="432"/>
      </w:pPr>
      <w:rPr>
        <w:b w:val="0"/>
      </w:rPr>
    </w:lvl>
    <w:lvl w:ilvl="2">
      <w:start w:val="1"/>
      <w:numFmt w:val="decimal"/>
      <w:lvlText w:val="%1.%2.%3."/>
      <w:lvlJc w:val="left"/>
      <w:pPr>
        <w:tabs>
          <w:tab w:val="num" w:pos="5640"/>
        </w:tabs>
        <w:ind w:left="5424" w:hanging="504"/>
      </w:pPr>
    </w:lvl>
    <w:lvl w:ilvl="3">
      <w:start w:val="1"/>
      <w:numFmt w:val="decimal"/>
      <w:lvlText w:val="%1.%2.%3.%4."/>
      <w:lvlJc w:val="left"/>
      <w:pPr>
        <w:tabs>
          <w:tab w:val="num" w:pos="6000"/>
        </w:tabs>
        <w:ind w:left="5928" w:hanging="648"/>
      </w:pPr>
    </w:lvl>
    <w:lvl w:ilvl="4">
      <w:start w:val="1"/>
      <w:numFmt w:val="decimal"/>
      <w:lvlText w:val="%1.%2.%3.%4.%5."/>
      <w:lvlJc w:val="left"/>
      <w:pPr>
        <w:tabs>
          <w:tab w:val="num" w:pos="6720"/>
        </w:tabs>
        <w:ind w:left="6432" w:hanging="792"/>
      </w:pPr>
    </w:lvl>
    <w:lvl w:ilvl="5">
      <w:start w:val="1"/>
      <w:numFmt w:val="decimal"/>
      <w:lvlText w:val="%1.%2.%3.%4.%5.%6."/>
      <w:lvlJc w:val="left"/>
      <w:pPr>
        <w:tabs>
          <w:tab w:val="num" w:pos="7080"/>
        </w:tabs>
        <w:ind w:left="6936" w:hanging="936"/>
      </w:pPr>
    </w:lvl>
    <w:lvl w:ilvl="6">
      <w:start w:val="1"/>
      <w:numFmt w:val="decimal"/>
      <w:lvlText w:val="%1.%2.%3.%4.%5.%6.%7."/>
      <w:lvlJc w:val="left"/>
      <w:pPr>
        <w:tabs>
          <w:tab w:val="num" w:pos="7800"/>
        </w:tabs>
        <w:ind w:left="7440" w:hanging="1080"/>
      </w:pPr>
    </w:lvl>
    <w:lvl w:ilvl="7">
      <w:start w:val="1"/>
      <w:numFmt w:val="decimal"/>
      <w:lvlText w:val="%1.%2.%3.%4.%5.%6.%7.%8."/>
      <w:lvlJc w:val="left"/>
      <w:pPr>
        <w:tabs>
          <w:tab w:val="num" w:pos="8160"/>
        </w:tabs>
        <w:ind w:left="7944" w:hanging="1224"/>
      </w:pPr>
    </w:lvl>
    <w:lvl w:ilvl="8">
      <w:start w:val="1"/>
      <w:numFmt w:val="decimal"/>
      <w:lvlText w:val="%1.%2.%3.%4.%5.%6.%7.%8.%9."/>
      <w:lvlJc w:val="left"/>
      <w:pPr>
        <w:tabs>
          <w:tab w:val="num" w:pos="8880"/>
        </w:tabs>
        <w:ind w:left="8520" w:hanging="1440"/>
      </w:pPr>
    </w:lvl>
  </w:abstractNum>
  <w:abstractNum w:abstractNumId="23" w15:restartNumberingAfterBreak="0">
    <w:nsid w:val="3B4E5B9B"/>
    <w:multiLevelType w:val="hybridMultilevel"/>
    <w:tmpl w:val="8D8805B4"/>
    <w:lvl w:ilvl="0" w:tplc="4F1AEBC6">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E76687E"/>
    <w:multiLevelType w:val="multilevel"/>
    <w:tmpl w:val="EF46008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0FD54D6"/>
    <w:multiLevelType w:val="multilevel"/>
    <w:tmpl w:val="B2D2A580"/>
    <w:lvl w:ilvl="0">
      <w:start w:val="1"/>
      <w:numFmt w:val="decimal"/>
      <w:lvlText w:val="%1."/>
      <w:lvlJc w:val="left"/>
      <w:pPr>
        <w:ind w:left="720" w:hanging="360"/>
      </w:pPr>
      <w:rPr>
        <w:rFonts w:ascii="Times New Roman" w:eastAsia="Times New Roman" w:hAnsi="Times New Roman" w:cs="Times New Roman" w:hint="default"/>
        <w:b w:val="0"/>
        <w:i w:val="0"/>
        <w:strike w:val="0"/>
        <w:dstrike w:val="0"/>
        <w:color w:val="000000"/>
        <w:sz w:val="24"/>
        <w:szCs w:val="24"/>
        <w:u w:val="none"/>
        <w:effect w:val="none"/>
        <w:vertAlign w:val="baseline"/>
      </w:rPr>
    </w:lvl>
    <w:lvl w:ilvl="1">
      <w:numFmt w:val="bullet"/>
      <w:lvlText w:val=""/>
      <w:lvlJc w:val="left"/>
      <w:pPr>
        <w:ind w:left="1440" w:hanging="360"/>
      </w:pPr>
      <w:rPr>
        <w:rFonts w:ascii="Symbol" w:eastAsia="Times New Roman" w:hAnsi="Symbol"/>
        <w:b w:val="0"/>
        <w:i w:val="0"/>
        <w:strike w:val="0"/>
        <w:dstrike w:val="0"/>
        <w:color w:val="000000"/>
        <w:sz w:val="22"/>
        <w:u w:val="none"/>
        <w:effect w:val="none"/>
        <w:vertAlign w:val="baseline"/>
      </w:rPr>
    </w:lvl>
    <w:lvl w:ilvl="2">
      <w:start w:val="1"/>
      <w:numFmt w:val="lowerRoman"/>
      <w:lvlText w:val="%3."/>
      <w:lvlJc w:val="left"/>
      <w:pPr>
        <w:ind w:left="2160" w:hanging="180"/>
      </w:pPr>
      <w:rPr>
        <w:rFonts w:ascii="Verdana" w:eastAsia="Times New Roman" w:hAnsi="Verdana" w:cs="Verdana"/>
        <w:b w:val="0"/>
        <w:i w:val="0"/>
        <w:strike w:val="0"/>
        <w:dstrike w:val="0"/>
        <w:color w:val="000000"/>
        <w:sz w:val="16"/>
        <w:u w:val="none"/>
        <w:effect w:val="none"/>
        <w:vertAlign w:val="baseline"/>
      </w:rPr>
    </w:lvl>
    <w:lvl w:ilvl="3">
      <w:start w:val="1"/>
      <w:numFmt w:val="decimal"/>
      <w:lvlText w:val="%4."/>
      <w:lvlJc w:val="left"/>
      <w:pPr>
        <w:ind w:left="2880" w:hanging="360"/>
      </w:pPr>
      <w:rPr>
        <w:rFonts w:ascii="Verdana" w:eastAsia="Times New Roman" w:hAnsi="Verdana" w:cs="Verdana"/>
        <w:b w:val="0"/>
        <w:i w:val="0"/>
        <w:strike w:val="0"/>
        <w:dstrike w:val="0"/>
        <w:color w:val="000000"/>
        <w:sz w:val="16"/>
        <w:u w:val="none"/>
        <w:effect w:val="none"/>
        <w:vertAlign w:val="baseline"/>
      </w:rPr>
    </w:lvl>
    <w:lvl w:ilvl="4">
      <w:start w:val="1"/>
      <w:numFmt w:val="lowerLetter"/>
      <w:lvlText w:val="%5."/>
      <w:lvlJc w:val="left"/>
      <w:pPr>
        <w:ind w:left="3600" w:hanging="360"/>
      </w:pPr>
      <w:rPr>
        <w:rFonts w:ascii="Verdana" w:eastAsia="Times New Roman" w:hAnsi="Verdana" w:cs="Verdana"/>
        <w:b w:val="0"/>
        <w:i w:val="0"/>
        <w:strike w:val="0"/>
        <w:dstrike w:val="0"/>
        <w:color w:val="000000"/>
        <w:sz w:val="16"/>
        <w:u w:val="none"/>
        <w:effect w:val="none"/>
        <w:vertAlign w:val="baseline"/>
      </w:rPr>
    </w:lvl>
    <w:lvl w:ilvl="5">
      <w:start w:val="1"/>
      <w:numFmt w:val="lowerRoman"/>
      <w:lvlText w:val="%6."/>
      <w:lvlJc w:val="left"/>
      <w:pPr>
        <w:ind w:left="4320" w:hanging="180"/>
      </w:pPr>
      <w:rPr>
        <w:rFonts w:ascii="Verdana" w:eastAsia="Times New Roman" w:hAnsi="Verdana" w:cs="Verdana"/>
        <w:b w:val="0"/>
        <w:i w:val="0"/>
        <w:strike w:val="0"/>
        <w:dstrike w:val="0"/>
        <w:color w:val="000000"/>
        <w:sz w:val="16"/>
        <w:u w:val="none"/>
        <w:effect w:val="none"/>
        <w:vertAlign w:val="baseline"/>
      </w:rPr>
    </w:lvl>
    <w:lvl w:ilvl="6">
      <w:start w:val="1"/>
      <w:numFmt w:val="decimal"/>
      <w:lvlText w:val="%7."/>
      <w:lvlJc w:val="left"/>
      <w:pPr>
        <w:ind w:left="5040" w:hanging="360"/>
      </w:pPr>
      <w:rPr>
        <w:rFonts w:ascii="Verdana" w:eastAsia="Times New Roman" w:hAnsi="Verdana" w:cs="Verdana"/>
        <w:b w:val="0"/>
        <w:i w:val="0"/>
        <w:strike w:val="0"/>
        <w:dstrike w:val="0"/>
        <w:color w:val="000000"/>
        <w:sz w:val="16"/>
        <w:u w:val="none"/>
        <w:effect w:val="none"/>
        <w:vertAlign w:val="baseline"/>
      </w:rPr>
    </w:lvl>
    <w:lvl w:ilvl="7">
      <w:start w:val="1"/>
      <w:numFmt w:val="lowerLetter"/>
      <w:lvlText w:val="%8."/>
      <w:lvlJc w:val="left"/>
      <w:pPr>
        <w:ind w:left="5760" w:hanging="360"/>
      </w:pPr>
      <w:rPr>
        <w:rFonts w:ascii="Verdana" w:eastAsia="Times New Roman" w:hAnsi="Verdana" w:cs="Verdana"/>
        <w:b w:val="0"/>
        <w:i w:val="0"/>
        <w:strike w:val="0"/>
        <w:dstrike w:val="0"/>
        <w:color w:val="000000"/>
        <w:sz w:val="16"/>
        <w:u w:val="none"/>
        <w:effect w:val="none"/>
        <w:vertAlign w:val="baseline"/>
      </w:rPr>
    </w:lvl>
    <w:lvl w:ilvl="8">
      <w:start w:val="1"/>
      <w:numFmt w:val="lowerRoman"/>
      <w:lvlText w:val="%9."/>
      <w:lvlJc w:val="left"/>
      <w:pPr>
        <w:ind w:left="6480" w:hanging="180"/>
      </w:pPr>
      <w:rPr>
        <w:rFonts w:ascii="Verdana" w:eastAsia="Times New Roman" w:hAnsi="Verdana" w:cs="Verdana"/>
        <w:b w:val="0"/>
        <w:i w:val="0"/>
        <w:strike w:val="0"/>
        <w:dstrike w:val="0"/>
        <w:color w:val="000000"/>
        <w:sz w:val="16"/>
        <w:u w:val="none"/>
        <w:effect w:val="none"/>
        <w:vertAlign w:val="baseline"/>
      </w:rPr>
    </w:lvl>
  </w:abstractNum>
  <w:abstractNum w:abstractNumId="26" w15:restartNumberingAfterBreak="0">
    <w:nsid w:val="41B50C1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5725815"/>
    <w:multiLevelType w:val="hybridMultilevel"/>
    <w:tmpl w:val="94AC2812"/>
    <w:lvl w:ilvl="0" w:tplc="04270019">
      <w:start w:val="1"/>
      <w:numFmt w:val="lowerLetter"/>
      <w:lvlText w:val="%1."/>
      <w:lvlJc w:val="left"/>
      <w:pPr>
        <w:ind w:left="792" w:hanging="360"/>
      </w:pPr>
    </w:lvl>
    <w:lvl w:ilvl="1" w:tplc="90CE935E">
      <w:start w:val="4"/>
      <w:numFmt w:val="bullet"/>
      <w:lvlText w:val="•"/>
      <w:lvlJc w:val="left"/>
      <w:pPr>
        <w:ind w:left="1152" w:firstLine="0"/>
      </w:pPr>
      <w:rPr>
        <w:rFonts w:ascii="Times New Roman" w:eastAsiaTheme="minorHAnsi" w:hAnsi="Times New Roman" w:cs="Times New Roman" w:hint="default"/>
      </w:rPr>
    </w:lvl>
    <w:lvl w:ilvl="2" w:tplc="0427001B" w:tentative="1">
      <w:start w:val="1"/>
      <w:numFmt w:val="lowerRoman"/>
      <w:lvlText w:val="%3."/>
      <w:lvlJc w:val="right"/>
      <w:pPr>
        <w:ind w:left="2232" w:hanging="180"/>
      </w:pPr>
    </w:lvl>
    <w:lvl w:ilvl="3" w:tplc="0427000F" w:tentative="1">
      <w:start w:val="1"/>
      <w:numFmt w:val="decimal"/>
      <w:lvlText w:val="%4."/>
      <w:lvlJc w:val="left"/>
      <w:pPr>
        <w:ind w:left="2952" w:hanging="360"/>
      </w:pPr>
    </w:lvl>
    <w:lvl w:ilvl="4" w:tplc="04270019" w:tentative="1">
      <w:start w:val="1"/>
      <w:numFmt w:val="lowerLetter"/>
      <w:lvlText w:val="%5."/>
      <w:lvlJc w:val="left"/>
      <w:pPr>
        <w:ind w:left="3672" w:hanging="360"/>
      </w:pPr>
    </w:lvl>
    <w:lvl w:ilvl="5" w:tplc="0427001B" w:tentative="1">
      <w:start w:val="1"/>
      <w:numFmt w:val="lowerRoman"/>
      <w:lvlText w:val="%6."/>
      <w:lvlJc w:val="right"/>
      <w:pPr>
        <w:ind w:left="4392" w:hanging="180"/>
      </w:pPr>
    </w:lvl>
    <w:lvl w:ilvl="6" w:tplc="0427000F" w:tentative="1">
      <w:start w:val="1"/>
      <w:numFmt w:val="decimal"/>
      <w:lvlText w:val="%7."/>
      <w:lvlJc w:val="left"/>
      <w:pPr>
        <w:ind w:left="5112" w:hanging="360"/>
      </w:pPr>
    </w:lvl>
    <w:lvl w:ilvl="7" w:tplc="04270019" w:tentative="1">
      <w:start w:val="1"/>
      <w:numFmt w:val="lowerLetter"/>
      <w:lvlText w:val="%8."/>
      <w:lvlJc w:val="left"/>
      <w:pPr>
        <w:ind w:left="5832" w:hanging="360"/>
      </w:pPr>
    </w:lvl>
    <w:lvl w:ilvl="8" w:tplc="0427001B" w:tentative="1">
      <w:start w:val="1"/>
      <w:numFmt w:val="lowerRoman"/>
      <w:lvlText w:val="%9."/>
      <w:lvlJc w:val="right"/>
      <w:pPr>
        <w:ind w:left="6552" w:hanging="180"/>
      </w:pPr>
    </w:lvl>
  </w:abstractNum>
  <w:abstractNum w:abstractNumId="28" w15:restartNumberingAfterBreak="0">
    <w:nsid w:val="495F0573"/>
    <w:multiLevelType w:val="hybridMultilevel"/>
    <w:tmpl w:val="D05262B4"/>
    <w:lvl w:ilvl="0" w:tplc="749C0F36">
      <w:start w:val="1"/>
      <w:numFmt w:val="decimal"/>
      <w:lvlText w:val="%1."/>
      <w:lvlJc w:val="left"/>
      <w:pPr>
        <w:ind w:left="728" w:hanging="360"/>
      </w:pPr>
    </w:lvl>
    <w:lvl w:ilvl="1" w:tplc="04270019">
      <w:start w:val="1"/>
      <w:numFmt w:val="lowerLetter"/>
      <w:lvlText w:val="%2."/>
      <w:lvlJc w:val="left"/>
      <w:pPr>
        <w:ind w:left="1448" w:hanging="360"/>
      </w:pPr>
    </w:lvl>
    <w:lvl w:ilvl="2" w:tplc="0427001B">
      <w:start w:val="1"/>
      <w:numFmt w:val="lowerRoman"/>
      <w:lvlText w:val="%3."/>
      <w:lvlJc w:val="right"/>
      <w:pPr>
        <w:ind w:left="2168" w:hanging="180"/>
      </w:pPr>
    </w:lvl>
    <w:lvl w:ilvl="3" w:tplc="0427000F">
      <w:start w:val="1"/>
      <w:numFmt w:val="decimal"/>
      <w:lvlText w:val="%4."/>
      <w:lvlJc w:val="left"/>
      <w:pPr>
        <w:ind w:left="2888" w:hanging="360"/>
      </w:pPr>
    </w:lvl>
    <w:lvl w:ilvl="4" w:tplc="04270019">
      <w:start w:val="1"/>
      <w:numFmt w:val="lowerLetter"/>
      <w:lvlText w:val="%5."/>
      <w:lvlJc w:val="left"/>
      <w:pPr>
        <w:ind w:left="3608" w:hanging="360"/>
      </w:pPr>
    </w:lvl>
    <w:lvl w:ilvl="5" w:tplc="0427001B">
      <w:start w:val="1"/>
      <w:numFmt w:val="lowerRoman"/>
      <w:lvlText w:val="%6."/>
      <w:lvlJc w:val="right"/>
      <w:pPr>
        <w:ind w:left="4328" w:hanging="180"/>
      </w:pPr>
    </w:lvl>
    <w:lvl w:ilvl="6" w:tplc="0427000F">
      <w:start w:val="1"/>
      <w:numFmt w:val="decimal"/>
      <w:lvlText w:val="%7."/>
      <w:lvlJc w:val="left"/>
      <w:pPr>
        <w:ind w:left="5048" w:hanging="360"/>
      </w:pPr>
    </w:lvl>
    <w:lvl w:ilvl="7" w:tplc="04270019">
      <w:start w:val="1"/>
      <w:numFmt w:val="lowerLetter"/>
      <w:lvlText w:val="%8."/>
      <w:lvlJc w:val="left"/>
      <w:pPr>
        <w:ind w:left="5768" w:hanging="360"/>
      </w:pPr>
    </w:lvl>
    <w:lvl w:ilvl="8" w:tplc="0427001B">
      <w:start w:val="1"/>
      <w:numFmt w:val="lowerRoman"/>
      <w:lvlText w:val="%9."/>
      <w:lvlJc w:val="right"/>
      <w:pPr>
        <w:ind w:left="6488" w:hanging="180"/>
      </w:pPr>
    </w:lvl>
  </w:abstractNum>
  <w:abstractNum w:abstractNumId="29" w15:restartNumberingAfterBreak="0">
    <w:nsid w:val="49F467D9"/>
    <w:multiLevelType w:val="hybridMultilevel"/>
    <w:tmpl w:val="0A7A4534"/>
    <w:lvl w:ilvl="0" w:tplc="524E0AF8">
      <w:start w:val="1"/>
      <w:numFmt w:val="decimal"/>
      <w:lvlText w:val="%1."/>
      <w:lvlJc w:val="left"/>
      <w:pPr>
        <w:tabs>
          <w:tab w:val="num" w:pos="720"/>
        </w:tabs>
        <w:ind w:left="720" w:hanging="360"/>
      </w:pPr>
      <w:rPr>
        <w:rFonts w:hint="default"/>
      </w:rPr>
    </w:lvl>
    <w:lvl w:ilvl="1" w:tplc="402A1870">
      <w:numFmt w:val="none"/>
      <w:lvlText w:val=""/>
      <w:lvlJc w:val="left"/>
      <w:pPr>
        <w:tabs>
          <w:tab w:val="num" w:pos="360"/>
        </w:tabs>
      </w:pPr>
    </w:lvl>
    <w:lvl w:ilvl="2" w:tplc="D8166706">
      <w:numFmt w:val="none"/>
      <w:lvlText w:val=""/>
      <w:lvlJc w:val="left"/>
      <w:pPr>
        <w:tabs>
          <w:tab w:val="num" w:pos="360"/>
        </w:tabs>
      </w:pPr>
    </w:lvl>
    <w:lvl w:ilvl="3" w:tplc="DB4EE262">
      <w:numFmt w:val="none"/>
      <w:lvlText w:val=""/>
      <w:lvlJc w:val="left"/>
      <w:pPr>
        <w:tabs>
          <w:tab w:val="num" w:pos="360"/>
        </w:tabs>
      </w:pPr>
    </w:lvl>
    <w:lvl w:ilvl="4" w:tplc="8C46CE82">
      <w:numFmt w:val="none"/>
      <w:lvlText w:val=""/>
      <w:lvlJc w:val="left"/>
      <w:pPr>
        <w:tabs>
          <w:tab w:val="num" w:pos="360"/>
        </w:tabs>
      </w:pPr>
    </w:lvl>
    <w:lvl w:ilvl="5" w:tplc="C982F982">
      <w:numFmt w:val="none"/>
      <w:lvlText w:val=""/>
      <w:lvlJc w:val="left"/>
      <w:pPr>
        <w:tabs>
          <w:tab w:val="num" w:pos="360"/>
        </w:tabs>
      </w:pPr>
    </w:lvl>
    <w:lvl w:ilvl="6" w:tplc="B1F6CAF2">
      <w:numFmt w:val="none"/>
      <w:lvlText w:val=""/>
      <w:lvlJc w:val="left"/>
      <w:pPr>
        <w:tabs>
          <w:tab w:val="num" w:pos="360"/>
        </w:tabs>
      </w:pPr>
    </w:lvl>
    <w:lvl w:ilvl="7" w:tplc="1F64C2AE">
      <w:numFmt w:val="none"/>
      <w:lvlText w:val=""/>
      <w:lvlJc w:val="left"/>
      <w:pPr>
        <w:tabs>
          <w:tab w:val="num" w:pos="360"/>
        </w:tabs>
      </w:pPr>
    </w:lvl>
    <w:lvl w:ilvl="8" w:tplc="114A9DCE">
      <w:numFmt w:val="none"/>
      <w:lvlText w:val=""/>
      <w:lvlJc w:val="left"/>
      <w:pPr>
        <w:tabs>
          <w:tab w:val="num" w:pos="360"/>
        </w:tabs>
      </w:pPr>
    </w:lvl>
  </w:abstractNum>
  <w:abstractNum w:abstractNumId="30" w15:restartNumberingAfterBreak="0">
    <w:nsid w:val="4DEC2129"/>
    <w:multiLevelType w:val="multilevel"/>
    <w:tmpl w:val="5C82528A"/>
    <w:lvl w:ilvl="0">
      <w:start w:val="1"/>
      <w:numFmt w:val="decimal"/>
      <w:lvlText w:val="%1."/>
      <w:lvlJc w:val="left"/>
      <w:pPr>
        <w:ind w:left="360" w:hanging="360"/>
      </w:pPr>
      <w:rPr>
        <w:rFonts w:ascii="Times New Roman" w:eastAsia="Calibri" w:hAnsi="Times New Roman" w:cs="Times New Roman"/>
        <w:b w:val="0"/>
      </w:rPr>
    </w:lvl>
    <w:lvl w:ilvl="1">
      <w:start w:val="1"/>
      <w:numFmt w:val="bullet"/>
      <w:lvlText w:val=""/>
      <w:lvlJc w:val="left"/>
      <w:pPr>
        <w:ind w:left="1000" w:hanging="432"/>
      </w:pPr>
      <w:rPr>
        <w:rFonts w:ascii="Symbol" w:hAnsi="Symbol" w:hint="default"/>
        <w:b w:val="0"/>
      </w:rPr>
    </w:lvl>
    <w:lvl w:ilvl="2">
      <w:start w:val="1"/>
      <w:numFmt w:val="bullet"/>
      <w:lvlText w:val=""/>
      <w:lvlJc w:val="left"/>
      <w:pPr>
        <w:ind w:left="1355" w:hanging="504"/>
      </w:pPr>
      <w:rPr>
        <w:rFonts w:ascii="Symbol" w:hAnsi="Symbol"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18350B6"/>
    <w:multiLevelType w:val="hybridMultilevel"/>
    <w:tmpl w:val="52FE70BE"/>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1F02DDC"/>
    <w:multiLevelType w:val="hybridMultilevel"/>
    <w:tmpl w:val="366412E8"/>
    <w:lvl w:ilvl="0" w:tplc="A01E17BA">
      <w:start w:val="1"/>
      <w:numFmt w:val="decimal"/>
      <w:lvlText w:val="%1."/>
      <w:lvlJc w:val="left"/>
      <w:pPr>
        <w:ind w:left="360" w:hanging="360"/>
      </w:pPr>
      <w:rPr>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3" w15:restartNumberingAfterBreak="0">
    <w:nsid w:val="5717657A"/>
    <w:multiLevelType w:val="hybridMultilevel"/>
    <w:tmpl w:val="8AF08474"/>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B0F0689"/>
    <w:multiLevelType w:val="hybridMultilevel"/>
    <w:tmpl w:val="1DE2CE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EC2734F"/>
    <w:multiLevelType w:val="multilevel"/>
    <w:tmpl w:val="64D83802"/>
    <w:lvl w:ilvl="0">
      <w:start w:val="1"/>
      <w:numFmt w:val="decimal"/>
      <w:lvlText w:val="%1."/>
      <w:lvlJc w:val="left"/>
      <w:pPr>
        <w:tabs>
          <w:tab w:val="num" w:pos="0"/>
        </w:tabs>
        <w:ind w:left="360" w:hanging="360"/>
      </w:pPr>
      <w:rPr>
        <w:sz w:val="20"/>
        <w:szCs w:val="20"/>
      </w:rPr>
    </w:lvl>
    <w:lvl w:ilvl="1">
      <w:start w:val="1"/>
      <w:numFmt w:val="decimal"/>
      <w:lvlText w:val="%1.%2."/>
      <w:lvlJc w:val="left"/>
      <w:pPr>
        <w:tabs>
          <w:tab w:val="num" w:pos="90"/>
        </w:tabs>
        <w:ind w:left="882" w:hanging="432"/>
      </w:pPr>
      <w:rPr>
        <w:rFonts w:ascii="Times New Roman" w:hAnsi="Times New Roman" w:cs="Times New Roman" w:hint="default"/>
        <w:b w:val="0"/>
        <w:i w:val="0"/>
        <w:sz w:val="24"/>
        <w:szCs w:val="24"/>
      </w:rPr>
    </w:lvl>
    <w:lvl w:ilvl="2">
      <w:start w:val="1"/>
      <w:numFmt w:val="decimal"/>
      <w:lvlText w:val="%1.%2.%3."/>
      <w:lvlJc w:val="left"/>
      <w:pPr>
        <w:tabs>
          <w:tab w:val="num" w:pos="-41"/>
        </w:tabs>
        <w:ind w:left="1314" w:hanging="504"/>
      </w:pPr>
      <w:rPr>
        <w:b w:val="0"/>
        <w:i/>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6" w15:restartNumberingAfterBreak="0">
    <w:nsid w:val="5EF40D66"/>
    <w:multiLevelType w:val="hybridMultilevel"/>
    <w:tmpl w:val="F9DCFE7E"/>
    <w:lvl w:ilvl="0" w:tplc="611A932E">
      <w:start w:val="1"/>
      <w:numFmt w:val="upperLetter"/>
      <w:lvlText w:val="%1."/>
      <w:lvlJc w:val="left"/>
      <w:pPr>
        <w:tabs>
          <w:tab w:val="num" w:pos="3612"/>
        </w:tabs>
        <w:ind w:left="3612" w:hanging="360"/>
      </w:pPr>
      <w:rPr>
        <w:rFonts w:hint="default"/>
      </w:rPr>
    </w:lvl>
    <w:lvl w:ilvl="1" w:tplc="04270019" w:tentative="1">
      <w:start w:val="1"/>
      <w:numFmt w:val="lowerLetter"/>
      <w:lvlText w:val="%2."/>
      <w:lvlJc w:val="left"/>
      <w:pPr>
        <w:tabs>
          <w:tab w:val="num" w:pos="4332"/>
        </w:tabs>
        <w:ind w:left="4332" w:hanging="360"/>
      </w:pPr>
    </w:lvl>
    <w:lvl w:ilvl="2" w:tplc="0427001B" w:tentative="1">
      <w:start w:val="1"/>
      <w:numFmt w:val="lowerRoman"/>
      <w:lvlText w:val="%3."/>
      <w:lvlJc w:val="right"/>
      <w:pPr>
        <w:tabs>
          <w:tab w:val="num" w:pos="5052"/>
        </w:tabs>
        <w:ind w:left="5052" w:hanging="180"/>
      </w:pPr>
    </w:lvl>
    <w:lvl w:ilvl="3" w:tplc="0427000F" w:tentative="1">
      <w:start w:val="1"/>
      <w:numFmt w:val="decimal"/>
      <w:lvlText w:val="%4."/>
      <w:lvlJc w:val="left"/>
      <w:pPr>
        <w:tabs>
          <w:tab w:val="num" w:pos="5772"/>
        </w:tabs>
        <w:ind w:left="5772" w:hanging="360"/>
      </w:pPr>
    </w:lvl>
    <w:lvl w:ilvl="4" w:tplc="04270019" w:tentative="1">
      <w:start w:val="1"/>
      <w:numFmt w:val="lowerLetter"/>
      <w:lvlText w:val="%5."/>
      <w:lvlJc w:val="left"/>
      <w:pPr>
        <w:tabs>
          <w:tab w:val="num" w:pos="6492"/>
        </w:tabs>
        <w:ind w:left="6492" w:hanging="360"/>
      </w:pPr>
    </w:lvl>
    <w:lvl w:ilvl="5" w:tplc="0427001B" w:tentative="1">
      <w:start w:val="1"/>
      <w:numFmt w:val="lowerRoman"/>
      <w:lvlText w:val="%6."/>
      <w:lvlJc w:val="right"/>
      <w:pPr>
        <w:tabs>
          <w:tab w:val="num" w:pos="7212"/>
        </w:tabs>
        <w:ind w:left="7212" w:hanging="180"/>
      </w:pPr>
    </w:lvl>
    <w:lvl w:ilvl="6" w:tplc="0427000F" w:tentative="1">
      <w:start w:val="1"/>
      <w:numFmt w:val="decimal"/>
      <w:lvlText w:val="%7."/>
      <w:lvlJc w:val="left"/>
      <w:pPr>
        <w:tabs>
          <w:tab w:val="num" w:pos="7932"/>
        </w:tabs>
        <w:ind w:left="7932" w:hanging="360"/>
      </w:pPr>
    </w:lvl>
    <w:lvl w:ilvl="7" w:tplc="04270019" w:tentative="1">
      <w:start w:val="1"/>
      <w:numFmt w:val="lowerLetter"/>
      <w:lvlText w:val="%8."/>
      <w:lvlJc w:val="left"/>
      <w:pPr>
        <w:tabs>
          <w:tab w:val="num" w:pos="8652"/>
        </w:tabs>
        <w:ind w:left="8652" w:hanging="360"/>
      </w:pPr>
    </w:lvl>
    <w:lvl w:ilvl="8" w:tplc="0427001B" w:tentative="1">
      <w:start w:val="1"/>
      <w:numFmt w:val="lowerRoman"/>
      <w:lvlText w:val="%9."/>
      <w:lvlJc w:val="right"/>
      <w:pPr>
        <w:tabs>
          <w:tab w:val="num" w:pos="9372"/>
        </w:tabs>
        <w:ind w:left="9372" w:hanging="180"/>
      </w:pPr>
    </w:lvl>
  </w:abstractNum>
  <w:abstractNum w:abstractNumId="37" w15:restartNumberingAfterBreak="0">
    <w:nsid w:val="611F4042"/>
    <w:multiLevelType w:val="hybridMultilevel"/>
    <w:tmpl w:val="C74C4CD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8" w15:restartNumberingAfterBreak="0">
    <w:nsid w:val="61373331"/>
    <w:multiLevelType w:val="multilevel"/>
    <w:tmpl w:val="E32A7A18"/>
    <w:lvl w:ilvl="0">
      <w:start w:val="4"/>
      <w:numFmt w:val="decimal"/>
      <w:lvlText w:val="%1."/>
      <w:lvlJc w:val="left"/>
      <w:pPr>
        <w:ind w:left="720" w:hanging="360"/>
      </w:pPr>
      <w:rPr>
        <w:rFonts w:ascii="Times New Roman" w:eastAsia="Times New Roman" w:hAnsi="Times New Roman" w:cs="Times New Roman" w:hint="default"/>
        <w:b/>
        <w:i w:val="0"/>
        <w:strike w:val="0"/>
        <w:dstrike w:val="0"/>
        <w:color w:val="000000"/>
        <w:sz w:val="24"/>
        <w:szCs w:val="24"/>
        <w:u w:val="none"/>
        <w:effect w:val="none"/>
        <w:vertAlign w:val="baseline"/>
      </w:rPr>
    </w:lvl>
    <w:lvl w:ilvl="1">
      <w:numFmt w:val="none"/>
      <w:lvlText w:val=""/>
      <w:lvlJc w:val="left"/>
      <w:pPr>
        <w:ind w:left="0" w:firstLine="0"/>
      </w:pPr>
      <w:rPr>
        <w:rFonts w:ascii="Verdana" w:eastAsia="Times New Roman" w:hAnsi="Verdana" w:cs="Verdana" w:hint="default"/>
        <w:b w:val="0"/>
        <w:i w:val="0"/>
        <w:strike w:val="0"/>
        <w:dstrike w:val="0"/>
        <w:color w:val="000000"/>
        <w:sz w:val="16"/>
        <w:u w:val="none"/>
        <w:effect w:val="none"/>
        <w:vertAlign w:val="baseline"/>
      </w:rPr>
    </w:lvl>
    <w:lvl w:ilvl="2">
      <w:numFmt w:val="none"/>
      <w:lvlText w:val=""/>
      <w:lvlJc w:val="left"/>
      <w:pPr>
        <w:ind w:left="0" w:firstLine="0"/>
      </w:pPr>
      <w:rPr>
        <w:rFonts w:ascii="Verdana" w:eastAsia="Times New Roman" w:hAnsi="Verdana" w:cs="Verdana" w:hint="default"/>
        <w:b w:val="0"/>
        <w:i w:val="0"/>
        <w:strike w:val="0"/>
        <w:dstrike w:val="0"/>
        <w:color w:val="000000"/>
        <w:sz w:val="16"/>
        <w:u w:val="none"/>
        <w:effect w:val="none"/>
        <w:vertAlign w:val="baseline"/>
      </w:rPr>
    </w:lvl>
    <w:lvl w:ilvl="3">
      <w:numFmt w:val="none"/>
      <w:lvlText w:val=""/>
      <w:lvlJc w:val="left"/>
      <w:pPr>
        <w:ind w:left="0" w:firstLine="0"/>
      </w:pPr>
      <w:rPr>
        <w:rFonts w:ascii="Verdana" w:eastAsia="Times New Roman" w:hAnsi="Verdana" w:cs="Verdana" w:hint="default"/>
        <w:b w:val="0"/>
        <w:i w:val="0"/>
        <w:strike w:val="0"/>
        <w:dstrike w:val="0"/>
        <w:color w:val="000000"/>
        <w:sz w:val="16"/>
        <w:u w:val="none"/>
        <w:effect w:val="none"/>
        <w:vertAlign w:val="baseline"/>
      </w:rPr>
    </w:lvl>
    <w:lvl w:ilvl="4">
      <w:numFmt w:val="none"/>
      <w:lvlText w:val=""/>
      <w:lvlJc w:val="left"/>
      <w:pPr>
        <w:ind w:left="0" w:firstLine="0"/>
      </w:pPr>
      <w:rPr>
        <w:rFonts w:ascii="Verdana" w:eastAsia="Times New Roman" w:hAnsi="Verdana" w:cs="Verdana" w:hint="default"/>
        <w:b w:val="0"/>
        <w:i w:val="0"/>
        <w:strike w:val="0"/>
        <w:dstrike w:val="0"/>
        <w:color w:val="000000"/>
        <w:sz w:val="16"/>
        <w:u w:val="none"/>
        <w:effect w:val="none"/>
        <w:vertAlign w:val="baseline"/>
      </w:rPr>
    </w:lvl>
    <w:lvl w:ilvl="5">
      <w:numFmt w:val="none"/>
      <w:lvlText w:val=""/>
      <w:lvlJc w:val="left"/>
      <w:pPr>
        <w:ind w:left="0" w:firstLine="0"/>
      </w:pPr>
      <w:rPr>
        <w:rFonts w:ascii="Verdana" w:eastAsia="Times New Roman" w:hAnsi="Verdana" w:cs="Verdana" w:hint="default"/>
        <w:b w:val="0"/>
        <w:i w:val="0"/>
        <w:strike w:val="0"/>
        <w:dstrike w:val="0"/>
        <w:color w:val="000000"/>
        <w:sz w:val="16"/>
        <w:u w:val="none"/>
        <w:effect w:val="none"/>
        <w:vertAlign w:val="baseline"/>
      </w:rPr>
    </w:lvl>
    <w:lvl w:ilvl="6">
      <w:numFmt w:val="none"/>
      <w:lvlText w:val=""/>
      <w:lvlJc w:val="left"/>
      <w:pPr>
        <w:ind w:left="0" w:firstLine="0"/>
      </w:pPr>
      <w:rPr>
        <w:rFonts w:ascii="Verdana" w:eastAsia="Times New Roman" w:hAnsi="Verdana" w:cs="Verdana" w:hint="default"/>
        <w:b w:val="0"/>
        <w:i w:val="0"/>
        <w:strike w:val="0"/>
        <w:dstrike w:val="0"/>
        <w:color w:val="000000"/>
        <w:sz w:val="16"/>
        <w:u w:val="none"/>
        <w:effect w:val="none"/>
        <w:vertAlign w:val="baseline"/>
      </w:rPr>
    </w:lvl>
    <w:lvl w:ilvl="7">
      <w:numFmt w:val="none"/>
      <w:lvlText w:val=""/>
      <w:lvlJc w:val="left"/>
      <w:pPr>
        <w:ind w:left="0" w:firstLine="0"/>
      </w:pPr>
      <w:rPr>
        <w:rFonts w:ascii="Verdana" w:eastAsia="Times New Roman" w:hAnsi="Verdana" w:cs="Verdana" w:hint="default"/>
        <w:b w:val="0"/>
        <w:i w:val="0"/>
        <w:strike w:val="0"/>
        <w:dstrike w:val="0"/>
        <w:color w:val="000000"/>
        <w:sz w:val="16"/>
        <w:u w:val="none"/>
        <w:effect w:val="none"/>
        <w:vertAlign w:val="baseline"/>
      </w:rPr>
    </w:lvl>
    <w:lvl w:ilvl="8">
      <w:numFmt w:val="none"/>
      <w:lvlText w:val=""/>
      <w:lvlJc w:val="left"/>
      <w:pPr>
        <w:ind w:left="0" w:firstLine="0"/>
      </w:pPr>
      <w:rPr>
        <w:rFonts w:ascii="Verdana" w:eastAsia="Times New Roman" w:hAnsi="Verdana" w:cs="Verdana" w:hint="default"/>
        <w:b w:val="0"/>
        <w:i w:val="0"/>
        <w:strike w:val="0"/>
        <w:dstrike w:val="0"/>
        <w:color w:val="000000"/>
        <w:sz w:val="16"/>
        <w:u w:val="none"/>
        <w:effect w:val="none"/>
        <w:vertAlign w:val="baseline"/>
      </w:rPr>
    </w:lvl>
  </w:abstractNum>
  <w:abstractNum w:abstractNumId="39" w15:restartNumberingAfterBreak="0">
    <w:nsid w:val="690C3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9397B1A"/>
    <w:multiLevelType w:val="hybridMultilevel"/>
    <w:tmpl w:val="F27AB5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E450D5C"/>
    <w:multiLevelType w:val="hybridMultilevel"/>
    <w:tmpl w:val="6B5ACAC0"/>
    <w:lvl w:ilvl="0" w:tplc="AA36595A">
      <w:start w:val="1"/>
      <w:numFmt w:val="decimal"/>
      <w:lvlText w:val="%1."/>
      <w:lvlJc w:val="left"/>
      <w:pPr>
        <w:ind w:left="600" w:hanging="360"/>
      </w:pPr>
      <w:rPr>
        <w:rFonts w:hint="default"/>
      </w:rPr>
    </w:lvl>
    <w:lvl w:ilvl="1" w:tplc="04270019" w:tentative="1">
      <w:start w:val="1"/>
      <w:numFmt w:val="lowerLetter"/>
      <w:lvlText w:val="%2."/>
      <w:lvlJc w:val="left"/>
      <w:pPr>
        <w:ind w:left="1320" w:hanging="360"/>
      </w:pPr>
    </w:lvl>
    <w:lvl w:ilvl="2" w:tplc="0427001B" w:tentative="1">
      <w:start w:val="1"/>
      <w:numFmt w:val="lowerRoman"/>
      <w:lvlText w:val="%3."/>
      <w:lvlJc w:val="right"/>
      <w:pPr>
        <w:ind w:left="2040" w:hanging="180"/>
      </w:pPr>
    </w:lvl>
    <w:lvl w:ilvl="3" w:tplc="0427000F" w:tentative="1">
      <w:start w:val="1"/>
      <w:numFmt w:val="decimal"/>
      <w:lvlText w:val="%4."/>
      <w:lvlJc w:val="left"/>
      <w:pPr>
        <w:ind w:left="2760" w:hanging="360"/>
      </w:pPr>
    </w:lvl>
    <w:lvl w:ilvl="4" w:tplc="04270019" w:tentative="1">
      <w:start w:val="1"/>
      <w:numFmt w:val="lowerLetter"/>
      <w:lvlText w:val="%5."/>
      <w:lvlJc w:val="left"/>
      <w:pPr>
        <w:ind w:left="3480" w:hanging="360"/>
      </w:pPr>
    </w:lvl>
    <w:lvl w:ilvl="5" w:tplc="0427001B" w:tentative="1">
      <w:start w:val="1"/>
      <w:numFmt w:val="lowerRoman"/>
      <w:lvlText w:val="%6."/>
      <w:lvlJc w:val="right"/>
      <w:pPr>
        <w:ind w:left="4200" w:hanging="180"/>
      </w:pPr>
    </w:lvl>
    <w:lvl w:ilvl="6" w:tplc="0427000F" w:tentative="1">
      <w:start w:val="1"/>
      <w:numFmt w:val="decimal"/>
      <w:lvlText w:val="%7."/>
      <w:lvlJc w:val="left"/>
      <w:pPr>
        <w:ind w:left="4920" w:hanging="360"/>
      </w:pPr>
    </w:lvl>
    <w:lvl w:ilvl="7" w:tplc="04270019" w:tentative="1">
      <w:start w:val="1"/>
      <w:numFmt w:val="lowerLetter"/>
      <w:lvlText w:val="%8."/>
      <w:lvlJc w:val="left"/>
      <w:pPr>
        <w:ind w:left="5640" w:hanging="360"/>
      </w:pPr>
    </w:lvl>
    <w:lvl w:ilvl="8" w:tplc="0427001B" w:tentative="1">
      <w:start w:val="1"/>
      <w:numFmt w:val="lowerRoman"/>
      <w:lvlText w:val="%9."/>
      <w:lvlJc w:val="right"/>
      <w:pPr>
        <w:ind w:left="6360" w:hanging="180"/>
      </w:pPr>
    </w:lvl>
  </w:abstractNum>
  <w:abstractNum w:abstractNumId="42" w15:restartNumberingAfterBreak="0">
    <w:nsid w:val="6F11402D"/>
    <w:multiLevelType w:val="hybridMultilevel"/>
    <w:tmpl w:val="CFA6B7C4"/>
    <w:lvl w:ilvl="0" w:tplc="DBB44420">
      <w:start w:val="2"/>
      <w:numFmt w:val="decimal"/>
      <w:lvlText w:val="%1."/>
      <w:lvlJc w:val="left"/>
      <w:pPr>
        <w:tabs>
          <w:tab w:val="num" w:pos="360"/>
        </w:tabs>
        <w:ind w:left="36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43" w15:restartNumberingAfterBreak="0">
    <w:nsid w:val="6F3873FB"/>
    <w:multiLevelType w:val="hybridMultilevel"/>
    <w:tmpl w:val="9D44B640"/>
    <w:lvl w:ilvl="0" w:tplc="9F6A4306">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44" w15:restartNumberingAfterBreak="0">
    <w:nsid w:val="71465D72"/>
    <w:multiLevelType w:val="hybridMultilevel"/>
    <w:tmpl w:val="8CF8AF24"/>
    <w:lvl w:ilvl="0" w:tplc="FFFFFFFF">
      <w:start w:val="1"/>
      <w:numFmt w:val="decimal"/>
      <w:lvlText w:val="%1."/>
      <w:lvlJc w:val="left"/>
      <w:pPr>
        <w:tabs>
          <w:tab w:val="num" w:pos="502"/>
        </w:tabs>
        <w:ind w:left="502" w:hanging="360"/>
      </w:pPr>
    </w:lvl>
    <w:lvl w:ilvl="1" w:tplc="FFFFFFFF">
      <w:start w:val="1"/>
      <w:numFmt w:val="bullet"/>
      <w:lvlText w:val="►"/>
      <w:lvlJc w:val="left"/>
      <w:pPr>
        <w:tabs>
          <w:tab w:val="num" w:pos="1440"/>
        </w:tabs>
        <w:ind w:left="1440" w:hanging="360"/>
      </w:pPr>
      <w:rPr>
        <w:rFonts w:ascii="Batang" w:hAnsi="Batang" w:cs="Batang" w:hint="default"/>
        <w:color w:val="FFD20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780526AF"/>
    <w:multiLevelType w:val="hybridMultilevel"/>
    <w:tmpl w:val="9BB4C892"/>
    <w:lvl w:ilvl="0" w:tplc="04270001">
      <w:start w:val="1"/>
      <w:numFmt w:val="bullet"/>
      <w:lvlText w:val=""/>
      <w:lvlJc w:val="left"/>
      <w:pPr>
        <w:ind w:left="927" w:hanging="360"/>
      </w:pPr>
      <w:rPr>
        <w:rFonts w:ascii="Symbol" w:hAnsi="Symbol" w:hint="default"/>
      </w:rPr>
    </w:lvl>
    <w:lvl w:ilvl="1" w:tplc="04270003">
      <w:start w:val="1"/>
      <w:numFmt w:val="bullet"/>
      <w:lvlText w:val="o"/>
      <w:lvlJc w:val="left"/>
      <w:pPr>
        <w:ind w:left="1647" w:hanging="360"/>
      </w:pPr>
      <w:rPr>
        <w:rFonts w:ascii="Courier New" w:hAnsi="Courier New" w:cs="Courier New" w:hint="default"/>
      </w:rPr>
    </w:lvl>
    <w:lvl w:ilvl="2" w:tplc="04270005">
      <w:start w:val="1"/>
      <w:numFmt w:val="bullet"/>
      <w:lvlText w:val=""/>
      <w:lvlJc w:val="left"/>
      <w:pPr>
        <w:ind w:left="2367" w:hanging="360"/>
      </w:pPr>
      <w:rPr>
        <w:rFonts w:ascii="Wingdings" w:hAnsi="Wingdings" w:hint="default"/>
      </w:rPr>
    </w:lvl>
    <w:lvl w:ilvl="3" w:tplc="04270001">
      <w:start w:val="1"/>
      <w:numFmt w:val="bullet"/>
      <w:lvlText w:val=""/>
      <w:lvlJc w:val="left"/>
      <w:pPr>
        <w:ind w:left="3087" w:hanging="360"/>
      </w:pPr>
      <w:rPr>
        <w:rFonts w:ascii="Symbol" w:hAnsi="Symbol" w:hint="default"/>
      </w:rPr>
    </w:lvl>
    <w:lvl w:ilvl="4" w:tplc="04270003">
      <w:start w:val="1"/>
      <w:numFmt w:val="bullet"/>
      <w:lvlText w:val="o"/>
      <w:lvlJc w:val="left"/>
      <w:pPr>
        <w:ind w:left="3807" w:hanging="360"/>
      </w:pPr>
      <w:rPr>
        <w:rFonts w:ascii="Courier New" w:hAnsi="Courier New" w:cs="Courier New" w:hint="default"/>
      </w:rPr>
    </w:lvl>
    <w:lvl w:ilvl="5" w:tplc="04270005">
      <w:start w:val="1"/>
      <w:numFmt w:val="bullet"/>
      <w:lvlText w:val=""/>
      <w:lvlJc w:val="left"/>
      <w:pPr>
        <w:ind w:left="4527" w:hanging="360"/>
      </w:pPr>
      <w:rPr>
        <w:rFonts w:ascii="Wingdings" w:hAnsi="Wingdings" w:hint="default"/>
      </w:rPr>
    </w:lvl>
    <w:lvl w:ilvl="6" w:tplc="04270001">
      <w:start w:val="1"/>
      <w:numFmt w:val="bullet"/>
      <w:lvlText w:val=""/>
      <w:lvlJc w:val="left"/>
      <w:pPr>
        <w:ind w:left="5247" w:hanging="360"/>
      </w:pPr>
      <w:rPr>
        <w:rFonts w:ascii="Symbol" w:hAnsi="Symbol" w:hint="default"/>
      </w:rPr>
    </w:lvl>
    <w:lvl w:ilvl="7" w:tplc="04270003">
      <w:start w:val="1"/>
      <w:numFmt w:val="bullet"/>
      <w:lvlText w:val="o"/>
      <w:lvlJc w:val="left"/>
      <w:pPr>
        <w:ind w:left="5967" w:hanging="360"/>
      </w:pPr>
      <w:rPr>
        <w:rFonts w:ascii="Courier New" w:hAnsi="Courier New" w:cs="Courier New" w:hint="default"/>
      </w:rPr>
    </w:lvl>
    <w:lvl w:ilvl="8" w:tplc="04270005">
      <w:start w:val="1"/>
      <w:numFmt w:val="bullet"/>
      <w:lvlText w:val=""/>
      <w:lvlJc w:val="left"/>
      <w:pPr>
        <w:ind w:left="6687" w:hanging="360"/>
      </w:pPr>
      <w:rPr>
        <w:rFonts w:ascii="Wingdings" w:hAnsi="Wingdings" w:hint="default"/>
      </w:rPr>
    </w:lvl>
  </w:abstractNum>
  <w:abstractNum w:abstractNumId="46" w15:restartNumberingAfterBreak="0">
    <w:nsid w:val="7BB46D00"/>
    <w:multiLevelType w:val="multilevel"/>
    <w:tmpl w:val="D690041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7" w15:restartNumberingAfterBreak="0">
    <w:nsid w:val="7DE874F1"/>
    <w:multiLevelType w:val="multilevel"/>
    <w:tmpl w:val="8ECC8BF4"/>
    <w:lvl w:ilvl="0">
      <w:start w:val="1"/>
      <w:numFmt w:val="decimal"/>
      <w:lvlText w:val="%1."/>
      <w:lvlJc w:val="left"/>
      <w:pPr>
        <w:ind w:left="1069" w:hanging="360"/>
      </w:pPr>
      <w:rPr>
        <w:rFonts w:hint="default"/>
        <w:b/>
      </w:rPr>
    </w:lvl>
    <w:lvl w:ilvl="1">
      <w:start w:val="1"/>
      <w:numFmt w:val="decimal"/>
      <w:isLgl/>
      <w:lvlText w:val="%1.%2."/>
      <w:lvlJc w:val="left"/>
      <w:pPr>
        <w:ind w:left="1429" w:hanging="360"/>
      </w:pPr>
      <w:rPr>
        <w:rFonts w:hint="default"/>
        <w:b/>
      </w:rPr>
    </w:lvl>
    <w:lvl w:ilvl="2">
      <w:start w:val="1"/>
      <w:numFmt w:val="decimal"/>
      <w:isLgl/>
      <w:lvlText w:val="%1.%2.%3."/>
      <w:lvlJc w:val="left"/>
      <w:pPr>
        <w:ind w:left="2149" w:hanging="720"/>
      </w:pPr>
      <w:rPr>
        <w:rFonts w:hint="default"/>
        <w:b/>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48" w15:restartNumberingAfterBreak="0">
    <w:nsid w:val="7F6106C5"/>
    <w:multiLevelType w:val="multilevel"/>
    <w:tmpl w:val="EB501EB6"/>
    <w:lvl w:ilvl="0">
      <w:start w:val="1"/>
      <w:numFmt w:val="decimal"/>
      <w:lvlText w:val="%1."/>
      <w:lvlJc w:val="left"/>
      <w:pPr>
        <w:ind w:left="465" w:hanging="465"/>
      </w:pPr>
      <w:rPr>
        <w:rFonts w:hint="default"/>
        <w:i w:val="0"/>
        <w:u w:val="none"/>
      </w:rPr>
    </w:lvl>
    <w:lvl w:ilvl="1">
      <w:start w:val="1"/>
      <w:numFmt w:val="decimal"/>
      <w:lvlText w:val="%1.%2."/>
      <w:lvlJc w:val="left"/>
      <w:pPr>
        <w:ind w:left="465" w:hanging="465"/>
      </w:pPr>
      <w:rPr>
        <w:rFonts w:hint="default"/>
        <w:i w:val="0"/>
        <w:u w:val="none"/>
      </w:rPr>
    </w:lvl>
    <w:lvl w:ilvl="2">
      <w:start w:val="1"/>
      <w:numFmt w:val="decimal"/>
      <w:lvlText w:val="%1.%2.%3."/>
      <w:lvlJc w:val="left"/>
      <w:pPr>
        <w:ind w:left="720" w:hanging="720"/>
      </w:pPr>
      <w:rPr>
        <w:rFonts w:hint="default"/>
        <w:i w:val="0"/>
        <w:u w:val="none"/>
      </w:rPr>
    </w:lvl>
    <w:lvl w:ilvl="3">
      <w:start w:val="1"/>
      <w:numFmt w:val="decimal"/>
      <w:lvlText w:val="%1.%2.%3.%4."/>
      <w:lvlJc w:val="left"/>
      <w:pPr>
        <w:ind w:left="720" w:hanging="720"/>
      </w:pPr>
      <w:rPr>
        <w:rFonts w:hint="default"/>
        <w:i w:val="0"/>
        <w:u w:val="none"/>
      </w:rPr>
    </w:lvl>
    <w:lvl w:ilvl="4">
      <w:start w:val="1"/>
      <w:numFmt w:val="decimal"/>
      <w:lvlText w:val="%1.%2.%3.%4.%5."/>
      <w:lvlJc w:val="left"/>
      <w:pPr>
        <w:ind w:left="1080" w:hanging="1080"/>
      </w:pPr>
      <w:rPr>
        <w:rFonts w:hint="default"/>
        <w:i w:val="0"/>
        <w:u w:val="none"/>
      </w:rPr>
    </w:lvl>
    <w:lvl w:ilvl="5">
      <w:start w:val="1"/>
      <w:numFmt w:val="decimal"/>
      <w:lvlText w:val="%1.%2.%3.%4.%5.%6."/>
      <w:lvlJc w:val="left"/>
      <w:pPr>
        <w:ind w:left="1080" w:hanging="1080"/>
      </w:pPr>
      <w:rPr>
        <w:rFonts w:hint="default"/>
        <w:i w:val="0"/>
        <w:u w:val="none"/>
      </w:rPr>
    </w:lvl>
    <w:lvl w:ilvl="6">
      <w:start w:val="1"/>
      <w:numFmt w:val="decimal"/>
      <w:lvlText w:val="%1.%2.%3.%4.%5.%6.%7."/>
      <w:lvlJc w:val="left"/>
      <w:pPr>
        <w:ind w:left="1440" w:hanging="1440"/>
      </w:pPr>
      <w:rPr>
        <w:rFonts w:hint="default"/>
        <w:i w:val="0"/>
        <w:u w:val="none"/>
      </w:rPr>
    </w:lvl>
    <w:lvl w:ilvl="7">
      <w:start w:val="1"/>
      <w:numFmt w:val="decimal"/>
      <w:lvlText w:val="%1.%2.%3.%4.%5.%6.%7.%8."/>
      <w:lvlJc w:val="left"/>
      <w:pPr>
        <w:ind w:left="1440" w:hanging="1440"/>
      </w:pPr>
      <w:rPr>
        <w:rFonts w:hint="default"/>
        <w:i w:val="0"/>
        <w:u w:val="none"/>
      </w:rPr>
    </w:lvl>
    <w:lvl w:ilvl="8">
      <w:start w:val="1"/>
      <w:numFmt w:val="decimal"/>
      <w:lvlText w:val="%1.%2.%3.%4.%5.%6.%7.%8.%9."/>
      <w:lvlJc w:val="left"/>
      <w:pPr>
        <w:ind w:left="1800" w:hanging="1800"/>
      </w:pPr>
      <w:rPr>
        <w:rFonts w:hint="default"/>
        <w:i w:val="0"/>
        <w:u w:val="none"/>
      </w:rPr>
    </w:lvl>
  </w:abstractNum>
  <w:num w:numId="1">
    <w:abstractNumId w:val="29"/>
  </w:num>
  <w:num w:numId="2">
    <w:abstractNumId w:val="24"/>
  </w:num>
  <w:num w:numId="3">
    <w:abstractNumId w:val="2"/>
  </w:num>
  <w:num w:numId="4">
    <w:abstractNumId w:val="11"/>
  </w:num>
  <w:num w:numId="5">
    <w:abstractNumId w:val="41"/>
  </w:num>
  <w:num w:numId="6">
    <w:abstractNumId w:val="40"/>
  </w:num>
  <w:num w:numId="7">
    <w:abstractNumId w:val="14"/>
  </w:num>
  <w:num w:numId="8">
    <w:abstractNumId w:val="45"/>
  </w:num>
  <w:num w:numId="9">
    <w:abstractNumId w:val="9"/>
  </w:num>
  <w:num w:numId="10">
    <w:abstractNumId w:val="38"/>
  </w:num>
  <w:num w:numId="11">
    <w:abstractNumId w:val="21"/>
  </w:num>
  <w:num w:numId="12">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7"/>
  </w:num>
  <w:num w:numId="15">
    <w:abstractNumId w:val="5"/>
  </w:num>
  <w:num w:numId="16">
    <w:abstractNumId w:val="35"/>
  </w:num>
  <w:num w:numId="17">
    <w:abstractNumId w:val="33"/>
  </w:num>
  <w:num w:numId="18">
    <w:abstractNumId w:val="27"/>
  </w:num>
  <w:num w:numId="19">
    <w:abstractNumId w:val="3"/>
  </w:num>
  <w:num w:numId="20">
    <w:abstractNumId w:val="10"/>
  </w:num>
  <w:num w:numId="21">
    <w:abstractNumId w:val="31"/>
  </w:num>
  <w:num w:numId="22">
    <w:abstractNumId w:val="1"/>
  </w:num>
  <w:num w:numId="23">
    <w:abstractNumId w:val="32"/>
  </w:num>
  <w:num w:numId="24">
    <w:abstractNumId w:val="44"/>
  </w:num>
  <w:num w:numId="25">
    <w:abstractNumId w:val="23"/>
  </w:num>
  <w:num w:numId="26">
    <w:abstractNumId w:val="47"/>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num>
  <w:num w:numId="29">
    <w:abstractNumId w:val="6"/>
  </w:num>
  <w:num w:numId="30">
    <w:abstractNumId w:val="12"/>
  </w:num>
  <w:num w:numId="31">
    <w:abstractNumId w:val="18"/>
  </w:num>
  <w:num w:numId="32">
    <w:abstractNumId w:val="20"/>
  </w:num>
  <w:num w:numId="33">
    <w:abstractNumId w:val="26"/>
  </w:num>
  <w:num w:numId="34">
    <w:abstractNumId w:val="39"/>
  </w:num>
  <w:num w:numId="35">
    <w:abstractNumId w:val="34"/>
  </w:num>
  <w:num w:numId="36">
    <w:abstractNumId w:val="48"/>
  </w:num>
  <w:num w:numId="3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num>
  <w:num w:numId="42">
    <w:abstractNumId w:val="46"/>
  </w:num>
  <w:num w:numId="43">
    <w:abstractNumId w:val="0"/>
  </w:num>
  <w:num w:numId="44">
    <w:abstractNumId w:val="8"/>
  </w:num>
  <w:num w:numId="45">
    <w:abstractNumId w:val="36"/>
  </w:num>
  <w:num w:numId="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3"/>
    <w:lvlOverride w:ilvl="0">
      <w:startOverride w:val="10"/>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7"/>
  </w:num>
  <w:num w:numId="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6C3"/>
    <w:rsid w:val="00015D67"/>
    <w:rsid w:val="00052CA3"/>
    <w:rsid w:val="00066FB8"/>
    <w:rsid w:val="00092BE6"/>
    <w:rsid w:val="000C741C"/>
    <w:rsid w:val="00132BFE"/>
    <w:rsid w:val="00137761"/>
    <w:rsid w:val="00164E8E"/>
    <w:rsid w:val="00173883"/>
    <w:rsid w:val="00181B0C"/>
    <w:rsid w:val="00187518"/>
    <w:rsid w:val="001A18A5"/>
    <w:rsid w:val="001B3837"/>
    <w:rsid w:val="001C392E"/>
    <w:rsid w:val="002C507E"/>
    <w:rsid w:val="002D2E14"/>
    <w:rsid w:val="002D5A71"/>
    <w:rsid w:val="0031797D"/>
    <w:rsid w:val="0033313C"/>
    <w:rsid w:val="00345310"/>
    <w:rsid w:val="0035649C"/>
    <w:rsid w:val="00387BE1"/>
    <w:rsid w:val="003C0C1F"/>
    <w:rsid w:val="003D537E"/>
    <w:rsid w:val="003E18F1"/>
    <w:rsid w:val="003E2CF1"/>
    <w:rsid w:val="003E63A5"/>
    <w:rsid w:val="003F2486"/>
    <w:rsid w:val="003F51DE"/>
    <w:rsid w:val="0040160C"/>
    <w:rsid w:val="00401ADB"/>
    <w:rsid w:val="00444FAA"/>
    <w:rsid w:val="00451E47"/>
    <w:rsid w:val="004924D2"/>
    <w:rsid w:val="00494346"/>
    <w:rsid w:val="004B316E"/>
    <w:rsid w:val="004C7CCB"/>
    <w:rsid w:val="004F3BE2"/>
    <w:rsid w:val="00532906"/>
    <w:rsid w:val="00532DD8"/>
    <w:rsid w:val="005B4F3E"/>
    <w:rsid w:val="005D43A7"/>
    <w:rsid w:val="005E7694"/>
    <w:rsid w:val="005F0603"/>
    <w:rsid w:val="005F38D5"/>
    <w:rsid w:val="006045D8"/>
    <w:rsid w:val="00655409"/>
    <w:rsid w:val="007010A3"/>
    <w:rsid w:val="0076211D"/>
    <w:rsid w:val="007E6ABA"/>
    <w:rsid w:val="007F0CD9"/>
    <w:rsid w:val="007F594B"/>
    <w:rsid w:val="0081467B"/>
    <w:rsid w:val="008232DE"/>
    <w:rsid w:val="00831092"/>
    <w:rsid w:val="00875E25"/>
    <w:rsid w:val="008B50B9"/>
    <w:rsid w:val="008B748F"/>
    <w:rsid w:val="00902299"/>
    <w:rsid w:val="009F16D8"/>
    <w:rsid w:val="00A07AB1"/>
    <w:rsid w:val="00A10372"/>
    <w:rsid w:val="00A20EE9"/>
    <w:rsid w:val="00A2637D"/>
    <w:rsid w:val="00A36230"/>
    <w:rsid w:val="00A422A7"/>
    <w:rsid w:val="00B078DC"/>
    <w:rsid w:val="00B10C56"/>
    <w:rsid w:val="00B47516"/>
    <w:rsid w:val="00B66E92"/>
    <w:rsid w:val="00BA039A"/>
    <w:rsid w:val="00BA501F"/>
    <w:rsid w:val="00BD71CE"/>
    <w:rsid w:val="00C61EA2"/>
    <w:rsid w:val="00C64DA7"/>
    <w:rsid w:val="00C67D8A"/>
    <w:rsid w:val="00C72DD6"/>
    <w:rsid w:val="00C903C5"/>
    <w:rsid w:val="00CA52A1"/>
    <w:rsid w:val="00CF075C"/>
    <w:rsid w:val="00D11A8E"/>
    <w:rsid w:val="00D434A2"/>
    <w:rsid w:val="00D72FAB"/>
    <w:rsid w:val="00D86FFA"/>
    <w:rsid w:val="00DE1275"/>
    <w:rsid w:val="00DF5B47"/>
    <w:rsid w:val="00E107DB"/>
    <w:rsid w:val="00E14969"/>
    <w:rsid w:val="00E26C5E"/>
    <w:rsid w:val="00E36D29"/>
    <w:rsid w:val="00E416C3"/>
    <w:rsid w:val="00E61456"/>
    <w:rsid w:val="00EA0F70"/>
    <w:rsid w:val="00EB0028"/>
    <w:rsid w:val="00EB2F7C"/>
    <w:rsid w:val="00EF3B65"/>
    <w:rsid w:val="00EF3D94"/>
    <w:rsid w:val="00F65083"/>
    <w:rsid w:val="00F81206"/>
    <w:rsid w:val="00F9182D"/>
    <w:rsid w:val="00FA36B3"/>
    <w:rsid w:val="00FC6294"/>
    <w:rsid w:val="00FC72AD"/>
    <w:rsid w:val="00FF0D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E93D8"/>
  <w15:docId w15:val="{4415F49D-4D73-4C7E-8669-4D43CDDF7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16C3"/>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E416C3"/>
    <w:pPr>
      <w:keepNext/>
      <w:jc w:val="center"/>
      <w:outlineLvl w:val="0"/>
    </w:pPr>
    <w:rPr>
      <w:rFonts w:ascii="HelveticaLT" w:hAnsi="HelveticaLT"/>
      <w:sz w:val="28"/>
    </w:rPr>
  </w:style>
  <w:style w:type="paragraph" w:styleId="Heading2">
    <w:name w:val="heading 2"/>
    <w:basedOn w:val="Normal"/>
    <w:next w:val="Normal"/>
    <w:link w:val="Heading2Char"/>
    <w:uiPriority w:val="9"/>
    <w:semiHidden/>
    <w:unhideWhenUsed/>
    <w:qFormat/>
    <w:rsid w:val="00164E8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64E8E"/>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4C7CCB"/>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416C3"/>
    <w:rPr>
      <w:rFonts w:ascii="HelveticaLT" w:eastAsia="Times New Roman" w:hAnsi="HelveticaLT" w:cs="Times New Roman"/>
      <w:sz w:val="28"/>
      <w:szCs w:val="20"/>
    </w:rPr>
  </w:style>
  <w:style w:type="paragraph" w:styleId="Header">
    <w:name w:val="header"/>
    <w:basedOn w:val="Normal"/>
    <w:link w:val="HeaderChar"/>
    <w:uiPriority w:val="99"/>
    <w:rsid w:val="00E416C3"/>
    <w:pPr>
      <w:tabs>
        <w:tab w:val="center" w:pos="4320"/>
        <w:tab w:val="right" w:pos="8640"/>
      </w:tabs>
    </w:pPr>
  </w:style>
  <w:style w:type="character" w:customStyle="1" w:styleId="HeaderChar">
    <w:name w:val="Header Char"/>
    <w:basedOn w:val="DefaultParagraphFont"/>
    <w:link w:val="Header"/>
    <w:uiPriority w:val="99"/>
    <w:rsid w:val="00E416C3"/>
    <w:rPr>
      <w:rFonts w:ascii="Times New Roman" w:eastAsia="Times New Roman" w:hAnsi="Times New Roman" w:cs="Times New Roman"/>
      <w:sz w:val="20"/>
      <w:szCs w:val="20"/>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
    <w:basedOn w:val="Normal"/>
    <w:link w:val="BodyTextChar"/>
    <w:rsid w:val="00E416C3"/>
    <w:pPr>
      <w:jc w:val="right"/>
    </w:pPr>
    <w:rPr>
      <w:sz w:val="22"/>
    </w:rPr>
  </w:style>
  <w:style w:type="character" w:customStyle="1" w:styleId="BodyTextChar">
    <w:name w:val="Body Text Char"/>
    <w:aliases w:val="Char Char Char,Char Char2,Char Char Char Diagrama Diagrama Diagrama Diagrama Diagrama Char,Char Char Char Diagrama Diagrama Diagrama Diagrama Diagrama Diagrama Diagrama Diagrama Diagrama Diagrama Char,body text Char,contents Char,bt Char"/>
    <w:basedOn w:val="DefaultParagraphFont"/>
    <w:link w:val="BodyText"/>
    <w:rsid w:val="00E416C3"/>
    <w:rPr>
      <w:rFonts w:ascii="Times New Roman" w:eastAsia="Times New Roman" w:hAnsi="Times New Roman" w:cs="Times New Roman"/>
      <w:szCs w:val="20"/>
    </w:rPr>
  </w:style>
  <w:style w:type="character" w:styleId="Hyperlink">
    <w:name w:val="Hyperlink"/>
    <w:uiPriority w:val="99"/>
    <w:rsid w:val="00E416C3"/>
    <w:rPr>
      <w:color w:val="0000FF"/>
      <w:u w:val="single"/>
    </w:rPr>
  </w:style>
  <w:style w:type="paragraph" w:customStyle="1" w:styleId="CharChar1DiagramaDiagramaCharCharDiagramaDiagramaCharCharDiagramaChar">
    <w:name w:val="Char Char1 Diagrama Diagrama Char Char Diagrama Diagrama Char Char Diagrama Char"/>
    <w:basedOn w:val="Normal"/>
    <w:rsid w:val="00E416C3"/>
    <w:pPr>
      <w:spacing w:after="160" w:line="240" w:lineRule="exact"/>
    </w:pPr>
    <w:rPr>
      <w:rFonts w:ascii="Tahoma" w:hAnsi="Tahoma"/>
      <w:lang w:val="en-US"/>
    </w:rPr>
  </w:style>
  <w:style w:type="paragraph" w:customStyle="1" w:styleId="Hipersaitas1">
    <w:name w:val="Hipersaitas1"/>
    <w:basedOn w:val="Normal"/>
    <w:rsid w:val="00E416C3"/>
    <w:pPr>
      <w:suppressAutoHyphens/>
      <w:spacing w:before="280" w:after="280"/>
      <w:ind w:firstLine="720"/>
    </w:pPr>
    <w:rPr>
      <w:kern w:val="1"/>
      <w:sz w:val="24"/>
      <w:szCs w:val="24"/>
      <w:lang w:eastAsia="ar-SA"/>
    </w:rPr>
  </w:style>
  <w:style w:type="paragraph" w:customStyle="1" w:styleId="SLONormal">
    <w:name w:val="SLO Normal"/>
    <w:rsid w:val="00E416C3"/>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paragraph" w:customStyle="1" w:styleId="istatymas">
    <w:name w:val="istatymas"/>
    <w:basedOn w:val="Normal"/>
    <w:rsid w:val="00E416C3"/>
    <w:pPr>
      <w:spacing w:before="100" w:beforeAutospacing="1" w:after="100" w:afterAutospacing="1"/>
    </w:pPr>
    <w:rPr>
      <w:sz w:val="24"/>
      <w:szCs w:val="24"/>
      <w:lang w:eastAsia="lt-LT"/>
    </w:rPr>
  </w:style>
  <w:style w:type="paragraph" w:styleId="ListParagraph">
    <w:name w:val="List Paragraph"/>
    <w:aliases w:val="List Paragraph Red,Bullet EY,Buletai,List Paragraph21,List Paragraph2,lp1,Bullet 1,Use Case List Paragraph,Numbering,ERP-List Paragraph,List Paragraph11,List Paragraph111"/>
    <w:basedOn w:val="Normal"/>
    <w:link w:val="ListParagraphChar"/>
    <w:uiPriority w:val="34"/>
    <w:qFormat/>
    <w:rsid w:val="00E416C3"/>
    <w:pPr>
      <w:suppressAutoHyphens/>
      <w:autoSpaceDN w:val="0"/>
      <w:ind w:left="720"/>
      <w:contextualSpacing/>
      <w:textAlignment w:val="baseline"/>
    </w:pPr>
    <w:rPr>
      <w:sz w:val="24"/>
      <w:szCs w:val="24"/>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link w:val="ListParagraph"/>
    <w:locked/>
    <w:rsid w:val="00E416C3"/>
    <w:rPr>
      <w:rFonts w:ascii="Times New Roman" w:eastAsia="Times New Roman" w:hAnsi="Times New Roman" w:cs="Times New Roman"/>
      <w:sz w:val="24"/>
      <w:szCs w:val="24"/>
    </w:rPr>
  </w:style>
  <w:style w:type="paragraph" w:customStyle="1" w:styleId="Style4">
    <w:name w:val="Style4"/>
    <w:basedOn w:val="Normal"/>
    <w:rsid w:val="00E416C3"/>
    <w:pPr>
      <w:widowControl w:val="0"/>
      <w:autoSpaceDE w:val="0"/>
      <w:autoSpaceDN w:val="0"/>
      <w:adjustRightInd w:val="0"/>
    </w:pPr>
    <w:rPr>
      <w:sz w:val="24"/>
      <w:szCs w:val="24"/>
      <w:lang w:val="en-US"/>
    </w:rPr>
  </w:style>
  <w:style w:type="character" w:customStyle="1" w:styleId="t477">
    <w:name w:val="t477"/>
    <w:rsid w:val="00E416C3"/>
  </w:style>
  <w:style w:type="character" w:customStyle="1" w:styleId="t478">
    <w:name w:val="t478"/>
    <w:rsid w:val="00E416C3"/>
  </w:style>
  <w:style w:type="character" w:customStyle="1" w:styleId="t479">
    <w:name w:val="t479"/>
    <w:rsid w:val="00E416C3"/>
  </w:style>
  <w:style w:type="character" w:customStyle="1" w:styleId="t480">
    <w:name w:val="t480"/>
    <w:rsid w:val="00E416C3"/>
  </w:style>
  <w:style w:type="character" w:customStyle="1" w:styleId="t481">
    <w:name w:val="t481"/>
    <w:rsid w:val="00E416C3"/>
  </w:style>
  <w:style w:type="character" w:customStyle="1" w:styleId="t482">
    <w:name w:val="t482"/>
    <w:rsid w:val="00E416C3"/>
  </w:style>
  <w:style w:type="character" w:customStyle="1" w:styleId="t483">
    <w:name w:val="t483"/>
    <w:rsid w:val="00E416C3"/>
  </w:style>
  <w:style w:type="character" w:customStyle="1" w:styleId="t484">
    <w:name w:val="t484"/>
    <w:rsid w:val="00E416C3"/>
  </w:style>
  <w:style w:type="character" w:customStyle="1" w:styleId="t485">
    <w:name w:val="t485"/>
    <w:rsid w:val="00E416C3"/>
  </w:style>
  <w:style w:type="paragraph" w:styleId="BalloonText">
    <w:name w:val="Balloon Text"/>
    <w:basedOn w:val="Normal"/>
    <w:link w:val="BalloonTextChar"/>
    <w:uiPriority w:val="99"/>
    <w:semiHidden/>
    <w:unhideWhenUsed/>
    <w:rsid w:val="00E416C3"/>
    <w:rPr>
      <w:rFonts w:ascii="Tahoma" w:hAnsi="Tahoma" w:cs="Tahoma"/>
      <w:sz w:val="16"/>
      <w:szCs w:val="16"/>
    </w:rPr>
  </w:style>
  <w:style w:type="character" w:customStyle="1" w:styleId="BalloonTextChar">
    <w:name w:val="Balloon Text Char"/>
    <w:basedOn w:val="DefaultParagraphFont"/>
    <w:link w:val="BalloonText"/>
    <w:uiPriority w:val="99"/>
    <w:semiHidden/>
    <w:rsid w:val="00E416C3"/>
    <w:rPr>
      <w:rFonts w:ascii="Tahoma" w:eastAsia="Times New Roman" w:hAnsi="Tahoma" w:cs="Tahoma"/>
      <w:sz w:val="16"/>
      <w:szCs w:val="16"/>
    </w:rPr>
  </w:style>
  <w:style w:type="paragraph" w:styleId="BodyTextIndent">
    <w:name w:val="Body Text Indent"/>
    <w:basedOn w:val="Normal"/>
    <w:link w:val="BodyTextIndentChar"/>
    <w:uiPriority w:val="99"/>
    <w:semiHidden/>
    <w:unhideWhenUsed/>
    <w:rsid w:val="008B748F"/>
    <w:pPr>
      <w:spacing w:after="120"/>
      <w:ind w:left="283"/>
    </w:pPr>
  </w:style>
  <w:style w:type="character" w:customStyle="1" w:styleId="BodyTextIndentChar">
    <w:name w:val="Body Text Indent Char"/>
    <w:basedOn w:val="DefaultParagraphFont"/>
    <w:link w:val="BodyTextIndent"/>
    <w:uiPriority w:val="99"/>
    <w:semiHidden/>
    <w:rsid w:val="008B748F"/>
    <w:rPr>
      <w:rFonts w:ascii="Times New Roman" w:eastAsia="Times New Roman" w:hAnsi="Times New Roman" w:cs="Times New Roman"/>
      <w:sz w:val="20"/>
      <w:szCs w:val="20"/>
    </w:rPr>
  </w:style>
  <w:style w:type="paragraph" w:styleId="HTMLPreformatted">
    <w:name w:val="HTML Preformatted"/>
    <w:basedOn w:val="Normal"/>
    <w:link w:val="HTMLPreformattedChar"/>
    <w:rsid w:val="008B7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customStyle="1" w:styleId="HTMLPreformattedChar">
    <w:name w:val="HTML Preformatted Char"/>
    <w:basedOn w:val="DefaultParagraphFont"/>
    <w:link w:val="HTMLPreformatted"/>
    <w:rsid w:val="008B748F"/>
    <w:rPr>
      <w:rFonts w:ascii="Courier New" w:eastAsia="Times New Roman" w:hAnsi="Courier New" w:cs="Courier New"/>
      <w:sz w:val="20"/>
      <w:szCs w:val="20"/>
      <w:lang w:eastAsia="lt-LT"/>
    </w:rPr>
  </w:style>
  <w:style w:type="character" w:customStyle="1" w:styleId="t343">
    <w:name w:val="t343"/>
    <w:rsid w:val="00181B0C"/>
  </w:style>
  <w:style w:type="character" w:customStyle="1" w:styleId="t344">
    <w:name w:val="t344"/>
    <w:rsid w:val="00181B0C"/>
  </w:style>
  <w:style w:type="character" w:customStyle="1" w:styleId="t350">
    <w:name w:val="t350"/>
    <w:rsid w:val="00BA501F"/>
  </w:style>
  <w:style w:type="paragraph" w:styleId="NoSpacing">
    <w:name w:val="No Spacing"/>
    <w:link w:val="NoSpacingChar"/>
    <w:uiPriority w:val="1"/>
    <w:qFormat/>
    <w:rsid w:val="007F0CD9"/>
    <w:pPr>
      <w:spacing w:after="0" w:line="240" w:lineRule="auto"/>
    </w:pPr>
    <w:rPr>
      <w:rFonts w:ascii="Calibri" w:eastAsia="Calibri" w:hAnsi="Calibri" w:cs="Times New Roman"/>
    </w:rPr>
  </w:style>
  <w:style w:type="character" w:customStyle="1" w:styleId="Heading2Char">
    <w:name w:val="Heading 2 Char"/>
    <w:basedOn w:val="DefaultParagraphFont"/>
    <w:link w:val="Heading2"/>
    <w:uiPriority w:val="9"/>
    <w:semiHidden/>
    <w:rsid w:val="00164E8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64E8E"/>
    <w:rPr>
      <w:rFonts w:asciiTheme="majorHAnsi" w:eastAsiaTheme="majorEastAsia" w:hAnsiTheme="majorHAnsi" w:cstheme="majorBidi"/>
      <w:b/>
      <w:bCs/>
      <w:color w:val="4F81BD" w:themeColor="accent1"/>
      <w:sz w:val="20"/>
      <w:szCs w:val="20"/>
    </w:rPr>
  </w:style>
  <w:style w:type="paragraph" w:customStyle="1" w:styleId="stilius">
    <w:name w:val="stilius"/>
    <w:basedOn w:val="Normal"/>
    <w:rsid w:val="00164E8E"/>
    <w:pPr>
      <w:widowControl w:val="0"/>
      <w:tabs>
        <w:tab w:val="left" w:pos="567"/>
        <w:tab w:val="left" w:pos="680"/>
      </w:tabs>
      <w:suppressAutoHyphens/>
      <w:ind w:left="426" w:hanging="426"/>
    </w:pPr>
    <w:rPr>
      <w:sz w:val="24"/>
      <w:lang w:eastAsia="ar-SA"/>
    </w:rPr>
  </w:style>
  <w:style w:type="paragraph" w:customStyle="1" w:styleId="WW-BodyTextIndent3">
    <w:name w:val="WW-Body Text Indent 3"/>
    <w:basedOn w:val="Normal"/>
    <w:rsid w:val="00164E8E"/>
    <w:pPr>
      <w:suppressAutoHyphens/>
      <w:ind w:firstLine="709"/>
      <w:jc w:val="both"/>
    </w:pPr>
    <w:rPr>
      <w:rFonts w:ascii="TimesLT" w:hAnsi="TimesLT"/>
      <w:sz w:val="24"/>
      <w:lang w:eastAsia="ar-SA"/>
    </w:rPr>
  </w:style>
  <w:style w:type="paragraph" w:customStyle="1" w:styleId="1Pavadinimas">
    <w:name w:val="1. Pavadinimas"/>
    <w:basedOn w:val="Normal"/>
    <w:link w:val="1PavadinimasChar"/>
    <w:qFormat/>
    <w:rsid w:val="00E61456"/>
    <w:pPr>
      <w:tabs>
        <w:tab w:val="left" w:pos="284"/>
        <w:tab w:val="left" w:pos="567"/>
        <w:tab w:val="left" w:pos="851"/>
        <w:tab w:val="left" w:pos="1134"/>
        <w:tab w:val="left" w:pos="1418"/>
      </w:tabs>
      <w:spacing w:after="200" w:line="276" w:lineRule="auto"/>
      <w:jc w:val="both"/>
    </w:pPr>
    <w:rPr>
      <w:rFonts w:ascii="Arial" w:eastAsia="Calibri" w:hAnsi="Arial" w:cs="Arial"/>
      <w:b/>
      <w:sz w:val="28"/>
      <w:szCs w:val="22"/>
    </w:rPr>
  </w:style>
  <w:style w:type="character" w:customStyle="1" w:styleId="1PavadinimasChar">
    <w:name w:val="1. Pavadinimas Char"/>
    <w:link w:val="1Pavadinimas"/>
    <w:rsid w:val="00E61456"/>
    <w:rPr>
      <w:rFonts w:ascii="Arial" w:eastAsia="Calibri" w:hAnsi="Arial" w:cs="Arial"/>
      <w:b/>
      <w:sz w:val="28"/>
    </w:rPr>
  </w:style>
  <w:style w:type="paragraph" w:customStyle="1" w:styleId="4Lentele">
    <w:name w:val="4. Lentele"/>
    <w:basedOn w:val="Normal"/>
    <w:link w:val="4LenteleChar"/>
    <w:qFormat/>
    <w:rsid w:val="00E61456"/>
    <w:pPr>
      <w:tabs>
        <w:tab w:val="left" w:pos="284"/>
        <w:tab w:val="left" w:pos="567"/>
        <w:tab w:val="left" w:pos="851"/>
        <w:tab w:val="left" w:pos="1134"/>
        <w:tab w:val="left" w:pos="1418"/>
        <w:tab w:val="left" w:pos="1701"/>
        <w:tab w:val="left" w:pos="1985"/>
        <w:tab w:val="left" w:pos="2268"/>
        <w:tab w:val="left" w:pos="2552"/>
        <w:tab w:val="left" w:pos="2835"/>
      </w:tabs>
      <w:spacing w:before="40" w:after="40" w:line="276" w:lineRule="auto"/>
    </w:pPr>
    <w:rPr>
      <w:rFonts w:ascii="Arial" w:eastAsia="Calibri" w:hAnsi="Arial" w:cs="Arial"/>
      <w:sz w:val="18"/>
      <w:szCs w:val="22"/>
    </w:rPr>
  </w:style>
  <w:style w:type="character" w:customStyle="1" w:styleId="4LenteleChar">
    <w:name w:val="4. Lentele Char"/>
    <w:link w:val="4Lentele"/>
    <w:rsid w:val="00E61456"/>
    <w:rPr>
      <w:rFonts w:ascii="Arial" w:eastAsia="Calibri" w:hAnsi="Arial" w:cs="Arial"/>
      <w:sz w:val="18"/>
    </w:rPr>
  </w:style>
  <w:style w:type="paragraph" w:customStyle="1" w:styleId="3TEKSTAS">
    <w:name w:val="3 TEKSTAS"/>
    <w:basedOn w:val="Normal"/>
    <w:link w:val="3TEKSTASDiagrama"/>
    <w:qFormat/>
    <w:rsid w:val="00E61456"/>
    <w:rPr>
      <w:rFonts w:ascii="Arial Narrow" w:hAnsi="Arial Narrow"/>
      <w:color w:val="000000"/>
      <w:lang w:eastAsia="lt-LT"/>
    </w:rPr>
  </w:style>
  <w:style w:type="character" w:customStyle="1" w:styleId="3TEKSTASDiagrama">
    <w:name w:val="3 TEKSTAS Diagrama"/>
    <w:link w:val="3TEKSTAS"/>
    <w:rsid w:val="00E61456"/>
    <w:rPr>
      <w:rFonts w:ascii="Arial Narrow" w:eastAsia="Times New Roman" w:hAnsi="Arial Narrow" w:cs="Times New Roman"/>
      <w:color w:val="000000"/>
      <w:sz w:val="20"/>
      <w:szCs w:val="20"/>
      <w:lang w:eastAsia="lt-LT"/>
    </w:rPr>
  </w:style>
  <w:style w:type="paragraph" w:styleId="Caption">
    <w:name w:val="caption"/>
    <w:aliases w:val="5. Paaiskinimai"/>
    <w:basedOn w:val="Normal"/>
    <w:next w:val="Normal"/>
    <w:uiPriority w:val="35"/>
    <w:unhideWhenUsed/>
    <w:qFormat/>
    <w:rsid w:val="00E61456"/>
    <w:pPr>
      <w:tabs>
        <w:tab w:val="left" w:pos="284"/>
        <w:tab w:val="left" w:pos="567"/>
        <w:tab w:val="left" w:pos="851"/>
        <w:tab w:val="left" w:pos="1134"/>
        <w:tab w:val="left" w:pos="1418"/>
      </w:tabs>
      <w:spacing w:before="60" w:after="60" w:line="276" w:lineRule="auto"/>
      <w:jc w:val="both"/>
    </w:pPr>
    <w:rPr>
      <w:rFonts w:ascii="Arial" w:eastAsia="Calibri" w:hAnsi="Arial" w:cs="Arial"/>
      <w:bCs/>
      <w:i/>
      <w:sz w:val="16"/>
    </w:rPr>
  </w:style>
  <w:style w:type="paragraph" w:styleId="FootnoteText">
    <w:name w:val="footnote text"/>
    <w:basedOn w:val="Normal"/>
    <w:link w:val="FootnoteTextChar"/>
    <w:semiHidden/>
    <w:unhideWhenUsed/>
    <w:rsid w:val="004C7CCB"/>
  </w:style>
  <w:style w:type="character" w:customStyle="1" w:styleId="FootnoteTextChar">
    <w:name w:val="Footnote Text Char"/>
    <w:basedOn w:val="DefaultParagraphFont"/>
    <w:link w:val="FootnoteText"/>
    <w:semiHidden/>
    <w:rsid w:val="004C7CCB"/>
    <w:rPr>
      <w:rFonts w:ascii="Times New Roman" w:eastAsia="Times New Roman" w:hAnsi="Times New Roman" w:cs="Times New Roman"/>
      <w:sz w:val="20"/>
      <w:szCs w:val="20"/>
    </w:rPr>
  </w:style>
  <w:style w:type="character" w:styleId="FootnoteReference">
    <w:name w:val="footnote reference"/>
    <w:semiHidden/>
    <w:unhideWhenUsed/>
    <w:rsid w:val="004C7CCB"/>
    <w:rPr>
      <w:vertAlign w:val="superscript"/>
    </w:rPr>
  </w:style>
  <w:style w:type="character" w:customStyle="1" w:styleId="Heading6Char">
    <w:name w:val="Heading 6 Char"/>
    <w:basedOn w:val="DefaultParagraphFont"/>
    <w:link w:val="Heading6"/>
    <w:uiPriority w:val="9"/>
    <w:semiHidden/>
    <w:rsid w:val="004C7CCB"/>
    <w:rPr>
      <w:rFonts w:asciiTheme="majorHAnsi" w:eastAsiaTheme="majorEastAsia" w:hAnsiTheme="majorHAnsi" w:cstheme="majorBidi"/>
      <w:i/>
      <w:iCs/>
      <w:color w:val="243F60" w:themeColor="accent1" w:themeShade="7F"/>
      <w:sz w:val="20"/>
      <w:szCs w:val="20"/>
    </w:rPr>
  </w:style>
  <w:style w:type="paragraph" w:styleId="BodyText2">
    <w:name w:val="Body Text 2"/>
    <w:basedOn w:val="Normal"/>
    <w:link w:val="BodyText2Char"/>
    <w:uiPriority w:val="99"/>
    <w:semiHidden/>
    <w:unhideWhenUsed/>
    <w:rsid w:val="004C7CCB"/>
    <w:pPr>
      <w:spacing w:after="120" w:line="480" w:lineRule="auto"/>
    </w:pPr>
  </w:style>
  <w:style w:type="character" w:customStyle="1" w:styleId="BodyText2Char">
    <w:name w:val="Body Text 2 Char"/>
    <w:basedOn w:val="DefaultParagraphFont"/>
    <w:link w:val="BodyText2"/>
    <w:uiPriority w:val="99"/>
    <w:semiHidden/>
    <w:rsid w:val="004C7CCB"/>
    <w:rPr>
      <w:rFonts w:ascii="Times New Roman" w:eastAsia="Times New Roman" w:hAnsi="Times New Roman" w:cs="Times New Roman"/>
      <w:sz w:val="20"/>
      <w:szCs w:val="20"/>
    </w:rPr>
  </w:style>
  <w:style w:type="character" w:customStyle="1" w:styleId="NoSpacingChar">
    <w:name w:val="No Spacing Char"/>
    <w:basedOn w:val="DefaultParagraphFont"/>
    <w:link w:val="NoSpacing"/>
    <w:locked/>
    <w:rsid w:val="004C7CCB"/>
    <w:rPr>
      <w:rFonts w:ascii="Calibri" w:eastAsia="Calibri" w:hAnsi="Calibri" w:cs="Times New Roman"/>
    </w:rPr>
  </w:style>
  <w:style w:type="paragraph" w:customStyle="1" w:styleId="CentrBold">
    <w:name w:val="CentrBold"/>
    <w:rsid w:val="00C61EA2"/>
    <w:pPr>
      <w:suppressAutoHyphens/>
      <w:autoSpaceDE w:val="0"/>
      <w:spacing w:after="0" w:line="240" w:lineRule="auto"/>
      <w:jc w:val="center"/>
    </w:pPr>
    <w:rPr>
      <w:rFonts w:ascii="TimesLT" w:eastAsia="Arial" w:hAnsi="TimesLT" w:cs="Times New Roman"/>
      <w:b/>
      <w:caps/>
      <w:sz w:val="20"/>
      <w:szCs w:val="20"/>
      <w:lang w:val="en-US" w:eastAsia="ar-SA"/>
    </w:rPr>
  </w:style>
  <w:style w:type="paragraph" w:customStyle="1" w:styleId="Pagrindiniotekstotrauka31">
    <w:name w:val="Pagrindinio teksto įtrauka 31"/>
    <w:basedOn w:val="Normal"/>
    <w:rsid w:val="00C61EA2"/>
    <w:pPr>
      <w:widowControl w:val="0"/>
      <w:suppressAutoHyphens/>
      <w:spacing w:line="100" w:lineRule="atLeast"/>
      <w:ind w:left="284" w:hanging="284"/>
      <w:jc w:val="both"/>
    </w:pPr>
    <w:rPr>
      <w:rFonts w:eastAsia="Lucida Sans Unicode"/>
      <w:sz w:val="24"/>
      <w:szCs w:val="24"/>
      <w:lang w:eastAsia="lt-LT"/>
    </w:rPr>
  </w:style>
  <w:style w:type="paragraph" w:customStyle="1" w:styleId="CharChar1">
    <w:name w:val="Char Char1"/>
    <w:basedOn w:val="Normal"/>
    <w:rsid w:val="00C61EA2"/>
    <w:pPr>
      <w:spacing w:after="160" w:line="240" w:lineRule="exact"/>
    </w:pPr>
    <w:rPr>
      <w:rFonts w:ascii="Tahoma" w:hAnsi="Tahoma"/>
    </w:rPr>
  </w:style>
  <w:style w:type="character" w:customStyle="1" w:styleId="Bodytext0">
    <w:name w:val="Body text_"/>
    <w:basedOn w:val="DefaultParagraphFont"/>
    <w:link w:val="Pagrindinistekstas2"/>
    <w:rsid w:val="00A20EE9"/>
    <w:rPr>
      <w:rFonts w:ascii="Times New Roman" w:hAnsi="Times New Roman" w:cs="Times New Roman"/>
      <w:sz w:val="21"/>
      <w:szCs w:val="21"/>
      <w:shd w:val="clear" w:color="auto" w:fill="FFFFFF"/>
    </w:rPr>
  </w:style>
  <w:style w:type="paragraph" w:customStyle="1" w:styleId="Pagrindinistekstas2">
    <w:name w:val="Pagrindinis tekstas2"/>
    <w:basedOn w:val="Normal"/>
    <w:link w:val="Bodytext0"/>
    <w:rsid w:val="00A20EE9"/>
    <w:pPr>
      <w:shd w:val="clear" w:color="auto" w:fill="FFFFFF"/>
      <w:spacing w:line="0" w:lineRule="atLeast"/>
    </w:pPr>
    <w:rPr>
      <w:rFonts w:eastAsiaTheme="minorHAnsi"/>
      <w:sz w:val="21"/>
      <w:szCs w:val="21"/>
    </w:rPr>
  </w:style>
  <w:style w:type="paragraph" w:customStyle="1" w:styleId="prastasis1">
    <w:name w:val="Įprastasis1"/>
    <w:rsid w:val="00A20EE9"/>
    <w:pPr>
      <w:widowControl w:val="0"/>
      <w:spacing w:after="0"/>
      <w:contextualSpacing/>
      <w:jc w:val="both"/>
    </w:pPr>
    <w:rPr>
      <w:rFonts w:ascii="Calibri" w:eastAsia="Calibri" w:hAnsi="Calibri" w:cs="Calibri"/>
      <w:color w:val="000000"/>
      <w:lang w:eastAsia="lt-LT"/>
    </w:rPr>
  </w:style>
  <w:style w:type="character" w:styleId="FollowedHyperlink">
    <w:name w:val="FollowedHyperlink"/>
    <w:basedOn w:val="DefaultParagraphFont"/>
    <w:uiPriority w:val="99"/>
    <w:semiHidden/>
    <w:unhideWhenUsed/>
    <w:rsid w:val="00EF3B65"/>
    <w:rPr>
      <w:color w:val="800080" w:themeColor="followedHyperlink"/>
      <w:u w:val="single"/>
    </w:rPr>
  </w:style>
  <w:style w:type="character" w:customStyle="1" w:styleId="t710">
    <w:name w:val="t710"/>
    <w:rsid w:val="00532D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8062844">
      <w:bodyDiv w:val="1"/>
      <w:marLeft w:val="0"/>
      <w:marRight w:val="0"/>
      <w:marTop w:val="0"/>
      <w:marBottom w:val="0"/>
      <w:divBdr>
        <w:top w:val="none" w:sz="0" w:space="0" w:color="auto"/>
        <w:left w:val="none" w:sz="0" w:space="0" w:color="auto"/>
        <w:bottom w:val="none" w:sz="0" w:space="0" w:color="auto"/>
        <w:right w:val="none" w:sz="0" w:space="0" w:color="auto"/>
      </w:divBdr>
    </w:div>
    <w:div w:id="857349922">
      <w:bodyDiv w:val="1"/>
      <w:marLeft w:val="0"/>
      <w:marRight w:val="0"/>
      <w:marTop w:val="0"/>
      <w:marBottom w:val="0"/>
      <w:divBdr>
        <w:top w:val="none" w:sz="0" w:space="0" w:color="auto"/>
        <w:left w:val="none" w:sz="0" w:space="0" w:color="auto"/>
        <w:bottom w:val="none" w:sz="0" w:space="0" w:color="auto"/>
        <w:right w:val="none" w:sz="0" w:space="0" w:color="auto"/>
      </w:divBdr>
    </w:div>
    <w:div w:id="1054085371">
      <w:bodyDiv w:val="1"/>
      <w:marLeft w:val="0"/>
      <w:marRight w:val="0"/>
      <w:marTop w:val="0"/>
      <w:marBottom w:val="0"/>
      <w:divBdr>
        <w:top w:val="none" w:sz="0" w:space="0" w:color="auto"/>
        <w:left w:val="none" w:sz="0" w:space="0" w:color="auto"/>
        <w:bottom w:val="none" w:sz="0" w:space="0" w:color="auto"/>
        <w:right w:val="none" w:sz="0" w:space="0" w:color="auto"/>
      </w:divBdr>
    </w:div>
    <w:div w:id="1703239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543</Words>
  <Characters>3097</Characters>
  <Application>Microsoft Office Word</Application>
  <DocSecurity>0</DocSecurity>
  <Lines>25</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 Adomėnienė</dc:creator>
  <cp:lastModifiedBy>Edvardas Lisauskas</cp:lastModifiedBy>
  <cp:revision>2</cp:revision>
  <cp:lastPrinted>2018-04-24T07:42:00Z</cp:lastPrinted>
  <dcterms:created xsi:type="dcterms:W3CDTF">2018-05-30T11:34:00Z</dcterms:created>
  <dcterms:modified xsi:type="dcterms:W3CDTF">2018-05-30T11:34:00Z</dcterms:modified>
</cp:coreProperties>
</file>