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275B" w14:textId="77777777" w:rsidR="005E2101" w:rsidRPr="00214188" w:rsidRDefault="005E2101" w:rsidP="005E2101">
      <w:pPr>
        <w:spacing w:after="0"/>
        <w:jc w:val="right"/>
        <w:rPr>
          <w:rFonts w:ascii="Times New Roman" w:hAnsi="Times New Roman" w:cs="Times New Roman"/>
          <w:sz w:val="20"/>
          <w:szCs w:val="20"/>
        </w:rPr>
      </w:pPr>
      <w:r w:rsidRPr="00214188">
        <w:rPr>
          <w:rFonts w:ascii="Times New Roman" w:hAnsi="Times New Roman" w:cs="Times New Roman"/>
          <w:sz w:val="20"/>
          <w:szCs w:val="20"/>
        </w:rPr>
        <w:t>Pirkimo sąlygų</w:t>
      </w:r>
    </w:p>
    <w:p w14:paraId="1E2B8B0D" w14:textId="0183DDEF" w:rsidR="005E2101" w:rsidRDefault="005D71FD" w:rsidP="005E2101">
      <w:pPr>
        <w:spacing w:after="0"/>
        <w:jc w:val="right"/>
        <w:rPr>
          <w:rFonts w:ascii="Times New Roman" w:hAnsi="Times New Roman" w:cs="Times New Roman"/>
          <w:sz w:val="20"/>
          <w:szCs w:val="20"/>
        </w:rPr>
      </w:pPr>
      <w:r>
        <w:rPr>
          <w:rFonts w:ascii="Times New Roman" w:hAnsi="Times New Roman" w:cs="Times New Roman"/>
          <w:sz w:val="20"/>
          <w:szCs w:val="20"/>
        </w:rPr>
        <w:t>7</w:t>
      </w:r>
      <w:r w:rsidR="005E2101" w:rsidRPr="00214188">
        <w:rPr>
          <w:rFonts w:ascii="Times New Roman" w:hAnsi="Times New Roman" w:cs="Times New Roman"/>
          <w:sz w:val="20"/>
          <w:szCs w:val="20"/>
        </w:rPr>
        <w:t xml:space="preserve"> priedas</w:t>
      </w:r>
      <w:r w:rsidR="005E2101">
        <w:rPr>
          <w:rFonts w:ascii="Times New Roman" w:hAnsi="Times New Roman" w:cs="Times New Roman"/>
          <w:sz w:val="20"/>
          <w:szCs w:val="20"/>
        </w:rPr>
        <w:t xml:space="preserve"> </w:t>
      </w:r>
      <w:r w:rsidR="007B4457">
        <w:rPr>
          <w:rFonts w:ascii="Times New Roman" w:hAnsi="Times New Roman" w:cs="Times New Roman"/>
          <w:sz w:val="20"/>
          <w:szCs w:val="20"/>
        </w:rPr>
        <w:t>„Tiekėjo/subtiekėjo deklaracija“</w:t>
      </w:r>
      <w:r w:rsidR="0030106F">
        <w:rPr>
          <w:rFonts w:ascii="Times New Roman" w:hAnsi="Times New Roman" w:cs="Times New Roman"/>
          <w:sz w:val="20"/>
          <w:szCs w:val="20"/>
        </w:rPr>
        <w:t xml:space="preserve"> </w:t>
      </w:r>
    </w:p>
    <w:p w14:paraId="3556E5E2" w14:textId="77777777" w:rsidR="008D1CE8" w:rsidRPr="00E81D41" w:rsidRDefault="008D1CE8" w:rsidP="008D1CE8">
      <w:pPr>
        <w:spacing w:after="0" w:line="240" w:lineRule="auto"/>
        <w:jc w:val="right"/>
        <w:rPr>
          <w:rFonts w:ascii="Times New Roman" w:eastAsia="Times New Roman" w:hAnsi="Times New Roman" w:cs="Times New Roman"/>
          <w:sz w:val="24"/>
          <w:szCs w:val="24"/>
        </w:rPr>
      </w:pPr>
    </w:p>
    <w:p w14:paraId="61BDE425" w14:textId="591E9888" w:rsidR="008D1CE8" w:rsidRPr="008D1CE8" w:rsidRDefault="008D1CE8" w:rsidP="008D1C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w:t>
      </w:r>
    </w:p>
    <w:p w14:paraId="381EE618" w14:textId="77777777" w:rsidR="008D1CE8" w:rsidRPr="00E81D41" w:rsidRDefault="008D1CE8" w:rsidP="008D1CE8">
      <w:pPr>
        <w:spacing w:after="0" w:line="240" w:lineRule="auto"/>
        <w:jc w:val="center"/>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 (Tiekėjo/subtiekėjo pavadinimas)</w:t>
      </w:r>
    </w:p>
    <w:p w14:paraId="146E0355" w14:textId="77777777" w:rsidR="008D1CE8" w:rsidRPr="00E81D41" w:rsidRDefault="008D1CE8" w:rsidP="008D1CE8">
      <w:pPr>
        <w:spacing w:after="240" w:line="240" w:lineRule="auto"/>
        <w:rPr>
          <w:rFonts w:ascii="Times New Roman" w:eastAsia="Times New Roman" w:hAnsi="Times New Roman" w:cs="Times New Roman"/>
          <w:sz w:val="24"/>
          <w:szCs w:val="24"/>
        </w:rPr>
      </w:pPr>
    </w:p>
    <w:p w14:paraId="5B829AD6" w14:textId="488C8794" w:rsidR="008D1CE8" w:rsidRPr="00E81D41" w:rsidRDefault="008D1CE8" w:rsidP="008D1CE8">
      <w:pPr>
        <w:spacing w:after="0" w:line="240" w:lineRule="auto"/>
        <w:rPr>
          <w:rFonts w:ascii="Times New Roman" w:eastAsia="Times New Roman" w:hAnsi="Times New Roman" w:cs="Times New Roman"/>
          <w:sz w:val="24"/>
          <w:szCs w:val="24"/>
          <w:u w:val="single"/>
        </w:rPr>
      </w:pPr>
      <w:r w:rsidRPr="008D1CE8">
        <w:rPr>
          <w:rFonts w:ascii="Times New Roman" w:eastAsia="Times New Roman" w:hAnsi="Times New Roman" w:cs="Times New Roman"/>
          <w:color w:val="000000"/>
          <w:sz w:val="24"/>
          <w:szCs w:val="24"/>
          <w:u w:val="single"/>
        </w:rPr>
        <w:t xml:space="preserve">Šiaulių </w:t>
      </w:r>
      <w:r w:rsidR="007C37B3">
        <w:rPr>
          <w:rFonts w:ascii="Times New Roman" w:eastAsia="Times New Roman" w:hAnsi="Times New Roman" w:cs="Times New Roman"/>
          <w:color w:val="000000"/>
          <w:sz w:val="24"/>
          <w:szCs w:val="24"/>
          <w:u w:val="single"/>
        </w:rPr>
        <w:t>apskaitos centr</w:t>
      </w:r>
      <w:r w:rsidR="00AE61C9">
        <w:rPr>
          <w:rFonts w:ascii="Times New Roman" w:eastAsia="Times New Roman" w:hAnsi="Times New Roman" w:cs="Times New Roman"/>
          <w:color w:val="000000"/>
          <w:sz w:val="24"/>
          <w:szCs w:val="24"/>
          <w:u w:val="single"/>
        </w:rPr>
        <w:t>ui</w:t>
      </w:r>
    </w:p>
    <w:p w14:paraId="3C7ADE1B" w14:textId="7DC11C60" w:rsidR="008D1CE8" w:rsidRPr="00E81D41" w:rsidRDefault="008D1CE8" w:rsidP="008D1CE8">
      <w:pPr>
        <w:spacing w:after="0" w:line="240" w:lineRule="auto"/>
        <w:rPr>
          <w:rFonts w:ascii="Times New Roman" w:eastAsia="Times New Roman" w:hAnsi="Times New Roman" w:cs="Times New Roman"/>
          <w:sz w:val="24"/>
          <w:szCs w:val="24"/>
        </w:rPr>
      </w:pPr>
    </w:p>
    <w:p w14:paraId="50A78DE5" w14:textId="77777777" w:rsidR="008D1CE8" w:rsidRPr="00E81D41" w:rsidRDefault="008D1CE8" w:rsidP="008D1CE8">
      <w:pPr>
        <w:spacing w:after="240" w:line="240" w:lineRule="auto"/>
        <w:rPr>
          <w:rFonts w:ascii="Times New Roman" w:eastAsia="Times New Roman" w:hAnsi="Times New Roman" w:cs="Times New Roman"/>
          <w:sz w:val="24"/>
          <w:szCs w:val="24"/>
        </w:rPr>
      </w:pPr>
    </w:p>
    <w:p w14:paraId="46FB6D19" w14:textId="1BEDD4F4" w:rsidR="008D1CE8" w:rsidRPr="00E81D41" w:rsidRDefault="008D1CE8" w:rsidP="008D1CE8">
      <w:pPr>
        <w:spacing w:after="0" w:line="240" w:lineRule="auto"/>
        <w:jc w:val="center"/>
        <w:rPr>
          <w:rFonts w:ascii="Times New Roman" w:eastAsia="Times New Roman" w:hAnsi="Times New Roman" w:cs="Times New Roman"/>
          <w:sz w:val="24"/>
          <w:szCs w:val="24"/>
        </w:rPr>
      </w:pPr>
      <w:r w:rsidRPr="00E81D41">
        <w:rPr>
          <w:rFonts w:ascii="Times New Roman" w:eastAsia="Times New Roman" w:hAnsi="Times New Roman" w:cs="Times New Roman"/>
          <w:b/>
          <w:bCs/>
          <w:smallCaps/>
          <w:color w:val="000000"/>
          <w:sz w:val="24"/>
          <w:szCs w:val="24"/>
        </w:rPr>
        <w:t>TIEKĖJO/ SUBTIEKĖJO  DEKLARACIJA</w:t>
      </w:r>
      <w:r>
        <w:rPr>
          <w:rFonts w:ascii="Times New Roman" w:eastAsia="Times New Roman" w:hAnsi="Times New Roman" w:cs="Times New Roman"/>
          <w:b/>
          <w:bCs/>
          <w:smallCaps/>
          <w:color w:val="000000"/>
          <w:sz w:val="24"/>
          <w:szCs w:val="24"/>
        </w:rPr>
        <w:t xml:space="preserve"> </w:t>
      </w:r>
    </w:p>
    <w:p w14:paraId="369528EE" w14:textId="77777777" w:rsidR="008D1CE8" w:rsidRPr="00E81D41" w:rsidRDefault="008D1CE8" w:rsidP="008D1CE8">
      <w:pPr>
        <w:shd w:val="clear" w:color="auto" w:fill="FFFFFF"/>
        <w:spacing w:after="0" w:line="240" w:lineRule="auto"/>
        <w:jc w:val="center"/>
        <w:rPr>
          <w:rFonts w:ascii="Times New Roman" w:eastAsia="Times New Roman" w:hAnsi="Times New Roman" w:cs="Times New Roman"/>
          <w:sz w:val="24"/>
          <w:szCs w:val="24"/>
        </w:rPr>
      </w:pPr>
      <w:r w:rsidRPr="00E81D41">
        <w:rPr>
          <w:rFonts w:ascii="Times New Roman" w:eastAsia="Times New Roman" w:hAnsi="Times New Roman" w:cs="Times New Roman"/>
          <w:color w:val="000000"/>
        </w:rPr>
        <w:t> </w:t>
      </w:r>
    </w:p>
    <w:p w14:paraId="13500BEE" w14:textId="77777777" w:rsidR="008D1CE8" w:rsidRPr="00E81D41" w:rsidRDefault="008D1CE8" w:rsidP="008D1CE8">
      <w:pPr>
        <w:spacing w:after="0" w:line="240" w:lineRule="auto"/>
        <w:jc w:val="center"/>
        <w:rPr>
          <w:rFonts w:ascii="Times New Roman" w:eastAsia="Times New Roman" w:hAnsi="Times New Roman" w:cs="Times New Roman"/>
          <w:sz w:val="24"/>
          <w:szCs w:val="24"/>
        </w:rPr>
      </w:pPr>
      <w:r w:rsidRPr="00E81D41">
        <w:rPr>
          <w:rFonts w:ascii="Times New Roman" w:eastAsia="Times New Roman" w:hAnsi="Times New Roman" w:cs="Times New Roman"/>
          <w:color w:val="000000"/>
        </w:rPr>
        <w:t>__________________</w:t>
      </w:r>
    </w:p>
    <w:p w14:paraId="00E6584C" w14:textId="77777777" w:rsidR="008D1CE8" w:rsidRPr="00E81D41" w:rsidRDefault="008D1CE8" w:rsidP="008D1CE8">
      <w:pPr>
        <w:spacing w:after="0" w:line="240" w:lineRule="auto"/>
        <w:jc w:val="center"/>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(Data)</w:t>
      </w:r>
    </w:p>
    <w:p w14:paraId="1FD5FCE1" w14:textId="77777777" w:rsidR="008D1CE8" w:rsidRPr="00E81D41" w:rsidRDefault="008D1CE8" w:rsidP="008D1CE8">
      <w:pPr>
        <w:spacing w:after="0" w:line="240" w:lineRule="auto"/>
        <w:rPr>
          <w:rFonts w:ascii="Times New Roman" w:eastAsia="Times New Roman" w:hAnsi="Times New Roman" w:cs="Times New Roman"/>
          <w:sz w:val="24"/>
          <w:szCs w:val="24"/>
        </w:rPr>
      </w:pPr>
    </w:p>
    <w:p w14:paraId="6F531017" w14:textId="48D77E06"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81D41">
        <w:rPr>
          <w:rFonts w:ascii="Arial" w:eastAsia="Times New Roman" w:hAnsi="Arial" w:cs="Arial"/>
          <w:color w:val="000000"/>
        </w:rPr>
        <w:t xml:space="preserve"> </w:t>
      </w:r>
      <w:r w:rsidRPr="00E81D41">
        <w:rPr>
          <w:rFonts w:ascii="Times New Roman" w:eastAsia="Times New Roman" w:hAnsi="Times New Roman" w:cs="Times New Roman"/>
          <w:color w:val="000000"/>
          <w:sz w:val="24"/>
          <w:szCs w:val="24"/>
        </w:rPr>
        <w:t>nustatytas ribas t.</w:t>
      </w:r>
      <w:r w:rsidR="00AE61C9">
        <w:rPr>
          <w:rFonts w:ascii="Times New Roman" w:eastAsia="Times New Roman" w:hAnsi="Times New Roman" w:cs="Times New Roman"/>
          <w:color w:val="000000"/>
          <w:sz w:val="24"/>
          <w:szCs w:val="24"/>
        </w:rPr>
        <w:t xml:space="preserve"> </w:t>
      </w:r>
      <w:r w:rsidRPr="00E81D41">
        <w:rPr>
          <w:rFonts w:ascii="Times New Roman" w:eastAsia="Times New Roman" w:hAnsi="Times New Roman" w:cs="Times New Roman"/>
          <w:color w:val="000000"/>
          <w:sz w:val="24"/>
          <w:szCs w:val="24"/>
        </w:rPr>
        <w:t>y.:</w:t>
      </w:r>
    </w:p>
    <w:p w14:paraId="609D2B37" w14:textId="77777777"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088FD1F2" w14:textId="77777777"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1075F926" w14:textId="77777777"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8E3DE2E" w14:textId="77777777"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8CF471A" w14:textId="77777777" w:rsidR="008D1CE8" w:rsidRPr="00E81D41" w:rsidRDefault="008D1CE8" w:rsidP="008D1CE8">
      <w:pPr>
        <w:spacing w:after="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2E799B8" w14:textId="77777777" w:rsidR="008D1CE8" w:rsidRPr="00E81D41" w:rsidRDefault="008D1CE8" w:rsidP="008D1CE8">
      <w:pPr>
        <w:spacing w:after="0" w:line="240" w:lineRule="auto"/>
        <w:rPr>
          <w:rFonts w:ascii="Times New Roman" w:eastAsia="Times New Roman" w:hAnsi="Times New Roman" w:cs="Times New Roman"/>
          <w:sz w:val="24"/>
          <w:szCs w:val="24"/>
        </w:rPr>
      </w:pPr>
    </w:p>
    <w:p w14:paraId="4A0109A0" w14:textId="77777777" w:rsidR="008D1CE8" w:rsidRPr="00E81D41" w:rsidRDefault="008D1CE8" w:rsidP="008D1CE8">
      <w:pPr>
        <w:spacing w:after="150" w:line="240" w:lineRule="auto"/>
        <w:jc w:val="both"/>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24"/>
          <w:szCs w:val="24"/>
        </w:rPr>
        <w:t>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D1CE8" w:rsidRPr="00E81D41" w14:paraId="0495EAB1" w14:textId="77777777" w:rsidTr="00E83798">
        <w:trPr>
          <w:jc w:val="center"/>
        </w:trPr>
        <w:tc>
          <w:tcPr>
            <w:tcW w:w="0" w:type="auto"/>
            <w:gridSpan w:val="6"/>
            <w:tcMar>
              <w:top w:w="0" w:type="dxa"/>
              <w:left w:w="108" w:type="dxa"/>
              <w:bottom w:w="0" w:type="dxa"/>
              <w:right w:w="108" w:type="dxa"/>
            </w:tcMar>
            <w:hideMark/>
          </w:tcPr>
          <w:p w14:paraId="24DB1A8A" w14:textId="77777777" w:rsidR="008D1CE8" w:rsidRPr="00E81D41" w:rsidRDefault="008D1CE8" w:rsidP="00E83798">
            <w:pPr>
              <w:spacing w:after="0" w:line="240" w:lineRule="auto"/>
              <w:rPr>
                <w:rFonts w:ascii="Times New Roman" w:eastAsia="Times New Roman" w:hAnsi="Times New Roman" w:cs="Times New Roman"/>
                <w:sz w:val="24"/>
                <w:szCs w:val="24"/>
              </w:rPr>
            </w:pPr>
          </w:p>
        </w:tc>
      </w:tr>
      <w:tr w:rsidR="008D1CE8" w:rsidRPr="00E81D41" w14:paraId="0F63D086" w14:textId="77777777" w:rsidTr="00E83798">
        <w:trPr>
          <w:trHeight w:val="285"/>
          <w:jc w:val="center"/>
        </w:trPr>
        <w:tc>
          <w:tcPr>
            <w:tcW w:w="0" w:type="auto"/>
            <w:tcBorders>
              <w:bottom w:val="single" w:sz="4" w:space="0" w:color="000000"/>
            </w:tcBorders>
            <w:tcMar>
              <w:top w:w="0" w:type="dxa"/>
              <w:left w:w="108" w:type="dxa"/>
              <w:bottom w:w="0" w:type="dxa"/>
              <w:right w:w="108" w:type="dxa"/>
            </w:tcMar>
            <w:hideMark/>
          </w:tcPr>
          <w:p w14:paraId="06593184"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6CD44AF"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BD0BC1A"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1CCF2B6"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2E87EB9D"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F66A20E" w14:textId="77777777" w:rsidR="008D1CE8" w:rsidRPr="00E81D41" w:rsidRDefault="008D1CE8" w:rsidP="00E83798">
            <w:pPr>
              <w:spacing w:after="0" w:line="240" w:lineRule="auto"/>
              <w:rPr>
                <w:rFonts w:ascii="Times New Roman" w:eastAsia="Times New Roman" w:hAnsi="Times New Roman" w:cs="Times New Roman"/>
                <w:sz w:val="24"/>
                <w:szCs w:val="24"/>
              </w:rPr>
            </w:pPr>
          </w:p>
        </w:tc>
      </w:tr>
      <w:tr w:rsidR="008D1CE8" w:rsidRPr="00E81D41" w14:paraId="5C51BA67" w14:textId="77777777" w:rsidTr="00E83798">
        <w:trPr>
          <w:trHeight w:val="186"/>
          <w:jc w:val="center"/>
        </w:trPr>
        <w:tc>
          <w:tcPr>
            <w:tcW w:w="0" w:type="auto"/>
            <w:tcBorders>
              <w:top w:val="single" w:sz="4" w:space="0" w:color="000000"/>
            </w:tcBorders>
            <w:tcMar>
              <w:top w:w="0" w:type="dxa"/>
              <w:left w:w="108" w:type="dxa"/>
              <w:bottom w:w="0" w:type="dxa"/>
              <w:right w:w="108" w:type="dxa"/>
            </w:tcMar>
            <w:hideMark/>
          </w:tcPr>
          <w:p w14:paraId="03436B91" w14:textId="77777777" w:rsidR="008D1CE8" w:rsidRPr="00E81D41" w:rsidRDefault="008D1CE8" w:rsidP="00E83798">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C8246B5"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CDF6DF7"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28A6FE6" w14:textId="77777777" w:rsidR="008D1CE8" w:rsidRPr="00E81D41" w:rsidRDefault="008D1CE8" w:rsidP="00E837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73F3BC38" w14:textId="77777777" w:rsidR="008D1CE8" w:rsidRPr="00E81D41" w:rsidRDefault="008D1CE8" w:rsidP="00E83798">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8889F3C" w14:textId="77777777" w:rsidR="008D1CE8" w:rsidRPr="00E81D41" w:rsidRDefault="008D1CE8" w:rsidP="00E83798">
            <w:pPr>
              <w:spacing w:after="0" w:line="240" w:lineRule="auto"/>
              <w:rPr>
                <w:rFonts w:ascii="Times New Roman" w:eastAsia="Times New Roman" w:hAnsi="Times New Roman" w:cs="Times New Roman"/>
                <w:sz w:val="24"/>
                <w:szCs w:val="24"/>
              </w:rPr>
            </w:pPr>
          </w:p>
        </w:tc>
      </w:tr>
    </w:tbl>
    <w:p w14:paraId="0576FF7C" w14:textId="77777777" w:rsidR="00337F76" w:rsidRDefault="00337F76"/>
    <w:sectPr w:rsidR="00337F76" w:rsidSect="00832A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76"/>
    <w:rsid w:val="000F4406"/>
    <w:rsid w:val="001B0CDB"/>
    <w:rsid w:val="002C3F4D"/>
    <w:rsid w:val="0030106F"/>
    <w:rsid w:val="00337F76"/>
    <w:rsid w:val="00362C11"/>
    <w:rsid w:val="00375AF8"/>
    <w:rsid w:val="004575B7"/>
    <w:rsid w:val="00483AED"/>
    <w:rsid w:val="005D71FD"/>
    <w:rsid w:val="005E2101"/>
    <w:rsid w:val="00625768"/>
    <w:rsid w:val="006432A5"/>
    <w:rsid w:val="007B4457"/>
    <w:rsid w:val="007C37B3"/>
    <w:rsid w:val="00832AD1"/>
    <w:rsid w:val="008658DF"/>
    <w:rsid w:val="008D1CE8"/>
    <w:rsid w:val="00907D51"/>
    <w:rsid w:val="009477B2"/>
    <w:rsid w:val="00AE61C9"/>
    <w:rsid w:val="00B829B7"/>
    <w:rsid w:val="00CB2CF9"/>
    <w:rsid w:val="00FE1662"/>
    <w:rsid w:val="00FF4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FA0D"/>
  <w15:chartTrackingRefBased/>
  <w15:docId w15:val="{072280FF-EFE0-4443-A65D-B5976B2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CE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cp:keywords/>
  <dc:description/>
  <cp:lastModifiedBy>PC31</cp:lastModifiedBy>
  <cp:revision>4</cp:revision>
  <dcterms:created xsi:type="dcterms:W3CDTF">2025-08-01T10:19:00Z</dcterms:created>
  <dcterms:modified xsi:type="dcterms:W3CDTF">2025-12-02T12:50:00Z</dcterms:modified>
</cp:coreProperties>
</file>