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02286" w:rsidRPr="00302286" w14:paraId="39ECBF89" w14:textId="77777777" w:rsidTr="00BC0195">
        <w:trPr>
          <w:trHeight w:val="429"/>
          <w:jc w:val="center"/>
        </w:trPr>
        <w:tc>
          <w:tcPr>
            <w:tcW w:w="7371" w:type="dxa"/>
          </w:tcPr>
          <w:p w14:paraId="76C68BC3" w14:textId="21A9CD35" w:rsidR="003C6CC1" w:rsidRPr="00302286" w:rsidRDefault="00DD2ACE" w:rsidP="00A32C6D">
            <w:pPr>
              <w:jc w:val="center"/>
              <w:rPr>
                <w:b/>
                <w:noProof/>
              </w:rPr>
            </w:pPr>
            <w:r w:rsidRPr="00302286">
              <w:rPr>
                <w:b/>
                <w:noProof/>
              </w:rPr>
              <w:t xml:space="preserve">SUPAPRASTINTA </w:t>
            </w:r>
            <w:r w:rsidR="00B83B4F" w:rsidRPr="00302286">
              <w:rPr>
                <w:b/>
                <w:noProof/>
              </w:rPr>
              <w:t>PASLAUGŲ</w:t>
            </w:r>
            <w:r w:rsidR="003C6CC1" w:rsidRPr="00302286">
              <w:rPr>
                <w:b/>
                <w:noProof/>
              </w:rPr>
              <w:t xml:space="preserve"> VIEŠOJO PIRKIMO</w:t>
            </w:r>
            <w:r w:rsidR="005E2BD7" w:rsidRPr="00302286">
              <w:rPr>
                <w:b/>
                <w:noProof/>
              </w:rPr>
              <w:t>–</w:t>
            </w:r>
            <w:r w:rsidR="003C6CC1" w:rsidRPr="00302286">
              <w:rPr>
                <w:b/>
                <w:noProof/>
              </w:rPr>
              <w:t>PARDAVIMO SUTARTIS</w:t>
            </w:r>
            <w:r w:rsidR="00450B00" w:rsidRPr="00302286">
              <w:rPr>
                <w:b/>
                <w:noProof/>
              </w:rPr>
              <w:t xml:space="preserve"> </w:t>
            </w:r>
          </w:p>
        </w:tc>
      </w:tr>
    </w:tbl>
    <w:p w14:paraId="526FAD2A" w14:textId="77777777" w:rsidR="00174E44" w:rsidRPr="00302286" w:rsidRDefault="00174E44" w:rsidP="00323C07">
      <w:pPr>
        <w:jc w:val="center"/>
        <w:rPr>
          <w:noProof/>
        </w:rPr>
      </w:pPr>
    </w:p>
    <w:p w14:paraId="4A7CC2CF" w14:textId="4B6A9579" w:rsidR="003C6CC1" w:rsidRPr="00302286" w:rsidRDefault="00DD1A3D" w:rsidP="00323C07">
      <w:pPr>
        <w:jc w:val="center"/>
        <w:rPr>
          <w:noProof/>
        </w:rPr>
      </w:pPr>
      <w:r w:rsidRPr="00302286">
        <w:rPr>
          <w:noProof/>
        </w:rPr>
        <w:t>202</w:t>
      </w:r>
      <w:r w:rsidR="00560B3E" w:rsidRPr="00302286">
        <w:rPr>
          <w:noProof/>
        </w:rPr>
        <w:t>4</w:t>
      </w:r>
      <w:r w:rsidRPr="00302286">
        <w:rPr>
          <w:noProof/>
        </w:rPr>
        <w:t xml:space="preserve"> m. </w:t>
      </w:r>
      <w:r w:rsidR="00560B3E" w:rsidRPr="00302286">
        <w:rPr>
          <w:noProof/>
        </w:rPr>
        <w:t>________</w:t>
      </w:r>
      <w:r w:rsidRPr="00302286">
        <w:rPr>
          <w:noProof/>
        </w:rPr>
        <w:t>_______</w:t>
      </w:r>
      <w:r w:rsidR="003C6CC1" w:rsidRPr="00302286">
        <w:rPr>
          <w:noProof/>
        </w:rPr>
        <w:t xml:space="preserve"> d.</w:t>
      </w:r>
    </w:p>
    <w:p w14:paraId="2F4A6973" w14:textId="3BD9B933" w:rsidR="003C6CC1" w:rsidRPr="00302286" w:rsidRDefault="005E2247" w:rsidP="00323C07">
      <w:pPr>
        <w:jc w:val="center"/>
        <w:rPr>
          <w:noProof/>
        </w:rPr>
      </w:pPr>
      <w:r w:rsidRPr="00302286">
        <w:rPr>
          <w:noProof/>
        </w:rPr>
        <w:t>Klaipėda</w:t>
      </w:r>
    </w:p>
    <w:p w14:paraId="44004EE3" w14:textId="77777777" w:rsidR="005E2247" w:rsidRPr="00302286" w:rsidRDefault="005E2247" w:rsidP="00323C07">
      <w:pPr>
        <w:jc w:val="center"/>
        <w:rPr>
          <w:noProo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379"/>
      </w:tblGrid>
      <w:tr w:rsidR="00302286" w:rsidRPr="00302286" w14:paraId="51A36DC8" w14:textId="77777777" w:rsidTr="005243C5">
        <w:trPr>
          <w:trHeight w:val="194"/>
        </w:trPr>
        <w:tc>
          <w:tcPr>
            <w:tcW w:w="9781" w:type="dxa"/>
            <w:gridSpan w:val="2"/>
          </w:tcPr>
          <w:p w14:paraId="54BC29FB" w14:textId="2B51A03C" w:rsidR="003C6CC1" w:rsidRPr="00302286" w:rsidRDefault="003C6CC1" w:rsidP="00A32C6D">
            <w:pPr>
              <w:pStyle w:val="ListParagraph"/>
              <w:numPr>
                <w:ilvl w:val="0"/>
                <w:numId w:val="1"/>
              </w:numPr>
              <w:ind w:left="421" w:hanging="425"/>
              <w:jc w:val="both"/>
              <w:rPr>
                <w:b/>
                <w:noProof/>
              </w:rPr>
            </w:pPr>
            <w:r w:rsidRPr="00302286">
              <w:rPr>
                <w:b/>
                <w:noProof/>
              </w:rPr>
              <w:t xml:space="preserve">Pirkėjas </w:t>
            </w:r>
            <w:r w:rsidR="005E2BD7" w:rsidRPr="00302286">
              <w:rPr>
                <w:b/>
                <w:noProof/>
              </w:rPr>
              <w:t xml:space="preserve">– </w:t>
            </w:r>
            <w:r w:rsidR="005E2247" w:rsidRPr="00302286">
              <w:rPr>
                <w:b/>
                <w:noProof/>
              </w:rPr>
              <w:t>Lietuvos kariuomenės Karinių jūrų pajėgų Logistikos tarnyba</w:t>
            </w:r>
            <w:r w:rsidR="005E2247" w:rsidRPr="00302286">
              <w:rPr>
                <w:noProof/>
              </w:rPr>
              <w:t>, juridinio asmens kodas 304216991, Naujoji Uosto g. 24, LT-92244 Klaipėda</w:t>
            </w:r>
            <w:r w:rsidR="008C51F5" w:rsidRPr="00302286">
              <w:rPr>
                <w:noProof/>
              </w:rPr>
              <w:t xml:space="preserve">, atstovaujama Lietuvos kariuomenės Karinių jūrų pajėgų Logistikos tarnybos viršininko </w:t>
            </w:r>
            <w:r w:rsidR="00A32C6D" w:rsidRPr="00302286">
              <w:rPr>
                <w:noProof/>
              </w:rPr>
              <w:t>pavaduotojo, vykdančio Logistikos tarnybos viršininko funkcijas kmdr.ltn. Tomo Abromavičiaus</w:t>
            </w:r>
            <w:r w:rsidR="008C51F5" w:rsidRPr="00302286">
              <w:rPr>
                <w:noProof/>
              </w:rPr>
              <w:t>, veikiančio pagal Lietuvos kariuomenės Karinių jūrų pajėgų Logistikos tarnybos nuostatų, patvirtintų Lietuvos Respublikos Krašto apsaugos ministro 2016-02-17 įsakymu Nr. V-152, 23.11 punktą</w:t>
            </w:r>
          </w:p>
        </w:tc>
      </w:tr>
      <w:tr w:rsidR="00302286" w:rsidRPr="00302286" w14:paraId="3CDAF7C6" w14:textId="77777777" w:rsidTr="005243C5">
        <w:trPr>
          <w:trHeight w:val="351"/>
        </w:trPr>
        <w:tc>
          <w:tcPr>
            <w:tcW w:w="9781" w:type="dxa"/>
            <w:gridSpan w:val="2"/>
          </w:tcPr>
          <w:p w14:paraId="67B243AB" w14:textId="246FBE51" w:rsidR="003C6CC1" w:rsidRPr="00302286" w:rsidRDefault="00174E44" w:rsidP="00F4346A">
            <w:pPr>
              <w:pStyle w:val="ListParagraph"/>
              <w:numPr>
                <w:ilvl w:val="0"/>
                <w:numId w:val="1"/>
              </w:numPr>
              <w:ind w:left="421" w:hanging="425"/>
              <w:jc w:val="both"/>
              <w:rPr>
                <w:b/>
                <w:noProof/>
              </w:rPr>
            </w:pPr>
            <w:r w:rsidRPr="00302286">
              <w:rPr>
                <w:b/>
                <w:noProof/>
              </w:rPr>
              <w:t xml:space="preserve">Mokėtojas – </w:t>
            </w:r>
            <w:r w:rsidRPr="00302286">
              <w:rPr>
                <w:noProof/>
              </w:rPr>
              <w:t xml:space="preserve">Lietuvos kariuomenė, </w:t>
            </w:r>
            <w:r w:rsidR="00CE7589" w:rsidRPr="00302286">
              <w:rPr>
                <w:noProof/>
              </w:rPr>
              <w:t>juridinio asmens k</w:t>
            </w:r>
            <w:r w:rsidRPr="00302286">
              <w:rPr>
                <w:noProof/>
              </w:rPr>
              <w:t>odas: 188732677, PVM kodas: LT887326716,</w:t>
            </w:r>
            <w:r w:rsidR="00CE7589" w:rsidRPr="00302286">
              <w:rPr>
                <w:noProof/>
              </w:rPr>
              <w:t xml:space="preserve"> Šv. Ignoto g. 8, LT-01144 Vilnius</w:t>
            </w:r>
          </w:p>
        </w:tc>
      </w:tr>
      <w:tr w:rsidR="00302286" w:rsidRPr="00302286" w14:paraId="01EC7F64" w14:textId="77777777" w:rsidTr="005243C5">
        <w:trPr>
          <w:trHeight w:val="56"/>
        </w:trPr>
        <w:tc>
          <w:tcPr>
            <w:tcW w:w="9781" w:type="dxa"/>
            <w:gridSpan w:val="2"/>
          </w:tcPr>
          <w:p w14:paraId="37603C0D" w14:textId="045D02DB" w:rsidR="003C6CC1" w:rsidRPr="00302286" w:rsidRDefault="00CE7589" w:rsidP="00560B3E">
            <w:pPr>
              <w:pStyle w:val="ListParagraph"/>
              <w:numPr>
                <w:ilvl w:val="0"/>
                <w:numId w:val="1"/>
              </w:numPr>
              <w:ind w:left="421" w:hanging="425"/>
              <w:jc w:val="both"/>
              <w:rPr>
                <w:b/>
                <w:noProof/>
              </w:rPr>
            </w:pPr>
            <w:r w:rsidRPr="00302286">
              <w:rPr>
                <w:b/>
                <w:noProof/>
              </w:rPr>
              <w:t>Pardavė</w:t>
            </w:r>
            <w:r w:rsidR="000C3F87" w:rsidRPr="00302286">
              <w:rPr>
                <w:b/>
                <w:noProof/>
              </w:rPr>
              <w:t>jas</w:t>
            </w:r>
            <w:r w:rsidR="003C6CC1" w:rsidRPr="00302286">
              <w:rPr>
                <w:b/>
                <w:noProof/>
              </w:rPr>
              <w:t xml:space="preserve"> </w:t>
            </w:r>
            <w:r w:rsidR="005E2BD7" w:rsidRPr="00302286">
              <w:rPr>
                <w:b/>
                <w:noProof/>
              </w:rPr>
              <w:t>–</w:t>
            </w:r>
            <w:r w:rsidR="003C6CC1" w:rsidRPr="00302286">
              <w:rPr>
                <w:b/>
                <w:noProof/>
              </w:rPr>
              <w:t xml:space="preserve"> </w:t>
            </w:r>
            <w:r w:rsidR="00302286" w:rsidRPr="00302286">
              <w:rPr>
                <w:b/>
                <w:noProof/>
              </w:rPr>
              <w:t xml:space="preserve">UAB „Rokvesta“ </w:t>
            </w:r>
            <w:r w:rsidR="00302286" w:rsidRPr="00302286">
              <w:rPr>
                <w:noProof/>
              </w:rPr>
              <w:t>Bajorų atliekų tvarkymo centras, juridinio asmens kodas 300583068, Taikos g. 3A, Juodupės mstl. Rokiškio raj., atstovaujama UAB „Rokvesta“ Bajorų atliekų centro viršininko Manto Starkaus, veikiančio pagal 2020-09-09 įgaliojimą Nr. 20/04</w:t>
            </w:r>
          </w:p>
        </w:tc>
      </w:tr>
      <w:tr w:rsidR="00302286" w:rsidRPr="00302286" w14:paraId="618E5722" w14:textId="77777777" w:rsidTr="005243C5">
        <w:trPr>
          <w:trHeight w:val="56"/>
        </w:trPr>
        <w:tc>
          <w:tcPr>
            <w:tcW w:w="9781" w:type="dxa"/>
            <w:gridSpan w:val="2"/>
          </w:tcPr>
          <w:p w14:paraId="57292C1E" w14:textId="71326FE1" w:rsidR="00174E44" w:rsidRPr="00302286" w:rsidRDefault="00174E44" w:rsidP="00560B3E">
            <w:pPr>
              <w:pStyle w:val="ListParagraph"/>
              <w:numPr>
                <w:ilvl w:val="0"/>
                <w:numId w:val="1"/>
              </w:numPr>
              <w:ind w:left="421" w:hanging="425"/>
              <w:jc w:val="both"/>
              <w:rPr>
                <w:b/>
                <w:noProof/>
              </w:rPr>
            </w:pPr>
            <w:r w:rsidRPr="00302286">
              <w:rPr>
                <w:b/>
                <w:noProof/>
              </w:rPr>
              <w:t xml:space="preserve">Subteikėjas - </w:t>
            </w:r>
            <w:r w:rsidR="00302286" w:rsidRPr="00302286">
              <w:rPr>
                <w:noProof/>
              </w:rPr>
              <w:t>nepasitelkiamas</w:t>
            </w:r>
          </w:p>
        </w:tc>
      </w:tr>
      <w:tr w:rsidR="00302286" w:rsidRPr="00302286" w14:paraId="4C7ADB62" w14:textId="77777777" w:rsidTr="005243C5">
        <w:trPr>
          <w:trHeight w:val="1819"/>
        </w:trPr>
        <w:tc>
          <w:tcPr>
            <w:tcW w:w="9781" w:type="dxa"/>
            <w:gridSpan w:val="2"/>
          </w:tcPr>
          <w:p w14:paraId="61838949" w14:textId="77777777" w:rsidR="003C6CC1" w:rsidRPr="00302286" w:rsidRDefault="003C6CC1" w:rsidP="00F4346A">
            <w:pPr>
              <w:pStyle w:val="ListParagraph"/>
              <w:numPr>
                <w:ilvl w:val="0"/>
                <w:numId w:val="1"/>
              </w:numPr>
              <w:ind w:left="421" w:hanging="425"/>
              <w:jc w:val="both"/>
              <w:rPr>
                <w:b/>
                <w:noProof/>
              </w:rPr>
            </w:pPr>
            <w:r w:rsidRPr="00302286">
              <w:rPr>
                <w:b/>
                <w:noProof/>
              </w:rPr>
              <w:t>Pirkimo objektas</w:t>
            </w:r>
            <w:r w:rsidR="005E2BD7" w:rsidRPr="00302286">
              <w:rPr>
                <w:b/>
                <w:noProof/>
              </w:rPr>
              <w:t>:</w:t>
            </w:r>
          </w:p>
          <w:p w14:paraId="0E3698A7" w14:textId="7503D7D6" w:rsidR="000C3F87" w:rsidRPr="00302286" w:rsidRDefault="003C6CC1" w:rsidP="00F4346A">
            <w:pPr>
              <w:pStyle w:val="ListParagraph"/>
              <w:numPr>
                <w:ilvl w:val="1"/>
                <w:numId w:val="1"/>
              </w:numPr>
              <w:ind w:left="421" w:hanging="425"/>
              <w:jc w:val="both"/>
              <w:rPr>
                <w:noProof/>
              </w:rPr>
            </w:pPr>
            <w:r w:rsidRPr="00302286">
              <w:rPr>
                <w:noProof/>
              </w:rPr>
              <w:t xml:space="preserve">Pirkimo objektas – </w:t>
            </w:r>
            <w:r w:rsidR="00CE7589" w:rsidRPr="00302286">
              <w:rPr>
                <w:noProof/>
              </w:rPr>
              <w:t xml:space="preserve">Pardavėjas </w:t>
            </w:r>
            <w:r w:rsidRPr="00302286">
              <w:rPr>
                <w:noProof/>
              </w:rPr>
              <w:t>įsipareigoja teikti</w:t>
            </w:r>
            <w:r w:rsidR="00174E44" w:rsidRPr="00302286">
              <w:rPr>
                <w:b/>
                <w:noProof/>
              </w:rPr>
              <w:t xml:space="preserve"> </w:t>
            </w:r>
            <w:r w:rsidR="00170AAC" w:rsidRPr="00302286">
              <w:rPr>
                <w:noProof/>
              </w:rPr>
              <w:t>Šalutinių gyvūninių produktų išvežimo paslaugas</w:t>
            </w:r>
            <w:r w:rsidR="00174E44" w:rsidRPr="00302286">
              <w:rPr>
                <w:noProof/>
              </w:rPr>
              <w:t xml:space="preserve"> </w:t>
            </w:r>
            <w:r w:rsidRPr="00302286">
              <w:rPr>
                <w:noProof/>
              </w:rPr>
              <w:t>(toliau – Paslaugos)</w:t>
            </w:r>
            <w:r w:rsidRPr="00302286">
              <w:rPr>
                <w:i/>
                <w:noProof/>
              </w:rPr>
              <w:t>.</w:t>
            </w:r>
          </w:p>
          <w:p w14:paraId="5F8AFE0E" w14:textId="62AD43B2" w:rsidR="003C6CC1" w:rsidRPr="00302286" w:rsidRDefault="003C6CC1" w:rsidP="00F4346A">
            <w:pPr>
              <w:pStyle w:val="ListParagraph"/>
              <w:numPr>
                <w:ilvl w:val="1"/>
                <w:numId w:val="1"/>
              </w:numPr>
              <w:ind w:left="421" w:hanging="425"/>
              <w:jc w:val="both"/>
              <w:rPr>
                <w:noProof/>
              </w:rPr>
            </w:pPr>
            <w:r w:rsidRPr="00302286">
              <w:rPr>
                <w:noProof/>
              </w:rPr>
              <w:t xml:space="preserve">Pirkėjas įsipareigoja priimti </w:t>
            </w:r>
            <w:r w:rsidR="00174E44" w:rsidRPr="00302286">
              <w:rPr>
                <w:noProof/>
              </w:rPr>
              <w:t>5</w:t>
            </w:r>
            <w:r w:rsidRPr="00302286">
              <w:rPr>
                <w:noProof/>
              </w:rPr>
              <w:t xml:space="preserve">.1 </w:t>
            </w:r>
            <w:r w:rsidR="005E2BD7" w:rsidRPr="00302286">
              <w:rPr>
                <w:noProof/>
              </w:rPr>
              <w:t>pa</w:t>
            </w:r>
            <w:r w:rsidRPr="00302286">
              <w:rPr>
                <w:noProof/>
              </w:rPr>
              <w:t>punkt</w:t>
            </w:r>
            <w:r w:rsidR="005E2BD7" w:rsidRPr="00302286">
              <w:rPr>
                <w:noProof/>
              </w:rPr>
              <w:t>yje</w:t>
            </w:r>
            <w:r w:rsidRPr="00302286">
              <w:rPr>
                <w:noProof/>
              </w:rPr>
              <w:t xml:space="preserve"> nurodytas </w:t>
            </w:r>
            <w:r w:rsidR="009C5B01" w:rsidRPr="00302286">
              <w:rPr>
                <w:noProof/>
              </w:rPr>
              <w:t>P</w:t>
            </w:r>
            <w:r w:rsidRPr="00302286">
              <w:rPr>
                <w:noProof/>
              </w:rPr>
              <w:t xml:space="preserve">aslaugas ir </w:t>
            </w:r>
            <w:r w:rsidR="005E2BD7" w:rsidRPr="00302286">
              <w:rPr>
                <w:noProof/>
              </w:rPr>
              <w:t>su</w:t>
            </w:r>
            <w:r w:rsidRPr="00302286">
              <w:rPr>
                <w:noProof/>
              </w:rPr>
              <w:t xml:space="preserve">mokėti už Sutarties reikalavimus atitinkančias Paslaugas </w:t>
            </w:r>
            <w:r w:rsidR="006D6C78" w:rsidRPr="00302286">
              <w:rPr>
                <w:noProof/>
              </w:rPr>
              <w:t xml:space="preserve">pagal </w:t>
            </w:r>
            <w:r w:rsidR="00F17569" w:rsidRPr="00302286">
              <w:rPr>
                <w:noProof/>
              </w:rPr>
              <w:t>6.1.1 punkte nurodytus</w:t>
            </w:r>
            <w:r w:rsidR="006D6C78" w:rsidRPr="00302286">
              <w:rPr>
                <w:noProof/>
              </w:rPr>
              <w:t xml:space="preserve"> paslaugų įkain</w:t>
            </w:r>
            <w:r w:rsidR="00F17569" w:rsidRPr="00302286">
              <w:rPr>
                <w:noProof/>
              </w:rPr>
              <w:t>ius</w:t>
            </w:r>
            <w:r w:rsidRPr="00302286">
              <w:rPr>
                <w:noProof/>
              </w:rPr>
              <w:t xml:space="preserve">. </w:t>
            </w:r>
          </w:p>
          <w:p w14:paraId="7241528C" w14:textId="77777777" w:rsidR="003C6CC1" w:rsidRPr="00302286" w:rsidRDefault="003C6CC1" w:rsidP="00F4346A">
            <w:pPr>
              <w:pStyle w:val="ListParagraph"/>
              <w:numPr>
                <w:ilvl w:val="1"/>
                <w:numId w:val="1"/>
              </w:numPr>
              <w:ind w:left="421" w:hanging="425"/>
              <w:jc w:val="both"/>
              <w:rPr>
                <w:noProof/>
              </w:rPr>
            </w:pPr>
            <w:r w:rsidRPr="00302286">
              <w:rPr>
                <w:noProof/>
              </w:rPr>
              <w:t xml:space="preserve">Pardavėjas už Sutarties vykdymą jokių papildomų mokėjimų negauna. </w:t>
            </w:r>
          </w:p>
          <w:p w14:paraId="7536A592" w14:textId="60C8CDBF" w:rsidR="003C6CC1" w:rsidRPr="00302286" w:rsidRDefault="003C6CC1" w:rsidP="00F4346A">
            <w:pPr>
              <w:pStyle w:val="ListParagraph"/>
              <w:numPr>
                <w:ilvl w:val="1"/>
                <w:numId w:val="1"/>
              </w:numPr>
              <w:ind w:left="421" w:hanging="425"/>
              <w:jc w:val="both"/>
              <w:rPr>
                <w:b/>
                <w:noProof/>
              </w:rPr>
            </w:pPr>
            <w:r w:rsidRPr="00302286">
              <w:rPr>
                <w:noProof/>
              </w:rPr>
              <w:t xml:space="preserve">Reikalavimai </w:t>
            </w:r>
            <w:r w:rsidR="000C3F87" w:rsidRPr="00302286">
              <w:rPr>
                <w:noProof/>
              </w:rPr>
              <w:t>Paslaugoms</w:t>
            </w:r>
            <w:r w:rsidRPr="00302286">
              <w:rPr>
                <w:noProof/>
              </w:rPr>
              <w:t xml:space="preserve"> nustatyti šios Sutarties 1 priede.</w:t>
            </w:r>
          </w:p>
        </w:tc>
      </w:tr>
      <w:tr w:rsidR="00302286" w:rsidRPr="00302286" w14:paraId="2F4EBC16" w14:textId="77777777" w:rsidTr="005243C5">
        <w:trPr>
          <w:trHeight w:val="76"/>
        </w:trPr>
        <w:tc>
          <w:tcPr>
            <w:tcW w:w="9781" w:type="dxa"/>
            <w:gridSpan w:val="2"/>
          </w:tcPr>
          <w:p w14:paraId="203F167F" w14:textId="037D4709" w:rsidR="003C6CC1" w:rsidRPr="00302286" w:rsidRDefault="003C6CC1" w:rsidP="00F4346A">
            <w:pPr>
              <w:pStyle w:val="ListParagraph"/>
              <w:numPr>
                <w:ilvl w:val="0"/>
                <w:numId w:val="1"/>
              </w:numPr>
              <w:ind w:left="421" w:hanging="425"/>
              <w:jc w:val="both"/>
              <w:rPr>
                <w:b/>
                <w:noProof/>
              </w:rPr>
            </w:pPr>
            <w:r w:rsidRPr="00302286">
              <w:rPr>
                <w:b/>
                <w:noProof/>
              </w:rPr>
              <w:t>Kainodaros taisyklės:</w:t>
            </w:r>
          </w:p>
        </w:tc>
      </w:tr>
      <w:tr w:rsidR="00302286" w:rsidRPr="00302286" w14:paraId="5EFA888C" w14:textId="77777777" w:rsidTr="005243C5">
        <w:trPr>
          <w:trHeight w:val="563"/>
        </w:trPr>
        <w:tc>
          <w:tcPr>
            <w:tcW w:w="3402" w:type="dxa"/>
          </w:tcPr>
          <w:p w14:paraId="012985CC" w14:textId="77777777" w:rsidR="003C6CC1" w:rsidRPr="00302286" w:rsidRDefault="003C6CC1" w:rsidP="00F4346A">
            <w:pPr>
              <w:pStyle w:val="ListParagraph"/>
              <w:numPr>
                <w:ilvl w:val="1"/>
                <w:numId w:val="1"/>
              </w:numPr>
              <w:ind w:left="421" w:hanging="425"/>
              <w:jc w:val="both"/>
              <w:rPr>
                <w:noProof/>
              </w:rPr>
            </w:pPr>
            <w:r w:rsidRPr="00302286">
              <w:rPr>
                <w:noProof/>
              </w:rPr>
              <w:t xml:space="preserve"> Fiksuotas įkainis</w:t>
            </w:r>
          </w:p>
        </w:tc>
        <w:tc>
          <w:tcPr>
            <w:tcW w:w="6379" w:type="dxa"/>
          </w:tcPr>
          <w:p w14:paraId="264E6A9E" w14:textId="00D675FD" w:rsidR="003C6CC1" w:rsidRPr="00302286" w:rsidRDefault="00396071" w:rsidP="00170AAC">
            <w:pPr>
              <w:pStyle w:val="ListParagraph"/>
              <w:numPr>
                <w:ilvl w:val="2"/>
                <w:numId w:val="1"/>
              </w:numPr>
              <w:tabs>
                <w:tab w:val="left" w:pos="661"/>
              </w:tabs>
              <w:ind w:left="0" w:hanging="4"/>
              <w:jc w:val="both"/>
              <w:rPr>
                <w:noProof/>
              </w:rPr>
            </w:pPr>
            <w:r w:rsidRPr="00302286">
              <w:rPr>
                <w:noProof/>
              </w:rPr>
              <w:t>Įkainis:</w:t>
            </w:r>
            <w:bookmarkStart w:id="0" w:name="_GoBack"/>
            <w:bookmarkEnd w:id="0"/>
          </w:p>
          <w:p w14:paraId="6EBED64B" w14:textId="63C44D9A" w:rsidR="00396071" w:rsidRPr="00302286" w:rsidRDefault="00396071" w:rsidP="00396071">
            <w:pPr>
              <w:pStyle w:val="ListParagraph"/>
              <w:numPr>
                <w:ilvl w:val="3"/>
                <w:numId w:val="1"/>
              </w:numPr>
              <w:tabs>
                <w:tab w:val="left" w:pos="856"/>
              </w:tabs>
              <w:ind w:left="6" w:firstLine="0"/>
              <w:jc w:val="both"/>
              <w:rPr>
                <w:noProof/>
              </w:rPr>
            </w:pPr>
            <w:r w:rsidRPr="00302286">
              <w:rPr>
                <w:noProof/>
              </w:rPr>
              <w:t xml:space="preserve">III kategorijos šalutinių gyvūninių produktų išvežimas </w:t>
            </w:r>
            <w:r w:rsidR="00302286">
              <w:rPr>
                <w:noProof/>
              </w:rPr>
              <w:t>0,36</w:t>
            </w:r>
            <w:r w:rsidRPr="00302286">
              <w:rPr>
                <w:noProof/>
              </w:rPr>
              <w:t xml:space="preserve"> Eur be PVM, </w:t>
            </w:r>
            <w:r w:rsidR="00302286" w:rsidRPr="00302286">
              <w:rPr>
                <w:noProof/>
              </w:rPr>
              <w:t>0,44</w:t>
            </w:r>
            <w:r w:rsidRPr="00302286">
              <w:rPr>
                <w:noProof/>
              </w:rPr>
              <w:t xml:space="preserve"> su</w:t>
            </w:r>
            <w:r w:rsidR="00C163E3" w:rsidRPr="00302286">
              <w:rPr>
                <w:noProof/>
              </w:rPr>
              <w:t xml:space="preserve"> 21%</w:t>
            </w:r>
            <w:r w:rsidRPr="00302286">
              <w:rPr>
                <w:noProof/>
              </w:rPr>
              <w:t xml:space="preserve"> PVM už vieną kilogramą;</w:t>
            </w:r>
          </w:p>
          <w:p w14:paraId="2705C5CE" w14:textId="4B8428E1" w:rsidR="00396071" w:rsidRPr="00302286" w:rsidRDefault="00396071" w:rsidP="00396071">
            <w:pPr>
              <w:pStyle w:val="ListParagraph"/>
              <w:numPr>
                <w:ilvl w:val="3"/>
                <w:numId w:val="1"/>
              </w:numPr>
              <w:tabs>
                <w:tab w:val="left" w:pos="856"/>
              </w:tabs>
              <w:ind w:left="6" w:firstLine="0"/>
              <w:jc w:val="both"/>
              <w:rPr>
                <w:noProof/>
              </w:rPr>
            </w:pPr>
            <w:r w:rsidRPr="00302286">
              <w:rPr>
                <w:noProof/>
              </w:rPr>
              <w:t xml:space="preserve">Panaudoto aliejaus išvežimas </w:t>
            </w:r>
            <w:r w:rsidR="00302286">
              <w:rPr>
                <w:noProof/>
              </w:rPr>
              <w:t>0,36</w:t>
            </w:r>
            <w:r w:rsidRPr="00302286">
              <w:rPr>
                <w:noProof/>
              </w:rPr>
              <w:t xml:space="preserve"> Eur be PVM, </w:t>
            </w:r>
            <w:r w:rsidR="00302286">
              <w:rPr>
                <w:noProof/>
              </w:rPr>
              <w:t xml:space="preserve">0,44 </w:t>
            </w:r>
            <w:r w:rsidRPr="00302286">
              <w:rPr>
                <w:noProof/>
              </w:rPr>
              <w:t xml:space="preserve">Eur su </w:t>
            </w:r>
            <w:r w:rsidR="00C163E3" w:rsidRPr="00302286">
              <w:rPr>
                <w:noProof/>
              </w:rPr>
              <w:t xml:space="preserve">21% </w:t>
            </w:r>
            <w:r w:rsidRPr="00302286">
              <w:rPr>
                <w:noProof/>
              </w:rPr>
              <w:t>PVM už vieną litrą,</w:t>
            </w:r>
          </w:p>
          <w:p w14:paraId="5C3E5973" w14:textId="621AC5AC" w:rsidR="00396071" w:rsidRPr="00302286" w:rsidRDefault="00396071" w:rsidP="00302286">
            <w:pPr>
              <w:pStyle w:val="ListParagraph"/>
              <w:numPr>
                <w:ilvl w:val="2"/>
                <w:numId w:val="1"/>
              </w:numPr>
              <w:tabs>
                <w:tab w:val="left" w:pos="661"/>
              </w:tabs>
              <w:ind w:left="0" w:hanging="4"/>
              <w:jc w:val="both"/>
              <w:rPr>
                <w:noProof/>
              </w:rPr>
            </w:pPr>
            <w:r w:rsidRPr="00302286">
              <w:rPr>
                <w:noProof/>
              </w:rPr>
              <w:t xml:space="preserve">Maksimali Sutarties kaina – </w:t>
            </w:r>
            <w:r w:rsidR="00302286">
              <w:rPr>
                <w:noProof/>
              </w:rPr>
              <w:t>1190,08</w:t>
            </w:r>
            <w:r w:rsidRPr="00302286">
              <w:rPr>
                <w:noProof/>
              </w:rPr>
              <w:t xml:space="preserve"> Eur be PVM, 1</w:t>
            </w:r>
            <w:r w:rsidR="00560B3E" w:rsidRPr="00302286">
              <w:rPr>
                <w:noProof/>
              </w:rPr>
              <w:t>44</w:t>
            </w:r>
            <w:r w:rsidRPr="00302286">
              <w:rPr>
                <w:noProof/>
              </w:rPr>
              <w:t>0,00 Eur su</w:t>
            </w:r>
            <w:r w:rsidR="00C163E3" w:rsidRPr="00302286">
              <w:rPr>
                <w:noProof/>
              </w:rPr>
              <w:t xml:space="preserve"> 21% </w:t>
            </w:r>
            <w:r w:rsidRPr="00302286">
              <w:rPr>
                <w:noProof/>
              </w:rPr>
              <w:t>PVM.</w:t>
            </w:r>
          </w:p>
        </w:tc>
      </w:tr>
      <w:tr w:rsidR="00302286" w:rsidRPr="00302286" w14:paraId="73B62CC6" w14:textId="77777777" w:rsidTr="005243C5">
        <w:trPr>
          <w:trHeight w:val="257"/>
        </w:trPr>
        <w:tc>
          <w:tcPr>
            <w:tcW w:w="9781" w:type="dxa"/>
            <w:gridSpan w:val="2"/>
            <w:tcBorders>
              <w:top w:val="single" w:sz="4" w:space="0" w:color="auto"/>
              <w:left w:val="single" w:sz="4" w:space="0" w:color="auto"/>
              <w:right w:val="single" w:sz="4" w:space="0" w:color="auto"/>
            </w:tcBorders>
          </w:tcPr>
          <w:p w14:paraId="67564587" w14:textId="23824688" w:rsidR="003C6CC1" w:rsidRPr="00302286" w:rsidRDefault="003C6CC1" w:rsidP="00F4346A">
            <w:pPr>
              <w:pStyle w:val="ListParagraph"/>
              <w:numPr>
                <w:ilvl w:val="0"/>
                <w:numId w:val="1"/>
              </w:numPr>
              <w:ind w:left="421" w:hanging="425"/>
              <w:jc w:val="both"/>
              <w:rPr>
                <w:b/>
                <w:noProof/>
              </w:rPr>
            </w:pPr>
            <w:r w:rsidRPr="00302286">
              <w:rPr>
                <w:b/>
                <w:noProof/>
              </w:rPr>
              <w:t>Kainos peržiūra:</w:t>
            </w:r>
          </w:p>
        </w:tc>
      </w:tr>
      <w:tr w:rsidR="00302286" w:rsidRPr="00302286" w14:paraId="78BC3368" w14:textId="77777777" w:rsidTr="005243C5">
        <w:trPr>
          <w:trHeight w:val="553"/>
        </w:trPr>
        <w:tc>
          <w:tcPr>
            <w:tcW w:w="9781" w:type="dxa"/>
            <w:gridSpan w:val="2"/>
            <w:tcBorders>
              <w:top w:val="single" w:sz="4" w:space="0" w:color="auto"/>
              <w:left w:val="single" w:sz="4" w:space="0" w:color="auto"/>
              <w:right w:val="single" w:sz="4" w:space="0" w:color="auto"/>
            </w:tcBorders>
          </w:tcPr>
          <w:p w14:paraId="2EE094E0" w14:textId="738BCBDD" w:rsidR="003C6CC1" w:rsidRPr="00302286" w:rsidRDefault="004124A0" w:rsidP="00F4346A">
            <w:pPr>
              <w:ind w:left="421" w:hanging="425"/>
              <w:jc w:val="both"/>
              <w:rPr>
                <w:noProof/>
              </w:rPr>
            </w:pPr>
            <w:r w:rsidRPr="00302286">
              <w:rPr>
                <w:noProof/>
              </w:rPr>
              <w:t>7</w:t>
            </w:r>
            <w:r w:rsidR="003C6CC1" w:rsidRPr="00302286">
              <w:rPr>
                <w:noProof/>
              </w:rPr>
              <w:t>.1. Sutarties įkaini</w:t>
            </w:r>
            <w:r w:rsidRPr="00302286">
              <w:rPr>
                <w:noProof/>
              </w:rPr>
              <w:t>ai</w:t>
            </w:r>
            <w:r w:rsidR="003C6CC1" w:rsidRPr="00302286">
              <w:rPr>
                <w:noProof/>
              </w:rPr>
              <w:t xml:space="preserve"> nėra peržiūrimi visą Sutarties galiojimo laikotarpį, išskyrus atvejus, kai pasikeičia </w:t>
            </w:r>
            <w:r w:rsidR="00221B14" w:rsidRPr="00302286">
              <w:rPr>
                <w:noProof/>
              </w:rPr>
              <w:t>Paslaugoms</w:t>
            </w:r>
            <w:r w:rsidR="003C6CC1" w:rsidRPr="00302286">
              <w:rPr>
                <w:noProof/>
              </w:rPr>
              <w:t xml:space="preserve"> taikomas PVM tarifas.</w:t>
            </w:r>
          </w:p>
        </w:tc>
      </w:tr>
      <w:tr w:rsidR="00302286" w:rsidRPr="00302286" w14:paraId="02376C37" w14:textId="77777777" w:rsidTr="005243C5">
        <w:trPr>
          <w:trHeight w:val="963"/>
        </w:trPr>
        <w:tc>
          <w:tcPr>
            <w:tcW w:w="9781" w:type="dxa"/>
            <w:gridSpan w:val="2"/>
            <w:tcBorders>
              <w:top w:val="single" w:sz="4" w:space="0" w:color="auto"/>
              <w:left w:val="single" w:sz="4" w:space="0" w:color="auto"/>
              <w:right w:val="single" w:sz="4" w:space="0" w:color="auto"/>
            </w:tcBorders>
          </w:tcPr>
          <w:p w14:paraId="6DC96AC5" w14:textId="55B25033" w:rsidR="003C6CC1" w:rsidRPr="00302286" w:rsidRDefault="00221B14" w:rsidP="00F4346A">
            <w:pPr>
              <w:pStyle w:val="ListParagraph"/>
              <w:numPr>
                <w:ilvl w:val="0"/>
                <w:numId w:val="1"/>
              </w:numPr>
              <w:ind w:left="421" w:hanging="425"/>
              <w:jc w:val="both"/>
              <w:rPr>
                <w:noProof/>
              </w:rPr>
            </w:pPr>
            <w:r w:rsidRPr="00302286">
              <w:rPr>
                <w:b/>
                <w:noProof/>
              </w:rPr>
              <w:t>Paslaugų</w:t>
            </w:r>
            <w:r w:rsidR="003C6CC1" w:rsidRPr="00302286">
              <w:rPr>
                <w:b/>
                <w:noProof/>
              </w:rPr>
              <w:t xml:space="preserve"> </w:t>
            </w:r>
            <w:r w:rsidRPr="00302286">
              <w:rPr>
                <w:b/>
                <w:noProof/>
              </w:rPr>
              <w:t>teikimo</w:t>
            </w:r>
            <w:r w:rsidR="003C6CC1" w:rsidRPr="00302286">
              <w:rPr>
                <w:b/>
                <w:noProof/>
              </w:rPr>
              <w:t xml:space="preserve"> vieta ir sąlygos</w:t>
            </w:r>
            <w:r w:rsidR="003C6CC1" w:rsidRPr="00302286">
              <w:rPr>
                <w:noProof/>
              </w:rPr>
              <w:t>:</w:t>
            </w:r>
          </w:p>
          <w:p w14:paraId="6311EC31" w14:textId="35AAA8F7" w:rsidR="00221B14" w:rsidRPr="00302286" w:rsidRDefault="004124A0" w:rsidP="00F4346A">
            <w:pPr>
              <w:pStyle w:val="ListParagraph"/>
              <w:numPr>
                <w:ilvl w:val="1"/>
                <w:numId w:val="1"/>
              </w:numPr>
              <w:ind w:left="421" w:hanging="425"/>
              <w:jc w:val="both"/>
              <w:rPr>
                <w:noProof/>
              </w:rPr>
            </w:pPr>
            <w:r w:rsidRPr="00302286">
              <w:rPr>
                <w:noProof/>
              </w:rPr>
              <w:t xml:space="preserve">Paslaugų teikimo vieta – </w:t>
            </w:r>
            <w:r w:rsidR="00170AAC" w:rsidRPr="00302286">
              <w:rPr>
                <w:noProof/>
              </w:rPr>
              <w:t>Naujoji Uosto g. 24, LT-92244, Klaipėda</w:t>
            </w:r>
            <w:r w:rsidRPr="00302286">
              <w:rPr>
                <w:noProof/>
                <w:lang w:eastAsia="zh-CN"/>
              </w:rPr>
              <w:t>;</w:t>
            </w:r>
          </w:p>
          <w:p w14:paraId="0DB20A07" w14:textId="25D0A85F" w:rsidR="003C6CC1" w:rsidRPr="00302286" w:rsidRDefault="00323C07" w:rsidP="00F4346A">
            <w:pPr>
              <w:pStyle w:val="ListParagraph"/>
              <w:numPr>
                <w:ilvl w:val="1"/>
                <w:numId w:val="1"/>
              </w:numPr>
              <w:ind w:left="421" w:hanging="425"/>
              <w:jc w:val="both"/>
              <w:rPr>
                <w:noProof/>
              </w:rPr>
            </w:pPr>
            <w:r w:rsidRPr="00302286">
              <w:rPr>
                <w:noProof/>
              </w:rPr>
              <w:t>Paslaugos</w:t>
            </w:r>
            <w:r w:rsidR="003C6CC1" w:rsidRPr="00302286">
              <w:rPr>
                <w:noProof/>
              </w:rPr>
              <w:t xml:space="preserve"> yra priimamos pasirašant </w:t>
            </w:r>
            <w:r w:rsidR="00C44290" w:rsidRPr="00302286">
              <w:rPr>
                <w:noProof/>
              </w:rPr>
              <w:t>Šalutinių gyvūninių produktų ir perdirbtų šalutinių gyvūninių produktų važtaraštį (forma patvirtinta VMVT direktoriaus 2005 m. spalio 7 d. įsakymu Nr.B1-558</w:t>
            </w:r>
            <w:r w:rsidR="000103D1" w:rsidRPr="00302286">
              <w:rPr>
                <w:noProof/>
              </w:rPr>
              <w:t>)</w:t>
            </w:r>
            <w:r w:rsidR="00C44290" w:rsidRPr="00302286">
              <w:rPr>
                <w:noProof/>
              </w:rPr>
              <w:t>.</w:t>
            </w:r>
            <w:r w:rsidR="003C6CC1" w:rsidRPr="00302286">
              <w:rPr>
                <w:noProof/>
              </w:rPr>
              <w:t xml:space="preserve"> </w:t>
            </w:r>
          </w:p>
        </w:tc>
      </w:tr>
      <w:tr w:rsidR="00302286" w:rsidRPr="00302286" w14:paraId="46D174EF" w14:textId="77777777" w:rsidTr="005243C5">
        <w:trPr>
          <w:trHeight w:val="551"/>
        </w:trPr>
        <w:tc>
          <w:tcPr>
            <w:tcW w:w="9781" w:type="dxa"/>
            <w:gridSpan w:val="2"/>
          </w:tcPr>
          <w:p w14:paraId="233F19E7" w14:textId="4F22D16E" w:rsidR="003C6CC1" w:rsidRPr="00302286" w:rsidRDefault="00B72CBC" w:rsidP="00F4346A">
            <w:pPr>
              <w:pStyle w:val="ListParagraph"/>
              <w:numPr>
                <w:ilvl w:val="0"/>
                <w:numId w:val="1"/>
              </w:numPr>
              <w:ind w:left="421" w:hanging="425"/>
              <w:jc w:val="both"/>
              <w:rPr>
                <w:noProof/>
              </w:rPr>
            </w:pPr>
            <w:r w:rsidRPr="00302286">
              <w:rPr>
                <w:b/>
                <w:noProof/>
              </w:rPr>
              <w:t>M</w:t>
            </w:r>
            <w:r w:rsidR="003C6CC1" w:rsidRPr="00302286">
              <w:rPr>
                <w:b/>
                <w:noProof/>
              </w:rPr>
              <w:t>okėjimas</w:t>
            </w:r>
            <w:r w:rsidR="003C6CC1" w:rsidRPr="00302286">
              <w:rPr>
                <w:noProof/>
              </w:rPr>
              <w:t xml:space="preserve"> – už </w:t>
            </w:r>
            <w:r w:rsidR="00EF64DB" w:rsidRPr="00302286">
              <w:rPr>
                <w:noProof/>
              </w:rPr>
              <w:t xml:space="preserve">suteiktas </w:t>
            </w:r>
            <w:r w:rsidR="007D34DE" w:rsidRPr="00302286">
              <w:rPr>
                <w:noProof/>
              </w:rPr>
              <w:t>Sutarties ir jos prieduose nurodytus reikalavimus atitinkančias</w:t>
            </w:r>
            <w:r w:rsidR="00EF64DB" w:rsidRPr="00302286">
              <w:rPr>
                <w:noProof/>
              </w:rPr>
              <w:t xml:space="preserve"> Paslaugas</w:t>
            </w:r>
            <w:r w:rsidR="003C6CC1" w:rsidRPr="00302286">
              <w:rPr>
                <w:noProof/>
              </w:rPr>
              <w:t xml:space="preserve"> Pirkėjas</w:t>
            </w:r>
            <w:r w:rsidR="003C6CC1" w:rsidRPr="00302286">
              <w:rPr>
                <w:b/>
                <w:noProof/>
              </w:rPr>
              <w:t xml:space="preserve"> </w:t>
            </w:r>
            <w:r w:rsidRPr="00302286">
              <w:rPr>
                <w:noProof/>
              </w:rPr>
              <w:t>su</w:t>
            </w:r>
            <w:r w:rsidR="003C6CC1" w:rsidRPr="00302286">
              <w:rPr>
                <w:noProof/>
              </w:rPr>
              <w:t xml:space="preserve">moka per </w:t>
            </w:r>
            <w:r w:rsidR="003B369C" w:rsidRPr="00302286">
              <w:rPr>
                <w:noProof/>
              </w:rPr>
              <w:t>30</w:t>
            </w:r>
            <w:r w:rsidR="003C6CC1" w:rsidRPr="00302286">
              <w:rPr>
                <w:noProof/>
              </w:rPr>
              <w:t xml:space="preserve"> dienų </w:t>
            </w:r>
            <w:r w:rsidR="003B369C" w:rsidRPr="00302286">
              <w:rPr>
                <w:noProof/>
              </w:rPr>
              <w:t xml:space="preserve">nuo </w:t>
            </w:r>
            <w:r w:rsidRPr="00302286">
              <w:rPr>
                <w:noProof/>
              </w:rPr>
              <w:t>P</w:t>
            </w:r>
            <w:r w:rsidR="00EF64DB" w:rsidRPr="00302286">
              <w:rPr>
                <w:noProof/>
              </w:rPr>
              <w:t>aslaugų suteikimo ir priėmimo</w:t>
            </w:r>
            <w:r w:rsidRPr="00302286">
              <w:rPr>
                <w:noProof/>
              </w:rPr>
              <w:t>–</w:t>
            </w:r>
            <w:r w:rsidR="00EF64DB" w:rsidRPr="00302286">
              <w:rPr>
                <w:noProof/>
              </w:rPr>
              <w:t xml:space="preserve"> perdavimo</w:t>
            </w:r>
            <w:r w:rsidR="003C6CC1" w:rsidRPr="00302286">
              <w:rPr>
                <w:noProof/>
              </w:rPr>
              <w:t xml:space="preserve"> </w:t>
            </w:r>
            <w:r w:rsidR="00EF64DB" w:rsidRPr="00302286">
              <w:rPr>
                <w:noProof/>
              </w:rPr>
              <w:t>akto pasirašymo</w:t>
            </w:r>
            <w:r w:rsidR="003B369C" w:rsidRPr="00302286">
              <w:rPr>
                <w:noProof/>
              </w:rPr>
              <w:t>.</w:t>
            </w:r>
            <w:r w:rsidR="00EF64DB" w:rsidRPr="00302286">
              <w:rPr>
                <w:b/>
                <w:i/>
                <w:noProof/>
              </w:rPr>
              <w:t xml:space="preserve"> </w:t>
            </w:r>
            <w:r w:rsidR="003C6CC1" w:rsidRPr="00302286">
              <w:rPr>
                <w:noProof/>
              </w:rPr>
              <w:t xml:space="preserve">Pirkėjas </w:t>
            </w:r>
            <w:r w:rsidR="00767A25" w:rsidRPr="00302286">
              <w:rPr>
                <w:noProof/>
              </w:rPr>
              <w:t>su</w:t>
            </w:r>
            <w:r w:rsidR="003C6CC1" w:rsidRPr="00302286">
              <w:rPr>
                <w:noProof/>
              </w:rPr>
              <w:t xml:space="preserve">moka už </w:t>
            </w:r>
            <w:r w:rsidR="00EF64DB" w:rsidRPr="00302286">
              <w:rPr>
                <w:noProof/>
              </w:rPr>
              <w:t>Paslaugas</w:t>
            </w:r>
            <w:r w:rsidR="003C6CC1" w:rsidRPr="00302286">
              <w:rPr>
                <w:noProof/>
              </w:rPr>
              <w:t xml:space="preserve"> tik tuo atveju, jei sąskaita yra pateikiama naudojantis „E.</w:t>
            </w:r>
            <w:r w:rsidR="00767A25" w:rsidRPr="00302286">
              <w:rPr>
                <w:noProof/>
              </w:rPr>
              <w:t xml:space="preserve"> </w:t>
            </w:r>
            <w:r w:rsidR="003C6CC1" w:rsidRPr="00302286">
              <w:rPr>
                <w:noProof/>
              </w:rPr>
              <w:t>sąskait</w:t>
            </w:r>
            <w:r w:rsidR="002F02CF" w:rsidRPr="00302286">
              <w:rPr>
                <w:noProof/>
              </w:rPr>
              <w:t>a</w:t>
            </w:r>
            <w:r w:rsidR="003C6CC1" w:rsidRPr="00302286">
              <w:rPr>
                <w:noProof/>
              </w:rPr>
              <w:t xml:space="preserve">“ priemonėmis. </w:t>
            </w:r>
          </w:p>
        </w:tc>
      </w:tr>
      <w:tr w:rsidR="00302286" w:rsidRPr="00302286" w14:paraId="2FC7E77F" w14:textId="77777777" w:rsidTr="005243C5">
        <w:trPr>
          <w:trHeight w:val="56"/>
        </w:trPr>
        <w:tc>
          <w:tcPr>
            <w:tcW w:w="9781" w:type="dxa"/>
            <w:gridSpan w:val="2"/>
          </w:tcPr>
          <w:p w14:paraId="6C7FC046" w14:textId="3E0D4783" w:rsidR="00B83B4F" w:rsidRPr="00302286" w:rsidRDefault="00B83B4F" w:rsidP="00F4346A">
            <w:pPr>
              <w:pStyle w:val="ListParagraph"/>
              <w:numPr>
                <w:ilvl w:val="0"/>
                <w:numId w:val="1"/>
              </w:numPr>
              <w:ind w:left="421" w:hanging="425"/>
              <w:jc w:val="both"/>
              <w:rPr>
                <w:noProof/>
              </w:rPr>
            </w:pPr>
            <w:r w:rsidRPr="00302286">
              <w:rPr>
                <w:noProof/>
              </w:rPr>
              <w:t xml:space="preserve">Sutarties vykdymo metu atsiradusius Paslaugų trūkumus Pardavėjas turi ištaisyti ne vėliau kaip per </w:t>
            </w:r>
            <w:r w:rsidR="00C709F9" w:rsidRPr="00302286">
              <w:rPr>
                <w:noProof/>
              </w:rPr>
              <w:t>3</w:t>
            </w:r>
            <w:r w:rsidRPr="00302286">
              <w:rPr>
                <w:noProof/>
              </w:rPr>
              <w:t xml:space="preserve"> </w:t>
            </w:r>
            <w:r w:rsidR="00C709F9" w:rsidRPr="00302286">
              <w:rPr>
                <w:noProof/>
              </w:rPr>
              <w:t>dienas</w:t>
            </w:r>
            <w:r w:rsidRPr="00302286">
              <w:rPr>
                <w:noProof/>
              </w:rPr>
              <w:t xml:space="preserve"> nuo pranešimo apie trūkumus.</w:t>
            </w:r>
          </w:p>
          <w:p w14:paraId="7C003A42" w14:textId="6B1F78B2" w:rsidR="00EF64DB" w:rsidRPr="00302286" w:rsidRDefault="00323C07" w:rsidP="00F4346A">
            <w:pPr>
              <w:pStyle w:val="ListParagraph"/>
              <w:numPr>
                <w:ilvl w:val="0"/>
                <w:numId w:val="1"/>
              </w:numPr>
              <w:ind w:left="421" w:hanging="425"/>
              <w:jc w:val="both"/>
              <w:rPr>
                <w:noProof/>
              </w:rPr>
            </w:pPr>
            <w:r w:rsidRPr="00302286">
              <w:rPr>
                <w:b/>
                <w:noProof/>
              </w:rPr>
              <w:t>Garantijos terminas</w:t>
            </w:r>
            <w:r w:rsidRPr="00302286">
              <w:rPr>
                <w:noProof/>
              </w:rPr>
              <w:t xml:space="preserve"> </w:t>
            </w:r>
            <w:r w:rsidR="00C709F9" w:rsidRPr="00302286">
              <w:rPr>
                <w:noProof/>
              </w:rPr>
              <w:t>yra netaikomas.</w:t>
            </w:r>
          </w:p>
        </w:tc>
      </w:tr>
      <w:tr w:rsidR="00302286" w:rsidRPr="00302286" w14:paraId="557B31C1" w14:textId="77777777" w:rsidTr="005243C5">
        <w:trPr>
          <w:trHeight w:val="2588"/>
        </w:trPr>
        <w:tc>
          <w:tcPr>
            <w:tcW w:w="9781" w:type="dxa"/>
            <w:gridSpan w:val="2"/>
          </w:tcPr>
          <w:p w14:paraId="2308ADCF" w14:textId="77777777" w:rsidR="003C6CC1" w:rsidRPr="00302286" w:rsidRDefault="003C6CC1" w:rsidP="00F4346A">
            <w:pPr>
              <w:pStyle w:val="ListParagraph"/>
              <w:numPr>
                <w:ilvl w:val="0"/>
                <w:numId w:val="1"/>
              </w:numPr>
              <w:ind w:left="421" w:hanging="425"/>
              <w:jc w:val="both"/>
              <w:rPr>
                <w:b/>
                <w:noProof/>
              </w:rPr>
            </w:pPr>
            <w:r w:rsidRPr="00302286">
              <w:rPr>
                <w:b/>
                <w:noProof/>
              </w:rPr>
              <w:t>Netesybos:</w:t>
            </w:r>
          </w:p>
          <w:p w14:paraId="1F009A4B" w14:textId="1F1F826A" w:rsidR="003C6CC1" w:rsidRPr="00302286" w:rsidRDefault="003C6CC1" w:rsidP="00B60B94">
            <w:pPr>
              <w:pStyle w:val="ListParagraph"/>
              <w:numPr>
                <w:ilvl w:val="1"/>
                <w:numId w:val="1"/>
              </w:numPr>
              <w:tabs>
                <w:tab w:val="left" w:pos="606"/>
              </w:tabs>
              <w:ind w:left="421" w:hanging="425"/>
              <w:jc w:val="both"/>
              <w:rPr>
                <w:noProof/>
              </w:rPr>
            </w:pPr>
            <w:r w:rsidRPr="00302286">
              <w:rPr>
                <w:noProof/>
              </w:rPr>
              <w:t xml:space="preserve">Už vėlavimą </w:t>
            </w:r>
            <w:r w:rsidR="00B83B4F" w:rsidRPr="00302286">
              <w:rPr>
                <w:noProof/>
              </w:rPr>
              <w:t xml:space="preserve">suteikti </w:t>
            </w:r>
            <w:r w:rsidR="00767A25" w:rsidRPr="00302286">
              <w:rPr>
                <w:noProof/>
              </w:rPr>
              <w:t>P</w:t>
            </w:r>
            <w:r w:rsidR="00B83B4F" w:rsidRPr="00302286">
              <w:rPr>
                <w:noProof/>
              </w:rPr>
              <w:t>aslaugas</w:t>
            </w:r>
            <w:r w:rsidRPr="00302286">
              <w:rPr>
                <w:noProof/>
              </w:rPr>
              <w:t xml:space="preserve"> – 0,1 proc. per </w:t>
            </w:r>
            <w:r w:rsidR="00C709F9" w:rsidRPr="00302286">
              <w:rPr>
                <w:noProof/>
              </w:rPr>
              <w:t xml:space="preserve">1 </w:t>
            </w:r>
            <w:r w:rsidR="00B83B4F" w:rsidRPr="00302286">
              <w:rPr>
                <w:noProof/>
              </w:rPr>
              <w:t>dieną</w:t>
            </w:r>
            <w:r w:rsidR="00B83B4F" w:rsidRPr="00302286">
              <w:rPr>
                <w:b/>
                <w:i/>
                <w:noProof/>
              </w:rPr>
              <w:t xml:space="preserve"> </w:t>
            </w:r>
            <w:r w:rsidRPr="00302286">
              <w:rPr>
                <w:noProof/>
              </w:rPr>
              <w:t xml:space="preserve">nuo nepristatytų </w:t>
            </w:r>
            <w:r w:rsidR="00B83B4F" w:rsidRPr="00302286">
              <w:rPr>
                <w:noProof/>
              </w:rPr>
              <w:t xml:space="preserve">Paslaugų </w:t>
            </w:r>
            <w:r w:rsidRPr="00302286">
              <w:rPr>
                <w:noProof/>
              </w:rPr>
              <w:t>vertės</w:t>
            </w:r>
            <w:r w:rsidR="00767A25" w:rsidRPr="00302286">
              <w:rPr>
                <w:noProof/>
              </w:rPr>
              <w:t>.</w:t>
            </w:r>
          </w:p>
          <w:p w14:paraId="752BFCA5" w14:textId="4A717735" w:rsidR="003C6CC1" w:rsidRPr="00302286" w:rsidRDefault="003C6CC1" w:rsidP="00B60B94">
            <w:pPr>
              <w:pStyle w:val="ListParagraph"/>
              <w:numPr>
                <w:ilvl w:val="1"/>
                <w:numId w:val="1"/>
              </w:numPr>
              <w:tabs>
                <w:tab w:val="left" w:pos="606"/>
              </w:tabs>
              <w:ind w:left="421" w:hanging="425"/>
              <w:jc w:val="both"/>
              <w:rPr>
                <w:noProof/>
              </w:rPr>
            </w:pPr>
            <w:r w:rsidRPr="00302286">
              <w:rPr>
                <w:noProof/>
              </w:rPr>
              <w:t xml:space="preserve">Už pavėluotą kokybės trūkumų ištaisymą – 0,1 proc. per </w:t>
            </w:r>
            <w:r w:rsidR="00C709F9" w:rsidRPr="00302286">
              <w:rPr>
                <w:noProof/>
              </w:rPr>
              <w:t xml:space="preserve">1 </w:t>
            </w:r>
            <w:r w:rsidR="00B83B4F" w:rsidRPr="00302286">
              <w:rPr>
                <w:noProof/>
              </w:rPr>
              <w:t>dieną</w:t>
            </w:r>
            <w:r w:rsidR="00B83B4F" w:rsidRPr="00302286">
              <w:rPr>
                <w:b/>
                <w:i/>
                <w:noProof/>
              </w:rPr>
              <w:t xml:space="preserve"> </w:t>
            </w:r>
            <w:r w:rsidRPr="00302286">
              <w:rPr>
                <w:noProof/>
              </w:rPr>
              <w:t xml:space="preserve">nuo </w:t>
            </w:r>
            <w:r w:rsidR="00B83B4F" w:rsidRPr="00302286">
              <w:rPr>
                <w:noProof/>
              </w:rPr>
              <w:t>Paslaugų</w:t>
            </w:r>
            <w:r w:rsidRPr="00302286">
              <w:rPr>
                <w:noProof/>
              </w:rPr>
              <w:t>, kurių trūkumai neištaisyti, vertės</w:t>
            </w:r>
            <w:r w:rsidR="00767A25" w:rsidRPr="00302286">
              <w:rPr>
                <w:noProof/>
              </w:rPr>
              <w:t>.</w:t>
            </w:r>
          </w:p>
          <w:p w14:paraId="33883822" w14:textId="56385EA5" w:rsidR="003C6CC1" w:rsidRPr="00302286" w:rsidRDefault="003C6CC1" w:rsidP="00B60B94">
            <w:pPr>
              <w:pStyle w:val="ListParagraph"/>
              <w:numPr>
                <w:ilvl w:val="1"/>
                <w:numId w:val="1"/>
              </w:numPr>
              <w:tabs>
                <w:tab w:val="left" w:pos="606"/>
              </w:tabs>
              <w:ind w:left="421" w:hanging="425"/>
              <w:jc w:val="both"/>
              <w:rPr>
                <w:b/>
                <w:noProof/>
              </w:rPr>
            </w:pPr>
            <w:r w:rsidRPr="00302286">
              <w:rPr>
                <w:noProof/>
              </w:rPr>
              <w:t>Už Sutarties nutraukimą dėl Pardavėjo</w:t>
            </w:r>
            <w:r w:rsidRPr="00302286">
              <w:rPr>
                <w:b/>
                <w:noProof/>
              </w:rPr>
              <w:t xml:space="preserve"> </w:t>
            </w:r>
            <w:r w:rsidRPr="00302286">
              <w:rPr>
                <w:noProof/>
              </w:rPr>
              <w:t>kaltės – 7 proc. maksimalios Sutarties kainos be PVM (išskyrus, kai S</w:t>
            </w:r>
            <w:r w:rsidR="003C1FFB" w:rsidRPr="00302286">
              <w:rPr>
                <w:noProof/>
              </w:rPr>
              <w:t>utartis yra nutraukiama pagal 1</w:t>
            </w:r>
            <w:r w:rsidR="00C709F9" w:rsidRPr="00302286">
              <w:rPr>
                <w:noProof/>
              </w:rPr>
              <w:t>3</w:t>
            </w:r>
            <w:r w:rsidRPr="00302286">
              <w:rPr>
                <w:noProof/>
              </w:rPr>
              <w:t xml:space="preserve">.1.3 </w:t>
            </w:r>
            <w:r w:rsidR="00767A25" w:rsidRPr="00302286">
              <w:rPr>
                <w:noProof/>
              </w:rPr>
              <w:t>pa</w:t>
            </w:r>
            <w:r w:rsidRPr="00302286">
              <w:rPr>
                <w:noProof/>
              </w:rPr>
              <w:t>punkt</w:t>
            </w:r>
            <w:r w:rsidR="00767A25" w:rsidRPr="00302286">
              <w:rPr>
                <w:noProof/>
              </w:rPr>
              <w:t>į</w:t>
            </w:r>
            <w:r w:rsidRPr="00302286">
              <w:rPr>
                <w:noProof/>
              </w:rPr>
              <w:t>)</w:t>
            </w:r>
            <w:r w:rsidR="00767A25" w:rsidRPr="00302286">
              <w:rPr>
                <w:noProof/>
              </w:rPr>
              <w:t>.</w:t>
            </w:r>
          </w:p>
          <w:p w14:paraId="0BDE434D" w14:textId="03B005DC" w:rsidR="003C6CC1" w:rsidRPr="00302286" w:rsidRDefault="00FB0A20" w:rsidP="00B60B94">
            <w:pPr>
              <w:pStyle w:val="ListParagraph"/>
              <w:numPr>
                <w:ilvl w:val="1"/>
                <w:numId w:val="1"/>
              </w:numPr>
              <w:tabs>
                <w:tab w:val="left" w:pos="606"/>
              </w:tabs>
              <w:ind w:left="421" w:hanging="425"/>
              <w:jc w:val="both"/>
              <w:rPr>
                <w:b/>
                <w:noProof/>
              </w:rPr>
            </w:pPr>
            <w:r w:rsidRPr="00302286">
              <w:rPr>
                <w:noProof/>
              </w:rPr>
              <w:t>Už pavėluotą atsiskaitymą už Paslaugas – palūkan</w:t>
            </w:r>
            <w:r w:rsidR="00767A25" w:rsidRPr="00302286">
              <w:rPr>
                <w:noProof/>
              </w:rPr>
              <w:t>o</w:t>
            </w:r>
            <w:r w:rsidRPr="00302286">
              <w:rPr>
                <w:noProof/>
              </w:rPr>
              <w:t>s pagal Lietuvos Respublikos mokėjimų, atliekamų pagal komercines sutartis, vėlavimo prevencijos įstatymą</w:t>
            </w:r>
            <w:r w:rsidR="00767A25" w:rsidRPr="00302286">
              <w:rPr>
                <w:noProof/>
              </w:rPr>
              <w:t>.</w:t>
            </w:r>
            <w:r w:rsidR="003C6CC1" w:rsidRPr="00302286">
              <w:rPr>
                <w:noProof/>
              </w:rPr>
              <w:t xml:space="preserve"> </w:t>
            </w:r>
          </w:p>
          <w:p w14:paraId="68C8975E" w14:textId="50A3F2A7" w:rsidR="003C6CC1" w:rsidRPr="00302286" w:rsidRDefault="003C6CC1" w:rsidP="00B60B94">
            <w:pPr>
              <w:pStyle w:val="ListParagraph"/>
              <w:numPr>
                <w:ilvl w:val="1"/>
                <w:numId w:val="1"/>
              </w:numPr>
              <w:tabs>
                <w:tab w:val="left" w:pos="606"/>
              </w:tabs>
              <w:ind w:left="421" w:hanging="425"/>
              <w:jc w:val="both"/>
              <w:rPr>
                <w:b/>
                <w:noProof/>
              </w:rPr>
            </w:pPr>
            <w:r w:rsidRPr="00302286">
              <w:rPr>
                <w:noProof/>
              </w:rPr>
              <w:t xml:space="preserve">Nutraukus Sutartį </w:t>
            </w:r>
            <w:r w:rsidR="003C1FFB" w:rsidRPr="00302286">
              <w:rPr>
                <w:noProof/>
              </w:rPr>
              <w:t>1</w:t>
            </w:r>
            <w:r w:rsidR="00CE7589" w:rsidRPr="00302286">
              <w:rPr>
                <w:noProof/>
              </w:rPr>
              <w:t>3</w:t>
            </w:r>
            <w:r w:rsidRPr="00302286">
              <w:rPr>
                <w:noProof/>
              </w:rPr>
              <w:t>.1.3</w:t>
            </w:r>
            <w:r w:rsidR="00767A25" w:rsidRPr="00302286">
              <w:rPr>
                <w:noProof/>
              </w:rPr>
              <w:t xml:space="preserve"> papunkčio</w:t>
            </w:r>
            <w:r w:rsidRPr="00302286">
              <w:rPr>
                <w:noProof/>
              </w:rPr>
              <w:t xml:space="preserve"> pagrindu – 15 proc. maksimalios Sutarties kainos be PVM</w:t>
            </w:r>
            <w:r w:rsidR="00767A25" w:rsidRPr="00302286">
              <w:rPr>
                <w:noProof/>
              </w:rPr>
              <w:t>.</w:t>
            </w:r>
          </w:p>
          <w:p w14:paraId="7263EC67" w14:textId="0D6546C8" w:rsidR="003C6CC1" w:rsidRPr="00302286" w:rsidRDefault="003C6CC1" w:rsidP="00B60B94">
            <w:pPr>
              <w:pStyle w:val="ListParagraph"/>
              <w:numPr>
                <w:ilvl w:val="1"/>
                <w:numId w:val="1"/>
              </w:numPr>
              <w:tabs>
                <w:tab w:val="left" w:pos="606"/>
              </w:tabs>
              <w:ind w:left="421" w:hanging="425"/>
              <w:jc w:val="both"/>
              <w:rPr>
                <w:b/>
                <w:noProof/>
              </w:rPr>
            </w:pPr>
            <w:r w:rsidRPr="00302286">
              <w:rPr>
                <w:noProof/>
              </w:rPr>
              <w:t>Pažeidus 1</w:t>
            </w:r>
            <w:r w:rsidR="00CE7589" w:rsidRPr="00302286">
              <w:rPr>
                <w:noProof/>
              </w:rPr>
              <w:t>3</w:t>
            </w:r>
            <w:r w:rsidRPr="00302286">
              <w:rPr>
                <w:noProof/>
              </w:rPr>
              <w:t xml:space="preserve">.1 </w:t>
            </w:r>
            <w:r w:rsidR="00767A25" w:rsidRPr="00302286">
              <w:rPr>
                <w:noProof/>
              </w:rPr>
              <w:t>pa</w:t>
            </w:r>
            <w:r w:rsidRPr="00302286">
              <w:rPr>
                <w:noProof/>
              </w:rPr>
              <w:t>punkt</w:t>
            </w:r>
            <w:r w:rsidR="00767A25" w:rsidRPr="00302286">
              <w:rPr>
                <w:noProof/>
              </w:rPr>
              <w:t>į</w:t>
            </w:r>
            <w:r w:rsidRPr="00302286">
              <w:rPr>
                <w:noProof/>
              </w:rPr>
              <w:t xml:space="preserve"> – 10 proc. dydžio maksimalios Sutarties vertės</w:t>
            </w:r>
            <w:r w:rsidR="00767A25" w:rsidRPr="00302286">
              <w:rPr>
                <w:noProof/>
              </w:rPr>
              <w:t xml:space="preserve"> </w:t>
            </w:r>
            <w:r w:rsidRPr="00302286">
              <w:rPr>
                <w:noProof/>
              </w:rPr>
              <w:t>be PVM</w:t>
            </w:r>
            <w:r w:rsidR="00767A25" w:rsidRPr="00302286">
              <w:rPr>
                <w:noProof/>
              </w:rPr>
              <w:t>.</w:t>
            </w:r>
          </w:p>
          <w:p w14:paraId="7E7123E6" w14:textId="77777777" w:rsidR="003C6CC1" w:rsidRPr="00302286" w:rsidRDefault="003C6CC1" w:rsidP="00B60B94">
            <w:pPr>
              <w:pStyle w:val="ListParagraph"/>
              <w:numPr>
                <w:ilvl w:val="1"/>
                <w:numId w:val="1"/>
              </w:numPr>
              <w:tabs>
                <w:tab w:val="left" w:pos="606"/>
              </w:tabs>
              <w:ind w:left="421" w:hanging="425"/>
              <w:jc w:val="both"/>
              <w:rPr>
                <w:b/>
                <w:noProof/>
              </w:rPr>
            </w:pPr>
            <w:r w:rsidRPr="00302286">
              <w:rPr>
                <w:noProof/>
              </w:rPr>
              <w:t>Šalis nėra laikoma atsakinga už įsipareigojimų nevykdymą, jei įrodo, kad tai įvyko dėl nenugalimos jėgos aplinkybių.</w:t>
            </w:r>
          </w:p>
        </w:tc>
      </w:tr>
      <w:tr w:rsidR="00302286" w:rsidRPr="00302286" w14:paraId="2B5D847F" w14:textId="77777777" w:rsidTr="005243C5">
        <w:trPr>
          <w:trHeight w:val="408"/>
        </w:trPr>
        <w:tc>
          <w:tcPr>
            <w:tcW w:w="9781" w:type="dxa"/>
            <w:gridSpan w:val="2"/>
          </w:tcPr>
          <w:p w14:paraId="7230950C" w14:textId="77777777" w:rsidR="003C6CC1" w:rsidRPr="00302286" w:rsidRDefault="003C6CC1" w:rsidP="00F4346A">
            <w:pPr>
              <w:pStyle w:val="ListParagraph"/>
              <w:numPr>
                <w:ilvl w:val="0"/>
                <w:numId w:val="1"/>
              </w:numPr>
              <w:ind w:left="421" w:hanging="425"/>
              <w:jc w:val="both"/>
              <w:rPr>
                <w:b/>
                <w:noProof/>
              </w:rPr>
            </w:pPr>
            <w:r w:rsidRPr="00302286">
              <w:rPr>
                <w:b/>
                <w:noProof/>
              </w:rPr>
              <w:t>Sutarties nutraukimas:</w:t>
            </w:r>
          </w:p>
          <w:p w14:paraId="4CD2E8B1" w14:textId="3D81F171" w:rsidR="003C6CC1" w:rsidRPr="00302286" w:rsidRDefault="003C6CC1" w:rsidP="00B60B94">
            <w:pPr>
              <w:pStyle w:val="ListParagraph"/>
              <w:numPr>
                <w:ilvl w:val="1"/>
                <w:numId w:val="1"/>
              </w:numPr>
              <w:tabs>
                <w:tab w:val="left" w:pos="889"/>
              </w:tabs>
              <w:jc w:val="both"/>
              <w:rPr>
                <w:noProof/>
              </w:rPr>
            </w:pPr>
            <w:r w:rsidRPr="00302286">
              <w:rPr>
                <w:noProof/>
              </w:rPr>
              <w:t>Informavęs prieš 7 dienas Pirkėjas gali Sutartį nutraukti vienašališkai dėl Pardavėjo kaltės, kai:</w:t>
            </w:r>
          </w:p>
          <w:p w14:paraId="5235A78A" w14:textId="3D185EA8" w:rsidR="003C6CC1" w:rsidRPr="00302286" w:rsidRDefault="003C6CC1" w:rsidP="00B60B94">
            <w:pPr>
              <w:pStyle w:val="ListParagraph"/>
              <w:numPr>
                <w:ilvl w:val="2"/>
                <w:numId w:val="1"/>
              </w:numPr>
              <w:tabs>
                <w:tab w:val="left" w:pos="889"/>
              </w:tabs>
              <w:ind w:left="360" w:hanging="360"/>
              <w:jc w:val="both"/>
              <w:rPr>
                <w:noProof/>
              </w:rPr>
            </w:pPr>
            <w:r w:rsidRPr="00302286">
              <w:rPr>
                <w:noProof/>
              </w:rPr>
              <w:t xml:space="preserve">Pardavėjas vėluoja </w:t>
            </w:r>
            <w:r w:rsidR="00B83B4F" w:rsidRPr="00302286">
              <w:rPr>
                <w:noProof/>
              </w:rPr>
              <w:t>suteikti</w:t>
            </w:r>
            <w:r w:rsidRPr="00302286">
              <w:rPr>
                <w:noProof/>
              </w:rPr>
              <w:t xml:space="preserve"> Sutarties ar 1 priedo reikalavimus atitinkančias </w:t>
            </w:r>
            <w:r w:rsidR="00B83B4F" w:rsidRPr="00302286">
              <w:rPr>
                <w:noProof/>
              </w:rPr>
              <w:t>Paslaugas</w:t>
            </w:r>
            <w:r w:rsidRPr="00302286">
              <w:rPr>
                <w:noProof/>
              </w:rPr>
              <w:t xml:space="preserve"> </w:t>
            </w:r>
            <w:r w:rsidR="00CE7589" w:rsidRPr="00302286">
              <w:rPr>
                <w:noProof/>
              </w:rPr>
              <w:t>2 dienas</w:t>
            </w:r>
            <w:r w:rsidRPr="00302286">
              <w:rPr>
                <w:noProof/>
              </w:rPr>
              <w:t xml:space="preserve"> arba informuoja, kad </w:t>
            </w:r>
            <w:r w:rsidR="003C1FFB" w:rsidRPr="00302286">
              <w:rPr>
                <w:noProof/>
              </w:rPr>
              <w:t>Paslaugų neteiks</w:t>
            </w:r>
            <w:r w:rsidR="005628DF" w:rsidRPr="00302286">
              <w:rPr>
                <w:noProof/>
              </w:rPr>
              <w:t>.</w:t>
            </w:r>
          </w:p>
          <w:p w14:paraId="6F693FC8" w14:textId="6AF42E5E" w:rsidR="003C6CC1" w:rsidRPr="00302286" w:rsidRDefault="003C6CC1" w:rsidP="00B60B94">
            <w:pPr>
              <w:pStyle w:val="ListParagraph"/>
              <w:numPr>
                <w:ilvl w:val="2"/>
                <w:numId w:val="1"/>
              </w:numPr>
              <w:tabs>
                <w:tab w:val="left" w:pos="889"/>
              </w:tabs>
              <w:ind w:left="360" w:hanging="360"/>
              <w:jc w:val="both"/>
              <w:rPr>
                <w:noProof/>
              </w:rPr>
            </w:pPr>
            <w:r w:rsidRPr="00302286">
              <w:rPr>
                <w:noProof/>
              </w:rPr>
              <w:t>Pardavėjas netinkamai vykdo ar nevykdo garantinių įsipareigojimų</w:t>
            </w:r>
            <w:r w:rsidR="005628DF" w:rsidRPr="00302286">
              <w:rPr>
                <w:noProof/>
              </w:rPr>
              <w:t>.</w:t>
            </w:r>
          </w:p>
          <w:p w14:paraId="33C0D604" w14:textId="34A3B619" w:rsidR="003C6CC1" w:rsidRPr="00302286" w:rsidRDefault="003C6CC1" w:rsidP="00B60B94">
            <w:pPr>
              <w:pStyle w:val="ListParagraph"/>
              <w:numPr>
                <w:ilvl w:val="2"/>
                <w:numId w:val="1"/>
              </w:numPr>
              <w:tabs>
                <w:tab w:val="left" w:pos="889"/>
              </w:tabs>
              <w:ind w:left="360" w:hanging="360"/>
              <w:jc w:val="both"/>
              <w:rPr>
                <w:noProof/>
              </w:rPr>
            </w:pPr>
            <w:r w:rsidRPr="00302286">
              <w:rPr>
                <w:noProof/>
              </w:rPr>
              <w:t>Paaiškėja Viešųjų pirkimų įstatymo 90 straipsnio 1 dalyje ar Viešųjų pirkimų</w:t>
            </w:r>
            <w:r w:rsidR="005628DF" w:rsidRPr="00302286">
              <w:rPr>
                <w:noProof/>
              </w:rPr>
              <w:t>,</w:t>
            </w:r>
            <w:r w:rsidRPr="00302286">
              <w:rPr>
                <w:noProof/>
              </w:rPr>
              <w:t xml:space="preserve"> atliekamų gynybos ir saugumo srityje</w:t>
            </w:r>
            <w:r w:rsidR="005628DF" w:rsidRPr="00302286">
              <w:rPr>
                <w:noProof/>
              </w:rPr>
              <w:t>,</w:t>
            </w:r>
            <w:r w:rsidRPr="00302286">
              <w:rPr>
                <w:noProof/>
              </w:rPr>
              <w:t xml:space="preserve"> įstatymo 54 straipsnio 1 dalyje nurodytos aplinkybės arba Pardavėjas neteikia dokumentų įsitikinti</w:t>
            </w:r>
            <w:r w:rsidR="005628DF" w:rsidRPr="00302286">
              <w:rPr>
                <w:noProof/>
              </w:rPr>
              <w:t>, kad</w:t>
            </w:r>
            <w:r w:rsidRPr="00302286">
              <w:rPr>
                <w:noProof/>
              </w:rPr>
              <w:t xml:space="preserve"> ši</w:t>
            </w:r>
            <w:r w:rsidR="005628DF" w:rsidRPr="00302286">
              <w:rPr>
                <w:noProof/>
              </w:rPr>
              <w:t>os</w:t>
            </w:r>
            <w:r w:rsidRPr="00302286">
              <w:rPr>
                <w:noProof/>
              </w:rPr>
              <w:t xml:space="preserve"> sąlyg</w:t>
            </w:r>
            <w:r w:rsidR="005628DF" w:rsidRPr="00302286">
              <w:rPr>
                <w:noProof/>
              </w:rPr>
              <w:t>os</w:t>
            </w:r>
            <w:r w:rsidRPr="00302286">
              <w:rPr>
                <w:noProof/>
              </w:rPr>
              <w:t xml:space="preserve"> egzist</w:t>
            </w:r>
            <w:r w:rsidR="005628DF" w:rsidRPr="00302286">
              <w:rPr>
                <w:noProof/>
              </w:rPr>
              <w:t>uoja.</w:t>
            </w:r>
          </w:p>
          <w:p w14:paraId="07DF22C3" w14:textId="078DB0EE" w:rsidR="003C6CC1" w:rsidRPr="00302286" w:rsidRDefault="003C6CC1" w:rsidP="00B60B94">
            <w:pPr>
              <w:pStyle w:val="ListParagraph"/>
              <w:numPr>
                <w:ilvl w:val="2"/>
                <w:numId w:val="1"/>
              </w:numPr>
              <w:tabs>
                <w:tab w:val="left" w:pos="889"/>
              </w:tabs>
              <w:ind w:left="360" w:hanging="360"/>
              <w:jc w:val="both"/>
              <w:rPr>
                <w:noProof/>
              </w:rPr>
            </w:pPr>
            <w:r w:rsidRPr="00302286">
              <w:rPr>
                <w:noProof/>
              </w:rPr>
              <w:t>Pardavėjas yra įtraukiamas į Nepatikimų ar Melagingą informaciją pateikusių tiekėjų sąrašus</w:t>
            </w:r>
            <w:r w:rsidR="00B83B4F" w:rsidRPr="00302286">
              <w:rPr>
                <w:noProof/>
              </w:rPr>
              <w:t xml:space="preserve"> arba Pardavėjas ar jo tei</w:t>
            </w:r>
            <w:r w:rsidRPr="00302286">
              <w:rPr>
                <w:noProof/>
              </w:rPr>
              <w:t xml:space="preserve">kiamos </w:t>
            </w:r>
            <w:r w:rsidR="00B83B4F" w:rsidRPr="00302286">
              <w:rPr>
                <w:noProof/>
              </w:rPr>
              <w:t>Paslaugos ar tiekiami daiktai</w:t>
            </w:r>
            <w:r w:rsidRPr="00302286">
              <w:rPr>
                <w:noProof/>
              </w:rPr>
              <w:t xml:space="preserve"> kelia grėsmę nacionaliniam saugumui</w:t>
            </w:r>
            <w:r w:rsidR="005628DF" w:rsidRPr="00302286">
              <w:rPr>
                <w:noProof/>
              </w:rPr>
              <w:t>.</w:t>
            </w:r>
          </w:p>
          <w:p w14:paraId="16453503" w14:textId="61C957C0" w:rsidR="007F6519" w:rsidRPr="00302286" w:rsidRDefault="007F6519" w:rsidP="00B60B94">
            <w:pPr>
              <w:pStyle w:val="ListParagraph"/>
              <w:numPr>
                <w:ilvl w:val="2"/>
                <w:numId w:val="1"/>
              </w:numPr>
              <w:tabs>
                <w:tab w:val="left" w:pos="889"/>
              </w:tabs>
              <w:ind w:left="360" w:hanging="360"/>
              <w:jc w:val="both"/>
              <w:rPr>
                <w:noProof/>
              </w:rPr>
            </w:pPr>
            <w:r w:rsidRPr="00302286">
              <w:rPr>
                <w:noProof/>
              </w:rPr>
              <w:t>Pirkėjui dėl objektyvių priežasčių Paslaugos tampa nebereikalingos</w:t>
            </w:r>
            <w:r w:rsidR="005628DF" w:rsidRPr="00302286">
              <w:rPr>
                <w:noProof/>
              </w:rPr>
              <w:t>.</w:t>
            </w:r>
          </w:p>
          <w:p w14:paraId="780F60F8" w14:textId="043850EC" w:rsidR="003C6CC1" w:rsidRPr="00302286" w:rsidRDefault="003C6CC1" w:rsidP="00B60B94">
            <w:pPr>
              <w:pStyle w:val="ListParagraph"/>
              <w:numPr>
                <w:ilvl w:val="2"/>
                <w:numId w:val="1"/>
              </w:numPr>
              <w:tabs>
                <w:tab w:val="left" w:pos="889"/>
              </w:tabs>
              <w:ind w:left="360" w:hanging="360"/>
              <w:jc w:val="both"/>
              <w:rPr>
                <w:noProof/>
              </w:rPr>
            </w:pPr>
            <w:r w:rsidRPr="00302286">
              <w:rPr>
                <w:noProof/>
              </w:rPr>
              <w:t>Pardavėjo atžvilgiu yra pradedama likvidavimo, restruktūrizavimo arba bankroto procedūra.</w:t>
            </w:r>
          </w:p>
          <w:p w14:paraId="17DDC99D" w14:textId="7F851DFC" w:rsidR="003C6CC1" w:rsidRPr="00302286" w:rsidRDefault="003C6CC1" w:rsidP="00B60B94">
            <w:pPr>
              <w:pStyle w:val="ListParagraph"/>
              <w:numPr>
                <w:ilvl w:val="1"/>
                <w:numId w:val="1"/>
              </w:numPr>
              <w:tabs>
                <w:tab w:val="left" w:pos="889"/>
              </w:tabs>
              <w:jc w:val="both"/>
              <w:rPr>
                <w:noProof/>
              </w:rPr>
            </w:pPr>
            <w:r w:rsidRPr="00302286">
              <w:rPr>
                <w:noProof/>
              </w:rPr>
              <w:t xml:space="preserve">Sutartis taip pat gali būti nutraukta raštišku </w:t>
            </w:r>
            <w:r w:rsidR="005628DF" w:rsidRPr="00302286">
              <w:rPr>
                <w:noProof/>
              </w:rPr>
              <w:t>Š</w:t>
            </w:r>
            <w:r w:rsidRPr="00302286">
              <w:rPr>
                <w:noProof/>
              </w:rPr>
              <w:t>alių sutarimu.</w:t>
            </w:r>
          </w:p>
          <w:p w14:paraId="010802BC" w14:textId="36D2EA81" w:rsidR="002F02CF" w:rsidRPr="00302286" w:rsidRDefault="002F02CF" w:rsidP="00B60B94">
            <w:pPr>
              <w:pStyle w:val="ListParagraph"/>
              <w:numPr>
                <w:ilvl w:val="1"/>
                <w:numId w:val="1"/>
              </w:numPr>
              <w:tabs>
                <w:tab w:val="left" w:pos="889"/>
              </w:tabs>
              <w:jc w:val="both"/>
              <w:rPr>
                <w:noProof/>
              </w:rPr>
            </w:pPr>
            <w:r w:rsidRPr="00302286">
              <w:rPr>
                <w:noProof/>
              </w:rPr>
              <w:t xml:space="preserve">Bet kuri Sutarties šalis vienašališkai gali nutraukti Sutartį, jei nenugalimos jėgos aplinkybės trunka ilgiau nei </w:t>
            </w:r>
            <w:r w:rsidR="00CE7589" w:rsidRPr="00302286">
              <w:rPr>
                <w:noProof/>
              </w:rPr>
              <w:t>14</w:t>
            </w:r>
            <w:r w:rsidRPr="00302286">
              <w:rPr>
                <w:noProof/>
              </w:rPr>
              <w:t xml:space="preserve"> d</w:t>
            </w:r>
            <w:r w:rsidR="00CE7589" w:rsidRPr="00302286">
              <w:rPr>
                <w:noProof/>
              </w:rPr>
              <w:t>ienų</w:t>
            </w:r>
            <w:r w:rsidRPr="00302286">
              <w:rPr>
                <w:noProof/>
              </w:rPr>
              <w:t>.</w:t>
            </w:r>
          </w:p>
        </w:tc>
      </w:tr>
      <w:tr w:rsidR="00302286" w:rsidRPr="00302286" w14:paraId="0B4F9850" w14:textId="77777777" w:rsidTr="005243C5">
        <w:trPr>
          <w:trHeight w:val="408"/>
        </w:trPr>
        <w:tc>
          <w:tcPr>
            <w:tcW w:w="9781" w:type="dxa"/>
            <w:gridSpan w:val="2"/>
          </w:tcPr>
          <w:p w14:paraId="3DB0B755" w14:textId="77777777" w:rsidR="003C6CC1" w:rsidRPr="00302286" w:rsidRDefault="003C6CC1" w:rsidP="00F4346A">
            <w:pPr>
              <w:pStyle w:val="ListParagraph"/>
              <w:numPr>
                <w:ilvl w:val="0"/>
                <w:numId w:val="1"/>
              </w:numPr>
              <w:ind w:left="421" w:hanging="425"/>
              <w:jc w:val="both"/>
              <w:rPr>
                <w:b/>
                <w:noProof/>
              </w:rPr>
            </w:pPr>
            <w:r w:rsidRPr="00302286">
              <w:rPr>
                <w:b/>
                <w:noProof/>
              </w:rPr>
              <w:t>Kitos sąlygos</w:t>
            </w:r>
            <w:r w:rsidR="002E0DC2" w:rsidRPr="00302286">
              <w:rPr>
                <w:b/>
                <w:noProof/>
              </w:rPr>
              <w:t>:</w:t>
            </w:r>
          </w:p>
          <w:p w14:paraId="3F7609E3" w14:textId="3FA000CA" w:rsidR="003C6CC1" w:rsidRPr="00302286" w:rsidRDefault="003C6CC1" w:rsidP="00B60B94">
            <w:pPr>
              <w:pStyle w:val="ListParagraph"/>
              <w:numPr>
                <w:ilvl w:val="1"/>
                <w:numId w:val="1"/>
              </w:numPr>
              <w:tabs>
                <w:tab w:val="left" w:pos="795"/>
              </w:tabs>
              <w:jc w:val="both"/>
              <w:rPr>
                <w:noProof/>
              </w:rPr>
            </w:pPr>
            <w:r w:rsidRPr="00302286">
              <w:rPr>
                <w:noProof/>
              </w:rPr>
              <w:t>Šalys privalo užtikrinti, kad informacija</w:t>
            </w:r>
            <w:r w:rsidR="002E0DC2" w:rsidRPr="00302286">
              <w:rPr>
                <w:noProof/>
              </w:rPr>
              <w:t>,</w:t>
            </w:r>
            <w:r w:rsidRPr="00302286">
              <w:rPr>
                <w:noProof/>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784B14E1" w:rsidR="003C6CC1" w:rsidRPr="00302286" w:rsidRDefault="003C6CC1" w:rsidP="00B60B94">
            <w:pPr>
              <w:pStyle w:val="ListParagraph"/>
              <w:numPr>
                <w:ilvl w:val="1"/>
                <w:numId w:val="1"/>
              </w:numPr>
              <w:tabs>
                <w:tab w:val="left" w:pos="795"/>
              </w:tabs>
              <w:jc w:val="both"/>
              <w:rPr>
                <w:noProof/>
              </w:rPr>
            </w:pPr>
            <w:r w:rsidRPr="00302286">
              <w:rPr>
                <w:noProof/>
              </w:rPr>
              <w:t>Pirkėjas turi teisę bet kuriuo metu pareikalauti Pardavėjo per 10 dienų pateikti pagrindžiančius dokumentus, nurodytus Viešųjų pirkimų įstatymo 51 straipsnio 12 dalyje, kad nėra sąlygų, numatytų Viešųjų pirkimų įstatymo 45 straipsnio 2</w:t>
            </w:r>
            <w:r w:rsidRPr="00302286">
              <w:rPr>
                <w:noProof/>
                <w:vertAlign w:val="superscript"/>
              </w:rPr>
              <w:t>1</w:t>
            </w:r>
            <w:r w:rsidRPr="00302286">
              <w:rPr>
                <w:noProof/>
              </w:rPr>
              <w:t xml:space="preserve"> dalyje</w:t>
            </w:r>
            <w:r w:rsidR="002E0DC2" w:rsidRPr="00302286">
              <w:rPr>
                <w:noProof/>
              </w:rPr>
              <w:t xml:space="preserve"> ar </w:t>
            </w:r>
            <w:r w:rsidRPr="00302286">
              <w:rPr>
                <w:noProof/>
              </w:rPr>
              <w:t>Viešųjų pirkimų</w:t>
            </w:r>
            <w:r w:rsidR="002E0DC2" w:rsidRPr="00302286">
              <w:rPr>
                <w:noProof/>
              </w:rPr>
              <w:t>,</w:t>
            </w:r>
            <w:r w:rsidRPr="00302286">
              <w:rPr>
                <w:noProof/>
              </w:rPr>
              <w:t xml:space="preserve"> atliekamų gynybos ir saugumo srityje</w:t>
            </w:r>
            <w:r w:rsidR="002E0DC2" w:rsidRPr="00302286">
              <w:rPr>
                <w:noProof/>
              </w:rPr>
              <w:t>,</w:t>
            </w:r>
            <w:r w:rsidRPr="00302286">
              <w:rPr>
                <w:noProof/>
              </w:rPr>
              <w:t xml:space="preserve"> įstatymo 33 straipsnio 9 dalyje. </w:t>
            </w:r>
          </w:p>
          <w:p w14:paraId="212884B5" w14:textId="09D4DFA8" w:rsidR="003C6CC1" w:rsidRPr="00302286" w:rsidRDefault="003C6CC1" w:rsidP="00B60B94">
            <w:pPr>
              <w:pStyle w:val="ListParagraph"/>
              <w:numPr>
                <w:ilvl w:val="1"/>
                <w:numId w:val="1"/>
              </w:numPr>
              <w:tabs>
                <w:tab w:val="left" w:pos="795"/>
              </w:tabs>
              <w:jc w:val="both"/>
              <w:rPr>
                <w:noProof/>
              </w:rPr>
            </w:pPr>
            <w:r w:rsidRPr="00302286">
              <w:rPr>
                <w:bCs/>
                <w:noProof/>
              </w:rPr>
              <w:t>Pirkėjui</w:t>
            </w:r>
            <w:r w:rsidRPr="00302286">
              <w:rPr>
                <w:noProof/>
              </w:rPr>
              <w:t xml:space="preserve"> pareikalavus, </w:t>
            </w:r>
            <w:r w:rsidRPr="00302286">
              <w:rPr>
                <w:bCs/>
                <w:noProof/>
              </w:rPr>
              <w:t>Pardavėjas</w:t>
            </w:r>
            <w:r w:rsidRPr="00302286">
              <w:rPr>
                <w:noProof/>
              </w:rPr>
              <w:t xml:space="preserve"> privalo per 5 (penkias) dienas nemokamai pateikti dokumentus</w:t>
            </w:r>
            <w:r w:rsidR="002E0DC2" w:rsidRPr="00302286">
              <w:rPr>
                <w:noProof/>
              </w:rPr>
              <w:t>,</w:t>
            </w:r>
            <w:r w:rsidRPr="00302286">
              <w:rPr>
                <w:noProof/>
              </w:rPr>
              <w:t xml:space="preserve"> pagrindžiančius </w:t>
            </w:r>
            <w:r w:rsidR="002E0DC2" w:rsidRPr="00302286">
              <w:rPr>
                <w:noProof/>
              </w:rPr>
              <w:t xml:space="preserve">pagal </w:t>
            </w:r>
            <w:r w:rsidR="007F6519" w:rsidRPr="00302286">
              <w:rPr>
                <w:noProof/>
              </w:rPr>
              <w:t>Sutart</w:t>
            </w:r>
            <w:r w:rsidR="002E0DC2" w:rsidRPr="00302286">
              <w:rPr>
                <w:noProof/>
              </w:rPr>
              <w:t>į</w:t>
            </w:r>
            <w:r w:rsidR="007F6519" w:rsidRPr="00302286">
              <w:rPr>
                <w:noProof/>
              </w:rPr>
              <w:t xml:space="preserve"> perduodamų daiktų</w:t>
            </w:r>
            <w:r w:rsidRPr="00302286">
              <w:rPr>
                <w:noProof/>
              </w:rPr>
              <w:t xml:space="preserve"> techninius parametrus, kodifikavimui reikalingą papildomą techninę dokumentaciją ar kitus su </w:t>
            </w:r>
            <w:r w:rsidR="007F6519" w:rsidRPr="00302286">
              <w:rPr>
                <w:noProof/>
              </w:rPr>
              <w:t xml:space="preserve">daiktais </w:t>
            </w:r>
            <w:r w:rsidRPr="00302286">
              <w:rPr>
                <w:noProof/>
              </w:rPr>
              <w:t xml:space="preserve">susijusius dokumentus. </w:t>
            </w:r>
          </w:p>
          <w:p w14:paraId="2A77CBF4" w14:textId="356F10B8" w:rsidR="003C6CC1" w:rsidRPr="00302286" w:rsidRDefault="003C6CC1" w:rsidP="00B60B94">
            <w:pPr>
              <w:pStyle w:val="ListParagraph"/>
              <w:numPr>
                <w:ilvl w:val="1"/>
                <w:numId w:val="1"/>
              </w:numPr>
              <w:tabs>
                <w:tab w:val="left" w:pos="795"/>
              </w:tabs>
              <w:jc w:val="both"/>
              <w:rPr>
                <w:noProof/>
              </w:rPr>
            </w:pPr>
            <w:r w:rsidRPr="00302286">
              <w:rPr>
                <w:noProof/>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6FA52FD2" w:rsidR="003C6CC1" w:rsidRPr="00302286" w:rsidRDefault="003C6CC1" w:rsidP="00560B3E">
            <w:pPr>
              <w:pStyle w:val="ListParagraph"/>
              <w:numPr>
                <w:ilvl w:val="1"/>
                <w:numId w:val="1"/>
              </w:numPr>
              <w:tabs>
                <w:tab w:val="left" w:pos="795"/>
              </w:tabs>
              <w:jc w:val="both"/>
              <w:rPr>
                <w:noProof/>
              </w:rPr>
            </w:pPr>
            <w:r w:rsidRPr="00302286">
              <w:rPr>
                <w:noProof/>
              </w:rPr>
              <w:t xml:space="preserve">Sutartis įsigalioja nuo jos pasirašymo </w:t>
            </w:r>
            <w:r w:rsidR="00323C07" w:rsidRPr="00302286">
              <w:rPr>
                <w:noProof/>
              </w:rPr>
              <w:t xml:space="preserve">momento ir galioja </w:t>
            </w:r>
            <w:r w:rsidR="00CE7589" w:rsidRPr="00302286">
              <w:rPr>
                <w:noProof/>
              </w:rPr>
              <w:t>iki 202</w:t>
            </w:r>
            <w:r w:rsidR="00560B3E" w:rsidRPr="00302286">
              <w:rPr>
                <w:noProof/>
              </w:rPr>
              <w:t>4</w:t>
            </w:r>
            <w:r w:rsidR="00CE7589" w:rsidRPr="00302286">
              <w:rPr>
                <w:noProof/>
              </w:rPr>
              <w:t xml:space="preserve"> m. gruodžio 31</w:t>
            </w:r>
            <w:r w:rsidRPr="00302286">
              <w:rPr>
                <w:noProof/>
              </w:rPr>
              <w:t xml:space="preserve"> </w:t>
            </w:r>
            <w:r w:rsidR="00323C07" w:rsidRPr="00302286">
              <w:rPr>
                <w:noProof/>
              </w:rPr>
              <w:t xml:space="preserve">d. </w:t>
            </w:r>
            <w:r w:rsidRPr="00302286">
              <w:rPr>
                <w:noProof/>
              </w:rPr>
              <w:t>arba iki visišk</w:t>
            </w:r>
            <w:r w:rsidR="002E0DC2" w:rsidRPr="00302286">
              <w:rPr>
                <w:noProof/>
              </w:rPr>
              <w:t>o</w:t>
            </w:r>
            <w:r w:rsidRPr="00302286">
              <w:rPr>
                <w:noProof/>
              </w:rPr>
              <w:t xml:space="preserve"> finansinių įsipareigojimų įvykdymo.</w:t>
            </w:r>
          </w:p>
        </w:tc>
      </w:tr>
      <w:tr w:rsidR="00302286" w:rsidRPr="00302286" w14:paraId="7327B6BC" w14:textId="77777777" w:rsidTr="005243C5">
        <w:trPr>
          <w:trHeight w:val="273"/>
        </w:trPr>
        <w:tc>
          <w:tcPr>
            <w:tcW w:w="9781" w:type="dxa"/>
            <w:gridSpan w:val="2"/>
          </w:tcPr>
          <w:p w14:paraId="0792F488" w14:textId="77777777" w:rsidR="003C6CC1" w:rsidRPr="00302286" w:rsidRDefault="003C6CC1" w:rsidP="00F4346A">
            <w:pPr>
              <w:pStyle w:val="ListParagraph"/>
              <w:numPr>
                <w:ilvl w:val="0"/>
                <w:numId w:val="1"/>
              </w:numPr>
              <w:ind w:left="421" w:hanging="425"/>
              <w:jc w:val="both"/>
              <w:rPr>
                <w:b/>
                <w:noProof/>
              </w:rPr>
            </w:pPr>
            <w:r w:rsidRPr="00302286">
              <w:rPr>
                <w:noProof/>
              </w:rPr>
              <w:t xml:space="preserve"> </w:t>
            </w:r>
            <w:r w:rsidRPr="00302286">
              <w:rPr>
                <w:b/>
                <w:noProof/>
              </w:rPr>
              <w:t>Kontaktiniai asmenys, kurie atsakingi už susirašinėjimą tarp Šalių ir Sutarties vykdymą:</w:t>
            </w:r>
          </w:p>
          <w:p w14:paraId="2BBBB31D" w14:textId="3AE19F05" w:rsidR="003C6CC1" w:rsidRPr="00302286" w:rsidRDefault="003C6CC1" w:rsidP="00F4346A">
            <w:pPr>
              <w:pStyle w:val="ListParagraph"/>
              <w:numPr>
                <w:ilvl w:val="1"/>
                <w:numId w:val="1"/>
              </w:numPr>
              <w:tabs>
                <w:tab w:val="left" w:pos="810"/>
              </w:tabs>
              <w:ind w:left="421" w:hanging="425"/>
              <w:jc w:val="both"/>
              <w:rPr>
                <w:noProof/>
              </w:rPr>
            </w:pPr>
            <w:r w:rsidRPr="00302286">
              <w:rPr>
                <w:b/>
                <w:noProof/>
              </w:rPr>
              <w:t>Pirkėjo</w:t>
            </w:r>
            <w:r w:rsidRPr="00302286">
              <w:rPr>
                <w:noProof/>
              </w:rPr>
              <w:t xml:space="preserve"> –</w:t>
            </w:r>
            <w:r w:rsidR="007128EF">
              <w:rPr>
                <w:noProof/>
              </w:rPr>
              <w:t xml:space="preserve"> </w:t>
            </w:r>
            <w:r w:rsidR="007128EF">
              <w:t xml:space="preserve">Karinių jūrų pajėgų Logistikos tarnybos Maitinimo skyriaus vyriausiasis specialistas št. lvn. Povilas Babilas, Tel. +370 706 70 355, el. pašto adresas </w:t>
            </w:r>
            <w:hyperlink r:id="rId8" w:history="1">
              <w:r w:rsidR="007128EF">
                <w:rPr>
                  <w:rStyle w:val="Hyperlink"/>
                </w:rPr>
                <w:t>povilas.babilas@mil.lt</w:t>
              </w:r>
            </w:hyperlink>
          </w:p>
          <w:p w14:paraId="5AD331BB" w14:textId="5CEEB5B8" w:rsidR="003C6CC1" w:rsidRPr="00302286" w:rsidRDefault="003C6CC1" w:rsidP="00560B3E">
            <w:pPr>
              <w:pStyle w:val="ListParagraph"/>
              <w:numPr>
                <w:ilvl w:val="1"/>
                <w:numId w:val="1"/>
              </w:numPr>
              <w:tabs>
                <w:tab w:val="left" w:pos="810"/>
              </w:tabs>
              <w:ind w:left="421" w:hanging="425"/>
              <w:jc w:val="both"/>
              <w:rPr>
                <w:noProof/>
              </w:rPr>
            </w:pPr>
            <w:r w:rsidRPr="00302286">
              <w:rPr>
                <w:b/>
                <w:noProof/>
              </w:rPr>
              <w:t xml:space="preserve">Pardavėjo </w:t>
            </w:r>
            <w:r w:rsidRPr="00302286">
              <w:rPr>
                <w:noProof/>
              </w:rPr>
              <w:t xml:space="preserve">– </w:t>
            </w:r>
            <w:r w:rsidR="007128EF">
              <w:rPr>
                <w:noProof/>
              </w:rPr>
              <w:t xml:space="preserve">UAB „Rokvesta“ aplinkosaugos inžinierė-vadybininkė Gintarė Vaitkuvienė, Mob. +370 637 03453, el. pašto adresas </w:t>
            </w:r>
            <w:hyperlink r:id="rId9" w:history="1">
              <w:r w:rsidR="007128EF" w:rsidRPr="00C67E88">
                <w:rPr>
                  <w:rStyle w:val="Hyperlink"/>
                  <w:noProof/>
                </w:rPr>
                <w:t>biologistika.vadyba@gmail.com</w:t>
              </w:r>
            </w:hyperlink>
            <w:r w:rsidR="007128EF">
              <w:rPr>
                <w:noProof/>
              </w:rPr>
              <w:t xml:space="preserve"> </w:t>
            </w:r>
          </w:p>
        </w:tc>
      </w:tr>
      <w:tr w:rsidR="00302286" w:rsidRPr="00302286" w14:paraId="70F96324" w14:textId="77777777" w:rsidTr="005243C5">
        <w:trPr>
          <w:trHeight w:val="56"/>
        </w:trPr>
        <w:tc>
          <w:tcPr>
            <w:tcW w:w="9781" w:type="dxa"/>
            <w:gridSpan w:val="2"/>
          </w:tcPr>
          <w:p w14:paraId="559A4866" w14:textId="77777777" w:rsidR="003C6CC1" w:rsidRPr="00302286" w:rsidRDefault="003C6CC1" w:rsidP="00F4346A">
            <w:pPr>
              <w:pStyle w:val="ListParagraph"/>
              <w:numPr>
                <w:ilvl w:val="0"/>
                <w:numId w:val="1"/>
              </w:numPr>
              <w:tabs>
                <w:tab w:val="left" w:pos="747"/>
              </w:tabs>
              <w:ind w:left="421" w:hanging="425"/>
              <w:jc w:val="both"/>
              <w:rPr>
                <w:b/>
                <w:noProof/>
              </w:rPr>
            </w:pPr>
            <w:r w:rsidRPr="00302286">
              <w:rPr>
                <w:b/>
                <w:noProof/>
              </w:rPr>
              <w:t>Sutarties priedai:</w:t>
            </w:r>
          </w:p>
          <w:p w14:paraId="05D25451" w14:textId="5289066B" w:rsidR="003C6CC1" w:rsidRPr="00302286" w:rsidRDefault="00497931" w:rsidP="00497931">
            <w:pPr>
              <w:pStyle w:val="ListParagraph"/>
              <w:numPr>
                <w:ilvl w:val="1"/>
                <w:numId w:val="1"/>
              </w:numPr>
              <w:tabs>
                <w:tab w:val="left" w:pos="780"/>
              </w:tabs>
              <w:ind w:left="421" w:hanging="425"/>
              <w:jc w:val="both"/>
              <w:rPr>
                <w:noProof/>
              </w:rPr>
            </w:pPr>
            <w:r w:rsidRPr="00302286">
              <w:rPr>
                <w:noProof/>
              </w:rPr>
              <w:t>Šalutinių gyvūninių produktų išvežimo paslaugos</w:t>
            </w:r>
            <w:r w:rsidR="00F4346A" w:rsidRPr="00302286">
              <w:rPr>
                <w:noProof/>
              </w:rPr>
              <w:t xml:space="preserve"> </w:t>
            </w:r>
            <w:r w:rsidR="003C6CC1" w:rsidRPr="00302286">
              <w:rPr>
                <w:noProof/>
              </w:rPr>
              <w:t>techninė specifikacij</w:t>
            </w:r>
            <w:r w:rsidR="00F4346A" w:rsidRPr="00302286">
              <w:rPr>
                <w:noProof/>
              </w:rPr>
              <w:t>a</w:t>
            </w:r>
            <w:r w:rsidR="002E0DC2" w:rsidRPr="00302286">
              <w:rPr>
                <w:noProof/>
              </w:rPr>
              <w:t>.</w:t>
            </w:r>
          </w:p>
        </w:tc>
      </w:tr>
      <w:tr w:rsidR="00302286" w:rsidRPr="00302286" w14:paraId="00F700E2" w14:textId="77777777" w:rsidTr="00535700">
        <w:trPr>
          <w:trHeight w:val="5690"/>
        </w:trPr>
        <w:tc>
          <w:tcPr>
            <w:tcW w:w="9781" w:type="dxa"/>
            <w:gridSpan w:val="2"/>
          </w:tcPr>
          <w:p w14:paraId="2A5D535E" w14:textId="21B7896F" w:rsidR="00323C07" w:rsidRPr="00302286" w:rsidRDefault="003C6CC1" w:rsidP="00F4346A">
            <w:pPr>
              <w:pStyle w:val="ListParagraph"/>
              <w:numPr>
                <w:ilvl w:val="0"/>
                <w:numId w:val="1"/>
              </w:numPr>
              <w:tabs>
                <w:tab w:val="left" w:pos="747"/>
              </w:tabs>
              <w:ind w:left="421" w:hanging="425"/>
              <w:jc w:val="both"/>
              <w:rPr>
                <w:b/>
                <w:noProof/>
              </w:rPr>
            </w:pPr>
            <w:r w:rsidRPr="00302286">
              <w:rPr>
                <w:b/>
                <w:noProof/>
              </w:rPr>
              <w:t xml:space="preserve">Sutarties </w:t>
            </w:r>
            <w:r w:rsidR="002E0DC2" w:rsidRPr="00302286">
              <w:rPr>
                <w:b/>
                <w:noProof/>
              </w:rPr>
              <w:t>Š</w:t>
            </w:r>
            <w:r w:rsidRPr="00302286">
              <w:rPr>
                <w:b/>
                <w:noProof/>
              </w:rPr>
              <w:t>alių parašai ir rekvizitai:</w:t>
            </w:r>
          </w:p>
          <w:p w14:paraId="1A3C8A88" w14:textId="1A47D214" w:rsidR="00CE7589" w:rsidRPr="00302286" w:rsidRDefault="00323C07" w:rsidP="00F4346A">
            <w:pPr>
              <w:ind w:left="421" w:hanging="425"/>
              <w:jc w:val="both"/>
              <w:rPr>
                <w:b/>
                <w:noProof/>
              </w:rPr>
            </w:pPr>
            <w:r w:rsidRPr="00302286">
              <w:rPr>
                <w:b/>
                <w:noProof/>
              </w:rPr>
              <w:t>1</w:t>
            </w:r>
            <w:r w:rsidR="00F4346A" w:rsidRPr="00302286">
              <w:rPr>
                <w:b/>
                <w:noProof/>
              </w:rPr>
              <w:t>7</w:t>
            </w:r>
            <w:r w:rsidRPr="00302286">
              <w:rPr>
                <w:b/>
                <w:noProof/>
              </w:rPr>
              <w:t>.1. Pirkėjas</w:t>
            </w:r>
          </w:p>
          <w:p w14:paraId="5B733E31" w14:textId="77777777" w:rsidR="00F4346A" w:rsidRPr="00302286" w:rsidRDefault="00F4346A" w:rsidP="00F4346A">
            <w:pPr>
              <w:ind w:left="421" w:hanging="425"/>
              <w:rPr>
                <w:noProof/>
              </w:rPr>
            </w:pPr>
            <w:r w:rsidRPr="00302286">
              <w:rPr>
                <w:noProof/>
              </w:rPr>
              <w:t>Lietuvos kariuomenės Karinės jūrų pajėgų Logistikos tarnyba</w:t>
            </w:r>
          </w:p>
          <w:p w14:paraId="6F25BC82" w14:textId="77777777" w:rsidR="00F4346A" w:rsidRPr="00302286" w:rsidRDefault="00F4346A" w:rsidP="00F4346A">
            <w:pPr>
              <w:ind w:left="421" w:hanging="425"/>
              <w:rPr>
                <w:noProof/>
              </w:rPr>
            </w:pPr>
            <w:r w:rsidRPr="00302286">
              <w:rPr>
                <w:noProof/>
              </w:rPr>
              <w:t>Kodas: 304216991</w:t>
            </w:r>
          </w:p>
          <w:p w14:paraId="15BDB7D9" w14:textId="77777777" w:rsidR="00F4346A" w:rsidRPr="00302286" w:rsidRDefault="00F4346A" w:rsidP="00F4346A">
            <w:pPr>
              <w:ind w:left="421" w:hanging="425"/>
              <w:rPr>
                <w:noProof/>
              </w:rPr>
            </w:pPr>
            <w:r w:rsidRPr="00302286">
              <w:rPr>
                <w:noProof/>
              </w:rPr>
              <w:t>Adresas: Naujoji Uosto g. 24, LT-92244 Klaipėda, Lietuva</w:t>
            </w:r>
          </w:p>
          <w:p w14:paraId="2A42B39C" w14:textId="0A984096" w:rsidR="00F4346A" w:rsidRPr="00302286" w:rsidRDefault="00F4346A" w:rsidP="00F4346A">
            <w:pPr>
              <w:ind w:left="421" w:hanging="425"/>
              <w:rPr>
                <w:noProof/>
              </w:rPr>
            </w:pPr>
            <w:r w:rsidRPr="00302286">
              <w:rPr>
                <w:noProof/>
              </w:rPr>
              <w:t>Tel. +370 706 70 340</w:t>
            </w:r>
          </w:p>
          <w:p w14:paraId="48822878" w14:textId="6F817047" w:rsidR="00F4346A" w:rsidRPr="00302286" w:rsidRDefault="00F4346A" w:rsidP="00F4346A">
            <w:pPr>
              <w:ind w:left="421" w:hanging="425"/>
              <w:jc w:val="both"/>
              <w:rPr>
                <w:b/>
                <w:noProof/>
              </w:rPr>
            </w:pPr>
            <w:r w:rsidRPr="00302286">
              <w:rPr>
                <w:b/>
                <w:noProof/>
              </w:rPr>
              <w:t>17.2. Mokėtojas</w:t>
            </w:r>
          </w:p>
          <w:p w14:paraId="4E3340D5" w14:textId="77777777" w:rsidR="00F4346A" w:rsidRPr="00302286" w:rsidRDefault="00F4346A" w:rsidP="00F4346A">
            <w:pPr>
              <w:ind w:left="421" w:hanging="425"/>
              <w:rPr>
                <w:noProof/>
              </w:rPr>
            </w:pPr>
            <w:r w:rsidRPr="00302286">
              <w:rPr>
                <w:noProof/>
              </w:rPr>
              <w:t>Lietuvos kariuomenė</w:t>
            </w:r>
          </w:p>
          <w:p w14:paraId="1F4B18C7" w14:textId="77777777" w:rsidR="00F4346A" w:rsidRPr="00302286" w:rsidRDefault="00F4346A" w:rsidP="00F4346A">
            <w:pPr>
              <w:ind w:left="421" w:hanging="425"/>
              <w:rPr>
                <w:noProof/>
              </w:rPr>
            </w:pPr>
            <w:r w:rsidRPr="00302286">
              <w:rPr>
                <w:noProof/>
              </w:rPr>
              <w:t>Kodas: 188732677</w:t>
            </w:r>
          </w:p>
          <w:p w14:paraId="1F024544" w14:textId="77777777" w:rsidR="00F4346A" w:rsidRDefault="00F4346A" w:rsidP="00F4346A">
            <w:pPr>
              <w:ind w:left="421" w:hanging="425"/>
              <w:rPr>
                <w:noProof/>
              </w:rPr>
            </w:pPr>
            <w:r w:rsidRPr="00302286">
              <w:rPr>
                <w:noProof/>
              </w:rPr>
              <w:t>PVM kodas: LT887326716</w:t>
            </w:r>
          </w:p>
          <w:p w14:paraId="0D75F874" w14:textId="77777777" w:rsidR="00535700" w:rsidRPr="00535700" w:rsidRDefault="00535700" w:rsidP="00535700">
            <w:pPr>
              <w:jc w:val="both"/>
              <w:rPr>
                <w:lang w:val="en-US"/>
              </w:rPr>
            </w:pPr>
            <w:r>
              <w:rPr>
                <w:bCs/>
                <w:lang w:val="en-US"/>
              </w:rPr>
              <w:t>A</w:t>
            </w:r>
            <w:r w:rsidRPr="00535700">
              <w:rPr>
                <w:bCs/>
                <w:lang w:val="en-US"/>
              </w:rPr>
              <w:t xml:space="preserve">.S.: </w:t>
            </w:r>
            <w:r w:rsidRPr="00535700">
              <w:rPr>
                <w:lang w:val="en-US"/>
              </w:rPr>
              <w:t>LT62 40400 63610 001175</w:t>
            </w:r>
          </w:p>
          <w:p w14:paraId="01C9315E" w14:textId="77777777" w:rsidR="00535700" w:rsidRPr="00535700" w:rsidRDefault="00535700" w:rsidP="00535700">
            <w:pPr>
              <w:jc w:val="both"/>
            </w:pPr>
            <w:r w:rsidRPr="00535700">
              <w:rPr>
                <w:bCs/>
              </w:rPr>
              <w:t>Banko pavadinimas:</w:t>
            </w:r>
            <w:r w:rsidRPr="00535700">
              <w:t xml:space="preserve"> Lietuvos Respublikos finansų ministerija</w:t>
            </w:r>
          </w:p>
          <w:p w14:paraId="1E77919B" w14:textId="77777777" w:rsidR="00535700" w:rsidRPr="00535700" w:rsidRDefault="00535700" w:rsidP="00535700">
            <w:pPr>
              <w:jc w:val="both"/>
            </w:pPr>
            <w:r w:rsidRPr="00535700">
              <w:rPr>
                <w:bCs/>
              </w:rPr>
              <w:t>Banko kodas:</w:t>
            </w:r>
            <w:r w:rsidRPr="00535700">
              <w:t xml:space="preserve"> 40 400</w:t>
            </w:r>
          </w:p>
          <w:p w14:paraId="6C19B276" w14:textId="77777777" w:rsidR="00535700" w:rsidRPr="00535700" w:rsidRDefault="00535700" w:rsidP="00535700">
            <w:pPr>
              <w:jc w:val="both"/>
              <w:rPr>
                <w:shd w:val="clear" w:color="auto" w:fill="FFFFFF"/>
              </w:rPr>
            </w:pPr>
            <w:r w:rsidRPr="00535700">
              <w:rPr>
                <w:bCs/>
              </w:rPr>
              <w:t xml:space="preserve">SWIFT kodas: </w:t>
            </w:r>
            <w:r w:rsidRPr="00535700">
              <w:rPr>
                <w:shd w:val="clear" w:color="auto" w:fill="FFFFFF"/>
              </w:rPr>
              <w:t>MFRLLT22XXX</w:t>
            </w:r>
          </w:p>
          <w:p w14:paraId="66CC88F8" w14:textId="30E050D4" w:rsidR="00535700" w:rsidRPr="00535700" w:rsidRDefault="00535700" w:rsidP="00535700">
            <w:pPr>
              <w:ind w:left="421" w:hanging="425"/>
              <w:rPr>
                <w:noProof/>
              </w:rPr>
            </w:pPr>
            <w:r w:rsidRPr="00535700">
              <w:rPr>
                <w:bCs/>
                <w:shd w:val="clear" w:color="auto" w:fill="FFFFFF"/>
              </w:rPr>
              <w:t xml:space="preserve">Banko adresas: </w:t>
            </w:r>
            <w:r w:rsidRPr="00535700">
              <w:rPr>
                <w:shd w:val="clear" w:color="auto" w:fill="FFFFFF"/>
              </w:rPr>
              <w:t>Lukiškių g. 2</w:t>
            </w:r>
            <w:r w:rsidRPr="00535700">
              <w:rPr>
                <w:shd w:val="clear" w:color="auto" w:fill="FFFFFF"/>
                <w:lang w:val="en-US"/>
              </w:rPr>
              <w:t>, 01512 Vilnius</w:t>
            </w:r>
          </w:p>
          <w:p w14:paraId="485B4EB3" w14:textId="23376AF0" w:rsidR="00323C07" w:rsidRPr="00302286" w:rsidRDefault="00F4346A" w:rsidP="00F4346A">
            <w:pPr>
              <w:ind w:left="421" w:hanging="425"/>
              <w:jc w:val="both"/>
              <w:rPr>
                <w:b/>
                <w:noProof/>
              </w:rPr>
            </w:pPr>
            <w:r w:rsidRPr="00302286">
              <w:rPr>
                <w:b/>
                <w:noProof/>
              </w:rPr>
              <w:t>17.3. Pardavėjas</w:t>
            </w:r>
          </w:p>
          <w:p w14:paraId="3FB14CEE" w14:textId="3E4D6E41" w:rsidR="00F4346A" w:rsidRDefault="007128EF" w:rsidP="00560B3E">
            <w:pPr>
              <w:rPr>
                <w:noProof/>
              </w:rPr>
            </w:pPr>
            <w:r w:rsidRPr="007128EF">
              <w:rPr>
                <w:noProof/>
              </w:rPr>
              <w:t xml:space="preserve">UAB </w:t>
            </w:r>
            <w:r>
              <w:rPr>
                <w:noProof/>
              </w:rPr>
              <w:t>„</w:t>
            </w:r>
            <w:r w:rsidRPr="007128EF">
              <w:rPr>
                <w:noProof/>
              </w:rPr>
              <w:t>Rokvesta</w:t>
            </w:r>
            <w:r>
              <w:rPr>
                <w:noProof/>
              </w:rPr>
              <w:t>“</w:t>
            </w:r>
            <w:r w:rsidRPr="007128EF">
              <w:rPr>
                <w:noProof/>
              </w:rPr>
              <w:t xml:space="preserve"> Bajorų atliekų tvarkymo centras</w:t>
            </w:r>
          </w:p>
          <w:p w14:paraId="641B4C54" w14:textId="40279320" w:rsidR="007128EF" w:rsidRDefault="007128EF" w:rsidP="00560B3E">
            <w:pPr>
              <w:rPr>
                <w:noProof/>
              </w:rPr>
            </w:pPr>
            <w:r>
              <w:rPr>
                <w:noProof/>
              </w:rPr>
              <w:t>Kodas: 300583068</w:t>
            </w:r>
          </w:p>
          <w:p w14:paraId="6893DA37" w14:textId="77777777" w:rsidR="007128EF" w:rsidRDefault="007128EF" w:rsidP="00560B3E">
            <w:pPr>
              <w:rPr>
                <w:noProof/>
              </w:rPr>
            </w:pPr>
            <w:r>
              <w:rPr>
                <w:noProof/>
              </w:rPr>
              <w:t>PVM kodas: LT100003709119</w:t>
            </w:r>
          </w:p>
          <w:p w14:paraId="1CC737E2" w14:textId="7AD3C795" w:rsidR="007128EF" w:rsidRDefault="007128EF" w:rsidP="00560B3E">
            <w:pPr>
              <w:rPr>
                <w:noProof/>
              </w:rPr>
            </w:pPr>
            <w:r>
              <w:rPr>
                <w:noProof/>
              </w:rPr>
              <w:t xml:space="preserve">Adresas: </w:t>
            </w:r>
            <w:r w:rsidRPr="00302286">
              <w:rPr>
                <w:noProof/>
              </w:rPr>
              <w:t>Taikos g. 3A, Juodupės mstl. Rokiškio raj.</w:t>
            </w:r>
            <w:r>
              <w:rPr>
                <w:noProof/>
              </w:rPr>
              <w:t>, Lietuva</w:t>
            </w:r>
          </w:p>
          <w:p w14:paraId="7F6ACEC7" w14:textId="26B0DE5B" w:rsidR="00535700" w:rsidRDefault="00535700" w:rsidP="00535700">
            <w:pPr>
              <w:jc w:val="both"/>
            </w:pPr>
            <w:r>
              <w:t xml:space="preserve">A.S.: </w:t>
            </w:r>
            <w:r>
              <w:rPr>
                <w:rFonts w:eastAsiaTheme="minorHAnsi"/>
                <w:lang w:eastAsia="en-US"/>
              </w:rPr>
              <w:t>LT81</w:t>
            </w:r>
            <w:r>
              <w:rPr>
                <w:rFonts w:eastAsiaTheme="minorHAnsi"/>
                <w:lang w:eastAsia="en-US"/>
              </w:rPr>
              <w:t xml:space="preserve"> </w:t>
            </w:r>
            <w:r>
              <w:rPr>
                <w:rFonts w:eastAsiaTheme="minorHAnsi"/>
                <w:lang w:eastAsia="en-US"/>
              </w:rPr>
              <w:t>7181</w:t>
            </w:r>
            <w:r>
              <w:rPr>
                <w:rFonts w:eastAsiaTheme="minorHAnsi"/>
                <w:lang w:eastAsia="en-US"/>
              </w:rPr>
              <w:t xml:space="preserve"> </w:t>
            </w:r>
            <w:r>
              <w:rPr>
                <w:rFonts w:eastAsiaTheme="minorHAnsi"/>
                <w:lang w:eastAsia="en-US"/>
              </w:rPr>
              <w:t>5000</w:t>
            </w:r>
            <w:r>
              <w:rPr>
                <w:rFonts w:eastAsiaTheme="minorHAnsi"/>
                <w:lang w:eastAsia="en-US"/>
              </w:rPr>
              <w:t xml:space="preserve"> </w:t>
            </w:r>
            <w:r>
              <w:rPr>
                <w:rFonts w:eastAsiaTheme="minorHAnsi"/>
                <w:lang w:eastAsia="en-US"/>
              </w:rPr>
              <w:t>0746</w:t>
            </w:r>
            <w:r>
              <w:rPr>
                <w:rFonts w:eastAsiaTheme="minorHAnsi"/>
                <w:lang w:eastAsia="en-US"/>
              </w:rPr>
              <w:t xml:space="preserve"> </w:t>
            </w:r>
            <w:r>
              <w:rPr>
                <w:rFonts w:eastAsiaTheme="minorHAnsi"/>
                <w:lang w:eastAsia="en-US"/>
              </w:rPr>
              <w:t>7267</w:t>
            </w:r>
          </w:p>
          <w:p w14:paraId="3F8B9B3C" w14:textId="635D8D33" w:rsidR="00535700" w:rsidRDefault="00535700" w:rsidP="00535700">
            <w:pPr>
              <w:jc w:val="both"/>
            </w:pPr>
            <w:r>
              <w:t>Bankas: AB „</w:t>
            </w:r>
            <w:r>
              <w:t>Šiaulių bankas</w:t>
            </w:r>
            <w:r>
              <w:t>“</w:t>
            </w:r>
          </w:p>
          <w:p w14:paraId="7F9EC173" w14:textId="1F1788FE" w:rsidR="00535700" w:rsidRDefault="00535700" w:rsidP="00535700">
            <w:pPr>
              <w:rPr>
                <w:noProof/>
              </w:rPr>
            </w:pPr>
            <w:r>
              <w:t>Banko kodas: 7</w:t>
            </w:r>
            <w:r>
              <w:t>1815</w:t>
            </w:r>
          </w:p>
          <w:p w14:paraId="053FF06C" w14:textId="106D037D" w:rsidR="007128EF" w:rsidRPr="007128EF" w:rsidRDefault="007128EF" w:rsidP="00560B3E">
            <w:pPr>
              <w:rPr>
                <w:noProof/>
              </w:rPr>
            </w:pPr>
          </w:p>
        </w:tc>
      </w:tr>
    </w:tbl>
    <w:p w14:paraId="1EE98092" w14:textId="77777777" w:rsidR="00263849" w:rsidRPr="00302286" w:rsidRDefault="00263849" w:rsidP="00A112CF">
      <w:pPr>
        <w:rPr>
          <w:noProof/>
        </w:rPr>
      </w:pPr>
    </w:p>
    <w:p w14:paraId="0D8DE666" w14:textId="77777777" w:rsidR="00F4346A" w:rsidRPr="00302286" w:rsidRDefault="00F4346A" w:rsidP="00A112CF">
      <w:pPr>
        <w:rPr>
          <w:noProof/>
        </w:rPr>
      </w:pPr>
    </w:p>
    <w:p w14:paraId="6A76F37A" w14:textId="77777777" w:rsidR="00F4346A" w:rsidRPr="00302286" w:rsidRDefault="00F4346A" w:rsidP="00F4346A">
      <w:pPr>
        <w:rPr>
          <w:noProof/>
        </w:rPr>
      </w:pPr>
    </w:p>
    <w:p w14:paraId="48937CD1" w14:textId="646BA426" w:rsidR="00F4346A" w:rsidRPr="00302286" w:rsidRDefault="00F4346A" w:rsidP="00F4346A">
      <w:pPr>
        <w:tabs>
          <w:tab w:val="left" w:pos="5670"/>
        </w:tabs>
        <w:suppressAutoHyphens/>
        <w:jc w:val="both"/>
        <w:rPr>
          <w:rFonts w:eastAsia="Arial"/>
          <w:noProof/>
          <w:lang w:eastAsia="ar-SA"/>
        </w:rPr>
      </w:pPr>
      <w:r w:rsidRPr="00302286">
        <w:rPr>
          <w:rFonts w:eastAsia="Arial"/>
          <w:b/>
          <w:noProof/>
          <w:lang w:eastAsia="ar-SA"/>
        </w:rPr>
        <w:t>PIRKĖJAS</w:t>
      </w:r>
      <w:r w:rsidRPr="00302286">
        <w:rPr>
          <w:rFonts w:eastAsia="Arial"/>
          <w:noProof/>
          <w:lang w:eastAsia="ar-SA"/>
        </w:rPr>
        <w:tab/>
      </w:r>
      <w:r w:rsidR="00B60B94" w:rsidRPr="00302286">
        <w:rPr>
          <w:rFonts w:eastAsia="Arial"/>
          <w:b/>
          <w:noProof/>
          <w:lang w:eastAsia="ar-SA"/>
        </w:rPr>
        <w:t>PARDAV</w:t>
      </w:r>
      <w:r w:rsidRPr="00302286">
        <w:rPr>
          <w:rFonts w:eastAsia="Arial"/>
          <w:b/>
          <w:noProof/>
          <w:lang w:eastAsia="ar-SA"/>
        </w:rPr>
        <w:t>ĖJAS</w:t>
      </w:r>
    </w:p>
    <w:p w14:paraId="191AAF0F" w14:textId="733AFA3A" w:rsidR="00C44290" w:rsidRPr="00302286" w:rsidRDefault="00497931" w:rsidP="00497931">
      <w:pPr>
        <w:tabs>
          <w:tab w:val="left" w:pos="5670"/>
        </w:tabs>
        <w:rPr>
          <w:noProof/>
        </w:rPr>
      </w:pPr>
      <w:r w:rsidRPr="00302286">
        <w:rPr>
          <w:noProof/>
        </w:rPr>
        <w:t>Lietuvos kariuomenės</w:t>
      </w:r>
      <w:r w:rsidRPr="00302286">
        <w:rPr>
          <w:noProof/>
        </w:rPr>
        <w:tab/>
      </w:r>
      <w:r w:rsidR="00535700">
        <w:rPr>
          <w:noProof/>
        </w:rPr>
        <w:t>UAB „Rokvesta“</w:t>
      </w:r>
    </w:p>
    <w:p w14:paraId="5B90B6C6" w14:textId="29957A0F" w:rsidR="00C44290" w:rsidRPr="00302286" w:rsidRDefault="00497931" w:rsidP="00497931">
      <w:pPr>
        <w:tabs>
          <w:tab w:val="left" w:pos="5670"/>
        </w:tabs>
        <w:rPr>
          <w:noProof/>
        </w:rPr>
      </w:pPr>
      <w:r w:rsidRPr="00302286">
        <w:rPr>
          <w:noProof/>
        </w:rPr>
        <w:t>Karinių jūrų pajėgų Logistikos tarnyba</w:t>
      </w:r>
      <w:r w:rsidRPr="00302286">
        <w:rPr>
          <w:noProof/>
        </w:rPr>
        <w:tab/>
      </w:r>
      <w:r w:rsidR="00535700">
        <w:rPr>
          <w:noProof/>
        </w:rPr>
        <w:t>Bajorų atliekų tvarkymo centras</w:t>
      </w:r>
    </w:p>
    <w:p w14:paraId="13613260" w14:textId="04FAD71D" w:rsidR="00497931" w:rsidRPr="00302286" w:rsidRDefault="00535700" w:rsidP="00C44290">
      <w:pPr>
        <w:tabs>
          <w:tab w:val="left" w:pos="5670"/>
        </w:tabs>
        <w:rPr>
          <w:noProof/>
        </w:rPr>
      </w:pPr>
      <w:r w:rsidRPr="008A455C">
        <w:rPr>
          <w:lang w:eastAsia="en-US"/>
        </w:rPr>
        <w:t>kmdr. ltn. Tomas Abromavičius</w:t>
      </w:r>
      <w:r>
        <w:rPr>
          <w:lang w:eastAsia="en-US"/>
        </w:rPr>
        <w:tab/>
        <w:t>Mantas Starkus</w:t>
      </w:r>
    </w:p>
    <w:p w14:paraId="3F6FB9E1" w14:textId="77777777" w:rsidR="00497931" w:rsidRPr="00302286" w:rsidRDefault="00497931" w:rsidP="00497931">
      <w:pPr>
        <w:rPr>
          <w:b/>
          <w:noProof/>
        </w:rPr>
      </w:pPr>
    </w:p>
    <w:p w14:paraId="553255E6" w14:textId="0FC21716" w:rsidR="000F3F9A" w:rsidRDefault="00497931" w:rsidP="00D3575D">
      <w:pPr>
        <w:tabs>
          <w:tab w:val="left" w:pos="5670"/>
        </w:tabs>
        <w:rPr>
          <w:noProof/>
        </w:rPr>
      </w:pPr>
      <w:r w:rsidRPr="00302286">
        <w:rPr>
          <w:noProof/>
        </w:rPr>
        <w:t>A. V.</w:t>
      </w:r>
      <w:r w:rsidR="000103D1" w:rsidRPr="00302286">
        <w:rPr>
          <w:noProof/>
        </w:rPr>
        <w:t xml:space="preserve"> </w:t>
      </w:r>
    </w:p>
    <w:p w14:paraId="32CACFF8" w14:textId="77777777" w:rsidR="006230C3" w:rsidRDefault="006230C3" w:rsidP="00D3575D">
      <w:pPr>
        <w:tabs>
          <w:tab w:val="left" w:pos="5670"/>
        </w:tabs>
        <w:rPr>
          <w:noProof/>
        </w:rPr>
      </w:pPr>
    </w:p>
    <w:p w14:paraId="4D0AC38F" w14:textId="3FC57470" w:rsidR="006230C3" w:rsidRDefault="006230C3">
      <w:pPr>
        <w:spacing w:after="160" w:line="259" w:lineRule="auto"/>
        <w:rPr>
          <w:noProof/>
        </w:rPr>
      </w:pPr>
      <w:r>
        <w:rPr>
          <w:noProof/>
        </w:rPr>
        <w:br w:type="page"/>
      </w:r>
    </w:p>
    <w:p w14:paraId="073A0C55" w14:textId="77777777" w:rsidR="006230C3" w:rsidRDefault="006230C3" w:rsidP="006230C3">
      <w:pPr>
        <w:ind w:left="6237"/>
        <w:rPr>
          <w:bCs/>
        </w:rPr>
      </w:pPr>
      <w:r>
        <w:rPr>
          <w:bCs/>
        </w:rPr>
        <w:t xml:space="preserve">20__ m.                         d. Supaprastintos Paslaugų pirkimo– pardavimo sutarties Nr. </w:t>
      </w:r>
    </w:p>
    <w:p w14:paraId="58F7CD8D" w14:textId="77777777" w:rsidR="006230C3" w:rsidRDefault="006230C3" w:rsidP="006230C3">
      <w:pPr>
        <w:pStyle w:val="BodyText1"/>
        <w:ind w:left="6237" w:firstLine="0"/>
        <w:rPr>
          <w:rFonts w:ascii="Times New Roman" w:hAnsi="Times New Roman"/>
          <w:bCs/>
          <w:sz w:val="24"/>
          <w:szCs w:val="24"/>
          <w:lang w:val="lt-LT"/>
        </w:rPr>
      </w:pPr>
      <w:r>
        <w:rPr>
          <w:rFonts w:ascii="Times New Roman" w:hAnsi="Times New Roman"/>
          <w:bCs/>
          <w:sz w:val="24"/>
          <w:szCs w:val="24"/>
          <w:lang w:val="lt-LT"/>
        </w:rPr>
        <w:t>1 Priedas</w:t>
      </w:r>
    </w:p>
    <w:p w14:paraId="1510CC99" w14:textId="77777777" w:rsidR="006230C3" w:rsidRDefault="006230C3" w:rsidP="00D3575D">
      <w:pPr>
        <w:tabs>
          <w:tab w:val="left" w:pos="5670"/>
        </w:tabs>
        <w:rPr>
          <w:noProof/>
        </w:rPr>
      </w:pPr>
    </w:p>
    <w:tbl>
      <w:tblPr>
        <w:tblW w:w="9120" w:type="dxa"/>
        <w:tblLook w:val="04A0" w:firstRow="1" w:lastRow="0" w:firstColumn="1" w:lastColumn="0" w:noHBand="0" w:noVBand="1"/>
      </w:tblPr>
      <w:tblGrid>
        <w:gridCol w:w="570"/>
        <w:gridCol w:w="5140"/>
        <w:gridCol w:w="3460"/>
      </w:tblGrid>
      <w:tr w:rsidR="006230C3" w14:paraId="55B4F091" w14:textId="77777777" w:rsidTr="006230C3">
        <w:trPr>
          <w:trHeight w:val="540"/>
        </w:trPr>
        <w:tc>
          <w:tcPr>
            <w:tcW w:w="9120" w:type="dxa"/>
            <w:gridSpan w:val="3"/>
            <w:tcBorders>
              <w:top w:val="nil"/>
              <w:left w:val="nil"/>
              <w:bottom w:val="nil"/>
              <w:right w:val="nil"/>
            </w:tcBorders>
            <w:shd w:val="clear" w:color="auto" w:fill="auto"/>
            <w:vAlign w:val="center"/>
            <w:hideMark/>
          </w:tcPr>
          <w:p w14:paraId="7071B836" w14:textId="77777777" w:rsidR="006230C3" w:rsidRDefault="006230C3">
            <w:pPr>
              <w:jc w:val="center"/>
              <w:rPr>
                <w:b/>
                <w:bCs/>
              </w:rPr>
            </w:pPr>
            <w:r>
              <w:rPr>
                <w:b/>
                <w:bCs/>
              </w:rPr>
              <w:t>Šalutinių gyvūninių produktų išvežimo paslaugos</w:t>
            </w:r>
          </w:p>
        </w:tc>
      </w:tr>
      <w:tr w:rsidR="006230C3" w14:paraId="0C63E58A" w14:textId="77777777" w:rsidTr="006230C3">
        <w:trPr>
          <w:trHeight w:val="315"/>
        </w:trPr>
        <w:tc>
          <w:tcPr>
            <w:tcW w:w="9120" w:type="dxa"/>
            <w:gridSpan w:val="3"/>
            <w:tcBorders>
              <w:top w:val="nil"/>
              <w:left w:val="nil"/>
              <w:bottom w:val="nil"/>
              <w:right w:val="nil"/>
            </w:tcBorders>
            <w:shd w:val="clear" w:color="auto" w:fill="auto"/>
            <w:vAlign w:val="center"/>
            <w:hideMark/>
          </w:tcPr>
          <w:p w14:paraId="197DDBBF" w14:textId="77777777" w:rsidR="006230C3" w:rsidRDefault="006230C3">
            <w:pPr>
              <w:jc w:val="center"/>
              <w:rPr>
                <w:u w:val="single"/>
              </w:rPr>
            </w:pPr>
            <w:r>
              <w:rPr>
                <w:u w:val="single"/>
              </w:rPr>
              <w:t>Techninė specifikacija</w:t>
            </w:r>
          </w:p>
        </w:tc>
      </w:tr>
      <w:tr w:rsidR="006230C3" w14:paraId="14AE97F3" w14:textId="77777777" w:rsidTr="006230C3">
        <w:trPr>
          <w:trHeight w:val="315"/>
        </w:trPr>
        <w:tc>
          <w:tcPr>
            <w:tcW w:w="520" w:type="dxa"/>
            <w:tcBorders>
              <w:top w:val="nil"/>
              <w:left w:val="nil"/>
              <w:bottom w:val="nil"/>
              <w:right w:val="nil"/>
            </w:tcBorders>
            <w:shd w:val="clear" w:color="auto" w:fill="auto"/>
            <w:vAlign w:val="center"/>
            <w:hideMark/>
          </w:tcPr>
          <w:p w14:paraId="6F69869E" w14:textId="77777777" w:rsidR="006230C3" w:rsidRDefault="006230C3">
            <w:pPr>
              <w:jc w:val="center"/>
              <w:rPr>
                <w:u w:val="single"/>
              </w:rPr>
            </w:pPr>
          </w:p>
        </w:tc>
        <w:tc>
          <w:tcPr>
            <w:tcW w:w="5140" w:type="dxa"/>
            <w:tcBorders>
              <w:top w:val="nil"/>
              <w:left w:val="nil"/>
              <w:bottom w:val="nil"/>
              <w:right w:val="nil"/>
            </w:tcBorders>
            <w:shd w:val="clear" w:color="auto" w:fill="auto"/>
            <w:vAlign w:val="center"/>
            <w:hideMark/>
          </w:tcPr>
          <w:p w14:paraId="3E5E5109" w14:textId="77777777" w:rsidR="006230C3" w:rsidRDefault="006230C3">
            <w:pPr>
              <w:jc w:val="center"/>
              <w:rPr>
                <w:sz w:val="20"/>
                <w:szCs w:val="20"/>
              </w:rPr>
            </w:pPr>
          </w:p>
        </w:tc>
        <w:tc>
          <w:tcPr>
            <w:tcW w:w="3460" w:type="dxa"/>
            <w:tcBorders>
              <w:top w:val="nil"/>
              <w:left w:val="nil"/>
              <w:bottom w:val="nil"/>
              <w:right w:val="nil"/>
            </w:tcBorders>
            <w:shd w:val="clear" w:color="auto" w:fill="auto"/>
            <w:vAlign w:val="center"/>
            <w:hideMark/>
          </w:tcPr>
          <w:p w14:paraId="4357A701" w14:textId="77777777" w:rsidR="006230C3" w:rsidRDefault="006230C3">
            <w:pPr>
              <w:jc w:val="center"/>
              <w:rPr>
                <w:sz w:val="20"/>
                <w:szCs w:val="20"/>
              </w:rPr>
            </w:pPr>
          </w:p>
        </w:tc>
      </w:tr>
      <w:tr w:rsidR="006230C3" w14:paraId="02D7CA53" w14:textId="77777777" w:rsidTr="006230C3">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7FCCE" w14:textId="77777777" w:rsidR="006230C3" w:rsidRDefault="006230C3">
            <w:pPr>
              <w:jc w:val="center"/>
              <w:rPr>
                <w:b/>
                <w:bCs/>
              </w:rPr>
            </w:pPr>
            <w:r>
              <w:rPr>
                <w:b/>
                <w:bCs/>
              </w:rPr>
              <w:t>Eil. Nr.</w:t>
            </w:r>
          </w:p>
        </w:tc>
        <w:tc>
          <w:tcPr>
            <w:tcW w:w="5140" w:type="dxa"/>
            <w:tcBorders>
              <w:top w:val="single" w:sz="4" w:space="0" w:color="auto"/>
              <w:left w:val="nil"/>
              <w:bottom w:val="nil"/>
              <w:right w:val="single" w:sz="4" w:space="0" w:color="auto"/>
            </w:tcBorders>
            <w:shd w:val="clear" w:color="auto" w:fill="auto"/>
            <w:noWrap/>
            <w:vAlign w:val="center"/>
            <w:hideMark/>
          </w:tcPr>
          <w:p w14:paraId="127A0ECE" w14:textId="77777777" w:rsidR="006230C3" w:rsidRDefault="006230C3">
            <w:pPr>
              <w:jc w:val="center"/>
              <w:rPr>
                <w:b/>
                <w:bCs/>
              </w:rPr>
            </w:pPr>
            <w:r>
              <w:rPr>
                <w:b/>
                <w:bCs/>
              </w:rPr>
              <w:t>Reikalavimai</w:t>
            </w:r>
          </w:p>
        </w:tc>
        <w:tc>
          <w:tcPr>
            <w:tcW w:w="3460" w:type="dxa"/>
            <w:tcBorders>
              <w:top w:val="single" w:sz="4" w:space="0" w:color="auto"/>
              <w:left w:val="nil"/>
              <w:bottom w:val="single" w:sz="4" w:space="0" w:color="auto"/>
              <w:right w:val="single" w:sz="4" w:space="0" w:color="auto"/>
            </w:tcBorders>
            <w:shd w:val="clear" w:color="auto" w:fill="auto"/>
            <w:hideMark/>
          </w:tcPr>
          <w:p w14:paraId="6F96AF81" w14:textId="77777777" w:rsidR="006230C3" w:rsidRDefault="006230C3">
            <w:pPr>
              <w:jc w:val="center"/>
              <w:rPr>
                <w:b/>
                <w:bCs/>
              </w:rPr>
            </w:pPr>
            <w:r>
              <w:rPr>
                <w:b/>
                <w:bCs/>
              </w:rPr>
              <w:t>Pastabos</w:t>
            </w:r>
          </w:p>
        </w:tc>
      </w:tr>
      <w:tr w:rsidR="006230C3" w14:paraId="3634B6CA" w14:textId="77777777" w:rsidTr="006230C3">
        <w:trPr>
          <w:trHeight w:val="1905"/>
        </w:trPr>
        <w:tc>
          <w:tcPr>
            <w:tcW w:w="520" w:type="dxa"/>
            <w:tcBorders>
              <w:top w:val="nil"/>
              <w:left w:val="single" w:sz="4" w:space="0" w:color="auto"/>
              <w:bottom w:val="single" w:sz="4" w:space="0" w:color="auto"/>
              <w:right w:val="nil"/>
            </w:tcBorders>
            <w:shd w:val="clear" w:color="auto" w:fill="auto"/>
            <w:noWrap/>
            <w:vAlign w:val="center"/>
            <w:hideMark/>
          </w:tcPr>
          <w:p w14:paraId="2B797957" w14:textId="77777777" w:rsidR="006230C3" w:rsidRDefault="006230C3">
            <w:pPr>
              <w:jc w:val="center"/>
            </w:pPr>
            <w:r>
              <w:t>1.</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0D85F" w14:textId="77777777" w:rsidR="006230C3" w:rsidRDefault="006230C3">
            <w:pPr>
              <w:rPr>
                <w:color w:val="000000"/>
              </w:rPr>
            </w:pPr>
            <w:r>
              <w:rPr>
                <w:color w:val="000000"/>
              </w:rPr>
              <w:t>Vadovaujantis valstybinės maisto ir veterinarijos tarnybos direktoriaus 2012 m. birželio 12 d. įsakymu Nr. B1-466 „ Dėl šalutinių gyvūninių produktų, surinktų iš viešojo maitinimo įmonių, tvarkymo“ , maistą tvarkančios įmonės turi užtikrinti šalutinių gyvūninių produktų utilizavimą.</w:t>
            </w:r>
          </w:p>
        </w:tc>
        <w:tc>
          <w:tcPr>
            <w:tcW w:w="3460" w:type="dxa"/>
            <w:tcBorders>
              <w:top w:val="nil"/>
              <w:left w:val="nil"/>
              <w:bottom w:val="single" w:sz="4" w:space="0" w:color="auto"/>
              <w:right w:val="single" w:sz="4" w:space="0" w:color="auto"/>
            </w:tcBorders>
            <w:shd w:val="clear" w:color="auto" w:fill="auto"/>
            <w:hideMark/>
          </w:tcPr>
          <w:p w14:paraId="62E99637" w14:textId="77777777" w:rsidR="006230C3" w:rsidRDefault="006230C3">
            <w:pPr>
              <w:rPr>
                <w:b/>
                <w:bCs/>
              </w:rPr>
            </w:pPr>
            <w:r>
              <w:rPr>
                <w:b/>
                <w:bCs/>
              </w:rPr>
              <w:t> </w:t>
            </w:r>
          </w:p>
        </w:tc>
      </w:tr>
      <w:tr w:rsidR="006230C3" w14:paraId="413C4780" w14:textId="77777777" w:rsidTr="006230C3">
        <w:trPr>
          <w:trHeight w:val="1260"/>
        </w:trPr>
        <w:tc>
          <w:tcPr>
            <w:tcW w:w="520" w:type="dxa"/>
            <w:tcBorders>
              <w:top w:val="nil"/>
              <w:left w:val="single" w:sz="4" w:space="0" w:color="auto"/>
              <w:bottom w:val="single" w:sz="4" w:space="0" w:color="auto"/>
              <w:right w:val="nil"/>
            </w:tcBorders>
            <w:shd w:val="clear" w:color="auto" w:fill="auto"/>
            <w:noWrap/>
            <w:vAlign w:val="center"/>
            <w:hideMark/>
          </w:tcPr>
          <w:p w14:paraId="1F55320F" w14:textId="77777777" w:rsidR="006230C3" w:rsidRDefault="006230C3">
            <w:pPr>
              <w:jc w:val="center"/>
            </w:pPr>
            <w:r>
              <w:t>2.</w:t>
            </w:r>
          </w:p>
        </w:tc>
        <w:tc>
          <w:tcPr>
            <w:tcW w:w="5140" w:type="dxa"/>
            <w:tcBorders>
              <w:top w:val="nil"/>
              <w:left w:val="single" w:sz="4" w:space="0" w:color="auto"/>
              <w:bottom w:val="single" w:sz="4" w:space="0" w:color="auto"/>
              <w:right w:val="single" w:sz="4" w:space="0" w:color="auto"/>
            </w:tcBorders>
            <w:shd w:val="clear" w:color="auto" w:fill="auto"/>
            <w:vAlign w:val="center"/>
            <w:hideMark/>
          </w:tcPr>
          <w:p w14:paraId="226E38A7" w14:textId="77777777" w:rsidR="006230C3" w:rsidRDefault="006230C3">
            <w:pPr>
              <w:rPr>
                <w:color w:val="000000"/>
              </w:rPr>
            </w:pPr>
            <w:r>
              <w:rPr>
                <w:color w:val="000000"/>
              </w:rPr>
              <w:t>Vykdytojas turi atvažiuoti ne rečiau kaip kartą per mėnesį, surinkti ir išvežti maisto atliekas ir panaudotą aliejų.</w:t>
            </w:r>
          </w:p>
        </w:tc>
        <w:tc>
          <w:tcPr>
            <w:tcW w:w="3460" w:type="dxa"/>
            <w:tcBorders>
              <w:top w:val="nil"/>
              <w:left w:val="nil"/>
              <w:bottom w:val="single" w:sz="4" w:space="0" w:color="auto"/>
              <w:right w:val="single" w:sz="4" w:space="0" w:color="auto"/>
            </w:tcBorders>
            <w:shd w:val="clear" w:color="auto" w:fill="auto"/>
            <w:hideMark/>
          </w:tcPr>
          <w:p w14:paraId="798011EA" w14:textId="22AE4235" w:rsidR="006230C3" w:rsidRDefault="006230C3">
            <w:r>
              <w:t xml:space="preserve">Esant būtinumui, užsakovas turi teisę papildomai užsakyti iš vykdytojo papildomą ŠGP išvežimą </w:t>
            </w:r>
            <w:r>
              <w:t>einamąjį</w:t>
            </w:r>
            <w:r>
              <w:t xml:space="preserve"> mėnesį.</w:t>
            </w:r>
          </w:p>
        </w:tc>
      </w:tr>
      <w:tr w:rsidR="006230C3" w14:paraId="4A7F74BE" w14:textId="77777777" w:rsidTr="006230C3">
        <w:trPr>
          <w:trHeight w:val="960"/>
        </w:trPr>
        <w:tc>
          <w:tcPr>
            <w:tcW w:w="520" w:type="dxa"/>
            <w:tcBorders>
              <w:top w:val="nil"/>
              <w:left w:val="single" w:sz="4" w:space="0" w:color="auto"/>
              <w:bottom w:val="single" w:sz="4" w:space="0" w:color="auto"/>
              <w:right w:val="nil"/>
            </w:tcBorders>
            <w:shd w:val="clear" w:color="auto" w:fill="auto"/>
            <w:noWrap/>
            <w:vAlign w:val="center"/>
            <w:hideMark/>
          </w:tcPr>
          <w:p w14:paraId="408FDF54" w14:textId="77777777" w:rsidR="006230C3" w:rsidRDefault="006230C3">
            <w:pPr>
              <w:jc w:val="center"/>
            </w:pPr>
            <w:r>
              <w:t>3.</w:t>
            </w:r>
          </w:p>
        </w:tc>
        <w:tc>
          <w:tcPr>
            <w:tcW w:w="5140" w:type="dxa"/>
            <w:tcBorders>
              <w:top w:val="nil"/>
              <w:left w:val="single" w:sz="4" w:space="0" w:color="auto"/>
              <w:bottom w:val="single" w:sz="4" w:space="0" w:color="auto"/>
              <w:right w:val="single" w:sz="4" w:space="0" w:color="auto"/>
            </w:tcBorders>
            <w:shd w:val="clear" w:color="auto" w:fill="auto"/>
            <w:vAlign w:val="center"/>
            <w:hideMark/>
          </w:tcPr>
          <w:p w14:paraId="6A776D95" w14:textId="77777777" w:rsidR="006230C3" w:rsidRDefault="006230C3">
            <w:r>
              <w:t>Vykdytojas turi aprūpinti užsakovą neatlygintinai specialiais konteineriais maisto atliekoms ir panaudotam aliejui laikyti.</w:t>
            </w:r>
          </w:p>
        </w:tc>
        <w:tc>
          <w:tcPr>
            <w:tcW w:w="3460" w:type="dxa"/>
            <w:tcBorders>
              <w:top w:val="nil"/>
              <w:left w:val="nil"/>
              <w:bottom w:val="single" w:sz="4" w:space="0" w:color="auto"/>
              <w:right w:val="single" w:sz="4" w:space="0" w:color="auto"/>
            </w:tcBorders>
            <w:shd w:val="clear" w:color="auto" w:fill="auto"/>
            <w:vAlign w:val="center"/>
            <w:hideMark/>
          </w:tcPr>
          <w:p w14:paraId="02B3E5B1" w14:textId="77777777" w:rsidR="006230C3" w:rsidRDefault="006230C3">
            <w:pPr>
              <w:rPr>
                <w:color w:val="000000"/>
              </w:rPr>
            </w:pPr>
            <w:r>
              <w:rPr>
                <w:color w:val="000000"/>
              </w:rPr>
              <w:t xml:space="preserve">2 konteineriai maisto atliekoms, </w:t>
            </w:r>
            <w:r>
              <w:rPr>
                <w:color w:val="000000"/>
              </w:rPr>
              <w:br/>
              <w:t>1 konteineris aliejui.</w:t>
            </w:r>
          </w:p>
        </w:tc>
      </w:tr>
      <w:tr w:rsidR="006230C3" w14:paraId="4AB16CAC" w14:textId="77777777" w:rsidTr="006230C3">
        <w:trPr>
          <w:trHeight w:val="945"/>
        </w:trPr>
        <w:tc>
          <w:tcPr>
            <w:tcW w:w="520" w:type="dxa"/>
            <w:tcBorders>
              <w:top w:val="nil"/>
              <w:left w:val="single" w:sz="4" w:space="0" w:color="auto"/>
              <w:bottom w:val="single" w:sz="4" w:space="0" w:color="auto"/>
              <w:right w:val="nil"/>
            </w:tcBorders>
            <w:shd w:val="clear" w:color="auto" w:fill="auto"/>
            <w:noWrap/>
            <w:vAlign w:val="center"/>
            <w:hideMark/>
          </w:tcPr>
          <w:p w14:paraId="16AE74C5" w14:textId="77777777" w:rsidR="006230C3" w:rsidRDefault="006230C3">
            <w:pPr>
              <w:jc w:val="center"/>
            </w:pPr>
            <w:r>
              <w:t>4.</w:t>
            </w:r>
          </w:p>
        </w:tc>
        <w:tc>
          <w:tcPr>
            <w:tcW w:w="5140" w:type="dxa"/>
            <w:tcBorders>
              <w:top w:val="nil"/>
              <w:left w:val="single" w:sz="4" w:space="0" w:color="auto"/>
              <w:bottom w:val="single" w:sz="4" w:space="0" w:color="auto"/>
              <w:right w:val="single" w:sz="4" w:space="0" w:color="auto"/>
            </w:tcBorders>
            <w:shd w:val="clear" w:color="auto" w:fill="auto"/>
            <w:vAlign w:val="center"/>
            <w:hideMark/>
          </w:tcPr>
          <w:p w14:paraId="3DC26895" w14:textId="77777777" w:rsidR="006230C3" w:rsidRDefault="006230C3">
            <w:pPr>
              <w:rPr>
                <w:color w:val="000000"/>
              </w:rPr>
            </w:pPr>
            <w:r>
              <w:rPr>
                <w:color w:val="000000"/>
              </w:rPr>
              <w:t>Maisto atliekų konteinerio talpa turi būti ne mažesnė kaip 100 litrų ir nedidesnė kaip 250 litrų, aliejaus konteinerio nuo 50 litrų iki 60 litrų.</w:t>
            </w:r>
          </w:p>
        </w:tc>
        <w:tc>
          <w:tcPr>
            <w:tcW w:w="3460" w:type="dxa"/>
            <w:tcBorders>
              <w:top w:val="nil"/>
              <w:left w:val="nil"/>
              <w:bottom w:val="single" w:sz="4" w:space="0" w:color="auto"/>
              <w:right w:val="single" w:sz="4" w:space="0" w:color="auto"/>
            </w:tcBorders>
            <w:shd w:val="clear" w:color="auto" w:fill="auto"/>
            <w:hideMark/>
          </w:tcPr>
          <w:p w14:paraId="6632ECC0" w14:textId="77777777" w:rsidR="006230C3" w:rsidRDefault="006230C3">
            <w:r>
              <w:t> </w:t>
            </w:r>
          </w:p>
        </w:tc>
      </w:tr>
      <w:tr w:rsidR="006230C3" w14:paraId="4499A61B" w14:textId="77777777" w:rsidTr="006230C3">
        <w:trPr>
          <w:trHeight w:val="630"/>
        </w:trPr>
        <w:tc>
          <w:tcPr>
            <w:tcW w:w="520" w:type="dxa"/>
            <w:tcBorders>
              <w:top w:val="nil"/>
              <w:left w:val="single" w:sz="4" w:space="0" w:color="auto"/>
              <w:bottom w:val="single" w:sz="4" w:space="0" w:color="auto"/>
              <w:right w:val="nil"/>
            </w:tcBorders>
            <w:shd w:val="clear" w:color="auto" w:fill="auto"/>
            <w:noWrap/>
            <w:vAlign w:val="center"/>
            <w:hideMark/>
          </w:tcPr>
          <w:p w14:paraId="13A2E40B" w14:textId="77777777" w:rsidR="006230C3" w:rsidRDefault="006230C3">
            <w:pPr>
              <w:jc w:val="center"/>
            </w:pPr>
            <w:r>
              <w:t>5.</w:t>
            </w:r>
          </w:p>
        </w:tc>
        <w:tc>
          <w:tcPr>
            <w:tcW w:w="5140" w:type="dxa"/>
            <w:tcBorders>
              <w:top w:val="nil"/>
              <w:left w:val="single" w:sz="4" w:space="0" w:color="auto"/>
              <w:bottom w:val="single" w:sz="4" w:space="0" w:color="auto"/>
              <w:right w:val="single" w:sz="4" w:space="0" w:color="auto"/>
            </w:tcBorders>
            <w:shd w:val="clear" w:color="auto" w:fill="auto"/>
            <w:vAlign w:val="center"/>
            <w:hideMark/>
          </w:tcPr>
          <w:p w14:paraId="6B134080" w14:textId="77777777" w:rsidR="006230C3" w:rsidRDefault="006230C3">
            <w:pPr>
              <w:rPr>
                <w:color w:val="000000"/>
              </w:rPr>
            </w:pPr>
            <w:r>
              <w:rPr>
                <w:color w:val="000000"/>
              </w:rPr>
              <w:t>Po maisto atliekų, aliejaus surinkimo, vykdytojas turi pakeisti švariais, išdezinfekuotais konteineriais.</w:t>
            </w:r>
          </w:p>
        </w:tc>
        <w:tc>
          <w:tcPr>
            <w:tcW w:w="3460" w:type="dxa"/>
            <w:tcBorders>
              <w:top w:val="nil"/>
              <w:left w:val="nil"/>
              <w:bottom w:val="single" w:sz="4" w:space="0" w:color="auto"/>
              <w:right w:val="single" w:sz="4" w:space="0" w:color="auto"/>
            </w:tcBorders>
            <w:shd w:val="clear" w:color="auto" w:fill="auto"/>
            <w:vAlign w:val="center"/>
            <w:hideMark/>
          </w:tcPr>
          <w:p w14:paraId="5C9E6BC7" w14:textId="77777777" w:rsidR="006230C3" w:rsidRDefault="006230C3">
            <w:r>
              <w:t> </w:t>
            </w:r>
          </w:p>
        </w:tc>
      </w:tr>
      <w:tr w:rsidR="006230C3" w14:paraId="6018704B" w14:textId="77777777" w:rsidTr="006230C3">
        <w:trPr>
          <w:trHeight w:val="315"/>
        </w:trPr>
        <w:tc>
          <w:tcPr>
            <w:tcW w:w="520" w:type="dxa"/>
            <w:tcBorders>
              <w:top w:val="nil"/>
              <w:left w:val="single" w:sz="4" w:space="0" w:color="auto"/>
              <w:bottom w:val="single" w:sz="4" w:space="0" w:color="auto"/>
              <w:right w:val="nil"/>
            </w:tcBorders>
            <w:shd w:val="clear" w:color="auto" w:fill="auto"/>
            <w:noWrap/>
            <w:vAlign w:val="center"/>
            <w:hideMark/>
          </w:tcPr>
          <w:p w14:paraId="55863A77" w14:textId="77777777" w:rsidR="006230C3" w:rsidRDefault="006230C3">
            <w:pPr>
              <w:jc w:val="center"/>
            </w:pPr>
            <w:r>
              <w:t>6.</w:t>
            </w:r>
          </w:p>
        </w:tc>
        <w:tc>
          <w:tcPr>
            <w:tcW w:w="5140" w:type="dxa"/>
            <w:tcBorders>
              <w:top w:val="nil"/>
              <w:left w:val="single" w:sz="4" w:space="0" w:color="auto"/>
              <w:bottom w:val="single" w:sz="4" w:space="0" w:color="auto"/>
              <w:right w:val="single" w:sz="4" w:space="0" w:color="auto"/>
            </w:tcBorders>
            <w:shd w:val="clear" w:color="auto" w:fill="auto"/>
            <w:vAlign w:val="center"/>
            <w:hideMark/>
          </w:tcPr>
          <w:p w14:paraId="197DCD36" w14:textId="77777777" w:rsidR="006230C3" w:rsidRDefault="006230C3">
            <w:r>
              <w:t>Atliekų surinkimo vieta:</w:t>
            </w:r>
          </w:p>
        </w:tc>
        <w:tc>
          <w:tcPr>
            <w:tcW w:w="3460" w:type="dxa"/>
            <w:tcBorders>
              <w:top w:val="nil"/>
              <w:left w:val="nil"/>
              <w:bottom w:val="single" w:sz="4" w:space="0" w:color="auto"/>
              <w:right w:val="single" w:sz="4" w:space="0" w:color="auto"/>
            </w:tcBorders>
            <w:shd w:val="clear" w:color="auto" w:fill="auto"/>
            <w:vAlign w:val="center"/>
            <w:hideMark/>
          </w:tcPr>
          <w:p w14:paraId="0A364C44" w14:textId="51EC717C" w:rsidR="006230C3" w:rsidRDefault="006230C3">
            <w:r>
              <w:t>Klaipėda, Naujoji Uosto g. 24</w:t>
            </w:r>
          </w:p>
        </w:tc>
      </w:tr>
      <w:tr w:rsidR="006230C3" w14:paraId="15B5762C" w14:textId="77777777" w:rsidTr="006230C3">
        <w:trPr>
          <w:trHeight w:val="315"/>
        </w:trPr>
        <w:tc>
          <w:tcPr>
            <w:tcW w:w="912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498D1CD" w14:textId="77777777" w:rsidR="006230C3" w:rsidRDefault="006230C3">
            <w:pPr>
              <w:jc w:val="center"/>
            </w:pPr>
            <w:r>
              <w:t>Papildoma informacija</w:t>
            </w:r>
          </w:p>
        </w:tc>
      </w:tr>
      <w:tr w:rsidR="006230C3" w14:paraId="4916ABDD" w14:textId="77777777" w:rsidTr="006230C3">
        <w:trPr>
          <w:trHeight w:val="94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D834182" w14:textId="77777777" w:rsidR="006230C3" w:rsidRDefault="006230C3">
            <w:pPr>
              <w:jc w:val="center"/>
            </w:pPr>
            <w:r>
              <w:t>1.</w:t>
            </w:r>
          </w:p>
        </w:tc>
        <w:tc>
          <w:tcPr>
            <w:tcW w:w="5140" w:type="dxa"/>
            <w:tcBorders>
              <w:top w:val="nil"/>
              <w:left w:val="nil"/>
              <w:bottom w:val="single" w:sz="4" w:space="0" w:color="auto"/>
              <w:right w:val="single" w:sz="4" w:space="0" w:color="auto"/>
            </w:tcBorders>
            <w:shd w:val="clear" w:color="000000" w:fill="FFFFFF"/>
            <w:vAlign w:val="center"/>
            <w:hideMark/>
          </w:tcPr>
          <w:p w14:paraId="5F751C06" w14:textId="77777777" w:rsidR="006230C3" w:rsidRDefault="006230C3">
            <w:r>
              <w:t xml:space="preserve">Visos atliekamos paslaugos priduodamos užsakovui. Vykdytojas turi surašyti paslaugų atlikimo aktą, kuriame pažymima atliktų paslaugų apimtis.    </w:t>
            </w:r>
          </w:p>
        </w:tc>
        <w:tc>
          <w:tcPr>
            <w:tcW w:w="3460" w:type="dxa"/>
            <w:tcBorders>
              <w:top w:val="nil"/>
              <w:left w:val="nil"/>
              <w:bottom w:val="single" w:sz="4" w:space="0" w:color="auto"/>
              <w:right w:val="single" w:sz="4" w:space="0" w:color="auto"/>
            </w:tcBorders>
            <w:shd w:val="clear" w:color="000000" w:fill="FFFFFF"/>
            <w:noWrap/>
            <w:vAlign w:val="center"/>
            <w:hideMark/>
          </w:tcPr>
          <w:p w14:paraId="2AC0FF80" w14:textId="77777777" w:rsidR="006230C3" w:rsidRDefault="006230C3">
            <w:r>
              <w:t> </w:t>
            </w:r>
          </w:p>
        </w:tc>
      </w:tr>
      <w:tr w:rsidR="006230C3" w14:paraId="578C154F" w14:textId="77777777" w:rsidTr="006230C3">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CC1960" w14:textId="77777777" w:rsidR="006230C3" w:rsidRDefault="006230C3">
            <w:pPr>
              <w:jc w:val="center"/>
              <w:rPr>
                <w:color w:val="000000"/>
              </w:rPr>
            </w:pPr>
            <w:r>
              <w:rPr>
                <w:color w:val="000000"/>
              </w:rPr>
              <w:t>2.</w:t>
            </w:r>
          </w:p>
        </w:tc>
        <w:tc>
          <w:tcPr>
            <w:tcW w:w="5140" w:type="dxa"/>
            <w:tcBorders>
              <w:top w:val="nil"/>
              <w:left w:val="nil"/>
              <w:bottom w:val="single" w:sz="4" w:space="0" w:color="auto"/>
              <w:right w:val="single" w:sz="4" w:space="0" w:color="auto"/>
            </w:tcBorders>
            <w:shd w:val="clear" w:color="auto" w:fill="auto"/>
            <w:vAlign w:val="center"/>
            <w:hideMark/>
          </w:tcPr>
          <w:p w14:paraId="01F6346C" w14:textId="77777777" w:rsidR="006230C3" w:rsidRDefault="006230C3">
            <w:pPr>
              <w:rPr>
                <w:color w:val="000000"/>
              </w:rPr>
            </w:pPr>
            <w:r>
              <w:rPr>
                <w:color w:val="000000"/>
              </w:rPr>
              <w:t>Vykdytojas užtikrina, kad turi visus reikalingus leidimus/sertifikatus paslaugoms suteikti.</w:t>
            </w:r>
          </w:p>
        </w:tc>
        <w:tc>
          <w:tcPr>
            <w:tcW w:w="3460" w:type="dxa"/>
            <w:tcBorders>
              <w:top w:val="nil"/>
              <w:left w:val="nil"/>
              <w:bottom w:val="single" w:sz="4" w:space="0" w:color="auto"/>
              <w:right w:val="single" w:sz="4" w:space="0" w:color="auto"/>
            </w:tcBorders>
            <w:shd w:val="clear" w:color="auto" w:fill="auto"/>
            <w:noWrap/>
            <w:vAlign w:val="center"/>
            <w:hideMark/>
          </w:tcPr>
          <w:p w14:paraId="5D45BDB8" w14:textId="77777777" w:rsidR="006230C3" w:rsidRDefault="006230C3">
            <w:pPr>
              <w:rPr>
                <w:color w:val="000000"/>
              </w:rPr>
            </w:pPr>
            <w:r>
              <w:rPr>
                <w:color w:val="000000"/>
              </w:rPr>
              <w:t> </w:t>
            </w:r>
          </w:p>
        </w:tc>
      </w:tr>
    </w:tbl>
    <w:p w14:paraId="3DE36A5B" w14:textId="77777777" w:rsidR="006230C3" w:rsidRDefault="006230C3" w:rsidP="00D3575D">
      <w:pPr>
        <w:tabs>
          <w:tab w:val="left" w:pos="5670"/>
        </w:tabs>
        <w:rPr>
          <w:noProof/>
        </w:rPr>
      </w:pPr>
    </w:p>
    <w:p w14:paraId="7B22B482" w14:textId="77777777" w:rsidR="006230C3" w:rsidRDefault="006230C3" w:rsidP="00D3575D">
      <w:pPr>
        <w:tabs>
          <w:tab w:val="left" w:pos="5670"/>
        </w:tabs>
        <w:rPr>
          <w:noProof/>
        </w:rPr>
      </w:pPr>
    </w:p>
    <w:p w14:paraId="6530E6AB" w14:textId="77777777" w:rsidR="006230C3" w:rsidRDefault="006230C3" w:rsidP="00D3575D">
      <w:pPr>
        <w:tabs>
          <w:tab w:val="left" w:pos="5670"/>
        </w:tabs>
        <w:rPr>
          <w:noProof/>
        </w:rPr>
      </w:pPr>
    </w:p>
    <w:p w14:paraId="68A66290" w14:textId="77777777" w:rsidR="006230C3" w:rsidRPr="00302286" w:rsidRDefault="006230C3" w:rsidP="006230C3">
      <w:pPr>
        <w:tabs>
          <w:tab w:val="left" w:pos="5670"/>
        </w:tabs>
        <w:suppressAutoHyphens/>
        <w:jc w:val="both"/>
        <w:rPr>
          <w:rFonts w:eastAsia="Arial"/>
          <w:noProof/>
          <w:lang w:eastAsia="ar-SA"/>
        </w:rPr>
      </w:pPr>
      <w:r w:rsidRPr="00302286">
        <w:rPr>
          <w:rFonts w:eastAsia="Arial"/>
          <w:b/>
          <w:noProof/>
          <w:lang w:eastAsia="ar-SA"/>
        </w:rPr>
        <w:t>PIRKĖJAS</w:t>
      </w:r>
      <w:r w:rsidRPr="00302286">
        <w:rPr>
          <w:rFonts w:eastAsia="Arial"/>
          <w:noProof/>
          <w:lang w:eastAsia="ar-SA"/>
        </w:rPr>
        <w:tab/>
      </w:r>
      <w:r w:rsidRPr="00302286">
        <w:rPr>
          <w:rFonts w:eastAsia="Arial"/>
          <w:b/>
          <w:noProof/>
          <w:lang w:eastAsia="ar-SA"/>
        </w:rPr>
        <w:t>PARDAVĖJAS</w:t>
      </w:r>
    </w:p>
    <w:p w14:paraId="5220181C" w14:textId="77777777" w:rsidR="006230C3" w:rsidRPr="00302286" w:rsidRDefault="006230C3" w:rsidP="006230C3">
      <w:pPr>
        <w:tabs>
          <w:tab w:val="left" w:pos="5670"/>
        </w:tabs>
        <w:rPr>
          <w:noProof/>
        </w:rPr>
      </w:pPr>
      <w:r w:rsidRPr="00302286">
        <w:rPr>
          <w:noProof/>
        </w:rPr>
        <w:t>Lietuvos kariuomenės</w:t>
      </w:r>
      <w:r w:rsidRPr="00302286">
        <w:rPr>
          <w:noProof/>
        </w:rPr>
        <w:tab/>
      </w:r>
      <w:r>
        <w:rPr>
          <w:noProof/>
        </w:rPr>
        <w:t>UAB „Rokvesta“</w:t>
      </w:r>
    </w:p>
    <w:p w14:paraId="3449D64B" w14:textId="77777777" w:rsidR="006230C3" w:rsidRPr="00302286" w:rsidRDefault="006230C3" w:rsidP="006230C3">
      <w:pPr>
        <w:tabs>
          <w:tab w:val="left" w:pos="5670"/>
        </w:tabs>
        <w:rPr>
          <w:noProof/>
        </w:rPr>
      </w:pPr>
      <w:r w:rsidRPr="00302286">
        <w:rPr>
          <w:noProof/>
        </w:rPr>
        <w:t>Karinių jūrų pajėgų Logistikos tarnyba</w:t>
      </w:r>
      <w:r w:rsidRPr="00302286">
        <w:rPr>
          <w:noProof/>
        </w:rPr>
        <w:tab/>
      </w:r>
      <w:r>
        <w:rPr>
          <w:noProof/>
        </w:rPr>
        <w:t>Bajorų atliekų tvarkymo centras</w:t>
      </w:r>
    </w:p>
    <w:p w14:paraId="0FAED936" w14:textId="77777777" w:rsidR="006230C3" w:rsidRPr="00302286" w:rsidRDefault="006230C3" w:rsidP="006230C3">
      <w:pPr>
        <w:tabs>
          <w:tab w:val="left" w:pos="5670"/>
        </w:tabs>
        <w:rPr>
          <w:noProof/>
        </w:rPr>
      </w:pPr>
      <w:r w:rsidRPr="008A455C">
        <w:rPr>
          <w:lang w:eastAsia="en-US"/>
        </w:rPr>
        <w:t>kmdr. ltn. Tomas Abromavičius</w:t>
      </w:r>
      <w:r>
        <w:rPr>
          <w:lang w:eastAsia="en-US"/>
        </w:rPr>
        <w:tab/>
        <w:t>Mantas Starkus</w:t>
      </w:r>
    </w:p>
    <w:p w14:paraId="41CF978D" w14:textId="77777777" w:rsidR="006230C3" w:rsidRPr="00302286" w:rsidRDefault="006230C3" w:rsidP="006230C3">
      <w:pPr>
        <w:rPr>
          <w:b/>
          <w:noProof/>
        </w:rPr>
      </w:pPr>
    </w:p>
    <w:p w14:paraId="40CAF698" w14:textId="0E492F48" w:rsidR="006230C3" w:rsidRPr="00302286" w:rsidRDefault="006230C3" w:rsidP="00D3575D">
      <w:pPr>
        <w:tabs>
          <w:tab w:val="left" w:pos="5670"/>
        </w:tabs>
        <w:rPr>
          <w:noProof/>
        </w:rPr>
      </w:pPr>
      <w:r w:rsidRPr="00302286">
        <w:rPr>
          <w:noProof/>
        </w:rPr>
        <w:t xml:space="preserve">A. V. </w:t>
      </w:r>
    </w:p>
    <w:sectPr w:rsidR="006230C3" w:rsidRPr="00302286" w:rsidSect="005243C5">
      <w:headerReference w:type="default" r:id="rId10"/>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CFA7A" w14:textId="77777777" w:rsidR="00897729" w:rsidRDefault="00897729" w:rsidP="00301719">
      <w:r>
        <w:separator/>
      </w:r>
    </w:p>
  </w:endnote>
  <w:endnote w:type="continuationSeparator" w:id="0">
    <w:p w14:paraId="466586FC" w14:textId="77777777" w:rsidR="00897729" w:rsidRDefault="00897729" w:rsidP="0030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8708" w14:textId="77777777" w:rsidR="00897729" w:rsidRDefault="00897729" w:rsidP="00301719">
      <w:r>
        <w:separator/>
      </w:r>
    </w:p>
  </w:footnote>
  <w:footnote w:type="continuationSeparator" w:id="0">
    <w:p w14:paraId="443C6A94" w14:textId="77777777" w:rsidR="00897729" w:rsidRDefault="00897729" w:rsidP="0030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55983881" w:rsidR="00301719" w:rsidRDefault="00301719">
        <w:pPr>
          <w:pStyle w:val="Header"/>
          <w:jc w:val="center"/>
        </w:pPr>
        <w:r>
          <w:fldChar w:fldCharType="begin"/>
        </w:r>
        <w:r>
          <w:instrText xml:space="preserve"> PAGE   \* MERGEFORMAT </w:instrText>
        </w:r>
        <w:r>
          <w:fldChar w:fldCharType="separate"/>
        </w:r>
        <w:r w:rsidR="006230C3">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4664B53"/>
    <w:multiLevelType w:val="hybridMultilevel"/>
    <w:tmpl w:val="C696E3E8"/>
    <w:lvl w:ilvl="0" w:tplc="0427000F">
      <w:start w:val="1"/>
      <w:numFmt w:val="decimal"/>
      <w:lvlText w:val="%1."/>
      <w:lvlJc w:val="left"/>
      <w:pPr>
        <w:tabs>
          <w:tab w:val="num" w:pos="644"/>
        </w:tabs>
        <w:ind w:left="644" w:hanging="360"/>
      </w:p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7268"/>
    <w:rsid w:val="000103D1"/>
    <w:rsid w:val="000C3F87"/>
    <w:rsid w:val="000D2B3C"/>
    <w:rsid w:val="000F3F9A"/>
    <w:rsid w:val="00170AAC"/>
    <w:rsid w:val="00174E44"/>
    <w:rsid w:val="00221B14"/>
    <w:rsid w:val="00263849"/>
    <w:rsid w:val="002E0DC2"/>
    <w:rsid w:val="002F02CF"/>
    <w:rsid w:val="00301719"/>
    <w:rsid w:val="00302286"/>
    <w:rsid w:val="00323C07"/>
    <w:rsid w:val="003660D2"/>
    <w:rsid w:val="003710AD"/>
    <w:rsid w:val="00396071"/>
    <w:rsid w:val="003979E9"/>
    <w:rsid w:val="003B369C"/>
    <w:rsid w:val="003C1FFB"/>
    <w:rsid w:val="003C6CC1"/>
    <w:rsid w:val="004124A0"/>
    <w:rsid w:val="00450B00"/>
    <w:rsid w:val="00490660"/>
    <w:rsid w:val="004933B7"/>
    <w:rsid w:val="00497931"/>
    <w:rsid w:val="005243C5"/>
    <w:rsid w:val="00535700"/>
    <w:rsid w:val="00560B3E"/>
    <w:rsid w:val="005628DF"/>
    <w:rsid w:val="005E2247"/>
    <w:rsid w:val="005E2BD7"/>
    <w:rsid w:val="005E40B3"/>
    <w:rsid w:val="00606E26"/>
    <w:rsid w:val="006230C3"/>
    <w:rsid w:val="00660527"/>
    <w:rsid w:val="00686CDD"/>
    <w:rsid w:val="006D6C78"/>
    <w:rsid w:val="007128EF"/>
    <w:rsid w:val="00763D5E"/>
    <w:rsid w:val="00767A25"/>
    <w:rsid w:val="007D34DE"/>
    <w:rsid w:val="007F6519"/>
    <w:rsid w:val="008011B3"/>
    <w:rsid w:val="00897729"/>
    <w:rsid w:val="008A7286"/>
    <w:rsid w:val="008C51F5"/>
    <w:rsid w:val="00995782"/>
    <w:rsid w:val="009C4662"/>
    <w:rsid w:val="009C5B01"/>
    <w:rsid w:val="00A043DF"/>
    <w:rsid w:val="00A112CF"/>
    <w:rsid w:val="00A32C6D"/>
    <w:rsid w:val="00A60AE1"/>
    <w:rsid w:val="00A679B6"/>
    <w:rsid w:val="00AB26B8"/>
    <w:rsid w:val="00B60B94"/>
    <w:rsid w:val="00B72CBC"/>
    <w:rsid w:val="00B83B4F"/>
    <w:rsid w:val="00BC601D"/>
    <w:rsid w:val="00C163E3"/>
    <w:rsid w:val="00C326CA"/>
    <w:rsid w:val="00C44290"/>
    <w:rsid w:val="00C709F9"/>
    <w:rsid w:val="00CE7589"/>
    <w:rsid w:val="00D20E95"/>
    <w:rsid w:val="00D3575D"/>
    <w:rsid w:val="00D81753"/>
    <w:rsid w:val="00DB616F"/>
    <w:rsid w:val="00DD1A3D"/>
    <w:rsid w:val="00DD2ACE"/>
    <w:rsid w:val="00E1636F"/>
    <w:rsid w:val="00E65265"/>
    <w:rsid w:val="00EF2E76"/>
    <w:rsid w:val="00EF64DB"/>
    <w:rsid w:val="00F17569"/>
    <w:rsid w:val="00F4346A"/>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docId w15:val="{EC5FCBFC-CE2C-414B-8333-A70827EF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00"/>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rsid w:val="005E2247"/>
    <w:pPr>
      <w:ind w:left="314" w:hanging="314"/>
    </w:pPr>
    <w:rPr>
      <w:i/>
      <w:color w:val="000000"/>
      <w:sz w:val="20"/>
      <w:szCs w:val="20"/>
    </w:rPr>
  </w:style>
  <w:style w:type="character" w:customStyle="1" w:styleId="BodyTextIndent2Char">
    <w:name w:val="Body Text Indent 2 Char"/>
    <w:basedOn w:val="DefaultParagraphFont"/>
    <w:link w:val="BodyTextIndent2"/>
    <w:rsid w:val="005E2247"/>
    <w:rPr>
      <w:rFonts w:ascii="Times New Roman" w:eastAsia="Times New Roman" w:hAnsi="Times New Roman" w:cs="Times New Roman"/>
      <w:i/>
      <w:color w:val="000000"/>
      <w:sz w:val="20"/>
      <w:szCs w:val="20"/>
      <w:lang w:val="en-US"/>
    </w:rPr>
  </w:style>
  <w:style w:type="paragraph" w:customStyle="1" w:styleId="BodyText1">
    <w:name w:val="Body Text1"/>
    <w:rsid w:val="00DB616F"/>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xl40">
    <w:name w:val="xl40"/>
    <w:basedOn w:val="Normal"/>
    <w:rsid w:val="000F3F9A"/>
    <w:pPr>
      <w:spacing w:before="100" w:beforeAutospacing="1" w:after="100" w:afterAutospacing="1"/>
      <w:jc w:val="center"/>
    </w:pPr>
    <w:rPr>
      <w:rFonts w:ascii="Arial Unicode MS" w:eastAsia="Arial Unicode MS" w:hAnsi="Arial Unicode MS" w:cs="Arial Unicode MS"/>
      <w:lang w:val="en-GB" w:eastAsia="en-US"/>
    </w:rPr>
  </w:style>
  <w:style w:type="character" w:styleId="Hyperlink">
    <w:name w:val="Hyperlink"/>
    <w:uiPriority w:val="99"/>
    <w:unhideWhenUsed/>
    <w:rsid w:val="004979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5990">
      <w:bodyDiv w:val="1"/>
      <w:marLeft w:val="0"/>
      <w:marRight w:val="0"/>
      <w:marTop w:val="0"/>
      <w:marBottom w:val="0"/>
      <w:divBdr>
        <w:top w:val="none" w:sz="0" w:space="0" w:color="auto"/>
        <w:left w:val="none" w:sz="0" w:space="0" w:color="auto"/>
        <w:bottom w:val="none" w:sz="0" w:space="0" w:color="auto"/>
        <w:right w:val="none" w:sz="0" w:space="0" w:color="auto"/>
      </w:divBdr>
    </w:div>
    <w:div w:id="225456443">
      <w:bodyDiv w:val="1"/>
      <w:marLeft w:val="0"/>
      <w:marRight w:val="0"/>
      <w:marTop w:val="0"/>
      <w:marBottom w:val="0"/>
      <w:divBdr>
        <w:top w:val="none" w:sz="0" w:space="0" w:color="auto"/>
        <w:left w:val="none" w:sz="0" w:space="0" w:color="auto"/>
        <w:bottom w:val="none" w:sz="0" w:space="0" w:color="auto"/>
        <w:right w:val="none" w:sz="0" w:space="0" w:color="auto"/>
      </w:divBdr>
    </w:div>
    <w:div w:id="259994475">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483162679">
      <w:bodyDiv w:val="1"/>
      <w:marLeft w:val="0"/>
      <w:marRight w:val="0"/>
      <w:marTop w:val="0"/>
      <w:marBottom w:val="0"/>
      <w:divBdr>
        <w:top w:val="none" w:sz="0" w:space="0" w:color="auto"/>
        <w:left w:val="none" w:sz="0" w:space="0" w:color="auto"/>
        <w:bottom w:val="none" w:sz="0" w:space="0" w:color="auto"/>
        <w:right w:val="none" w:sz="0" w:space="0" w:color="auto"/>
      </w:divBdr>
    </w:div>
    <w:div w:id="746607537">
      <w:bodyDiv w:val="1"/>
      <w:marLeft w:val="0"/>
      <w:marRight w:val="0"/>
      <w:marTop w:val="0"/>
      <w:marBottom w:val="0"/>
      <w:divBdr>
        <w:top w:val="none" w:sz="0" w:space="0" w:color="auto"/>
        <w:left w:val="none" w:sz="0" w:space="0" w:color="auto"/>
        <w:bottom w:val="none" w:sz="0" w:space="0" w:color="auto"/>
        <w:right w:val="none" w:sz="0" w:space="0" w:color="auto"/>
      </w:divBdr>
    </w:div>
    <w:div w:id="1078676778">
      <w:bodyDiv w:val="1"/>
      <w:marLeft w:val="0"/>
      <w:marRight w:val="0"/>
      <w:marTop w:val="0"/>
      <w:marBottom w:val="0"/>
      <w:divBdr>
        <w:top w:val="none" w:sz="0" w:space="0" w:color="auto"/>
        <w:left w:val="none" w:sz="0" w:space="0" w:color="auto"/>
        <w:bottom w:val="none" w:sz="0" w:space="0" w:color="auto"/>
        <w:right w:val="none" w:sz="0" w:space="0" w:color="auto"/>
      </w:divBdr>
    </w:div>
    <w:div w:id="1431393437">
      <w:bodyDiv w:val="1"/>
      <w:marLeft w:val="0"/>
      <w:marRight w:val="0"/>
      <w:marTop w:val="0"/>
      <w:marBottom w:val="0"/>
      <w:divBdr>
        <w:top w:val="none" w:sz="0" w:space="0" w:color="auto"/>
        <w:left w:val="none" w:sz="0" w:space="0" w:color="auto"/>
        <w:bottom w:val="none" w:sz="0" w:space="0" w:color="auto"/>
        <w:right w:val="none" w:sz="0" w:space="0" w:color="auto"/>
      </w:divBdr>
    </w:div>
    <w:div w:id="15115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povilas.babilas@mil.lt" TargetMode="External"
                 Type="http://schemas.openxmlformats.org/officeDocument/2006/relationships/hyperlink"/>
   <Relationship Id="rId9" Target="mailto:biologistika.vadyba@gmai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8920-5E6E-4720-9D4F-5A734F50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6029</Words>
  <Characters>3438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2024-01-24T07:08:00Z</dcterms:created>
  <dc:creator>Henrikas Valentukevicius</dc:creator>
  <cp:lastModifiedBy>Vaida Ruibytė</cp:lastModifiedBy>
  <cp:lastPrinted>2023-01-23T13:36:00Z</cp:lastPrinted>
  <dcterms:modified xsi:type="dcterms:W3CDTF">2024-01-24T07:57:00Z</dcterms:modified>
  <cp:revision>3</cp:revision>
</cp:coreProperties>
</file>